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720" w:rsidRPr="008617F7" w:rsidRDefault="00D87720" w:rsidP="00D82B98">
      <w:pPr>
        <w:spacing w:line="240" w:lineRule="auto"/>
        <w:jc w:val="center"/>
        <w:rPr>
          <w:rFonts w:ascii="Times New Roman" w:hAnsi="Times New Roman" w:cs="Times New Roman"/>
          <w:noProof/>
          <w:sz w:val="24"/>
          <w:szCs w:val="24"/>
          <w:lang w:val="sr-Cyrl-CS"/>
        </w:rPr>
      </w:pPr>
    </w:p>
    <w:p w:rsidR="00D87720" w:rsidRDefault="00D87720" w:rsidP="00D82B98">
      <w:pPr>
        <w:spacing w:line="240" w:lineRule="auto"/>
        <w:jc w:val="center"/>
        <w:rPr>
          <w:rFonts w:ascii="Times New Roman" w:hAnsi="Times New Roman" w:cs="Times New Roman"/>
          <w:noProof/>
          <w:sz w:val="24"/>
          <w:szCs w:val="24"/>
        </w:rPr>
      </w:pPr>
    </w:p>
    <w:p w:rsidR="00D87720" w:rsidRDefault="00D87720" w:rsidP="00D82B98">
      <w:pPr>
        <w:spacing w:line="240" w:lineRule="auto"/>
        <w:jc w:val="center"/>
        <w:rPr>
          <w:rFonts w:ascii="Times New Roman" w:hAnsi="Times New Roman" w:cs="Times New Roman"/>
          <w:noProof/>
          <w:sz w:val="24"/>
          <w:szCs w:val="24"/>
        </w:rPr>
      </w:pPr>
    </w:p>
    <w:p w:rsidR="00D82B98" w:rsidRDefault="00D82B98" w:rsidP="00D82B98">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786384"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idrak - ValjevOnlin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6384" cy="1188720"/>
                    </a:xfrm>
                    <a:prstGeom prst="rect">
                      <a:avLst/>
                    </a:prstGeom>
                  </pic:spPr>
                </pic:pic>
              </a:graphicData>
            </a:graphic>
          </wp:inline>
        </w:drawing>
      </w:r>
    </w:p>
    <w:p w:rsidR="00D82B98" w:rsidRDefault="00D82B98" w:rsidP="00D82B98">
      <w:pPr>
        <w:spacing w:line="240" w:lineRule="auto"/>
        <w:jc w:val="center"/>
        <w:rPr>
          <w:rFonts w:ascii="Times New Roman" w:hAnsi="Times New Roman" w:cs="Times New Roman"/>
          <w:noProof/>
          <w:sz w:val="24"/>
          <w:szCs w:val="24"/>
        </w:rPr>
      </w:pPr>
    </w:p>
    <w:p w:rsidR="009768DC" w:rsidRDefault="00D82B98" w:rsidP="00D82B98">
      <w:pPr>
        <w:spacing w:line="240" w:lineRule="auto"/>
        <w:jc w:val="center"/>
        <w:rPr>
          <w:rFonts w:ascii="Times New Roman" w:hAnsi="Times New Roman" w:cs="Times New Roman"/>
          <w:sz w:val="24"/>
          <w:szCs w:val="24"/>
        </w:rPr>
      </w:pPr>
      <w:r>
        <w:t xml:space="preserve">   </w:t>
      </w:r>
      <w:r>
        <w:rPr>
          <w:rFonts w:ascii="Times New Roman" w:hAnsi="Times New Roman" w:cs="Times New Roman"/>
          <w:sz w:val="24"/>
          <w:szCs w:val="24"/>
        </w:rPr>
        <w:t>ЈАВНО КОМУНАЛНО ПРЕДУЗЕЋЕ</w:t>
      </w:r>
    </w:p>
    <w:p w:rsidR="00D82B98" w:rsidRDefault="00D82B98" w:rsidP="00D82B98">
      <w:pPr>
        <w:spacing w:line="240" w:lineRule="auto"/>
        <w:jc w:val="center"/>
        <w:rPr>
          <w:rFonts w:ascii="Times New Roman" w:hAnsi="Times New Roman" w:cs="Times New Roman"/>
          <w:sz w:val="24"/>
          <w:szCs w:val="24"/>
        </w:rPr>
      </w:pPr>
      <w:r>
        <w:rPr>
          <w:rFonts w:ascii="Times New Roman" w:hAnsi="Times New Roman" w:cs="Times New Roman"/>
          <w:sz w:val="24"/>
          <w:szCs w:val="24"/>
        </w:rPr>
        <w:t>„ ВИДРАК“ ВАЉЕВО</w:t>
      </w:r>
    </w:p>
    <w:p w:rsidR="00450295" w:rsidRPr="008617F7" w:rsidRDefault="00450295" w:rsidP="00450295">
      <w:pPr>
        <w:spacing w:after="120" w:line="240" w:lineRule="auto"/>
        <w:rPr>
          <w:rFonts w:ascii="Times New Roman" w:hAnsi="Times New Roman" w:cs="Times New Roman"/>
          <w:sz w:val="24"/>
          <w:szCs w:val="24"/>
          <w:lang w:val="sr-Cyrl-CS"/>
        </w:rPr>
      </w:pPr>
    </w:p>
    <w:p w:rsidR="00450295" w:rsidRDefault="008617F7" w:rsidP="00450295">
      <w:pPr>
        <w:spacing w:after="12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Датум: 27.01.2016</w:t>
      </w:r>
      <w:r w:rsidR="00450295">
        <w:rPr>
          <w:rFonts w:ascii="Times New Roman" w:hAnsi="Times New Roman" w:cs="Times New Roman"/>
          <w:sz w:val="24"/>
          <w:szCs w:val="24"/>
          <w:lang w:val="sr-Cyrl-CS"/>
        </w:rPr>
        <w:t>.год.</w:t>
      </w:r>
    </w:p>
    <w:p w:rsidR="00450295" w:rsidRPr="00450295" w:rsidRDefault="00450295" w:rsidP="00450295">
      <w:pPr>
        <w:spacing w:after="1378" w:line="240" w:lineRule="auto"/>
        <w:rPr>
          <w:rFonts w:ascii="Times New Roman" w:hAnsi="Times New Roman" w:cs="Times New Roman"/>
          <w:sz w:val="24"/>
          <w:szCs w:val="24"/>
          <w:lang w:val="sr-Cyrl-CS"/>
        </w:rPr>
      </w:pPr>
    </w:p>
    <w:p w:rsidR="009768DC" w:rsidRDefault="00D629B7">
      <w:pPr>
        <w:spacing w:line="246" w:lineRule="auto"/>
        <w:ind w:left="10" w:right="-15" w:hanging="10"/>
        <w:jc w:val="center"/>
      </w:pPr>
      <w:r>
        <w:rPr>
          <w:rFonts w:ascii="Times New Roman" w:eastAsia="Times New Roman" w:hAnsi="Times New Roman" w:cs="Times New Roman"/>
          <w:sz w:val="24"/>
        </w:rPr>
        <w:t xml:space="preserve">КОНКУРСНА ДОКУМЕНТАЦИЈА </w:t>
      </w:r>
    </w:p>
    <w:p w:rsidR="009768DC" w:rsidRDefault="00D629B7">
      <w:pPr>
        <w:spacing w:line="240" w:lineRule="auto"/>
        <w:jc w:val="center"/>
      </w:pPr>
      <w:r>
        <w:rPr>
          <w:rFonts w:ascii="Times New Roman" w:eastAsia="Times New Roman" w:hAnsi="Times New Roman" w:cs="Times New Roman"/>
          <w:sz w:val="24"/>
        </w:rPr>
        <w:t xml:space="preserve"> </w:t>
      </w:r>
    </w:p>
    <w:p w:rsidR="009768DC" w:rsidRDefault="00D629B7">
      <w:pPr>
        <w:spacing w:after="11" w:line="240" w:lineRule="auto"/>
        <w:ind w:left="2626" w:right="14" w:hanging="10"/>
      </w:pPr>
      <w:r>
        <w:rPr>
          <w:rFonts w:ascii="Times New Roman" w:eastAsia="Times New Roman" w:hAnsi="Times New Roman" w:cs="Times New Roman"/>
          <w:sz w:val="24"/>
        </w:rPr>
        <w:t xml:space="preserve">КУПОВИНА  ЕЛЕКТРИЧНЕ ЕНЕРГИЈЕ   </w:t>
      </w:r>
    </w:p>
    <w:p w:rsidR="009768DC" w:rsidRDefault="00D629B7">
      <w:pPr>
        <w:spacing w:line="246" w:lineRule="auto"/>
        <w:ind w:left="10" w:right="-15" w:hanging="10"/>
        <w:jc w:val="center"/>
      </w:pPr>
      <w:r>
        <w:rPr>
          <w:rFonts w:ascii="Times New Roman" w:eastAsia="Times New Roman" w:hAnsi="Times New Roman" w:cs="Times New Roman"/>
          <w:sz w:val="24"/>
        </w:rPr>
        <w:t>(ЈН MВ 0</w:t>
      </w:r>
      <w:r w:rsidR="00D82B98">
        <w:rPr>
          <w:rFonts w:ascii="Times New Roman" w:eastAsia="Times New Roman" w:hAnsi="Times New Roman" w:cs="Times New Roman"/>
          <w:sz w:val="24"/>
        </w:rPr>
        <w:t>1</w:t>
      </w:r>
      <w:r>
        <w:rPr>
          <w:rFonts w:ascii="Times New Roman" w:eastAsia="Times New Roman" w:hAnsi="Times New Roman" w:cs="Times New Roman"/>
          <w:sz w:val="24"/>
        </w:rPr>
        <w:t>/</w:t>
      </w:r>
      <w:r w:rsidR="00665034">
        <w:rPr>
          <w:rFonts w:ascii="Times New Roman" w:eastAsia="Times New Roman" w:hAnsi="Times New Roman" w:cs="Times New Roman"/>
          <w:sz w:val="24"/>
        </w:rPr>
        <w:t>20</w:t>
      </w:r>
      <w:r>
        <w:rPr>
          <w:rFonts w:ascii="Times New Roman" w:eastAsia="Times New Roman" w:hAnsi="Times New Roman" w:cs="Times New Roman"/>
          <w:sz w:val="24"/>
        </w:rPr>
        <w:t>1</w:t>
      </w:r>
      <w:r w:rsidR="008617F7">
        <w:rPr>
          <w:rFonts w:ascii="Times New Roman" w:eastAsia="Times New Roman" w:hAnsi="Times New Roman" w:cs="Times New Roman"/>
          <w:sz w:val="24"/>
          <w:lang w:val="sr-Cyrl-CS"/>
        </w:rPr>
        <w:t>6</w:t>
      </w:r>
      <w:r>
        <w:rPr>
          <w:rFonts w:ascii="Times New Roman" w:eastAsia="Times New Roman" w:hAnsi="Times New Roman" w:cs="Times New Roman"/>
          <w:sz w:val="24"/>
        </w:rPr>
        <w:t xml:space="preserve">) </w:t>
      </w:r>
    </w:p>
    <w:p w:rsidR="009768DC" w:rsidRDefault="00D629B7">
      <w:pPr>
        <w:spacing w:line="246" w:lineRule="auto"/>
        <w:ind w:left="10" w:right="-15" w:hanging="10"/>
        <w:jc w:val="center"/>
      </w:pPr>
      <w:r>
        <w:rPr>
          <w:rFonts w:ascii="Times New Roman" w:eastAsia="Times New Roman" w:hAnsi="Times New Roman" w:cs="Times New Roman"/>
          <w:sz w:val="24"/>
        </w:rPr>
        <w:t xml:space="preserve">– МАЛА НАБАВКА – </w:t>
      </w:r>
    </w:p>
    <w:p w:rsidR="009768DC" w:rsidRDefault="00D629B7">
      <w:pPr>
        <w:spacing w:line="240" w:lineRule="auto"/>
        <w:jc w:val="center"/>
      </w:pPr>
      <w:r>
        <w:rPr>
          <w:rFonts w:ascii="Times New Roman" w:eastAsia="Times New Roman" w:hAnsi="Times New Roman" w:cs="Times New Roman"/>
          <w:sz w:val="24"/>
        </w:rPr>
        <w:t xml:space="preserve"> </w:t>
      </w:r>
    </w:p>
    <w:p w:rsidR="009768DC" w:rsidRDefault="00D629B7">
      <w:pPr>
        <w:spacing w:line="240" w:lineRule="auto"/>
        <w:jc w:val="center"/>
      </w:pPr>
      <w:r>
        <w:rPr>
          <w:rFonts w:ascii="Times New Roman" w:eastAsia="Times New Roman" w:hAnsi="Times New Roman" w:cs="Times New Roman"/>
          <w:sz w:val="24"/>
        </w:rPr>
        <w:t xml:space="preserve"> </w:t>
      </w:r>
    </w:p>
    <w:p w:rsidR="00D82B98" w:rsidRDefault="00D82B98" w:rsidP="00D82B98">
      <w:pPr>
        <w:tabs>
          <w:tab w:val="left" w:pos="4140"/>
          <w:tab w:val="center" w:pos="4819"/>
        </w:tabs>
        <w:spacing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D82B98" w:rsidRDefault="00D82B98" w:rsidP="00D82B98">
      <w:pPr>
        <w:tabs>
          <w:tab w:val="left" w:pos="4140"/>
          <w:tab w:val="center" w:pos="4819"/>
        </w:tabs>
        <w:spacing w:line="240" w:lineRule="auto"/>
        <w:rPr>
          <w:rFonts w:ascii="Times New Roman" w:eastAsia="Times New Roman" w:hAnsi="Times New Roman" w:cs="Times New Roman"/>
          <w:sz w:val="24"/>
        </w:rPr>
      </w:pPr>
    </w:p>
    <w:p w:rsidR="00D82B98" w:rsidRDefault="00D82B98" w:rsidP="00D82B98">
      <w:pPr>
        <w:tabs>
          <w:tab w:val="left" w:pos="4140"/>
          <w:tab w:val="center" w:pos="4819"/>
        </w:tabs>
        <w:spacing w:line="240" w:lineRule="auto"/>
        <w:rPr>
          <w:rFonts w:ascii="Times New Roman" w:eastAsia="Times New Roman" w:hAnsi="Times New Roman" w:cs="Times New Roman"/>
          <w:sz w:val="24"/>
        </w:rPr>
      </w:pPr>
    </w:p>
    <w:p w:rsidR="00D82B98" w:rsidRDefault="00D82B98" w:rsidP="00D82B98">
      <w:pPr>
        <w:tabs>
          <w:tab w:val="left" w:pos="4140"/>
          <w:tab w:val="center" w:pos="4819"/>
        </w:tabs>
        <w:spacing w:line="240" w:lineRule="auto"/>
        <w:rPr>
          <w:rFonts w:ascii="Times New Roman" w:eastAsia="Times New Roman" w:hAnsi="Times New Roman" w:cs="Times New Roman"/>
          <w:sz w:val="24"/>
        </w:rPr>
      </w:pPr>
    </w:p>
    <w:p w:rsidR="00D82B98" w:rsidRDefault="00D82B98" w:rsidP="00D82B98">
      <w:pPr>
        <w:tabs>
          <w:tab w:val="left" w:pos="4140"/>
          <w:tab w:val="center" w:pos="4819"/>
        </w:tabs>
        <w:spacing w:line="240" w:lineRule="auto"/>
        <w:rPr>
          <w:rFonts w:ascii="Times New Roman" w:eastAsia="Times New Roman" w:hAnsi="Times New Roman" w:cs="Times New Roman"/>
          <w:sz w:val="24"/>
        </w:rPr>
      </w:pPr>
    </w:p>
    <w:p w:rsidR="00D82B98" w:rsidRDefault="00D82B98" w:rsidP="00D82B98">
      <w:pPr>
        <w:tabs>
          <w:tab w:val="left" w:pos="4140"/>
          <w:tab w:val="center" w:pos="4819"/>
        </w:tabs>
        <w:spacing w:line="240" w:lineRule="auto"/>
        <w:rPr>
          <w:rFonts w:ascii="Times New Roman" w:eastAsia="Times New Roman" w:hAnsi="Times New Roman" w:cs="Times New Roman"/>
          <w:sz w:val="24"/>
        </w:rPr>
      </w:pPr>
    </w:p>
    <w:p w:rsidR="00D82B98" w:rsidRDefault="00D82B98" w:rsidP="00D82B98">
      <w:pPr>
        <w:tabs>
          <w:tab w:val="left" w:pos="4140"/>
          <w:tab w:val="center" w:pos="4819"/>
        </w:tabs>
        <w:spacing w:line="240" w:lineRule="auto"/>
        <w:rPr>
          <w:rFonts w:ascii="Times New Roman" w:eastAsia="Times New Roman" w:hAnsi="Times New Roman" w:cs="Times New Roman"/>
          <w:sz w:val="24"/>
        </w:rPr>
      </w:pPr>
    </w:p>
    <w:p w:rsidR="00D82B98" w:rsidRDefault="00D82B98" w:rsidP="00D82B98">
      <w:pPr>
        <w:tabs>
          <w:tab w:val="left" w:pos="4140"/>
          <w:tab w:val="center" w:pos="4819"/>
        </w:tabs>
        <w:spacing w:line="240" w:lineRule="auto"/>
        <w:rPr>
          <w:rFonts w:ascii="Times New Roman" w:eastAsia="Times New Roman" w:hAnsi="Times New Roman" w:cs="Times New Roman"/>
          <w:sz w:val="24"/>
        </w:rPr>
      </w:pPr>
    </w:p>
    <w:p w:rsidR="00D82B98" w:rsidRDefault="00D82B98" w:rsidP="00D82B98">
      <w:pPr>
        <w:tabs>
          <w:tab w:val="left" w:pos="4140"/>
          <w:tab w:val="center" w:pos="4819"/>
        </w:tabs>
        <w:spacing w:line="240" w:lineRule="auto"/>
        <w:rPr>
          <w:rFonts w:ascii="Times New Roman" w:eastAsia="Times New Roman" w:hAnsi="Times New Roman" w:cs="Times New Roman"/>
          <w:sz w:val="24"/>
        </w:rPr>
      </w:pPr>
    </w:p>
    <w:p w:rsidR="00D82B98" w:rsidRDefault="00D82B98" w:rsidP="00665034">
      <w:pPr>
        <w:tabs>
          <w:tab w:val="left" w:pos="4140"/>
          <w:tab w:val="center" w:pos="4819"/>
        </w:tabs>
        <w:spacing w:line="240" w:lineRule="auto"/>
        <w:jc w:val="right"/>
        <w:rPr>
          <w:rFonts w:ascii="Times New Roman" w:eastAsia="Times New Roman" w:hAnsi="Times New Roman" w:cs="Times New Roman"/>
          <w:sz w:val="24"/>
        </w:rPr>
      </w:pPr>
    </w:p>
    <w:p w:rsidR="009768DC" w:rsidRDefault="00D82B98" w:rsidP="00D82B98">
      <w:pPr>
        <w:tabs>
          <w:tab w:val="left" w:pos="4140"/>
          <w:tab w:val="center" w:pos="4819"/>
        </w:tabs>
        <w:spacing w:line="240" w:lineRule="auto"/>
      </w:pPr>
      <w:r>
        <w:rPr>
          <w:rFonts w:ascii="Times New Roman" w:eastAsia="Times New Roman" w:hAnsi="Times New Roman" w:cs="Times New Roman"/>
          <w:sz w:val="24"/>
        </w:rPr>
        <w:tab/>
      </w:r>
      <w:r w:rsidR="00D629B7">
        <w:rPr>
          <w:rFonts w:ascii="Times New Roman" w:eastAsia="Times New Roman" w:hAnsi="Times New Roman" w:cs="Times New Roman"/>
          <w:sz w:val="24"/>
        </w:rPr>
        <w:t xml:space="preserve"> </w:t>
      </w:r>
    </w:p>
    <w:p w:rsidR="009768DC" w:rsidRDefault="00D629B7">
      <w:pPr>
        <w:spacing w:line="240" w:lineRule="auto"/>
        <w:jc w:val="center"/>
      </w:pPr>
      <w:r>
        <w:rPr>
          <w:rFonts w:ascii="Times New Roman" w:eastAsia="Times New Roman" w:hAnsi="Times New Roman" w:cs="Times New Roman"/>
          <w:sz w:val="24"/>
        </w:rPr>
        <w:t xml:space="preserve"> </w:t>
      </w:r>
    </w:p>
    <w:p w:rsidR="009768DC" w:rsidRDefault="00D629B7">
      <w:pPr>
        <w:spacing w:line="240" w:lineRule="auto"/>
        <w:jc w:val="center"/>
      </w:pPr>
      <w:r>
        <w:rPr>
          <w:rFonts w:ascii="Times New Roman" w:eastAsia="Times New Roman" w:hAnsi="Times New Roman" w:cs="Times New Roman"/>
          <w:sz w:val="24"/>
        </w:rPr>
        <w:t xml:space="preserve"> </w:t>
      </w:r>
    </w:p>
    <w:p w:rsidR="008617F7" w:rsidRDefault="008617F7">
      <w:pPr>
        <w:spacing w:line="240" w:lineRule="auto"/>
        <w:jc w:val="center"/>
        <w:rPr>
          <w:rFonts w:ascii="Times New Roman" w:eastAsia="Times New Roman" w:hAnsi="Times New Roman" w:cs="Times New Roman"/>
          <w:sz w:val="24"/>
          <w:lang w:val="sr-Cyrl-CS"/>
        </w:rPr>
      </w:pPr>
    </w:p>
    <w:p w:rsidR="008617F7" w:rsidRDefault="008617F7">
      <w:pPr>
        <w:spacing w:line="240" w:lineRule="auto"/>
        <w:jc w:val="center"/>
        <w:rPr>
          <w:rFonts w:ascii="Times New Roman" w:eastAsia="Times New Roman" w:hAnsi="Times New Roman" w:cs="Times New Roman"/>
          <w:sz w:val="24"/>
          <w:lang w:val="sr-Cyrl-CS"/>
        </w:rPr>
      </w:pPr>
    </w:p>
    <w:p w:rsidR="008617F7" w:rsidRDefault="008617F7">
      <w:pPr>
        <w:spacing w:line="240" w:lineRule="auto"/>
        <w:jc w:val="center"/>
        <w:rPr>
          <w:rFonts w:ascii="Times New Roman" w:eastAsia="Times New Roman" w:hAnsi="Times New Roman" w:cs="Times New Roman"/>
          <w:sz w:val="24"/>
          <w:lang w:val="sr-Cyrl-CS"/>
        </w:rPr>
      </w:pPr>
    </w:p>
    <w:p w:rsidR="008617F7" w:rsidRDefault="008617F7">
      <w:pPr>
        <w:spacing w:line="240" w:lineRule="auto"/>
        <w:jc w:val="center"/>
        <w:rPr>
          <w:rFonts w:ascii="Times New Roman" w:eastAsia="Times New Roman" w:hAnsi="Times New Roman" w:cs="Times New Roman"/>
          <w:sz w:val="24"/>
          <w:lang w:val="sr-Cyrl-CS"/>
        </w:rPr>
      </w:pPr>
    </w:p>
    <w:p w:rsidR="008617F7" w:rsidRDefault="008617F7">
      <w:pPr>
        <w:spacing w:line="240" w:lineRule="auto"/>
        <w:jc w:val="center"/>
        <w:rPr>
          <w:rFonts w:ascii="Times New Roman" w:eastAsia="Times New Roman" w:hAnsi="Times New Roman" w:cs="Times New Roman"/>
          <w:sz w:val="24"/>
          <w:lang w:val="sr-Cyrl-CS"/>
        </w:rPr>
      </w:pPr>
    </w:p>
    <w:p w:rsidR="009768DC" w:rsidRDefault="00D629B7">
      <w:pPr>
        <w:spacing w:line="240" w:lineRule="auto"/>
        <w:jc w:val="center"/>
      </w:pPr>
      <w:r>
        <w:rPr>
          <w:rFonts w:ascii="Times New Roman" w:eastAsia="Times New Roman" w:hAnsi="Times New Roman" w:cs="Times New Roman"/>
          <w:sz w:val="24"/>
        </w:rPr>
        <w:lastRenderedPageBreak/>
        <w:t xml:space="preserve"> </w:t>
      </w:r>
    </w:p>
    <w:p w:rsidR="009768DC" w:rsidRDefault="00D629B7">
      <w:pPr>
        <w:spacing w:after="332" w:line="240" w:lineRule="auto"/>
        <w:ind w:left="-5" w:right="14" w:hanging="10"/>
      </w:pPr>
      <w:r>
        <w:rPr>
          <w:rFonts w:ascii="Times New Roman" w:eastAsia="Times New Roman" w:hAnsi="Times New Roman" w:cs="Times New Roman"/>
          <w:sz w:val="24"/>
        </w:rPr>
        <w:t xml:space="preserve">САДРЖАЈ КОНКУРСНЕ ДОКУМЕНТАЦИЈЕ </w:t>
      </w:r>
    </w:p>
    <w:p w:rsidR="009768DC" w:rsidRDefault="00D629B7" w:rsidP="00D87720">
      <w:pPr>
        <w:spacing w:after="110" w:line="240" w:lineRule="auto"/>
        <w:ind w:left="96" w:right="14" w:hanging="10"/>
        <w:rPr>
          <w:rFonts w:ascii="Times New Roman" w:eastAsia="Times New Roman" w:hAnsi="Times New Roman" w:cs="Times New Roman"/>
          <w:sz w:val="24"/>
        </w:rPr>
      </w:pPr>
      <w:r>
        <w:rPr>
          <w:rFonts w:ascii="Times New Roman" w:eastAsia="Times New Roman" w:hAnsi="Times New Roman" w:cs="Times New Roman"/>
          <w:sz w:val="24"/>
        </w:rPr>
        <w:tab/>
      </w:r>
    </w:p>
    <w:tbl>
      <w:tblPr>
        <w:tblStyle w:val="TableGrid0"/>
        <w:tblW w:w="0" w:type="auto"/>
        <w:tblInd w:w="96" w:type="dxa"/>
        <w:tblLook w:val="04A0"/>
      </w:tblPr>
      <w:tblGrid>
        <w:gridCol w:w="7009"/>
        <w:gridCol w:w="1440"/>
        <w:gridCol w:w="1083"/>
      </w:tblGrid>
      <w:tr w:rsidR="00D87720" w:rsidTr="007A7C2B">
        <w:tc>
          <w:tcPr>
            <w:tcW w:w="7009" w:type="dxa"/>
          </w:tcPr>
          <w:p w:rsidR="00D87720" w:rsidRPr="00D87720" w:rsidRDefault="00D87720" w:rsidP="00D87720">
            <w:pPr>
              <w:spacing w:after="110" w:line="240" w:lineRule="auto"/>
              <w:ind w:right="14"/>
              <w:jc w:val="center"/>
              <w:rPr>
                <w:rFonts w:ascii="Times New Roman" w:eastAsia="Times New Roman" w:hAnsi="Times New Roman" w:cs="Times New Roman"/>
                <w:b/>
                <w:sz w:val="24"/>
              </w:rPr>
            </w:pPr>
            <w:r w:rsidRPr="00D87720">
              <w:rPr>
                <w:rFonts w:ascii="Times New Roman" w:eastAsia="Times New Roman" w:hAnsi="Times New Roman" w:cs="Times New Roman"/>
                <w:b/>
                <w:sz w:val="24"/>
              </w:rPr>
              <w:t>О П И С</w:t>
            </w:r>
          </w:p>
        </w:tc>
        <w:tc>
          <w:tcPr>
            <w:tcW w:w="1440" w:type="dxa"/>
          </w:tcPr>
          <w:p w:rsidR="00D87720" w:rsidRPr="00D87720" w:rsidRDefault="00D87720" w:rsidP="00D87720">
            <w:pPr>
              <w:spacing w:after="110" w:line="240" w:lineRule="auto"/>
              <w:ind w:right="14"/>
              <w:jc w:val="center"/>
              <w:rPr>
                <w:rFonts w:ascii="Times New Roman" w:eastAsia="Times New Roman" w:hAnsi="Times New Roman" w:cs="Times New Roman"/>
                <w:b/>
                <w:sz w:val="24"/>
              </w:rPr>
            </w:pPr>
            <w:r w:rsidRPr="00D87720">
              <w:rPr>
                <w:rFonts w:ascii="Times New Roman" w:eastAsia="Times New Roman" w:hAnsi="Times New Roman" w:cs="Times New Roman"/>
                <w:b/>
                <w:sz w:val="24"/>
              </w:rPr>
              <w:t>Бр. обрасца</w:t>
            </w:r>
          </w:p>
        </w:tc>
        <w:tc>
          <w:tcPr>
            <w:tcW w:w="1083" w:type="dxa"/>
          </w:tcPr>
          <w:p w:rsidR="00D87720" w:rsidRPr="00D87720" w:rsidRDefault="00D87720" w:rsidP="00D87720">
            <w:pPr>
              <w:spacing w:after="110" w:line="240" w:lineRule="auto"/>
              <w:ind w:right="14"/>
              <w:jc w:val="center"/>
              <w:rPr>
                <w:rFonts w:ascii="Times New Roman" w:eastAsia="Times New Roman" w:hAnsi="Times New Roman" w:cs="Times New Roman"/>
                <w:b/>
                <w:sz w:val="24"/>
              </w:rPr>
            </w:pPr>
            <w:r w:rsidRPr="00D87720">
              <w:rPr>
                <w:rFonts w:ascii="Times New Roman" w:eastAsia="Times New Roman" w:hAnsi="Times New Roman" w:cs="Times New Roman"/>
                <w:b/>
                <w:sz w:val="24"/>
              </w:rPr>
              <w:t>Страна</w:t>
            </w:r>
          </w:p>
        </w:tc>
      </w:tr>
      <w:tr w:rsidR="00D87720" w:rsidTr="007A7C2B">
        <w:tc>
          <w:tcPr>
            <w:tcW w:w="7009" w:type="dxa"/>
          </w:tcPr>
          <w:p w:rsidR="00D87720" w:rsidRDefault="00D87720" w:rsidP="00D87720">
            <w:pPr>
              <w:spacing w:after="110" w:line="240" w:lineRule="auto"/>
              <w:ind w:right="14"/>
              <w:rPr>
                <w:rFonts w:ascii="Times New Roman" w:eastAsia="Times New Roman" w:hAnsi="Times New Roman" w:cs="Times New Roman"/>
                <w:sz w:val="24"/>
              </w:rPr>
            </w:pPr>
            <w:r w:rsidRPr="00D87720">
              <w:rPr>
                <w:rFonts w:ascii="Times New Roman" w:eastAsia="Times New Roman" w:hAnsi="Times New Roman" w:cs="Times New Roman"/>
                <w:sz w:val="24"/>
              </w:rPr>
              <w:t>Општи подаци о јавној набавци и предмету набавке</w:t>
            </w:r>
          </w:p>
        </w:tc>
        <w:tc>
          <w:tcPr>
            <w:tcW w:w="1440" w:type="dxa"/>
          </w:tcPr>
          <w:p w:rsidR="00D87720" w:rsidRDefault="00D87720" w:rsidP="007A7C2B">
            <w:pPr>
              <w:spacing w:after="110" w:line="240" w:lineRule="auto"/>
              <w:ind w:right="14"/>
              <w:jc w:val="center"/>
              <w:rPr>
                <w:rFonts w:ascii="Times New Roman" w:eastAsia="Times New Roman" w:hAnsi="Times New Roman" w:cs="Times New Roman"/>
                <w:sz w:val="24"/>
              </w:rPr>
            </w:pPr>
            <w:r w:rsidRPr="00D87720">
              <w:rPr>
                <w:rFonts w:ascii="Times New Roman" w:eastAsia="Times New Roman" w:hAnsi="Times New Roman" w:cs="Times New Roman"/>
                <w:sz w:val="24"/>
              </w:rPr>
              <w:t>Образац 1</w:t>
            </w:r>
          </w:p>
        </w:tc>
        <w:tc>
          <w:tcPr>
            <w:tcW w:w="1083" w:type="dxa"/>
          </w:tcPr>
          <w:p w:rsidR="00D87720" w:rsidRDefault="00D87720" w:rsidP="007A7C2B">
            <w:pPr>
              <w:spacing w:after="110" w:line="240" w:lineRule="auto"/>
              <w:ind w:right="14"/>
              <w:jc w:val="center"/>
              <w:rPr>
                <w:rFonts w:ascii="Times New Roman" w:eastAsia="Times New Roman" w:hAnsi="Times New Roman" w:cs="Times New Roman"/>
                <w:sz w:val="24"/>
              </w:rPr>
            </w:pPr>
            <w:r w:rsidRPr="00D87720">
              <w:rPr>
                <w:rFonts w:ascii="Times New Roman" w:eastAsia="Times New Roman" w:hAnsi="Times New Roman" w:cs="Times New Roman"/>
                <w:sz w:val="24"/>
              </w:rPr>
              <w:t>3</w:t>
            </w:r>
          </w:p>
        </w:tc>
      </w:tr>
      <w:tr w:rsidR="00D87720" w:rsidTr="007A7C2B">
        <w:tc>
          <w:tcPr>
            <w:tcW w:w="7009" w:type="dxa"/>
          </w:tcPr>
          <w:p w:rsidR="00D87720" w:rsidRDefault="007A7C2B" w:rsidP="00D87720">
            <w:pPr>
              <w:spacing w:after="110" w:line="240" w:lineRule="auto"/>
              <w:ind w:right="14"/>
              <w:rPr>
                <w:rFonts w:ascii="Times New Roman" w:eastAsia="Times New Roman" w:hAnsi="Times New Roman" w:cs="Times New Roman"/>
                <w:sz w:val="24"/>
              </w:rPr>
            </w:pPr>
            <w:r w:rsidRPr="007A7C2B">
              <w:rPr>
                <w:rFonts w:ascii="Times New Roman" w:eastAsia="Times New Roman" w:hAnsi="Times New Roman" w:cs="Times New Roman"/>
                <w:sz w:val="24"/>
              </w:rPr>
              <w:t>Опис предмета набавке</w:t>
            </w:r>
          </w:p>
        </w:tc>
        <w:tc>
          <w:tcPr>
            <w:tcW w:w="1440" w:type="dxa"/>
          </w:tcPr>
          <w:p w:rsidR="00D87720" w:rsidRPr="007A7C2B" w:rsidRDefault="007A7C2B" w:rsidP="007A7C2B">
            <w:pPr>
              <w:spacing w:after="110" w:line="240" w:lineRule="auto"/>
              <w:ind w:right="14"/>
              <w:jc w:val="center"/>
              <w:rPr>
                <w:rFonts w:ascii="Times New Roman" w:eastAsia="Times New Roman" w:hAnsi="Times New Roman" w:cs="Times New Roman"/>
                <w:sz w:val="24"/>
              </w:rPr>
            </w:pPr>
            <w:r w:rsidRPr="00D87720">
              <w:rPr>
                <w:rFonts w:ascii="Times New Roman" w:eastAsia="Times New Roman" w:hAnsi="Times New Roman" w:cs="Times New Roman"/>
                <w:sz w:val="24"/>
              </w:rPr>
              <w:t xml:space="preserve">Образац </w:t>
            </w:r>
            <w:r>
              <w:rPr>
                <w:rFonts w:ascii="Times New Roman" w:eastAsia="Times New Roman" w:hAnsi="Times New Roman" w:cs="Times New Roman"/>
                <w:sz w:val="24"/>
              </w:rPr>
              <w:t>2</w:t>
            </w:r>
          </w:p>
        </w:tc>
        <w:tc>
          <w:tcPr>
            <w:tcW w:w="1083" w:type="dxa"/>
          </w:tcPr>
          <w:p w:rsidR="00D87720" w:rsidRPr="007A7C2B" w:rsidRDefault="007A7C2B" w:rsidP="007A7C2B">
            <w:pPr>
              <w:spacing w:after="110" w:line="240" w:lineRule="auto"/>
              <w:ind w:right="14"/>
              <w:jc w:val="center"/>
              <w:rPr>
                <w:rFonts w:ascii="Times New Roman" w:eastAsia="Times New Roman" w:hAnsi="Times New Roman" w:cs="Times New Roman"/>
                <w:sz w:val="24"/>
              </w:rPr>
            </w:pPr>
            <w:r>
              <w:rPr>
                <w:rFonts w:ascii="Times New Roman" w:eastAsia="Times New Roman" w:hAnsi="Times New Roman" w:cs="Times New Roman"/>
                <w:sz w:val="24"/>
              </w:rPr>
              <w:t>4</w:t>
            </w:r>
          </w:p>
        </w:tc>
      </w:tr>
      <w:tr w:rsidR="00D87720" w:rsidTr="007A7C2B">
        <w:tc>
          <w:tcPr>
            <w:tcW w:w="7009" w:type="dxa"/>
          </w:tcPr>
          <w:p w:rsidR="00D87720" w:rsidRDefault="007A7C2B" w:rsidP="00D87720">
            <w:pPr>
              <w:spacing w:after="110" w:line="240" w:lineRule="auto"/>
              <w:ind w:right="14"/>
              <w:rPr>
                <w:rFonts w:ascii="Times New Roman" w:eastAsia="Times New Roman" w:hAnsi="Times New Roman" w:cs="Times New Roman"/>
                <w:sz w:val="24"/>
              </w:rPr>
            </w:pPr>
            <w:r w:rsidRPr="007A7C2B">
              <w:rPr>
                <w:rFonts w:ascii="Times New Roman" w:eastAsia="Times New Roman" w:hAnsi="Times New Roman" w:cs="Times New Roman"/>
                <w:sz w:val="24"/>
              </w:rPr>
              <w:t>Техничка спецификација</w:t>
            </w:r>
          </w:p>
        </w:tc>
        <w:tc>
          <w:tcPr>
            <w:tcW w:w="1440" w:type="dxa"/>
          </w:tcPr>
          <w:p w:rsidR="00D87720" w:rsidRPr="007A7C2B" w:rsidRDefault="007A7C2B" w:rsidP="007A7C2B">
            <w:pPr>
              <w:spacing w:after="110" w:line="240" w:lineRule="auto"/>
              <w:ind w:right="14"/>
              <w:jc w:val="center"/>
              <w:rPr>
                <w:rFonts w:ascii="Times New Roman" w:eastAsia="Times New Roman" w:hAnsi="Times New Roman" w:cs="Times New Roman"/>
                <w:sz w:val="24"/>
              </w:rPr>
            </w:pPr>
            <w:r w:rsidRPr="00D87720">
              <w:rPr>
                <w:rFonts w:ascii="Times New Roman" w:eastAsia="Times New Roman" w:hAnsi="Times New Roman" w:cs="Times New Roman"/>
                <w:sz w:val="24"/>
              </w:rPr>
              <w:t xml:space="preserve">Образац </w:t>
            </w:r>
            <w:r>
              <w:rPr>
                <w:rFonts w:ascii="Times New Roman" w:eastAsia="Times New Roman" w:hAnsi="Times New Roman" w:cs="Times New Roman"/>
                <w:sz w:val="24"/>
              </w:rPr>
              <w:t>3</w:t>
            </w:r>
          </w:p>
        </w:tc>
        <w:tc>
          <w:tcPr>
            <w:tcW w:w="1083" w:type="dxa"/>
          </w:tcPr>
          <w:p w:rsidR="00D87720" w:rsidRPr="007A7C2B" w:rsidRDefault="007A7C2B" w:rsidP="007A7C2B">
            <w:pPr>
              <w:spacing w:after="110" w:line="240" w:lineRule="auto"/>
              <w:ind w:right="14"/>
              <w:jc w:val="center"/>
              <w:rPr>
                <w:rFonts w:ascii="Times New Roman" w:eastAsia="Times New Roman" w:hAnsi="Times New Roman" w:cs="Times New Roman"/>
                <w:sz w:val="24"/>
              </w:rPr>
            </w:pPr>
            <w:r>
              <w:rPr>
                <w:rFonts w:ascii="Times New Roman" w:eastAsia="Times New Roman" w:hAnsi="Times New Roman" w:cs="Times New Roman"/>
                <w:sz w:val="24"/>
              </w:rPr>
              <w:t>6</w:t>
            </w:r>
          </w:p>
        </w:tc>
      </w:tr>
      <w:tr w:rsidR="00D87720" w:rsidTr="007A7C2B">
        <w:tc>
          <w:tcPr>
            <w:tcW w:w="7009" w:type="dxa"/>
          </w:tcPr>
          <w:p w:rsidR="00D87720" w:rsidRDefault="007A7C2B" w:rsidP="007A7C2B">
            <w:pPr>
              <w:spacing w:line="240" w:lineRule="auto"/>
              <w:ind w:right="14"/>
              <w:rPr>
                <w:rFonts w:ascii="Times New Roman" w:eastAsia="Times New Roman" w:hAnsi="Times New Roman" w:cs="Times New Roman"/>
                <w:sz w:val="24"/>
              </w:rPr>
            </w:pPr>
            <w:r w:rsidRPr="007A7C2B">
              <w:rPr>
                <w:rFonts w:ascii="Times New Roman" w:eastAsia="Times New Roman" w:hAnsi="Times New Roman" w:cs="Times New Roman"/>
                <w:sz w:val="24"/>
              </w:rPr>
              <w:t>Образац за оцену испуњености ОБАВЕЗНИХ услова из члана 75. ЗЈН и ДОДАТНИХ услова из члана 76. ЗЈН и упутство како се доказује испуњеност услова из чл. 75. и 76. ЗЈН</w:t>
            </w:r>
          </w:p>
        </w:tc>
        <w:tc>
          <w:tcPr>
            <w:tcW w:w="1440" w:type="dxa"/>
          </w:tcPr>
          <w:p w:rsidR="007A7C2B" w:rsidRDefault="007A7C2B" w:rsidP="007A7C2B">
            <w:pPr>
              <w:spacing w:line="240" w:lineRule="auto"/>
              <w:ind w:right="14"/>
              <w:jc w:val="center"/>
              <w:rPr>
                <w:rFonts w:ascii="Times New Roman" w:eastAsia="Times New Roman" w:hAnsi="Times New Roman" w:cs="Times New Roman"/>
                <w:sz w:val="24"/>
              </w:rPr>
            </w:pPr>
          </w:p>
          <w:p w:rsidR="00D87720" w:rsidRPr="007A7C2B" w:rsidRDefault="007A7C2B" w:rsidP="007A7C2B">
            <w:pPr>
              <w:spacing w:after="110" w:line="240" w:lineRule="auto"/>
              <w:ind w:right="14"/>
              <w:jc w:val="center"/>
              <w:rPr>
                <w:rFonts w:ascii="Times New Roman" w:eastAsia="Times New Roman" w:hAnsi="Times New Roman" w:cs="Times New Roman"/>
                <w:sz w:val="24"/>
              </w:rPr>
            </w:pPr>
            <w:r w:rsidRPr="00D87720">
              <w:rPr>
                <w:rFonts w:ascii="Times New Roman" w:eastAsia="Times New Roman" w:hAnsi="Times New Roman" w:cs="Times New Roman"/>
                <w:sz w:val="24"/>
              </w:rPr>
              <w:t xml:space="preserve">Образац </w:t>
            </w:r>
            <w:r>
              <w:rPr>
                <w:rFonts w:ascii="Times New Roman" w:eastAsia="Times New Roman" w:hAnsi="Times New Roman" w:cs="Times New Roman"/>
                <w:sz w:val="24"/>
              </w:rPr>
              <w:t>4</w:t>
            </w:r>
          </w:p>
        </w:tc>
        <w:tc>
          <w:tcPr>
            <w:tcW w:w="1083" w:type="dxa"/>
          </w:tcPr>
          <w:p w:rsidR="00D87720" w:rsidRDefault="00D87720" w:rsidP="007A7C2B">
            <w:pPr>
              <w:spacing w:line="240" w:lineRule="auto"/>
              <w:ind w:right="14"/>
              <w:jc w:val="center"/>
              <w:rPr>
                <w:rFonts w:ascii="Times New Roman" w:eastAsia="Times New Roman" w:hAnsi="Times New Roman" w:cs="Times New Roman"/>
                <w:sz w:val="24"/>
              </w:rPr>
            </w:pPr>
          </w:p>
          <w:p w:rsidR="007A7C2B" w:rsidRPr="007A7C2B" w:rsidRDefault="008B7D5A" w:rsidP="007A7C2B">
            <w:pPr>
              <w:spacing w:line="240" w:lineRule="auto"/>
              <w:ind w:right="14"/>
              <w:jc w:val="center"/>
              <w:rPr>
                <w:rFonts w:ascii="Times New Roman" w:eastAsia="Times New Roman" w:hAnsi="Times New Roman" w:cs="Times New Roman"/>
                <w:sz w:val="24"/>
              </w:rPr>
            </w:pPr>
            <w:r>
              <w:rPr>
                <w:rFonts w:ascii="Times New Roman" w:eastAsia="Times New Roman" w:hAnsi="Times New Roman" w:cs="Times New Roman"/>
                <w:sz w:val="24"/>
              </w:rPr>
              <w:t>12</w:t>
            </w:r>
          </w:p>
        </w:tc>
      </w:tr>
      <w:tr w:rsidR="00D87720" w:rsidTr="007A7C2B">
        <w:tc>
          <w:tcPr>
            <w:tcW w:w="7009" w:type="dxa"/>
          </w:tcPr>
          <w:p w:rsidR="00D87720" w:rsidRDefault="007A7C2B" w:rsidP="00D87720">
            <w:pPr>
              <w:spacing w:after="110" w:line="240" w:lineRule="auto"/>
              <w:ind w:right="14"/>
              <w:rPr>
                <w:rFonts w:ascii="Times New Roman" w:eastAsia="Times New Roman" w:hAnsi="Times New Roman" w:cs="Times New Roman"/>
                <w:sz w:val="24"/>
              </w:rPr>
            </w:pPr>
            <w:r w:rsidRPr="007A7C2B">
              <w:rPr>
                <w:rFonts w:ascii="Times New Roman" w:eastAsia="Times New Roman" w:hAnsi="Times New Roman" w:cs="Times New Roman"/>
                <w:sz w:val="24"/>
              </w:rPr>
              <w:t>Упутство понуђачима како да сачине понуду</w:t>
            </w:r>
          </w:p>
        </w:tc>
        <w:tc>
          <w:tcPr>
            <w:tcW w:w="1440" w:type="dxa"/>
          </w:tcPr>
          <w:p w:rsidR="00D87720" w:rsidRPr="007A7C2B" w:rsidRDefault="007A7C2B" w:rsidP="007A7C2B">
            <w:pPr>
              <w:spacing w:after="110" w:line="240" w:lineRule="auto"/>
              <w:ind w:right="14"/>
              <w:jc w:val="center"/>
              <w:rPr>
                <w:rFonts w:ascii="Times New Roman" w:eastAsia="Times New Roman" w:hAnsi="Times New Roman" w:cs="Times New Roman"/>
                <w:sz w:val="24"/>
              </w:rPr>
            </w:pPr>
            <w:r w:rsidRPr="00D87720">
              <w:rPr>
                <w:rFonts w:ascii="Times New Roman" w:eastAsia="Times New Roman" w:hAnsi="Times New Roman" w:cs="Times New Roman"/>
                <w:sz w:val="24"/>
              </w:rPr>
              <w:t xml:space="preserve">Образац </w:t>
            </w:r>
            <w:r>
              <w:rPr>
                <w:rFonts w:ascii="Times New Roman" w:eastAsia="Times New Roman" w:hAnsi="Times New Roman" w:cs="Times New Roman"/>
                <w:sz w:val="24"/>
              </w:rPr>
              <w:t>5</w:t>
            </w:r>
          </w:p>
        </w:tc>
        <w:tc>
          <w:tcPr>
            <w:tcW w:w="1083" w:type="dxa"/>
          </w:tcPr>
          <w:p w:rsidR="00D87720" w:rsidRPr="007A7C2B" w:rsidRDefault="007A7C2B" w:rsidP="008B7D5A">
            <w:pPr>
              <w:spacing w:after="110" w:line="240" w:lineRule="auto"/>
              <w:ind w:right="14"/>
              <w:jc w:val="center"/>
              <w:rPr>
                <w:rFonts w:ascii="Times New Roman" w:eastAsia="Times New Roman" w:hAnsi="Times New Roman" w:cs="Times New Roman"/>
                <w:sz w:val="24"/>
              </w:rPr>
            </w:pPr>
            <w:r>
              <w:rPr>
                <w:rFonts w:ascii="Times New Roman" w:eastAsia="Times New Roman" w:hAnsi="Times New Roman" w:cs="Times New Roman"/>
                <w:sz w:val="24"/>
              </w:rPr>
              <w:t>1</w:t>
            </w:r>
            <w:r w:rsidR="008B7D5A">
              <w:rPr>
                <w:rFonts w:ascii="Times New Roman" w:eastAsia="Times New Roman" w:hAnsi="Times New Roman" w:cs="Times New Roman"/>
                <w:sz w:val="24"/>
              </w:rPr>
              <w:t>5</w:t>
            </w:r>
          </w:p>
        </w:tc>
      </w:tr>
      <w:tr w:rsidR="00D87720" w:rsidTr="007A7C2B">
        <w:tc>
          <w:tcPr>
            <w:tcW w:w="7009" w:type="dxa"/>
          </w:tcPr>
          <w:p w:rsidR="00D87720" w:rsidRDefault="007A7C2B" w:rsidP="00D87720">
            <w:pPr>
              <w:spacing w:after="110" w:line="240" w:lineRule="auto"/>
              <w:ind w:right="14"/>
              <w:rPr>
                <w:rFonts w:ascii="Times New Roman" w:eastAsia="Times New Roman" w:hAnsi="Times New Roman" w:cs="Times New Roman"/>
                <w:sz w:val="24"/>
              </w:rPr>
            </w:pPr>
            <w:r w:rsidRPr="007A7C2B">
              <w:rPr>
                <w:rFonts w:ascii="Times New Roman" w:eastAsia="Times New Roman" w:hAnsi="Times New Roman" w:cs="Times New Roman"/>
                <w:sz w:val="24"/>
              </w:rPr>
              <w:t>Образац понуде и структуре цене</w:t>
            </w:r>
          </w:p>
        </w:tc>
        <w:tc>
          <w:tcPr>
            <w:tcW w:w="1440" w:type="dxa"/>
          </w:tcPr>
          <w:p w:rsidR="00D87720" w:rsidRPr="007A7C2B" w:rsidRDefault="007A7C2B" w:rsidP="007A7C2B">
            <w:pPr>
              <w:spacing w:after="110" w:line="240" w:lineRule="auto"/>
              <w:ind w:right="14"/>
              <w:jc w:val="center"/>
              <w:rPr>
                <w:rFonts w:ascii="Times New Roman" w:eastAsia="Times New Roman" w:hAnsi="Times New Roman" w:cs="Times New Roman"/>
                <w:sz w:val="24"/>
              </w:rPr>
            </w:pPr>
            <w:r w:rsidRPr="00D87720">
              <w:rPr>
                <w:rFonts w:ascii="Times New Roman" w:eastAsia="Times New Roman" w:hAnsi="Times New Roman" w:cs="Times New Roman"/>
                <w:sz w:val="24"/>
              </w:rPr>
              <w:t xml:space="preserve">Образац </w:t>
            </w:r>
            <w:r>
              <w:rPr>
                <w:rFonts w:ascii="Times New Roman" w:eastAsia="Times New Roman" w:hAnsi="Times New Roman" w:cs="Times New Roman"/>
                <w:sz w:val="24"/>
              </w:rPr>
              <w:t>6</w:t>
            </w:r>
          </w:p>
        </w:tc>
        <w:tc>
          <w:tcPr>
            <w:tcW w:w="1083" w:type="dxa"/>
          </w:tcPr>
          <w:p w:rsidR="00D87720" w:rsidRPr="007A7C2B" w:rsidRDefault="008B7D5A" w:rsidP="007A7C2B">
            <w:pPr>
              <w:spacing w:after="110" w:line="240" w:lineRule="auto"/>
              <w:ind w:right="14"/>
              <w:jc w:val="center"/>
              <w:rPr>
                <w:rFonts w:ascii="Times New Roman" w:eastAsia="Times New Roman" w:hAnsi="Times New Roman" w:cs="Times New Roman"/>
                <w:sz w:val="24"/>
              </w:rPr>
            </w:pPr>
            <w:r>
              <w:rPr>
                <w:rFonts w:ascii="Times New Roman" w:eastAsia="Times New Roman" w:hAnsi="Times New Roman" w:cs="Times New Roman"/>
                <w:sz w:val="24"/>
              </w:rPr>
              <w:t>22</w:t>
            </w:r>
          </w:p>
        </w:tc>
      </w:tr>
      <w:tr w:rsidR="00D87720" w:rsidTr="007A7C2B">
        <w:tc>
          <w:tcPr>
            <w:tcW w:w="7009" w:type="dxa"/>
          </w:tcPr>
          <w:p w:rsidR="00D87720" w:rsidRDefault="007A7C2B" w:rsidP="00D87720">
            <w:pPr>
              <w:spacing w:after="110" w:line="240" w:lineRule="auto"/>
              <w:ind w:right="14"/>
              <w:rPr>
                <w:rFonts w:ascii="Times New Roman" w:eastAsia="Times New Roman" w:hAnsi="Times New Roman" w:cs="Times New Roman"/>
                <w:sz w:val="24"/>
              </w:rPr>
            </w:pPr>
            <w:r w:rsidRPr="007A7C2B">
              <w:rPr>
                <w:rFonts w:ascii="Times New Roman" w:eastAsia="Times New Roman" w:hAnsi="Times New Roman" w:cs="Times New Roman"/>
                <w:sz w:val="24"/>
              </w:rPr>
              <w:t>Образац подаци о подизвођачима</w:t>
            </w:r>
          </w:p>
        </w:tc>
        <w:tc>
          <w:tcPr>
            <w:tcW w:w="1440" w:type="dxa"/>
          </w:tcPr>
          <w:p w:rsidR="00D87720" w:rsidRPr="007A7C2B" w:rsidRDefault="007A7C2B" w:rsidP="007A7C2B">
            <w:pPr>
              <w:spacing w:after="110" w:line="240" w:lineRule="auto"/>
              <w:ind w:right="14"/>
              <w:jc w:val="center"/>
              <w:rPr>
                <w:rFonts w:ascii="Times New Roman" w:eastAsia="Times New Roman" w:hAnsi="Times New Roman" w:cs="Times New Roman"/>
                <w:sz w:val="24"/>
              </w:rPr>
            </w:pPr>
            <w:r w:rsidRPr="00D87720">
              <w:rPr>
                <w:rFonts w:ascii="Times New Roman" w:eastAsia="Times New Roman" w:hAnsi="Times New Roman" w:cs="Times New Roman"/>
                <w:sz w:val="24"/>
              </w:rPr>
              <w:t xml:space="preserve">Образац </w:t>
            </w:r>
            <w:r>
              <w:rPr>
                <w:rFonts w:ascii="Times New Roman" w:eastAsia="Times New Roman" w:hAnsi="Times New Roman" w:cs="Times New Roman"/>
                <w:sz w:val="24"/>
              </w:rPr>
              <w:t>7</w:t>
            </w:r>
          </w:p>
        </w:tc>
        <w:tc>
          <w:tcPr>
            <w:tcW w:w="1083" w:type="dxa"/>
          </w:tcPr>
          <w:p w:rsidR="00D87720" w:rsidRPr="007A7C2B" w:rsidRDefault="007A7C2B" w:rsidP="008B7D5A">
            <w:pPr>
              <w:spacing w:after="110" w:line="240" w:lineRule="auto"/>
              <w:ind w:right="14"/>
              <w:jc w:val="center"/>
              <w:rPr>
                <w:rFonts w:ascii="Times New Roman" w:eastAsia="Times New Roman" w:hAnsi="Times New Roman" w:cs="Times New Roman"/>
                <w:sz w:val="24"/>
              </w:rPr>
            </w:pPr>
            <w:r>
              <w:rPr>
                <w:rFonts w:ascii="Times New Roman" w:eastAsia="Times New Roman" w:hAnsi="Times New Roman" w:cs="Times New Roman"/>
                <w:sz w:val="24"/>
              </w:rPr>
              <w:t>2</w:t>
            </w:r>
            <w:r w:rsidR="008B7D5A">
              <w:rPr>
                <w:rFonts w:ascii="Times New Roman" w:eastAsia="Times New Roman" w:hAnsi="Times New Roman" w:cs="Times New Roman"/>
                <w:sz w:val="24"/>
              </w:rPr>
              <w:t>5</w:t>
            </w:r>
          </w:p>
        </w:tc>
      </w:tr>
      <w:tr w:rsidR="007A7C2B" w:rsidTr="007A7C2B">
        <w:tc>
          <w:tcPr>
            <w:tcW w:w="7009" w:type="dxa"/>
          </w:tcPr>
          <w:p w:rsidR="007A7C2B" w:rsidRDefault="007A7C2B" w:rsidP="00D87720">
            <w:pPr>
              <w:spacing w:after="110" w:line="240" w:lineRule="auto"/>
              <w:ind w:right="14"/>
              <w:rPr>
                <w:rFonts w:ascii="Times New Roman" w:eastAsia="Times New Roman" w:hAnsi="Times New Roman" w:cs="Times New Roman"/>
                <w:sz w:val="24"/>
              </w:rPr>
            </w:pPr>
            <w:r w:rsidRPr="007A7C2B">
              <w:rPr>
                <w:rFonts w:ascii="Times New Roman" w:eastAsia="Times New Roman" w:hAnsi="Times New Roman" w:cs="Times New Roman"/>
                <w:sz w:val="24"/>
              </w:rPr>
              <w:t>Образац подаци о понуђачима у заједничкој понуди</w:t>
            </w:r>
          </w:p>
        </w:tc>
        <w:tc>
          <w:tcPr>
            <w:tcW w:w="1440" w:type="dxa"/>
          </w:tcPr>
          <w:p w:rsidR="007A7C2B" w:rsidRPr="007A7C2B" w:rsidRDefault="007A7C2B" w:rsidP="007A7C2B">
            <w:pPr>
              <w:spacing w:after="110" w:line="240" w:lineRule="auto"/>
              <w:ind w:right="14"/>
              <w:jc w:val="center"/>
              <w:rPr>
                <w:rFonts w:ascii="Times New Roman" w:eastAsia="Times New Roman" w:hAnsi="Times New Roman" w:cs="Times New Roman"/>
                <w:sz w:val="24"/>
              </w:rPr>
            </w:pPr>
            <w:r w:rsidRPr="00D87720">
              <w:rPr>
                <w:rFonts w:ascii="Times New Roman" w:eastAsia="Times New Roman" w:hAnsi="Times New Roman" w:cs="Times New Roman"/>
                <w:sz w:val="24"/>
              </w:rPr>
              <w:t xml:space="preserve">Образац </w:t>
            </w:r>
            <w:r>
              <w:rPr>
                <w:rFonts w:ascii="Times New Roman" w:eastAsia="Times New Roman" w:hAnsi="Times New Roman" w:cs="Times New Roman"/>
                <w:sz w:val="24"/>
              </w:rPr>
              <w:t>8</w:t>
            </w:r>
          </w:p>
        </w:tc>
        <w:tc>
          <w:tcPr>
            <w:tcW w:w="1083" w:type="dxa"/>
          </w:tcPr>
          <w:p w:rsidR="007A7C2B" w:rsidRPr="007A7C2B" w:rsidRDefault="007A7C2B" w:rsidP="008B7D5A">
            <w:pPr>
              <w:spacing w:after="110" w:line="240" w:lineRule="auto"/>
              <w:ind w:right="14"/>
              <w:jc w:val="center"/>
              <w:rPr>
                <w:rFonts w:ascii="Times New Roman" w:eastAsia="Times New Roman" w:hAnsi="Times New Roman" w:cs="Times New Roman"/>
                <w:sz w:val="24"/>
              </w:rPr>
            </w:pPr>
            <w:r>
              <w:rPr>
                <w:rFonts w:ascii="Times New Roman" w:eastAsia="Times New Roman" w:hAnsi="Times New Roman" w:cs="Times New Roman"/>
                <w:sz w:val="24"/>
              </w:rPr>
              <w:t>2</w:t>
            </w:r>
            <w:r w:rsidR="008B7D5A">
              <w:rPr>
                <w:rFonts w:ascii="Times New Roman" w:eastAsia="Times New Roman" w:hAnsi="Times New Roman" w:cs="Times New Roman"/>
                <w:sz w:val="24"/>
              </w:rPr>
              <w:t>6</w:t>
            </w:r>
          </w:p>
        </w:tc>
      </w:tr>
      <w:tr w:rsidR="007A7C2B" w:rsidTr="007A7C2B">
        <w:tc>
          <w:tcPr>
            <w:tcW w:w="7009" w:type="dxa"/>
          </w:tcPr>
          <w:p w:rsidR="007A7C2B" w:rsidRDefault="007A7C2B" w:rsidP="00D87720">
            <w:pPr>
              <w:spacing w:after="110" w:line="240" w:lineRule="auto"/>
              <w:ind w:right="14"/>
              <w:rPr>
                <w:rFonts w:ascii="Times New Roman" w:eastAsia="Times New Roman" w:hAnsi="Times New Roman" w:cs="Times New Roman"/>
                <w:sz w:val="24"/>
              </w:rPr>
            </w:pPr>
            <w:r w:rsidRPr="007A7C2B">
              <w:rPr>
                <w:rFonts w:ascii="Times New Roman" w:eastAsia="Times New Roman" w:hAnsi="Times New Roman" w:cs="Times New Roman"/>
                <w:sz w:val="24"/>
              </w:rPr>
              <w:t>Образац изјаве о испуњености услова из чл. 75. ЗЈН</w:t>
            </w:r>
          </w:p>
        </w:tc>
        <w:tc>
          <w:tcPr>
            <w:tcW w:w="1440" w:type="dxa"/>
          </w:tcPr>
          <w:p w:rsidR="007A7C2B" w:rsidRPr="007A7C2B" w:rsidRDefault="007A7C2B" w:rsidP="007A7C2B">
            <w:pPr>
              <w:spacing w:after="110" w:line="240" w:lineRule="auto"/>
              <w:ind w:right="14"/>
              <w:jc w:val="center"/>
              <w:rPr>
                <w:rFonts w:ascii="Times New Roman" w:eastAsia="Times New Roman" w:hAnsi="Times New Roman" w:cs="Times New Roman"/>
                <w:sz w:val="24"/>
              </w:rPr>
            </w:pPr>
            <w:r w:rsidRPr="00D87720">
              <w:rPr>
                <w:rFonts w:ascii="Times New Roman" w:eastAsia="Times New Roman" w:hAnsi="Times New Roman" w:cs="Times New Roman"/>
                <w:sz w:val="24"/>
              </w:rPr>
              <w:t xml:space="preserve">Образац </w:t>
            </w:r>
            <w:r>
              <w:rPr>
                <w:rFonts w:ascii="Times New Roman" w:eastAsia="Times New Roman" w:hAnsi="Times New Roman" w:cs="Times New Roman"/>
                <w:sz w:val="24"/>
              </w:rPr>
              <w:t>9</w:t>
            </w:r>
          </w:p>
        </w:tc>
        <w:tc>
          <w:tcPr>
            <w:tcW w:w="1083" w:type="dxa"/>
          </w:tcPr>
          <w:p w:rsidR="007A7C2B" w:rsidRPr="007A7C2B" w:rsidRDefault="007A7C2B" w:rsidP="008B7D5A">
            <w:pPr>
              <w:spacing w:after="110" w:line="240" w:lineRule="auto"/>
              <w:ind w:right="14"/>
              <w:jc w:val="center"/>
              <w:rPr>
                <w:rFonts w:ascii="Times New Roman" w:eastAsia="Times New Roman" w:hAnsi="Times New Roman" w:cs="Times New Roman"/>
                <w:sz w:val="24"/>
              </w:rPr>
            </w:pPr>
            <w:r>
              <w:rPr>
                <w:rFonts w:ascii="Times New Roman" w:eastAsia="Times New Roman" w:hAnsi="Times New Roman" w:cs="Times New Roman"/>
                <w:sz w:val="24"/>
              </w:rPr>
              <w:t>2</w:t>
            </w:r>
            <w:r w:rsidR="008B7D5A">
              <w:rPr>
                <w:rFonts w:ascii="Times New Roman" w:eastAsia="Times New Roman" w:hAnsi="Times New Roman" w:cs="Times New Roman"/>
                <w:sz w:val="24"/>
              </w:rPr>
              <w:t>7</w:t>
            </w:r>
          </w:p>
        </w:tc>
      </w:tr>
      <w:tr w:rsidR="007A7C2B" w:rsidTr="007A7C2B">
        <w:tc>
          <w:tcPr>
            <w:tcW w:w="7009" w:type="dxa"/>
          </w:tcPr>
          <w:p w:rsidR="007A7C2B" w:rsidRDefault="007A7C2B" w:rsidP="00D87720">
            <w:pPr>
              <w:spacing w:after="110" w:line="240" w:lineRule="auto"/>
              <w:ind w:right="14"/>
              <w:rPr>
                <w:rFonts w:ascii="Times New Roman" w:eastAsia="Times New Roman" w:hAnsi="Times New Roman" w:cs="Times New Roman"/>
                <w:sz w:val="24"/>
              </w:rPr>
            </w:pPr>
            <w:r w:rsidRPr="007A7C2B">
              <w:rPr>
                <w:rFonts w:ascii="Times New Roman" w:eastAsia="Times New Roman" w:hAnsi="Times New Roman" w:cs="Times New Roman"/>
                <w:sz w:val="24"/>
              </w:rPr>
              <w:t>Образац изјаве о поштовању прописа</w:t>
            </w:r>
          </w:p>
        </w:tc>
        <w:tc>
          <w:tcPr>
            <w:tcW w:w="1440" w:type="dxa"/>
          </w:tcPr>
          <w:p w:rsidR="007A7C2B" w:rsidRPr="007A7C2B" w:rsidRDefault="007A7C2B" w:rsidP="007A7C2B">
            <w:pPr>
              <w:spacing w:after="110" w:line="240" w:lineRule="auto"/>
              <w:ind w:right="14"/>
              <w:jc w:val="center"/>
              <w:rPr>
                <w:rFonts w:ascii="Times New Roman" w:eastAsia="Times New Roman" w:hAnsi="Times New Roman" w:cs="Times New Roman"/>
                <w:sz w:val="24"/>
              </w:rPr>
            </w:pPr>
            <w:r w:rsidRPr="00D87720">
              <w:rPr>
                <w:rFonts w:ascii="Times New Roman" w:eastAsia="Times New Roman" w:hAnsi="Times New Roman" w:cs="Times New Roman"/>
                <w:sz w:val="24"/>
              </w:rPr>
              <w:t>Образац 1</w:t>
            </w:r>
            <w:r>
              <w:rPr>
                <w:rFonts w:ascii="Times New Roman" w:eastAsia="Times New Roman" w:hAnsi="Times New Roman" w:cs="Times New Roman"/>
                <w:sz w:val="24"/>
              </w:rPr>
              <w:t>0</w:t>
            </w:r>
          </w:p>
        </w:tc>
        <w:tc>
          <w:tcPr>
            <w:tcW w:w="1083" w:type="dxa"/>
          </w:tcPr>
          <w:p w:rsidR="007A7C2B" w:rsidRPr="007A7C2B" w:rsidRDefault="007A7C2B" w:rsidP="008B7D5A">
            <w:pPr>
              <w:spacing w:after="110" w:line="240" w:lineRule="auto"/>
              <w:ind w:right="14"/>
              <w:jc w:val="center"/>
              <w:rPr>
                <w:rFonts w:ascii="Times New Roman" w:eastAsia="Times New Roman" w:hAnsi="Times New Roman" w:cs="Times New Roman"/>
                <w:sz w:val="24"/>
              </w:rPr>
            </w:pPr>
            <w:r>
              <w:rPr>
                <w:rFonts w:ascii="Times New Roman" w:eastAsia="Times New Roman" w:hAnsi="Times New Roman" w:cs="Times New Roman"/>
                <w:sz w:val="24"/>
              </w:rPr>
              <w:t>2</w:t>
            </w:r>
            <w:r w:rsidR="008B7D5A">
              <w:rPr>
                <w:rFonts w:ascii="Times New Roman" w:eastAsia="Times New Roman" w:hAnsi="Times New Roman" w:cs="Times New Roman"/>
                <w:sz w:val="24"/>
              </w:rPr>
              <w:t>8</w:t>
            </w:r>
          </w:p>
        </w:tc>
      </w:tr>
      <w:tr w:rsidR="007A7C2B" w:rsidTr="007A7C2B">
        <w:tc>
          <w:tcPr>
            <w:tcW w:w="7009" w:type="dxa"/>
          </w:tcPr>
          <w:p w:rsidR="007A7C2B" w:rsidRDefault="007A7C2B" w:rsidP="00D87720">
            <w:pPr>
              <w:spacing w:after="110" w:line="240" w:lineRule="auto"/>
              <w:ind w:right="14"/>
              <w:rPr>
                <w:rFonts w:ascii="Times New Roman" w:eastAsia="Times New Roman" w:hAnsi="Times New Roman" w:cs="Times New Roman"/>
                <w:sz w:val="24"/>
              </w:rPr>
            </w:pPr>
            <w:r w:rsidRPr="007A7C2B">
              <w:rPr>
                <w:rFonts w:ascii="Times New Roman" w:eastAsia="Times New Roman" w:hAnsi="Times New Roman" w:cs="Times New Roman"/>
                <w:sz w:val="24"/>
              </w:rPr>
              <w:t>Образац трошкова припреме понуде</w:t>
            </w:r>
          </w:p>
        </w:tc>
        <w:tc>
          <w:tcPr>
            <w:tcW w:w="1440" w:type="dxa"/>
          </w:tcPr>
          <w:p w:rsidR="007A7C2B" w:rsidRPr="007A7C2B" w:rsidRDefault="007A7C2B" w:rsidP="007A7C2B">
            <w:pPr>
              <w:spacing w:after="110" w:line="240" w:lineRule="auto"/>
              <w:ind w:right="14"/>
              <w:jc w:val="center"/>
              <w:rPr>
                <w:rFonts w:ascii="Times New Roman" w:eastAsia="Times New Roman" w:hAnsi="Times New Roman" w:cs="Times New Roman"/>
                <w:sz w:val="24"/>
              </w:rPr>
            </w:pPr>
            <w:r w:rsidRPr="00D87720">
              <w:rPr>
                <w:rFonts w:ascii="Times New Roman" w:eastAsia="Times New Roman" w:hAnsi="Times New Roman" w:cs="Times New Roman"/>
                <w:sz w:val="24"/>
              </w:rPr>
              <w:t>Образац 1</w:t>
            </w:r>
            <w:r>
              <w:rPr>
                <w:rFonts w:ascii="Times New Roman" w:eastAsia="Times New Roman" w:hAnsi="Times New Roman" w:cs="Times New Roman"/>
                <w:sz w:val="24"/>
              </w:rPr>
              <w:t>1</w:t>
            </w:r>
          </w:p>
        </w:tc>
        <w:tc>
          <w:tcPr>
            <w:tcW w:w="1083" w:type="dxa"/>
          </w:tcPr>
          <w:p w:rsidR="007A7C2B" w:rsidRPr="007A7C2B" w:rsidRDefault="007A7C2B" w:rsidP="008B7D5A">
            <w:pPr>
              <w:spacing w:after="110" w:line="240" w:lineRule="auto"/>
              <w:ind w:right="14"/>
              <w:jc w:val="center"/>
              <w:rPr>
                <w:rFonts w:ascii="Times New Roman" w:eastAsia="Times New Roman" w:hAnsi="Times New Roman" w:cs="Times New Roman"/>
                <w:sz w:val="24"/>
              </w:rPr>
            </w:pPr>
            <w:r>
              <w:rPr>
                <w:rFonts w:ascii="Times New Roman" w:eastAsia="Times New Roman" w:hAnsi="Times New Roman" w:cs="Times New Roman"/>
                <w:sz w:val="24"/>
              </w:rPr>
              <w:t>2</w:t>
            </w:r>
            <w:r w:rsidR="008B7D5A">
              <w:rPr>
                <w:rFonts w:ascii="Times New Roman" w:eastAsia="Times New Roman" w:hAnsi="Times New Roman" w:cs="Times New Roman"/>
                <w:sz w:val="24"/>
              </w:rPr>
              <w:t>9</w:t>
            </w:r>
          </w:p>
        </w:tc>
      </w:tr>
      <w:tr w:rsidR="007A7C2B" w:rsidTr="007A7C2B">
        <w:tc>
          <w:tcPr>
            <w:tcW w:w="7009" w:type="dxa"/>
          </w:tcPr>
          <w:p w:rsidR="007A7C2B" w:rsidRDefault="007A7C2B" w:rsidP="00D87720">
            <w:pPr>
              <w:spacing w:after="110" w:line="240" w:lineRule="auto"/>
              <w:ind w:right="14"/>
              <w:rPr>
                <w:rFonts w:ascii="Times New Roman" w:eastAsia="Times New Roman" w:hAnsi="Times New Roman" w:cs="Times New Roman"/>
                <w:sz w:val="24"/>
              </w:rPr>
            </w:pPr>
            <w:r w:rsidRPr="007A7C2B">
              <w:rPr>
                <w:rFonts w:ascii="Times New Roman" w:eastAsia="Times New Roman" w:hAnsi="Times New Roman" w:cs="Times New Roman"/>
                <w:sz w:val="24"/>
              </w:rPr>
              <w:t>Образац изјаве о независној понуди</w:t>
            </w:r>
          </w:p>
        </w:tc>
        <w:tc>
          <w:tcPr>
            <w:tcW w:w="1440" w:type="dxa"/>
          </w:tcPr>
          <w:p w:rsidR="007A7C2B" w:rsidRPr="007A7C2B" w:rsidRDefault="007A7C2B" w:rsidP="007A7C2B">
            <w:pPr>
              <w:spacing w:after="110" w:line="240" w:lineRule="auto"/>
              <w:ind w:right="14"/>
              <w:jc w:val="center"/>
              <w:rPr>
                <w:rFonts w:ascii="Times New Roman" w:eastAsia="Times New Roman" w:hAnsi="Times New Roman" w:cs="Times New Roman"/>
                <w:sz w:val="24"/>
              </w:rPr>
            </w:pPr>
            <w:r w:rsidRPr="00D87720">
              <w:rPr>
                <w:rFonts w:ascii="Times New Roman" w:eastAsia="Times New Roman" w:hAnsi="Times New Roman" w:cs="Times New Roman"/>
                <w:sz w:val="24"/>
              </w:rPr>
              <w:t>Образац 1</w:t>
            </w:r>
            <w:r>
              <w:rPr>
                <w:rFonts w:ascii="Times New Roman" w:eastAsia="Times New Roman" w:hAnsi="Times New Roman" w:cs="Times New Roman"/>
                <w:sz w:val="24"/>
              </w:rPr>
              <w:t>2</w:t>
            </w:r>
          </w:p>
        </w:tc>
        <w:tc>
          <w:tcPr>
            <w:tcW w:w="1083" w:type="dxa"/>
          </w:tcPr>
          <w:p w:rsidR="007A7C2B" w:rsidRPr="007A7C2B" w:rsidRDefault="008B7D5A" w:rsidP="007A7C2B">
            <w:pPr>
              <w:spacing w:after="110" w:line="240" w:lineRule="auto"/>
              <w:ind w:right="14"/>
              <w:jc w:val="center"/>
              <w:rPr>
                <w:rFonts w:ascii="Times New Roman" w:eastAsia="Times New Roman" w:hAnsi="Times New Roman" w:cs="Times New Roman"/>
                <w:sz w:val="24"/>
              </w:rPr>
            </w:pPr>
            <w:r>
              <w:rPr>
                <w:rFonts w:ascii="Times New Roman" w:eastAsia="Times New Roman" w:hAnsi="Times New Roman" w:cs="Times New Roman"/>
                <w:sz w:val="24"/>
              </w:rPr>
              <w:t>30</w:t>
            </w:r>
          </w:p>
        </w:tc>
      </w:tr>
      <w:tr w:rsidR="007A7C2B" w:rsidTr="007A7C2B">
        <w:tc>
          <w:tcPr>
            <w:tcW w:w="7009" w:type="dxa"/>
          </w:tcPr>
          <w:p w:rsidR="007A7C2B" w:rsidRDefault="007A7C2B" w:rsidP="007A7C2B">
            <w:pPr>
              <w:spacing w:line="240" w:lineRule="auto"/>
              <w:ind w:right="14"/>
              <w:rPr>
                <w:rFonts w:ascii="Times New Roman" w:eastAsia="Times New Roman" w:hAnsi="Times New Roman" w:cs="Times New Roman"/>
                <w:sz w:val="24"/>
              </w:rPr>
            </w:pPr>
            <w:r w:rsidRPr="007A7C2B">
              <w:rPr>
                <w:rFonts w:ascii="Times New Roman" w:eastAsia="Times New Roman" w:hAnsi="Times New Roman" w:cs="Times New Roman"/>
                <w:sz w:val="24"/>
              </w:rPr>
              <w:t>Облик финансијског обезбеђења за испуњење уговорних обавеза</w:t>
            </w:r>
          </w:p>
        </w:tc>
        <w:tc>
          <w:tcPr>
            <w:tcW w:w="1440" w:type="dxa"/>
          </w:tcPr>
          <w:p w:rsidR="007A7C2B" w:rsidRPr="007A7C2B" w:rsidRDefault="007A7C2B" w:rsidP="007A7C2B">
            <w:pPr>
              <w:spacing w:after="110" w:line="240" w:lineRule="auto"/>
              <w:ind w:right="14"/>
              <w:jc w:val="center"/>
              <w:rPr>
                <w:rFonts w:ascii="Times New Roman" w:eastAsia="Times New Roman" w:hAnsi="Times New Roman" w:cs="Times New Roman"/>
                <w:sz w:val="24"/>
              </w:rPr>
            </w:pPr>
            <w:r w:rsidRPr="00D87720">
              <w:rPr>
                <w:rFonts w:ascii="Times New Roman" w:eastAsia="Times New Roman" w:hAnsi="Times New Roman" w:cs="Times New Roman"/>
                <w:sz w:val="24"/>
              </w:rPr>
              <w:t>Образац 1</w:t>
            </w:r>
            <w:r>
              <w:rPr>
                <w:rFonts w:ascii="Times New Roman" w:eastAsia="Times New Roman" w:hAnsi="Times New Roman" w:cs="Times New Roman"/>
                <w:sz w:val="24"/>
              </w:rPr>
              <w:t>3</w:t>
            </w:r>
          </w:p>
        </w:tc>
        <w:tc>
          <w:tcPr>
            <w:tcW w:w="1083" w:type="dxa"/>
          </w:tcPr>
          <w:p w:rsidR="007A7C2B" w:rsidRPr="007A7C2B" w:rsidRDefault="008B7D5A" w:rsidP="007A7C2B">
            <w:pPr>
              <w:spacing w:after="110" w:line="240" w:lineRule="auto"/>
              <w:ind w:right="14"/>
              <w:jc w:val="center"/>
              <w:rPr>
                <w:rFonts w:ascii="Times New Roman" w:eastAsia="Times New Roman" w:hAnsi="Times New Roman" w:cs="Times New Roman"/>
                <w:sz w:val="24"/>
              </w:rPr>
            </w:pPr>
            <w:r>
              <w:rPr>
                <w:rFonts w:ascii="Times New Roman" w:eastAsia="Times New Roman" w:hAnsi="Times New Roman" w:cs="Times New Roman"/>
                <w:sz w:val="24"/>
              </w:rPr>
              <w:t>31</w:t>
            </w:r>
          </w:p>
        </w:tc>
      </w:tr>
      <w:tr w:rsidR="007A7C2B" w:rsidTr="007A7C2B">
        <w:tc>
          <w:tcPr>
            <w:tcW w:w="7009" w:type="dxa"/>
          </w:tcPr>
          <w:p w:rsidR="007A7C2B" w:rsidRDefault="007A7C2B" w:rsidP="00D87720">
            <w:pPr>
              <w:spacing w:after="110" w:line="240" w:lineRule="auto"/>
              <w:ind w:right="14"/>
              <w:rPr>
                <w:rFonts w:ascii="Times New Roman" w:eastAsia="Times New Roman" w:hAnsi="Times New Roman" w:cs="Times New Roman"/>
                <w:sz w:val="24"/>
              </w:rPr>
            </w:pPr>
            <w:r w:rsidRPr="007A7C2B">
              <w:rPr>
                <w:rFonts w:ascii="Times New Roman" w:eastAsia="Times New Roman" w:hAnsi="Times New Roman" w:cs="Times New Roman"/>
                <w:sz w:val="24"/>
              </w:rPr>
              <w:t>Модел уговора Образац</w:t>
            </w:r>
          </w:p>
        </w:tc>
        <w:tc>
          <w:tcPr>
            <w:tcW w:w="1440" w:type="dxa"/>
          </w:tcPr>
          <w:p w:rsidR="007A7C2B" w:rsidRPr="007A7C2B" w:rsidRDefault="007A7C2B" w:rsidP="007A7C2B">
            <w:pPr>
              <w:spacing w:after="110" w:line="240" w:lineRule="auto"/>
              <w:ind w:right="14"/>
              <w:jc w:val="center"/>
              <w:rPr>
                <w:rFonts w:ascii="Times New Roman" w:eastAsia="Times New Roman" w:hAnsi="Times New Roman" w:cs="Times New Roman"/>
                <w:sz w:val="24"/>
              </w:rPr>
            </w:pPr>
            <w:r w:rsidRPr="00D87720">
              <w:rPr>
                <w:rFonts w:ascii="Times New Roman" w:eastAsia="Times New Roman" w:hAnsi="Times New Roman" w:cs="Times New Roman"/>
                <w:sz w:val="24"/>
              </w:rPr>
              <w:t>Образац 1</w:t>
            </w:r>
            <w:r>
              <w:rPr>
                <w:rFonts w:ascii="Times New Roman" w:eastAsia="Times New Roman" w:hAnsi="Times New Roman" w:cs="Times New Roman"/>
                <w:sz w:val="24"/>
              </w:rPr>
              <w:t>4</w:t>
            </w:r>
          </w:p>
        </w:tc>
        <w:tc>
          <w:tcPr>
            <w:tcW w:w="1083" w:type="dxa"/>
          </w:tcPr>
          <w:p w:rsidR="007A7C2B" w:rsidRPr="007A7C2B" w:rsidRDefault="007A7C2B" w:rsidP="008B7D5A">
            <w:pPr>
              <w:spacing w:after="110" w:line="240" w:lineRule="auto"/>
              <w:ind w:right="14"/>
              <w:jc w:val="center"/>
              <w:rPr>
                <w:rFonts w:ascii="Times New Roman" w:eastAsia="Times New Roman" w:hAnsi="Times New Roman" w:cs="Times New Roman"/>
                <w:sz w:val="24"/>
              </w:rPr>
            </w:pPr>
            <w:r>
              <w:rPr>
                <w:rFonts w:ascii="Times New Roman" w:eastAsia="Times New Roman" w:hAnsi="Times New Roman" w:cs="Times New Roman"/>
                <w:sz w:val="24"/>
              </w:rPr>
              <w:t>3</w:t>
            </w:r>
            <w:r w:rsidR="008B7D5A">
              <w:rPr>
                <w:rFonts w:ascii="Times New Roman" w:eastAsia="Times New Roman" w:hAnsi="Times New Roman" w:cs="Times New Roman"/>
                <w:sz w:val="24"/>
              </w:rPr>
              <w:t>2</w:t>
            </w:r>
          </w:p>
        </w:tc>
      </w:tr>
    </w:tbl>
    <w:p w:rsidR="00D87720" w:rsidRDefault="00D87720" w:rsidP="00D87720">
      <w:pPr>
        <w:spacing w:after="110" w:line="240" w:lineRule="auto"/>
        <w:ind w:left="96" w:right="14" w:hanging="10"/>
        <w:rPr>
          <w:rFonts w:ascii="Times New Roman" w:eastAsia="Times New Roman" w:hAnsi="Times New Roman" w:cs="Times New Roman"/>
          <w:sz w:val="24"/>
        </w:rPr>
      </w:pPr>
    </w:p>
    <w:p w:rsidR="00D87720" w:rsidRDefault="00D87720" w:rsidP="00D87720">
      <w:pPr>
        <w:spacing w:after="110" w:line="240" w:lineRule="auto"/>
        <w:ind w:left="96" w:right="14" w:hanging="10"/>
        <w:rPr>
          <w:rFonts w:ascii="Times New Roman" w:eastAsia="Times New Roman" w:hAnsi="Times New Roman" w:cs="Times New Roman"/>
          <w:sz w:val="24"/>
        </w:rPr>
      </w:pPr>
    </w:p>
    <w:p w:rsidR="00D87720" w:rsidRDefault="00D87720" w:rsidP="00D87720">
      <w:pPr>
        <w:spacing w:after="110" w:line="240" w:lineRule="auto"/>
        <w:ind w:left="96" w:right="14" w:hanging="10"/>
        <w:rPr>
          <w:rFonts w:ascii="Times New Roman" w:eastAsia="Times New Roman" w:hAnsi="Times New Roman" w:cs="Times New Roman"/>
          <w:sz w:val="24"/>
        </w:rPr>
      </w:pPr>
    </w:p>
    <w:p w:rsidR="00D87720" w:rsidRDefault="00D87720" w:rsidP="00D87720">
      <w:pPr>
        <w:spacing w:after="110" w:line="240" w:lineRule="auto"/>
        <w:ind w:left="96" w:right="14" w:hanging="10"/>
        <w:rPr>
          <w:rFonts w:ascii="Times New Roman" w:eastAsia="Times New Roman" w:hAnsi="Times New Roman" w:cs="Times New Roman"/>
          <w:sz w:val="24"/>
        </w:rPr>
      </w:pPr>
    </w:p>
    <w:p w:rsidR="00D87720" w:rsidRDefault="00D87720" w:rsidP="00D87720">
      <w:pPr>
        <w:spacing w:after="110" w:line="240" w:lineRule="auto"/>
        <w:ind w:left="96" w:right="14" w:hanging="10"/>
        <w:rPr>
          <w:rFonts w:ascii="Times New Roman" w:eastAsia="Times New Roman" w:hAnsi="Times New Roman" w:cs="Times New Roman"/>
          <w:sz w:val="24"/>
        </w:rPr>
      </w:pPr>
    </w:p>
    <w:p w:rsidR="00D87720" w:rsidRDefault="00D87720" w:rsidP="00D87720">
      <w:pPr>
        <w:spacing w:after="110" w:line="240" w:lineRule="auto"/>
        <w:ind w:left="96" w:right="14" w:hanging="10"/>
        <w:rPr>
          <w:rFonts w:ascii="Times New Roman" w:eastAsia="Times New Roman" w:hAnsi="Times New Roman" w:cs="Times New Roman"/>
          <w:sz w:val="24"/>
        </w:rPr>
      </w:pPr>
    </w:p>
    <w:p w:rsidR="00D87720" w:rsidRDefault="00D87720" w:rsidP="00D87720">
      <w:pPr>
        <w:spacing w:after="110" w:line="240" w:lineRule="auto"/>
        <w:ind w:left="96" w:right="14" w:hanging="10"/>
        <w:rPr>
          <w:rFonts w:ascii="Times New Roman" w:eastAsia="Times New Roman" w:hAnsi="Times New Roman" w:cs="Times New Roman"/>
          <w:sz w:val="24"/>
        </w:rPr>
      </w:pPr>
    </w:p>
    <w:p w:rsidR="00D87720" w:rsidRDefault="00D87720" w:rsidP="00D87720">
      <w:pPr>
        <w:spacing w:after="110" w:line="240" w:lineRule="auto"/>
        <w:ind w:left="96" w:right="14" w:hanging="10"/>
        <w:rPr>
          <w:rFonts w:ascii="Times New Roman" w:eastAsia="Times New Roman" w:hAnsi="Times New Roman" w:cs="Times New Roman"/>
          <w:sz w:val="24"/>
        </w:rPr>
      </w:pPr>
    </w:p>
    <w:p w:rsidR="00D87720" w:rsidRDefault="00D87720" w:rsidP="00D87720">
      <w:pPr>
        <w:spacing w:after="110" w:line="240" w:lineRule="auto"/>
        <w:ind w:left="96" w:right="14" w:hanging="10"/>
        <w:rPr>
          <w:rFonts w:ascii="Times New Roman" w:eastAsia="Times New Roman" w:hAnsi="Times New Roman" w:cs="Times New Roman"/>
          <w:sz w:val="24"/>
        </w:rPr>
      </w:pPr>
    </w:p>
    <w:p w:rsidR="00D87720" w:rsidRDefault="00D87720" w:rsidP="00D87720">
      <w:pPr>
        <w:spacing w:after="110" w:line="240" w:lineRule="auto"/>
        <w:ind w:left="96" w:right="14" w:hanging="10"/>
        <w:rPr>
          <w:rFonts w:ascii="Times New Roman" w:eastAsia="Times New Roman" w:hAnsi="Times New Roman" w:cs="Times New Roman"/>
          <w:sz w:val="24"/>
        </w:rPr>
      </w:pPr>
    </w:p>
    <w:p w:rsidR="00D87720" w:rsidRDefault="00D87720" w:rsidP="00D87720">
      <w:pPr>
        <w:spacing w:after="110" w:line="240" w:lineRule="auto"/>
        <w:ind w:left="96" w:right="14" w:hanging="10"/>
        <w:rPr>
          <w:rFonts w:ascii="Times New Roman" w:eastAsia="Times New Roman" w:hAnsi="Times New Roman" w:cs="Times New Roman"/>
          <w:sz w:val="24"/>
        </w:rPr>
      </w:pPr>
    </w:p>
    <w:p w:rsidR="00D87720" w:rsidRDefault="00D87720" w:rsidP="00D87720">
      <w:pPr>
        <w:spacing w:after="110" w:line="240" w:lineRule="auto"/>
        <w:ind w:left="96" w:right="14" w:hanging="10"/>
        <w:rPr>
          <w:rFonts w:ascii="Times New Roman" w:eastAsia="Times New Roman" w:hAnsi="Times New Roman" w:cs="Times New Roman"/>
          <w:sz w:val="24"/>
        </w:rPr>
      </w:pPr>
    </w:p>
    <w:p w:rsidR="00D87720" w:rsidRDefault="004D7CAF" w:rsidP="004D7CAF">
      <w:pPr>
        <w:tabs>
          <w:tab w:val="left" w:pos="6675"/>
        </w:tabs>
        <w:spacing w:after="110" w:line="240" w:lineRule="auto"/>
        <w:ind w:left="96" w:right="14" w:hanging="1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
    <w:p w:rsidR="004D7CAF" w:rsidRDefault="004D7CAF" w:rsidP="004D7CAF">
      <w:pPr>
        <w:tabs>
          <w:tab w:val="left" w:pos="6675"/>
        </w:tabs>
        <w:spacing w:after="110" w:line="240" w:lineRule="auto"/>
        <w:ind w:left="96" w:right="14" w:hanging="10"/>
        <w:rPr>
          <w:rFonts w:ascii="Times New Roman" w:eastAsia="Times New Roman" w:hAnsi="Times New Roman" w:cs="Times New Roman"/>
          <w:sz w:val="24"/>
        </w:rPr>
      </w:pPr>
    </w:p>
    <w:p w:rsidR="00D87720" w:rsidRDefault="00D87720" w:rsidP="00D87720">
      <w:pPr>
        <w:spacing w:after="110" w:line="240" w:lineRule="auto"/>
        <w:ind w:left="96" w:right="14" w:hanging="10"/>
      </w:pPr>
    </w:p>
    <w:p w:rsidR="009768DC" w:rsidRDefault="00D629B7" w:rsidP="004D7CAF">
      <w:pPr>
        <w:spacing w:after="262" w:line="246" w:lineRule="auto"/>
        <w:ind w:left="10" w:right="-15" w:hanging="10"/>
        <w:jc w:val="right"/>
        <w:rPr>
          <w:rFonts w:ascii="Times New Roman" w:eastAsia="Times New Roman" w:hAnsi="Times New Roman" w:cs="Times New Roman"/>
          <w:b/>
          <w:sz w:val="24"/>
          <w:szCs w:val="24"/>
        </w:rPr>
      </w:pPr>
      <w:r w:rsidRPr="007A7C2B">
        <w:rPr>
          <w:rFonts w:ascii="Times New Roman" w:eastAsia="Times New Roman" w:hAnsi="Times New Roman" w:cs="Times New Roman"/>
          <w:b/>
          <w:sz w:val="24"/>
          <w:szCs w:val="24"/>
        </w:rPr>
        <w:t>Образац 1</w:t>
      </w:r>
      <w:r w:rsidR="004D7CAF">
        <w:rPr>
          <w:rFonts w:ascii="Times New Roman" w:eastAsia="Times New Roman" w:hAnsi="Times New Roman" w:cs="Times New Roman"/>
          <w:b/>
          <w:sz w:val="24"/>
          <w:szCs w:val="24"/>
        </w:rPr>
        <w:t>.</w:t>
      </w:r>
      <w:r w:rsidRPr="007A7C2B">
        <w:rPr>
          <w:rFonts w:ascii="Times New Roman" w:eastAsia="Times New Roman" w:hAnsi="Times New Roman" w:cs="Times New Roman"/>
          <w:b/>
          <w:sz w:val="24"/>
          <w:szCs w:val="24"/>
        </w:rPr>
        <w:t xml:space="preserve"> </w:t>
      </w:r>
    </w:p>
    <w:p w:rsidR="004D7CAF" w:rsidRPr="007A7C2B" w:rsidRDefault="004D7CAF" w:rsidP="004D7CAF">
      <w:pPr>
        <w:spacing w:after="262" w:line="246" w:lineRule="auto"/>
        <w:ind w:left="10" w:right="-15" w:hanging="10"/>
        <w:jc w:val="right"/>
        <w:rPr>
          <w:rFonts w:ascii="Times New Roman" w:hAnsi="Times New Roman" w:cs="Times New Roman"/>
          <w:sz w:val="24"/>
          <w:szCs w:val="24"/>
        </w:rPr>
      </w:pPr>
    </w:p>
    <w:p w:rsidR="009768DC" w:rsidRDefault="00D629B7">
      <w:pPr>
        <w:spacing w:after="250" w:line="243" w:lineRule="auto"/>
        <w:ind w:left="10" w:right="-15" w:hanging="10"/>
        <w:jc w:val="center"/>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ОПШТИ ПОДАЦИ О ЈАВНОЈ НАБАВЦИ </w:t>
      </w:r>
    </w:p>
    <w:p w:rsidR="004D7CAF" w:rsidRPr="007A7C2B" w:rsidRDefault="004D7CAF">
      <w:pPr>
        <w:spacing w:after="250" w:line="243" w:lineRule="auto"/>
        <w:ind w:left="10" w:right="-15" w:hanging="10"/>
        <w:jc w:val="center"/>
        <w:rPr>
          <w:rFonts w:ascii="Times New Roman" w:hAnsi="Times New Roman" w:cs="Times New Roman"/>
          <w:sz w:val="24"/>
          <w:szCs w:val="24"/>
        </w:rPr>
      </w:pPr>
    </w:p>
    <w:p w:rsidR="009768DC" w:rsidRPr="007A7C2B" w:rsidRDefault="00D629B7">
      <w:pPr>
        <w:numPr>
          <w:ilvl w:val="0"/>
          <w:numId w:val="1"/>
        </w:numPr>
        <w:spacing w:after="260" w:line="241" w:lineRule="auto"/>
        <w:ind w:right="-15" w:hanging="220"/>
        <w:rPr>
          <w:rFonts w:ascii="Times New Roman" w:hAnsi="Times New Roman" w:cs="Times New Roman"/>
          <w:sz w:val="24"/>
          <w:szCs w:val="24"/>
        </w:rPr>
      </w:pPr>
      <w:r w:rsidRPr="007A7C2B">
        <w:rPr>
          <w:rFonts w:ascii="Times New Roman" w:eastAsia="Times New Roman" w:hAnsi="Times New Roman" w:cs="Times New Roman"/>
          <w:b/>
          <w:sz w:val="24"/>
          <w:szCs w:val="24"/>
        </w:rPr>
        <w:t>Назив, адреса и интернет страница наручиоца</w:t>
      </w:r>
      <w:r w:rsidRPr="007A7C2B">
        <w:rPr>
          <w:rFonts w:ascii="Times New Roman" w:eastAsia="Times New Roman" w:hAnsi="Times New Roman" w:cs="Times New Roman"/>
          <w:sz w:val="24"/>
          <w:szCs w:val="24"/>
        </w:rPr>
        <w:t>: Јавно комунално  предузеће „</w:t>
      </w:r>
      <w:r w:rsidR="004D7CAF">
        <w:rPr>
          <w:rFonts w:ascii="Times New Roman" w:eastAsia="Times New Roman" w:hAnsi="Times New Roman" w:cs="Times New Roman"/>
          <w:sz w:val="24"/>
          <w:szCs w:val="24"/>
        </w:rPr>
        <w:t>Видрак</w:t>
      </w:r>
      <w:r w:rsidRPr="007A7C2B">
        <w:rPr>
          <w:rFonts w:ascii="Times New Roman" w:eastAsia="Times New Roman" w:hAnsi="Times New Roman" w:cs="Times New Roman"/>
          <w:sz w:val="24"/>
          <w:szCs w:val="24"/>
        </w:rPr>
        <w:t xml:space="preserve">“, </w:t>
      </w:r>
      <w:r w:rsidR="004D7CAF">
        <w:rPr>
          <w:rFonts w:ascii="Times New Roman" w:eastAsia="Times New Roman" w:hAnsi="Times New Roman" w:cs="Times New Roman"/>
          <w:sz w:val="24"/>
          <w:szCs w:val="24"/>
        </w:rPr>
        <w:t>Ваљево</w:t>
      </w:r>
      <w:r w:rsidRPr="007A7C2B">
        <w:rPr>
          <w:rFonts w:ascii="Times New Roman" w:eastAsia="Times New Roman" w:hAnsi="Times New Roman" w:cs="Times New Roman"/>
          <w:sz w:val="24"/>
          <w:szCs w:val="24"/>
        </w:rPr>
        <w:t xml:space="preserve">, </w:t>
      </w:r>
      <w:r w:rsidR="004D7CAF">
        <w:rPr>
          <w:rFonts w:ascii="Times New Roman" w:eastAsia="Times New Roman" w:hAnsi="Times New Roman" w:cs="Times New Roman"/>
          <w:sz w:val="24"/>
          <w:szCs w:val="24"/>
        </w:rPr>
        <w:t>у</w:t>
      </w:r>
      <w:r w:rsidRPr="007A7C2B">
        <w:rPr>
          <w:rFonts w:ascii="Times New Roman" w:eastAsia="Times New Roman" w:hAnsi="Times New Roman" w:cs="Times New Roman"/>
          <w:sz w:val="24"/>
          <w:szCs w:val="24"/>
        </w:rPr>
        <w:t>л</w:t>
      </w:r>
      <w:r w:rsidR="004D7CAF">
        <w:rPr>
          <w:rFonts w:ascii="Times New Roman" w:eastAsia="Times New Roman" w:hAnsi="Times New Roman" w:cs="Times New Roman"/>
          <w:sz w:val="24"/>
          <w:szCs w:val="24"/>
        </w:rPr>
        <w:t xml:space="preserve">.Војводе Мишића </w:t>
      </w:r>
      <w:r w:rsidRPr="007A7C2B">
        <w:rPr>
          <w:rFonts w:ascii="Times New Roman" w:eastAsia="Times New Roman" w:hAnsi="Times New Roman" w:cs="Times New Roman"/>
          <w:sz w:val="24"/>
          <w:szCs w:val="24"/>
        </w:rPr>
        <w:t xml:space="preserve">број </w:t>
      </w:r>
      <w:r w:rsidR="004D7CAF">
        <w:rPr>
          <w:rFonts w:ascii="Times New Roman" w:eastAsia="Times New Roman" w:hAnsi="Times New Roman" w:cs="Times New Roman"/>
          <w:sz w:val="24"/>
          <w:szCs w:val="24"/>
        </w:rPr>
        <w:t>50</w:t>
      </w:r>
      <w:r w:rsidRPr="007A7C2B">
        <w:rPr>
          <w:rFonts w:ascii="Times New Roman" w:eastAsia="Times New Roman" w:hAnsi="Times New Roman" w:cs="Times New Roman"/>
          <w:sz w:val="24"/>
          <w:szCs w:val="24"/>
        </w:rPr>
        <w:t>;</w:t>
      </w:r>
      <w:r w:rsidR="004D7CAF">
        <w:rPr>
          <w:rFonts w:ascii="Times New Roman" w:eastAsia="Times New Roman" w:hAnsi="Times New Roman" w:cs="Times New Roman"/>
          <w:sz w:val="24"/>
          <w:szCs w:val="24"/>
        </w:rPr>
        <w:t xml:space="preserve">  </w:t>
      </w:r>
      <w:r w:rsidRPr="007A7C2B">
        <w:rPr>
          <w:rFonts w:ascii="Times New Roman" w:eastAsia="Times New Roman" w:hAnsi="Times New Roman" w:cs="Times New Roman"/>
          <w:sz w:val="24"/>
          <w:szCs w:val="24"/>
        </w:rPr>
        <w:t xml:space="preserve"> </w:t>
      </w:r>
      <w:hyperlink r:id="rId8" w:history="1">
        <w:r w:rsidR="004D7CAF" w:rsidRPr="00CE2DEE">
          <w:rPr>
            <w:rStyle w:val="Hyperlink"/>
            <w:rFonts w:ascii="Times New Roman" w:eastAsia="Times New Roman" w:hAnsi="Times New Roman" w:cs="Times New Roman"/>
            <w:b/>
            <w:sz w:val="24"/>
            <w:szCs w:val="24"/>
          </w:rPr>
          <w:t>www.vidrakvaljevo.com</w:t>
        </w:r>
      </w:hyperlink>
      <w:r w:rsidR="004D7CAF">
        <w:rPr>
          <w:rFonts w:ascii="Times New Roman" w:eastAsia="Times New Roman" w:hAnsi="Times New Roman" w:cs="Times New Roman"/>
          <w:b/>
          <w:sz w:val="24"/>
          <w:szCs w:val="24"/>
        </w:rPr>
        <w:t xml:space="preserve"> </w:t>
      </w:r>
      <w:r w:rsidRPr="007A7C2B">
        <w:rPr>
          <w:rFonts w:ascii="Times New Roman" w:eastAsia="Times New Roman" w:hAnsi="Times New Roman" w:cs="Times New Roman"/>
          <w:b/>
          <w:sz w:val="24"/>
          <w:szCs w:val="24"/>
        </w:rPr>
        <w:t xml:space="preserve"> </w:t>
      </w:r>
    </w:p>
    <w:p w:rsidR="009768DC" w:rsidRPr="007A7C2B" w:rsidRDefault="00D629B7">
      <w:pPr>
        <w:numPr>
          <w:ilvl w:val="0"/>
          <w:numId w:val="1"/>
        </w:numPr>
        <w:spacing w:after="260" w:line="241" w:lineRule="auto"/>
        <w:ind w:right="-15" w:hanging="220"/>
        <w:rPr>
          <w:rFonts w:ascii="Times New Roman" w:hAnsi="Times New Roman" w:cs="Times New Roman"/>
          <w:sz w:val="24"/>
          <w:szCs w:val="24"/>
        </w:rPr>
      </w:pPr>
      <w:r w:rsidRPr="007A7C2B">
        <w:rPr>
          <w:rFonts w:ascii="Times New Roman" w:eastAsia="Times New Roman" w:hAnsi="Times New Roman" w:cs="Times New Roman"/>
          <w:b/>
          <w:sz w:val="24"/>
          <w:szCs w:val="24"/>
        </w:rPr>
        <w:t>Врста поступка</w:t>
      </w:r>
      <w:r w:rsidR="004D7CAF">
        <w:rPr>
          <w:rFonts w:ascii="Times New Roman" w:eastAsia="Times New Roman" w:hAnsi="Times New Roman" w:cs="Times New Roman"/>
          <w:sz w:val="24"/>
          <w:szCs w:val="24"/>
        </w:rPr>
        <w:t xml:space="preserve">: </w:t>
      </w:r>
      <w:r w:rsidRPr="007A7C2B">
        <w:rPr>
          <w:rFonts w:ascii="Times New Roman" w:eastAsia="Times New Roman" w:hAnsi="Times New Roman" w:cs="Times New Roman"/>
          <w:sz w:val="24"/>
          <w:szCs w:val="24"/>
        </w:rPr>
        <w:t xml:space="preserve">ПОСТУПАК ЈАВНЕ НАБАВКЕ </w:t>
      </w:r>
      <w:r w:rsidR="004D7CAF">
        <w:rPr>
          <w:rFonts w:ascii="Times New Roman" w:eastAsia="Times New Roman" w:hAnsi="Times New Roman" w:cs="Times New Roman"/>
          <w:sz w:val="24"/>
          <w:szCs w:val="24"/>
        </w:rPr>
        <w:t>МАЛЕ ВРЕДНОСТИ</w:t>
      </w:r>
    </w:p>
    <w:p w:rsidR="009768DC" w:rsidRPr="007A7C2B" w:rsidRDefault="00D629B7">
      <w:pPr>
        <w:numPr>
          <w:ilvl w:val="0"/>
          <w:numId w:val="1"/>
        </w:numPr>
        <w:spacing w:after="260" w:line="241" w:lineRule="auto"/>
        <w:ind w:right="-15" w:hanging="220"/>
        <w:rPr>
          <w:rFonts w:ascii="Times New Roman" w:hAnsi="Times New Roman" w:cs="Times New Roman"/>
          <w:sz w:val="24"/>
          <w:szCs w:val="24"/>
        </w:rPr>
      </w:pPr>
      <w:r w:rsidRPr="007A7C2B">
        <w:rPr>
          <w:rFonts w:ascii="Times New Roman" w:eastAsia="Times New Roman" w:hAnsi="Times New Roman" w:cs="Times New Roman"/>
          <w:b/>
          <w:sz w:val="24"/>
          <w:szCs w:val="24"/>
        </w:rPr>
        <w:t>Предмет јавне набавке</w:t>
      </w:r>
      <w:r w:rsidRPr="007A7C2B">
        <w:rPr>
          <w:rFonts w:ascii="Times New Roman" w:eastAsia="Times New Roman" w:hAnsi="Times New Roman" w:cs="Times New Roman"/>
          <w:sz w:val="24"/>
          <w:szCs w:val="24"/>
        </w:rPr>
        <w:t xml:space="preserve">: </w:t>
      </w:r>
      <w:r w:rsidR="004D7CAF">
        <w:rPr>
          <w:rFonts w:ascii="Times New Roman" w:eastAsia="Times New Roman" w:hAnsi="Times New Roman" w:cs="Times New Roman"/>
          <w:sz w:val="24"/>
          <w:szCs w:val="24"/>
        </w:rPr>
        <w:t xml:space="preserve"> куповина </w:t>
      </w:r>
      <w:r w:rsidRPr="007A7C2B">
        <w:rPr>
          <w:rFonts w:ascii="Times New Roman" w:eastAsia="Times New Roman" w:hAnsi="Times New Roman" w:cs="Times New Roman"/>
          <w:sz w:val="24"/>
          <w:szCs w:val="24"/>
        </w:rPr>
        <w:t>електричн</w:t>
      </w:r>
      <w:r w:rsidR="004D7CAF">
        <w:rPr>
          <w:rFonts w:ascii="Times New Roman" w:eastAsia="Times New Roman" w:hAnsi="Times New Roman" w:cs="Times New Roman"/>
          <w:sz w:val="24"/>
          <w:szCs w:val="24"/>
        </w:rPr>
        <w:t>е енерг</w:t>
      </w:r>
      <w:r w:rsidRPr="007A7C2B">
        <w:rPr>
          <w:rFonts w:ascii="Times New Roman" w:eastAsia="Times New Roman" w:hAnsi="Times New Roman" w:cs="Times New Roman"/>
          <w:sz w:val="24"/>
          <w:szCs w:val="24"/>
        </w:rPr>
        <w:t>иј</w:t>
      </w:r>
      <w:r w:rsidR="004D7CAF">
        <w:rPr>
          <w:rFonts w:ascii="Times New Roman" w:eastAsia="Times New Roman" w:hAnsi="Times New Roman" w:cs="Times New Roman"/>
          <w:sz w:val="24"/>
          <w:szCs w:val="24"/>
        </w:rPr>
        <w:t>е</w:t>
      </w:r>
      <w:r w:rsidRPr="007A7C2B">
        <w:rPr>
          <w:rFonts w:ascii="Times New Roman" w:eastAsia="Times New Roman" w:hAnsi="Times New Roman" w:cs="Times New Roman"/>
          <w:sz w:val="24"/>
          <w:szCs w:val="24"/>
        </w:rPr>
        <w:t xml:space="preserve">. </w:t>
      </w:r>
    </w:p>
    <w:p w:rsidR="009768DC" w:rsidRPr="007A7C2B" w:rsidRDefault="00D629B7">
      <w:pPr>
        <w:numPr>
          <w:ilvl w:val="0"/>
          <w:numId w:val="1"/>
        </w:numPr>
        <w:spacing w:after="250" w:line="243" w:lineRule="auto"/>
        <w:ind w:right="-15" w:hanging="220"/>
        <w:rPr>
          <w:rFonts w:ascii="Times New Roman" w:hAnsi="Times New Roman" w:cs="Times New Roman"/>
          <w:sz w:val="24"/>
          <w:szCs w:val="24"/>
        </w:rPr>
      </w:pPr>
      <w:r w:rsidRPr="007A7C2B">
        <w:rPr>
          <w:rFonts w:ascii="Times New Roman" w:eastAsia="Times New Roman" w:hAnsi="Times New Roman" w:cs="Times New Roman"/>
          <w:b/>
          <w:sz w:val="24"/>
          <w:szCs w:val="24"/>
        </w:rPr>
        <w:t xml:space="preserve">Поступак се спроводи ради закључења уговора о предметној јавној набавци. </w:t>
      </w:r>
    </w:p>
    <w:p w:rsidR="004D7CAF" w:rsidRPr="008617F7" w:rsidRDefault="00F30E5C" w:rsidP="00F30E5C">
      <w:pPr>
        <w:spacing w:after="262" w:line="246" w:lineRule="auto"/>
        <w:ind w:left="10" w:right="-15"/>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rPr>
        <w:t>5.</w:t>
      </w:r>
      <w:r w:rsidR="008617F7">
        <w:rPr>
          <w:rFonts w:ascii="Times New Roman" w:eastAsia="Times New Roman" w:hAnsi="Times New Roman" w:cs="Times New Roman"/>
          <w:b/>
          <w:sz w:val="24"/>
          <w:szCs w:val="24"/>
          <w:lang w:val="sr-Cyrl-CS"/>
        </w:rPr>
        <w:t xml:space="preserve">Лазић Лазар дипл.правник – 065/22-40-938 или </w:t>
      </w:r>
      <w:r w:rsidR="008617F7">
        <w:rPr>
          <w:rFonts w:ascii="Times New Roman" w:eastAsia="Times New Roman" w:hAnsi="Times New Roman" w:cs="Times New Roman"/>
          <w:b/>
          <w:sz w:val="24"/>
          <w:szCs w:val="24"/>
          <w:lang w:val="sr-Latn-CS"/>
        </w:rPr>
        <w:t>laza.vidrak</w:t>
      </w:r>
      <w:r w:rsidR="008617F7">
        <w:rPr>
          <w:rFonts w:ascii="Times New Roman" w:eastAsia="Times New Roman" w:hAnsi="Times New Roman" w:cs="Times New Roman"/>
          <w:b/>
          <w:sz w:val="24"/>
          <w:szCs w:val="24"/>
        </w:rPr>
        <w:t>@gmail.com</w:t>
      </w:r>
    </w:p>
    <w:p w:rsidR="004D7CAF" w:rsidRDefault="004D7CAF" w:rsidP="004D7CAF">
      <w:pPr>
        <w:spacing w:after="260" w:line="241" w:lineRule="auto"/>
        <w:ind w:right="-15"/>
        <w:jc w:val="right"/>
        <w:rPr>
          <w:rFonts w:ascii="Times New Roman" w:hAnsi="Times New Roman" w:cs="Times New Roman"/>
          <w:sz w:val="24"/>
          <w:szCs w:val="24"/>
        </w:rPr>
      </w:pPr>
    </w:p>
    <w:p w:rsidR="004D7CAF" w:rsidRPr="007A7C2B" w:rsidRDefault="004D7CAF" w:rsidP="004D7CAF">
      <w:pPr>
        <w:spacing w:after="260" w:line="241" w:lineRule="auto"/>
        <w:ind w:right="-15"/>
        <w:rPr>
          <w:rFonts w:ascii="Times New Roman" w:hAnsi="Times New Roman" w:cs="Times New Roman"/>
          <w:sz w:val="24"/>
          <w:szCs w:val="24"/>
        </w:rPr>
      </w:pPr>
    </w:p>
    <w:p w:rsidR="009768DC" w:rsidRPr="007A7C2B" w:rsidRDefault="00D629B7">
      <w:pPr>
        <w:spacing w:after="250" w:line="243" w:lineRule="auto"/>
        <w:ind w:left="10" w:right="-15" w:hanging="10"/>
        <w:jc w:val="center"/>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ПОДАЦИ О ПРЕДМЕТУ ЈАВНЕ НАБАВКЕ </w:t>
      </w:r>
    </w:p>
    <w:p w:rsidR="009768DC" w:rsidRPr="007A7C2B" w:rsidRDefault="00D629B7">
      <w:pPr>
        <w:numPr>
          <w:ilvl w:val="0"/>
          <w:numId w:val="2"/>
        </w:numPr>
        <w:spacing w:after="260" w:line="241" w:lineRule="auto"/>
        <w:ind w:right="-15" w:hanging="220"/>
        <w:rPr>
          <w:rFonts w:ascii="Times New Roman" w:hAnsi="Times New Roman" w:cs="Times New Roman"/>
          <w:sz w:val="24"/>
          <w:szCs w:val="24"/>
        </w:rPr>
      </w:pPr>
      <w:r w:rsidRPr="007A7C2B">
        <w:rPr>
          <w:rFonts w:ascii="Times New Roman" w:eastAsia="Times New Roman" w:hAnsi="Times New Roman" w:cs="Times New Roman"/>
          <w:b/>
          <w:sz w:val="24"/>
          <w:szCs w:val="24"/>
        </w:rPr>
        <w:t>Опис предметне набавке</w:t>
      </w:r>
      <w:r w:rsidRPr="007A7C2B">
        <w:rPr>
          <w:rFonts w:ascii="Times New Roman" w:eastAsia="Times New Roman" w:hAnsi="Times New Roman" w:cs="Times New Roman"/>
          <w:sz w:val="24"/>
          <w:szCs w:val="24"/>
        </w:rPr>
        <w:t>: Набавка електричне енергије за снабдевање објеката на којима Јавно предузеће „</w:t>
      </w:r>
      <w:r w:rsidR="00572986">
        <w:rPr>
          <w:rFonts w:ascii="Times New Roman" w:eastAsia="Times New Roman" w:hAnsi="Times New Roman" w:cs="Times New Roman"/>
          <w:sz w:val="24"/>
          <w:szCs w:val="24"/>
        </w:rPr>
        <w:t>Видрак</w:t>
      </w:r>
      <w:r w:rsidRPr="007A7C2B">
        <w:rPr>
          <w:rFonts w:ascii="Times New Roman" w:eastAsia="Times New Roman" w:hAnsi="Times New Roman" w:cs="Times New Roman"/>
          <w:sz w:val="24"/>
          <w:szCs w:val="24"/>
        </w:rPr>
        <w:t>“</w:t>
      </w:r>
      <w:r w:rsidR="00572986">
        <w:rPr>
          <w:rFonts w:ascii="Times New Roman" w:eastAsia="Times New Roman" w:hAnsi="Times New Roman" w:cs="Times New Roman"/>
          <w:sz w:val="24"/>
          <w:szCs w:val="24"/>
        </w:rPr>
        <w:t xml:space="preserve"> Ваљево</w:t>
      </w:r>
      <w:r w:rsidRPr="007A7C2B">
        <w:rPr>
          <w:rFonts w:ascii="Times New Roman" w:eastAsia="Times New Roman" w:hAnsi="Times New Roman" w:cs="Times New Roman"/>
          <w:sz w:val="24"/>
          <w:szCs w:val="24"/>
        </w:rPr>
        <w:t xml:space="preserve"> има право коришћења. </w:t>
      </w:r>
    </w:p>
    <w:p w:rsidR="00572986" w:rsidRPr="003D6685" w:rsidRDefault="00D629B7" w:rsidP="003D6685">
      <w:pPr>
        <w:numPr>
          <w:ilvl w:val="0"/>
          <w:numId w:val="2"/>
        </w:numPr>
        <w:spacing w:after="120" w:line="243" w:lineRule="auto"/>
        <w:ind w:right="-15" w:hanging="220"/>
        <w:rPr>
          <w:rFonts w:ascii="Times New Roman" w:hAnsi="Times New Roman" w:cs="Times New Roman"/>
          <w:sz w:val="24"/>
          <w:szCs w:val="24"/>
        </w:rPr>
      </w:pPr>
      <w:r w:rsidRPr="007A7C2B">
        <w:rPr>
          <w:rFonts w:ascii="Times New Roman" w:eastAsia="Times New Roman" w:hAnsi="Times New Roman" w:cs="Times New Roman"/>
          <w:b/>
          <w:sz w:val="24"/>
          <w:szCs w:val="24"/>
        </w:rPr>
        <w:t>Назив и ознака из општег речника набавке</w:t>
      </w:r>
      <w:r w:rsidRPr="007A7C2B">
        <w:rPr>
          <w:rFonts w:ascii="Times New Roman" w:eastAsia="Times New Roman" w:hAnsi="Times New Roman" w:cs="Times New Roman"/>
          <w:sz w:val="24"/>
          <w:szCs w:val="24"/>
        </w:rPr>
        <w:t xml:space="preserve">: Електрична енергија – ознака 09310000. </w:t>
      </w:r>
    </w:p>
    <w:p w:rsidR="003D6685" w:rsidRPr="00572986" w:rsidRDefault="003D6685">
      <w:pPr>
        <w:numPr>
          <w:ilvl w:val="0"/>
          <w:numId w:val="2"/>
        </w:numPr>
        <w:spacing w:after="31" w:line="243" w:lineRule="auto"/>
        <w:ind w:right="-15" w:hanging="220"/>
        <w:rPr>
          <w:rFonts w:ascii="Times New Roman" w:hAnsi="Times New Roman" w:cs="Times New Roman"/>
          <w:sz w:val="24"/>
          <w:szCs w:val="24"/>
        </w:rPr>
      </w:pPr>
      <w:r w:rsidRPr="003D6685">
        <w:rPr>
          <w:rFonts w:ascii="Times New Roman" w:hAnsi="Times New Roman" w:cs="Times New Roman"/>
          <w:b/>
          <w:sz w:val="24"/>
          <w:szCs w:val="24"/>
        </w:rPr>
        <w:t>Критеријум за доделу уговора</w:t>
      </w:r>
      <w:r w:rsidRPr="003D6685">
        <w:rPr>
          <w:rFonts w:ascii="Times New Roman" w:hAnsi="Times New Roman" w:cs="Times New Roman"/>
          <w:sz w:val="24"/>
          <w:szCs w:val="24"/>
        </w:rPr>
        <w:t>: "најнижа понуђена цена"</w:t>
      </w:r>
    </w:p>
    <w:p w:rsidR="00572986" w:rsidRDefault="00572986" w:rsidP="00572986">
      <w:pPr>
        <w:spacing w:after="31" w:line="243" w:lineRule="auto"/>
        <w:ind w:right="-15"/>
        <w:rPr>
          <w:rFonts w:ascii="Times New Roman" w:hAnsi="Times New Roman" w:cs="Times New Roman"/>
          <w:sz w:val="24"/>
          <w:szCs w:val="24"/>
        </w:rPr>
      </w:pPr>
    </w:p>
    <w:p w:rsidR="00572986" w:rsidRDefault="00572986" w:rsidP="00572986">
      <w:pPr>
        <w:spacing w:after="31" w:line="243" w:lineRule="auto"/>
        <w:ind w:right="-15"/>
        <w:rPr>
          <w:rFonts w:ascii="Times New Roman" w:hAnsi="Times New Roman" w:cs="Times New Roman"/>
          <w:sz w:val="24"/>
          <w:szCs w:val="24"/>
        </w:rPr>
      </w:pPr>
    </w:p>
    <w:p w:rsidR="009768DC" w:rsidRDefault="00D629B7" w:rsidP="00572986">
      <w:pPr>
        <w:spacing w:after="31" w:line="243" w:lineRule="auto"/>
        <w:ind w:right="-15"/>
        <w:rPr>
          <w:rFonts w:ascii="Times New Roman" w:hAnsi="Times New Roman" w:cs="Times New Roman"/>
          <w:sz w:val="24"/>
          <w:szCs w:val="24"/>
        </w:rPr>
      </w:pPr>
      <w:r w:rsidRPr="007A7C2B">
        <w:rPr>
          <w:rFonts w:ascii="Times New Roman" w:hAnsi="Times New Roman" w:cs="Times New Roman"/>
          <w:sz w:val="24"/>
          <w:szCs w:val="24"/>
        </w:rPr>
        <w:br w:type="page"/>
      </w:r>
    </w:p>
    <w:p w:rsidR="00572986" w:rsidRDefault="00572986" w:rsidP="00572986">
      <w:pPr>
        <w:spacing w:after="31" w:line="243" w:lineRule="auto"/>
        <w:ind w:right="-15"/>
        <w:rPr>
          <w:rFonts w:ascii="Times New Roman" w:hAnsi="Times New Roman" w:cs="Times New Roman"/>
          <w:sz w:val="24"/>
          <w:szCs w:val="24"/>
        </w:rPr>
      </w:pPr>
    </w:p>
    <w:p w:rsidR="00572986" w:rsidRPr="007A7C2B" w:rsidRDefault="00572986" w:rsidP="00572986">
      <w:pPr>
        <w:spacing w:after="31" w:line="243" w:lineRule="auto"/>
        <w:ind w:right="-15"/>
        <w:rPr>
          <w:rFonts w:ascii="Times New Roman" w:hAnsi="Times New Roman" w:cs="Times New Roman"/>
          <w:sz w:val="24"/>
          <w:szCs w:val="24"/>
        </w:rPr>
      </w:pPr>
    </w:p>
    <w:p w:rsidR="00572986" w:rsidRDefault="00D629B7" w:rsidP="00572986">
      <w:pPr>
        <w:spacing w:after="262" w:line="246" w:lineRule="auto"/>
        <w:ind w:left="10" w:right="-15" w:hanging="10"/>
        <w:jc w:val="right"/>
        <w:rPr>
          <w:rFonts w:ascii="Times New Roman" w:eastAsia="Times New Roman" w:hAnsi="Times New Roman" w:cs="Times New Roman"/>
          <w:b/>
          <w:sz w:val="24"/>
          <w:szCs w:val="24"/>
        </w:rPr>
      </w:pPr>
      <w:r w:rsidRPr="007A7C2B">
        <w:rPr>
          <w:rFonts w:ascii="Times New Roman" w:eastAsia="Times New Roman" w:hAnsi="Times New Roman" w:cs="Times New Roman"/>
          <w:b/>
          <w:sz w:val="24"/>
          <w:szCs w:val="24"/>
        </w:rPr>
        <w:t>Образац 2</w:t>
      </w:r>
      <w:r w:rsidR="00572986">
        <w:rPr>
          <w:rFonts w:ascii="Times New Roman" w:eastAsia="Times New Roman" w:hAnsi="Times New Roman" w:cs="Times New Roman"/>
          <w:b/>
          <w:sz w:val="24"/>
          <w:szCs w:val="24"/>
        </w:rPr>
        <w:t>.</w:t>
      </w:r>
    </w:p>
    <w:p w:rsidR="009768DC" w:rsidRPr="007A7C2B" w:rsidRDefault="00D629B7" w:rsidP="00572986">
      <w:pPr>
        <w:spacing w:after="262" w:line="246" w:lineRule="auto"/>
        <w:ind w:left="10" w:right="-15" w:hanging="10"/>
        <w:jc w:val="right"/>
        <w:rPr>
          <w:rFonts w:ascii="Times New Roman" w:hAnsi="Times New Roman" w:cs="Times New Roman"/>
          <w:sz w:val="24"/>
          <w:szCs w:val="24"/>
        </w:rPr>
      </w:pPr>
      <w:r w:rsidRPr="007A7C2B">
        <w:rPr>
          <w:rFonts w:ascii="Times New Roman" w:eastAsia="Times New Roman" w:hAnsi="Times New Roman" w:cs="Times New Roman"/>
          <w:b/>
          <w:sz w:val="24"/>
          <w:szCs w:val="24"/>
        </w:rPr>
        <w:t xml:space="preserve"> </w:t>
      </w:r>
    </w:p>
    <w:p w:rsidR="009768DC" w:rsidRDefault="00D629B7">
      <w:pPr>
        <w:spacing w:line="240" w:lineRule="auto"/>
        <w:jc w:val="center"/>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ОПИС ПРЕДМЕТА ЈАВНЕ НАБАВКЕ </w:t>
      </w:r>
    </w:p>
    <w:p w:rsidR="00572986" w:rsidRPr="007A7C2B" w:rsidRDefault="00572986">
      <w:pPr>
        <w:spacing w:line="240" w:lineRule="auto"/>
        <w:jc w:val="center"/>
        <w:rPr>
          <w:rFonts w:ascii="Times New Roman" w:hAnsi="Times New Roman" w:cs="Times New Roman"/>
          <w:sz w:val="24"/>
          <w:szCs w:val="24"/>
        </w:rPr>
      </w:pPr>
    </w:p>
    <w:p w:rsidR="009768DC" w:rsidRPr="007A7C2B" w:rsidRDefault="00D629B7">
      <w:pPr>
        <w:spacing w:after="31"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1. Врста и количина добара</w:t>
      </w:r>
      <w:r w:rsidRPr="007A7C2B">
        <w:rPr>
          <w:rFonts w:ascii="Times New Roman" w:eastAsia="Times New Roman" w:hAnsi="Times New Roman" w:cs="Times New Roman"/>
          <w:sz w:val="24"/>
          <w:szCs w:val="24"/>
        </w:rPr>
        <w:t xml:space="preserve">: </w:t>
      </w:r>
    </w:p>
    <w:p w:rsidR="009768DC" w:rsidRPr="007A7C2B" w:rsidRDefault="00D629B7">
      <w:pPr>
        <w:numPr>
          <w:ilvl w:val="0"/>
          <w:numId w:val="3"/>
        </w:numPr>
        <w:spacing w:after="32" w:line="241" w:lineRule="auto"/>
        <w:ind w:right="-15" w:hanging="128"/>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Електрична енергија (закључење уговора о потпуном снабдевању); </w:t>
      </w:r>
    </w:p>
    <w:p w:rsidR="009768DC" w:rsidRPr="007A7C2B" w:rsidRDefault="00D629B7">
      <w:pPr>
        <w:numPr>
          <w:ilvl w:val="0"/>
          <w:numId w:val="3"/>
        </w:numPr>
        <w:spacing w:after="33" w:line="241" w:lineRule="auto"/>
        <w:ind w:right="-15" w:hanging="128"/>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Количина електричне енергије одређиваће се на основу остварене потрошње купца (наручиоца) на местима примопредаје током периода снабдевања; </w:t>
      </w:r>
    </w:p>
    <w:p w:rsidR="009768DC" w:rsidRPr="007A7C2B" w:rsidRDefault="00D629B7">
      <w:pPr>
        <w:numPr>
          <w:ilvl w:val="0"/>
          <w:numId w:val="3"/>
        </w:numPr>
        <w:spacing w:after="260" w:line="241" w:lineRule="auto"/>
        <w:ind w:right="-15" w:hanging="128"/>
        <w:rPr>
          <w:rFonts w:ascii="Times New Roman" w:hAnsi="Times New Roman" w:cs="Times New Roman"/>
          <w:sz w:val="24"/>
          <w:szCs w:val="24"/>
        </w:rPr>
      </w:pPr>
      <w:r w:rsidRPr="007A7C2B">
        <w:rPr>
          <w:rFonts w:ascii="Times New Roman" w:eastAsia="Times New Roman" w:hAnsi="Times New Roman" w:cs="Times New Roman"/>
          <w:sz w:val="24"/>
          <w:szCs w:val="24"/>
        </w:rPr>
        <w:t>Оквирни обим динамике испоруке: аналогно утрошку у 201</w:t>
      </w:r>
      <w:r w:rsidR="008617F7">
        <w:rPr>
          <w:rFonts w:ascii="Times New Roman" w:eastAsia="Times New Roman" w:hAnsi="Times New Roman" w:cs="Times New Roman"/>
          <w:sz w:val="24"/>
          <w:szCs w:val="24"/>
          <w:lang w:val="sr-Cyrl-CS"/>
        </w:rPr>
        <w:t>5</w:t>
      </w:r>
      <w:r w:rsidRPr="007A7C2B">
        <w:rPr>
          <w:rFonts w:ascii="Times New Roman" w:eastAsia="Times New Roman" w:hAnsi="Times New Roman" w:cs="Times New Roman"/>
          <w:sz w:val="24"/>
          <w:szCs w:val="24"/>
        </w:rPr>
        <w:t xml:space="preserve">. години; - Снабдевач је балансно одговоран за место примопредаје купцу (наручиоцу). </w:t>
      </w:r>
    </w:p>
    <w:p w:rsidR="009768DC" w:rsidRPr="007A7C2B" w:rsidRDefault="00D629B7">
      <w:pPr>
        <w:spacing w:after="31"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2. Врста продаје</w:t>
      </w:r>
      <w:r w:rsidRPr="007A7C2B">
        <w:rPr>
          <w:rFonts w:ascii="Times New Roman" w:eastAsia="Times New Roman" w:hAnsi="Times New Roman" w:cs="Times New Roman"/>
          <w:sz w:val="24"/>
          <w:szCs w:val="24"/>
        </w:rPr>
        <w:t xml:space="preserve">: </w:t>
      </w:r>
    </w:p>
    <w:p w:rsidR="009768DC" w:rsidRPr="007A7C2B" w:rsidRDefault="00D629B7">
      <w:pPr>
        <w:spacing w:after="260" w:line="241" w:lineRule="auto"/>
        <w:ind w:left="-5"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Стална и гарантована. </w:t>
      </w:r>
    </w:p>
    <w:p w:rsidR="009768DC" w:rsidRPr="007A7C2B" w:rsidRDefault="00D629B7">
      <w:pPr>
        <w:spacing w:after="31"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3. Техничке карактеристике</w:t>
      </w:r>
      <w:r w:rsidRPr="007A7C2B">
        <w:rPr>
          <w:rFonts w:ascii="Times New Roman" w:eastAsia="Times New Roman" w:hAnsi="Times New Roman" w:cs="Times New Roman"/>
          <w:sz w:val="24"/>
          <w:szCs w:val="24"/>
        </w:rPr>
        <w:t xml:space="preserve">: </w:t>
      </w:r>
    </w:p>
    <w:p w:rsidR="009768DC" w:rsidRPr="007A7C2B" w:rsidRDefault="00D629B7">
      <w:pPr>
        <w:spacing w:after="260" w:line="241" w:lineRule="auto"/>
        <w:ind w:left="-5"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У складу са Правилима о раду тржишта електричне енергије („Службени гласник РС“, број 120/12). </w:t>
      </w:r>
    </w:p>
    <w:p w:rsidR="009768DC" w:rsidRPr="007A7C2B" w:rsidRDefault="00D629B7">
      <w:pPr>
        <w:spacing w:after="31"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4. Квалитет добара</w:t>
      </w:r>
      <w:r w:rsidRPr="007A7C2B">
        <w:rPr>
          <w:rFonts w:ascii="Times New Roman" w:eastAsia="Times New Roman" w:hAnsi="Times New Roman" w:cs="Times New Roman"/>
          <w:sz w:val="24"/>
          <w:szCs w:val="24"/>
        </w:rPr>
        <w:t xml:space="preserve">: </w:t>
      </w:r>
    </w:p>
    <w:p w:rsidR="009768DC" w:rsidRPr="007A7C2B" w:rsidRDefault="00D629B7">
      <w:pPr>
        <w:spacing w:after="260" w:line="241" w:lineRule="auto"/>
        <w:ind w:left="-5"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Врста и ниво квалитета испоручене електричне енергије треба да буде у складу са Правилима о раду преносног система и изменама и допунама Правила о раду преносног система („Службени гласник РС“, број 3/2012) и Правилима о раду дистрибутивног система и Уредбе о условима испоруке и снабдевања електричном енергијом („Службени гласник РС“, број 63/2012). </w:t>
      </w:r>
    </w:p>
    <w:p w:rsidR="009768DC" w:rsidRPr="007A7C2B" w:rsidRDefault="00D629B7">
      <w:pPr>
        <w:spacing w:after="31"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5. Капацитет испоруке</w:t>
      </w:r>
      <w:r w:rsidRPr="007A7C2B">
        <w:rPr>
          <w:rFonts w:ascii="Times New Roman" w:eastAsia="Times New Roman" w:hAnsi="Times New Roman" w:cs="Times New Roman"/>
          <w:sz w:val="24"/>
          <w:szCs w:val="24"/>
        </w:rPr>
        <w:t xml:space="preserve">: </w:t>
      </w:r>
    </w:p>
    <w:p w:rsidR="009768DC" w:rsidRPr="007A7C2B" w:rsidRDefault="00D629B7">
      <w:pPr>
        <w:spacing w:after="260" w:line="241" w:lineRule="auto"/>
        <w:ind w:left="-5"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Према Табели (у обрасцу понуде  и техничкој спецификацији). </w:t>
      </w:r>
    </w:p>
    <w:p w:rsidR="009768DC" w:rsidRPr="007A7C2B" w:rsidRDefault="00D629B7">
      <w:pPr>
        <w:spacing w:after="31"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6. Период испоруке</w:t>
      </w:r>
      <w:r w:rsidRPr="007A7C2B">
        <w:rPr>
          <w:rFonts w:ascii="Times New Roman" w:eastAsia="Times New Roman" w:hAnsi="Times New Roman" w:cs="Times New Roman"/>
          <w:sz w:val="24"/>
          <w:szCs w:val="24"/>
        </w:rPr>
        <w:t xml:space="preserve">: </w:t>
      </w:r>
    </w:p>
    <w:p w:rsidR="009768DC" w:rsidRPr="007A7C2B" w:rsidRDefault="00D629B7">
      <w:pPr>
        <w:spacing w:after="260" w:line="241" w:lineRule="auto"/>
        <w:ind w:left="-5"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Годину дана, рачунајући од дана закључења уговора  од 00:00 до 24:00 часа. </w:t>
      </w:r>
    </w:p>
    <w:p w:rsidR="009768DC" w:rsidRPr="007A7C2B" w:rsidRDefault="00D629B7">
      <w:pPr>
        <w:spacing w:after="31"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7. Место испоруке добара</w:t>
      </w:r>
      <w:r w:rsidRPr="007A7C2B">
        <w:rPr>
          <w:rFonts w:ascii="Times New Roman" w:eastAsia="Times New Roman" w:hAnsi="Times New Roman" w:cs="Times New Roman"/>
          <w:sz w:val="24"/>
          <w:szCs w:val="24"/>
        </w:rPr>
        <w:t xml:space="preserve">: </w:t>
      </w:r>
    </w:p>
    <w:p w:rsidR="009768DC" w:rsidRPr="007A7C2B" w:rsidRDefault="00D629B7">
      <w:pPr>
        <w:numPr>
          <w:ilvl w:val="0"/>
          <w:numId w:val="4"/>
        </w:numPr>
        <w:spacing w:after="29" w:line="241" w:lineRule="auto"/>
        <w:ind w:right="-15" w:hanging="129"/>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Мерна места купца (наручиоца) прикључена на дистрибутивни систем у категорији потрошње на ниском напону према Табели (у обрасцу понуде  и техничкој спецификацији). </w:t>
      </w:r>
    </w:p>
    <w:p w:rsidR="009768DC" w:rsidRPr="007A7C2B" w:rsidRDefault="00D629B7">
      <w:pPr>
        <w:numPr>
          <w:ilvl w:val="0"/>
          <w:numId w:val="4"/>
        </w:numPr>
        <w:spacing w:after="29" w:line="241" w:lineRule="auto"/>
        <w:ind w:right="-15" w:hanging="129"/>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 </w:t>
      </w:r>
    </w:p>
    <w:p w:rsidR="009768DC" w:rsidRPr="007A7C2B" w:rsidRDefault="00D629B7">
      <w:pPr>
        <w:numPr>
          <w:ilvl w:val="0"/>
          <w:numId w:val="4"/>
        </w:numPr>
        <w:spacing w:line="241" w:lineRule="auto"/>
        <w:ind w:right="-15" w:hanging="129"/>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Уговор о приступу систему са оператором система на који су објекти крајњег купца </w:t>
      </w:r>
    </w:p>
    <w:p w:rsidR="009768DC" w:rsidRPr="007A7C2B" w:rsidRDefault="00D629B7">
      <w:pPr>
        <w:spacing w:after="28" w:line="241" w:lineRule="auto"/>
        <w:ind w:left="-5"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(наручиоца) прикључени и </w:t>
      </w:r>
    </w:p>
    <w:p w:rsidR="009768DC" w:rsidRPr="00572986" w:rsidRDefault="00D629B7">
      <w:pPr>
        <w:numPr>
          <w:ilvl w:val="0"/>
          <w:numId w:val="4"/>
        </w:numPr>
        <w:spacing w:after="260" w:line="241" w:lineRule="auto"/>
        <w:ind w:right="-15" w:hanging="129"/>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Уговор којим преузима балансну одговорност за места примопредаје крајњег купца. </w:t>
      </w:r>
    </w:p>
    <w:p w:rsidR="00572986" w:rsidRPr="007A7C2B" w:rsidRDefault="00572986" w:rsidP="00572986">
      <w:pPr>
        <w:spacing w:after="260" w:line="241" w:lineRule="auto"/>
        <w:ind w:right="-15"/>
        <w:rPr>
          <w:rFonts w:ascii="Times New Roman" w:hAnsi="Times New Roman" w:cs="Times New Roman"/>
          <w:sz w:val="24"/>
          <w:szCs w:val="24"/>
        </w:rPr>
      </w:pPr>
    </w:p>
    <w:p w:rsidR="009768DC" w:rsidRPr="007A7C2B" w:rsidRDefault="00D629B7">
      <w:pPr>
        <w:spacing w:after="31"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8. Цена испоручене електричне енергије зависи од</w:t>
      </w:r>
      <w:r w:rsidRPr="007A7C2B">
        <w:rPr>
          <w:rFonts w:ascii="Times New Roman" w:eastAsia="Times New Roman" w:hAnsi="Times New Roman" w:cs="Times New Roman"/>
          <w:sz w:val="24"/>
          <w:szCs w:val="24"/>
        </w:rPr>
        <w:t xml:space="preserve">: </w:t>
      </w:r>
    </w:p>
    <w:p w:rsidR="009768DC" w:rsidRPr="007A7C2B" w:rsidRDefault="00D629B7">
      <w:pPr>
        <w:spacing w:line="238" w:lineRule="auto"/>
        <w:ind w:left="-5"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a) активна енергија: </w:t>
      </w:r>
      <w:r w:rsidRPr="007A7C2B">
        <w:rPr>
          <w:rFonts w:ascii="Times New Roman" w:eastAsia="Times New Roman" w:hAnsi="Times New Roman" w:cs="Times New Roman"/>
          <w:b/>
          <w:sz w:val="24"/>
          <w:szCs w:val="24"/>
        </w:rPr>
        <w:t xml:space="preserve">ниски напон </w:t>
      </w:r>
    </w:p>
    <w:p w:rsidR="009768DC" w:rsidRPr="007A7C2B" w:rsidRDefault="00D629B7">
      <w:pPr>
        <w:numPr>
          <w:ilvl w:val="0"/>
          <w:numId w:val="5"/>
        </w:numPr>
        <w:spacing w:line="238" w:lineRule="auto"/>
        <w:ind w:right="4740" w:hanging="134"/>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виша тарифа –1 kWh </w:t>
      </w:r>
    </w:p>
    <w:p w:rsidR="00572986" w:rsidRPr="0060137E" w:rsidRDefault="00D629B7" w:rsidP="00572986">
      <w:pPr>
        <w:numPr>
          <w:ilvl w:val="0"/>
          <w:numId w:val="5"/>
        </w:numPr>
        <w:spacing w:line="238" w:lineRule="auto"/>
        <w:ind w:right="4740" w:hanging="134"/>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нижа тарифа – 1 kWh </w:t>
      </w:r>
    </w:p>
    <w:p w:rsidR="0060137E" w:rsidRPr="007A7C2B" w:rsidRDefault="0060137E" w:rsidP="0060137E">
      <w:pPr>
        <w:spacing w:line="238" w:lineRule="auto"/>
        <w:ind w:right="4740"/>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Акциза за утрошену електричну енергију није урачуната у понуђену цену активне електричне енергије </w:t>
      </w:r>
    </w:p>
    <w:p w:rsidR="00572986" w:rsidRPr="007A7C2B" w:rsidRDefault="00572986" w:rsidP="00572986">
      <w:pPr>
        <w:spacing w:line="238" w:lineRule="auto"/>
        <w:ind w:right="4740"/>
        <w:rPr>
          <w:rFonts w:ascii="Times New Roman" w:hAnsi="Times New Roman" w:cs="Times New Roman"/>
          <w:sz w:val="24"/>
          <w:szCs w:val="24"/>
        </w:rPr>
      </w:pPr>
    </w:p>
    <w:p w:rsidR="009768DC" w:rsidRPr="007A7C2B" w:rsidRDefault="00D629B7">
      <w:pPr>
        <w:spacing w:after="31"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9. Начин спровођења контроле и обезбеђивања гаранције квалитета</w:t>
      </w:r>
      <w:r w:rsidRPr="007A7C2B">
        <w:rPr>
          <w:rFonts w:ascii="Times New Roman" w:eastAsia="Times New Roman" w:hAnsi="Times New Roman" w:cs="Times New Roman"/>
          <w:sz w:val="24"/>
          <w:szCs w:val="24"/>
        </w:rPr>
        <w:t xml:space="preserve">: </w:t>
      </w:r>
    </w:p>
    <w:p w:rsidR="009768DC" w:rsidRPr="007A7C2B" w:rsidRDefault="00D629B7">
      <w:pPr>
        <w:spacing w:after="260" w:line="241" w:lineRule="auto"/>
        <w:ind w:left="-5"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 У складу са одредбама докумената из тачке 4. овог поглавља конкурсне документације. </w:t>
      </w:r>
    </w:p>
    <w:p w:rsidR="009768DC" w:rsidRPr="007A7C2B" w:rsidRDefault="00D629B7">
      <w:pPr>
        <w:spacing w:after="31"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10. Уговор о набавци електричне енергије са изабраним понуђачем, закључује се до износа процењене вредности јавне набавке на годину дана</w:t>
      </w:r>
      <w:r w:rsidRPr="007A7C2B">
        <w:rPr>
          <w:rFonts w:ascii="Times New Roman" w:eastAsia="Times New Roman" w:hAnsi="Times New Roman" w:cs="Times New Roman"/>
          <w:sz w:val="24"/>
          <w:szCs w:val="24"/>
        </w:rPr>
        <w:t>.</w:t>
      </w:r>
    </w:p>
    <w:p w:rsidR="009768DC" w:rsidRDefault="00D629B7">
      <w:pPr>
        <w:spacing w:after="1100" w:line="240" w:lineRule="auto"/>
        <w:ind w:left="-5" w:right="14" w:hanging="10"/>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Понуђач је у обавези да  спецификацију предмета набавке потпише и овери печатом. </w:t>
      </w:r>
    </w:p>
    <w:p w:rsidR="00D47711" w:rsidRPr="007A7C2B" w:rsidRDefault="00D47711">
      <w:pPr>
        <w:spacing w:after="1100" w:line="240" w:lineRule="auto"/>
        <w:ind w:left="-5" w:right="14" w:hanging="10"/>
        <w:rPr>
          <w:rFonts w:ascii="Times New Roman" w:hAnsi="Times New Roman" w:cs="Times New Roman"/>
          <w:sz w:val="24"/>
          <w:szCs w:val="24"/>
        </w:rPr>
      </w:pPr>
    </w:p>
    <w:p w:rsidR="009768DC" w:rsidRPr="007A7C2B" w:rsidRDefault="00D629B7">
      <w:pPr>
        <w:spacing w:after="260" w:line="241" w:lineRule="auto"/>
        <w:ind w:left="-5"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Место и датум:    </w:t>
      </w:r>
    </w:p>
    <w:p w:rsidR="009768DC" w:rsidRPr="007A7C2B" w:rsidRDefault="00D629B7">
      <w:pPr>
        <w:spacing w:after="282" w:line="240" w:lineRule="auto"/>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9768DC" w:rsidRPr="007A7C2B" w:rsidRDefault="00D629B7">
      <w:pPr>
        <w:spacing w:after="7" w:line="241" w:lineRule="auto"/>
        <w:ind w:left="-5"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t>___________________201</w:t>
      </w:r>
      <w:r w:rsidR="0018438E">
        <w:rPr>
          <w:rFonts w:ascii="Times New Roman" w:eastAsia="Times New Roman" w:hAnsi="Times New Roman" w:cs="Times New Roman"/>
          <w:sz w:val="24"/>
          <w:szCs w:val="24"/>
        </w:rPr>
        <w:t>6</w:t>
      </w:r>
      <w:r w:rsidRPr="007A7C2B">
        <w:rPr>
          <w:rFonts w:ascii="Times New Roman" w:eastAsia="Times New Roman" w:hAnsi="Times New Roman" w:cs="Times New Roman"/>
          <w:sz w:val="24"/>
          <w:szCs w:val="24"/>
        </w:rPr>
        <w:t>. године             МП                               _______________________</w:t>
      </w:r>
    </w:p>
    <w:p w:rsidR="00D47711" w:rsidRDefault="00D629B7">
      <w:pPr>
        <w:spacing w:line="238" w:lineRule="auto"/>
        <w:ind w:left="-5" w:right="-15" w:hanging="10"/>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                                                                                                    </w:t>
      </w:r>
      <w:r w:rsidR="00D47711">
        <w:rPr>
          <w:rFonts w:ascii="Times New Roman" w:eastAsia="Times New Roman" w:hAnsi="Times New Roman" w:cs="Times New Roman"/>
          <w:sz w:val="24"/>
          <w:szCs w:val="24"/>
        </w:rPr>
        <w:t xml:space="preserve">  </w:t>
      </w:r>
      <w:r w:rsidRPr="007A7C2B">
        <w:rPr>
          <w:rFonts w:ascii="Times New Roman" w:eastAsia="Times New Roman" w:hAnsi="Times New Roman" w:cs="Times New Roman"/>
          <w:sz w:val="24"/>
          <w:szCs w:val="24"/>
        </w:rPr>
        <w:t xml:space="preserve">        ( потпис овлашћеног лица )</w:t>
      </w:r>
    </w:p>
    <w:p w:rsidR="00D47711" w:rsidRDefault="00D47711">
      <w:pPr>
        <w:spacing w:line="238" w:lineRule="auto"/>
        <w:ind w:left="-5" w:right="-15" w:hanging="10"/>
        <w:rPr>
          <w:rFonts w:ascii="Times New Roman" w:eastAsia="Times New Roman" w:hAnsi="Times New Roman" w:cs="Times New Roman"/>
          <w:sz w:val="24"/>
          <w:szCs w:val="24"/>
        </w:rPr>
      </w:pPr>
    </w:p>
    <w:p w:rsidR="00D47711" w:rsidRDefault="00D47711">
      <w:pPr>
        <w:spacing w:line="238" w:lineRule="auto"/>
        <w:ind w:left="-5" w:right="-15" w:hanging="10"/>
        <w:rPr>
          <w:rFonts w:ascii="Times New Roman" w:eastAsia="Times New Roman" w:hAnsi="Times New Roman" w:cs="Times New Roman"/>
          <w:sz w:val="24"/>
          <w:szCs w:val="24"/>
        </w:rPr>
      </w:pPr>
    </w:p>
    <w:p w:rsidR="00D47711" w:rsidRDefault="00D47711">
      <w:pPr>
        <w:spacing w:line="238" w:lineRule="auto"/>
        <w:ind w:left="-5" w:right="-15" w:hanging="10"/>
        <w:rPr>
          <w:rFonts w:ascii="Times New Roman" w:eastAsia="Times New Roman" w:hAnsi="Times New Roman" w:cs="Times New Roman"/>
          <w:sz w:val="24"/>
          <w:szCs w:val="24"/>
        </w:rPr>
      </w:pPr>
    </w:p>
    <w:p w:rsidR="00D47711" w:rsidRDefault="00D47711">
      <w:pPr>
        <w:spacing w:line="238" w:lineRule="auto"/>
        <w:ind w:left="-5" w:right="-15" w:hanging="10"/>
        <w:rPr>
          <w:rFonts w:ascii="Times New Roman" w:eastAsia="Times New Roman" w:hAnsi="Times New Roman" w:cs="Times New Roman"/>
          <w:sz w:val="24"/>
          <w:szCs w:val="24"/>
        </w:rPr>
      </w:pPr>
    </w:p>
    <w:p w:rsidR="009768DC" w:rsidRDefault="00D629B7">
      <w:pPr>
        <w:spacing w:line="238" w:lineRule="auto"/>
        <w:ind w:left="-5" w:right="-15" w:hanging="10"/>
        <w:rPr>
          <w:rFonts w:ascii="Times New Roman" w:hAnsi="Times New Roman" w:cs="Times New Roman"/>
          <w:sz w:val="24"/>
          <w:szCs w:val="24"/>
        </w:rPr>
      </w:pPr>
      <w:r w:rsidRPr="007A7C2B">
        <w:rPr>
          <w:rFonts w:ascii="Times New Roman" w:hAnsi="Times New Roman" w:cs="Times New Roman"/>
          <w:sz w:val="24"/>
          <w:szCs w:val="24"/>
        </w:rPr>
        <w:br w:type="page"/>
      </w:r>
    </w:p>
    <w:p w:rsidR="00D47711" w:rsidRDefault="00D47711">
      <w:pPr>
        <w:spacing w:line="238" w:lineRule="auto"/>
        <w:ind w:left="-5" w:right="-15" w:hanging="10"/>
        <w:rPr>
          <w:rFonts w:ascii="Times New Roman" w:hAnsi="Times New Roman" w:cs="Times New Roman"/>
          <w:sz w:val="24"/>
          <w:szCs w:val="24"/>
        </w:rPr>
      </w:pPr>
    </w:p>
    <w:p w:rsidR="00D47711" w:rsidRPr="007A7C2B" w:rsidRDefault="00D47711">
      <w:pPr>
        <w:spacing w:line="238" w:lineRule="auto"/>
        <w:ind w:left="-5" w:right="-15" w:hanging="10"/>
        <w:rPr>
          <w:rFonts w:ascii="Times New Roman" w:hAnsi="Times New Roman" w:cs="Times New Roman"/>
          <w:sz w:val="24"/>
          <w:szCs w:val="24"/>
        </w:rPr>
      </w:pPr>
    </w:p>
    <w:p w:rsidR="009768DC" w:rsidRPr="00D47711" w:rsidRDefault="00D629B7" w:rsidP="00D47711">
      <w:pPr>
        <w:spacing w:after="262" w:line="246" w:lineRule="auto"/>
        <w:ind w:left="10" w:right="-15" w:hanging="10"/>
        <w:jc w:val="right"/>
        <w:rPr>
          <w:rFonts w:ascii="Times New Roman" w:eastAsia="Times New Roman" w:hAnsi="Times New Roman" w:cs="Times New Roman"/>
          <w:b/>
          <w:sz w:val="24"/>
          <w:szCs w:val="24"/>
        </w:rPr>
      </w:pPr>
      <w:r w:rsidRPr="007A7C2B">
        <w:rPr>
          <w:rFonts w:ascii="Times New Roman" w:eastAsia="Times New Roman" w:hAnsi="Times New Roman" w:cs="Times New Roman"/>
          <w:b/>
          <w:sz w:val="24"/>
          <w:szCs w:val="24"/>
        </w:rPr>
        <w:t>Образац 3</w:t>
      </w:r>
      <w:r w:rsidR="00D47711">
        <w:rPr>
          <w:rFonts w:ascii="Times New Roman" w:eastAsia="Times New Roman" w:hAnsi="Times New Roman" w:cs="Times New Roman"/>
          <w:b/>
          <w:sz w:val="24"/>
          <w:szCs w:val="24"/>
        </w:rPr>
        <w:t>.</w:t>
      </w:r>
    </w:p>
    <w:p w:rsidR="00D47711" w:rsidRDefault="00D47711">
      <w:pPr>
        <w:spacing w:after="262" w:line="246" w:lineRule="auto"/>
        <w:ind w:left="10" w:right="-15" w:hanging="10"/>
        <w:jc w:val="center"/>
        <w:rPr>
          <w:rFonts w:ascii="Times New Roman" w:eastAsia="Times New Roman" w:hAnsi="Times New Roman" w:cs="Times New Roman"/>
          <w:b/>
          <w:sz w:val="24"/>
          <w:szCs w:val="24"/>
        </w:rPr>
      </w:pPr>
    </w:p>
    <w:p w:rsidR="00D47711" w:rsidRPr="007A7C2B" w:rsidRDefault="00D47711">
      <w:pPr>
        <w:spacing w:after="262" w:line="246" w:lineRule="auto"/>
        <w:ind w:left="10" w:right="-15" w:hanging="10"/>
        <w:jc w:val="center"/>
        <w:rPr>
          <w:rFonts w:ascii="Times New Roman" w:hAnsi="Times New Roman" w:cs="Times New Roman"/>
          <w:sz w:val="24"/>
          <w:szCs w:val="24"/>
        </w:rPr>
      </w:pPr>
    </w:p>
    <w:p w:rsidR="009768DC" w:rsidRDefault="00D629B7">
      <w:pPr>
        <w:spacing w:after="547" w:line="246" w:lineRule="auto"/>
        <w:ind w:left="10" w:right="-15" w:hanging="10"/>
        <w:jc w:val="center"/>
        <w:rPr>
          <w:rFonts w:ascii="Times New Roman" w:eastAsia="Times New Roman" w:hAnsi="Times New Roman" w:cs="Times New Roman"/>
          <w:b/>
          <w:sz w:val="24"/>
          <w:szCs w:val="24"/>
        </w:rPr>
      </w:pPr>
      <w:r w:rsidRPr="007A7C2B">
        <w:rPr>
          <w:rFonts w:ascii="Times New Roman" w:eastAsia="Times New Roman" w:hAnsi="Times New Roman" w:cs="Times New Roman"/>
          <w:b/>
          <w:sz w:val="24"/>
          <w:szCs w:val="24"/>
        </w:rPr>
        <w:t>ТЕХНИЧКА СПЕЦИФИКАЦИЈА</w:t>
      </w:r>
    </w:p>
    <w:p w:rsidR="003D436C" w:rsidRDefault="003D436C" w:rsidP="003D436C">
      <w:pPr>
        <w:pStyle w:val="ListParagraph"/>
        <w:ind w:left="709"/>
        <w:jc w:val="both"/>
        <w:rPr>
          <w:rFonts w:ascii="Times New Roman" w:hAnsi="Times New Roman"/>
          <w:noProof/>
          <w:sz w:val="24"/>
          <w:szCs w:val="24"/>
        </w:rPr>
      </w:pPr>
      <w:r w:rsidRPr="00B8492C">
        <w:rPr>
          <w:rFonts w:ascii="Times New Roman" w:hAnsi="Times New Roman"/>
          <w:noProof/>
          <w:sz w:val="24"/>
          <w:szCs w:val="24"/>
          <w:lang w:val="sr-Cyrl-CS"/>
        </w:rPr>
        <w:t xml:space="preserve">Потребна количина енергије процењена је од стране Наручиоца по количини </w:t>
      </w:r>
      <w:r w:rsidRPr="002256DF">
        <w:rPr>
          <w:rFonts w:ascii="Times New Roman" w:hAnsi="Times New Roman"/>
          <w:noProof/>
          <w:sz w:val="24"/>
          <w:szCs w:val="24"/>
          <w:lang w:val="sr-Cyrl-CS"/>
        </w:rPr>
        <w:t>испоручене енергије из претходн</w:t>
      </w:r>
      <w:r>
        <w:rPr>
          <w:rFonts w:ascii="Times New Roman" w:hAnsi="Times New Roman"/>
          <w:noProof/>
          <w:sz w:val="24"/>
          <w:szCs w:val="24"/>
          <w:lang w:val="sr-Cyrl-CS"/>
        </w:rPr>
        <w:t>е</w:t>
      </w:r>
      <w:r w:rsidRPr="002256DF">
        <w:rPr>
          <w:rFonts w:ascii="Times New Roman" w:hAnsi="Times New Roman"/>
          <w:noProof/>
          <w:sz w:val="24"/>
          <w:szCs w:val="24"/>
          <w:lang w:val="sr-Cyrl-CS"/>
        </w:rPr>
        <w:t xml:space="preserve"> година, и  износи  </w:t>
      </w:r>
      <w:r w:rsidR="001F6197">
        <w:rPr>
          <w:rFonts w:ascii="Times New Roman" w:hAnsi="Times New Roman"/>
          <w:b/>
          <w:noProof/>
          <w:sz w:val="24"/>
          <w:szCs w:val="24"/>
        </w:rPr>
        <w:t>222500</w:t>
      </w:r>
      <w:r>
        <w:rPr>
          <w:rFonts w:ascii="Times New Roman" w:hAnsi="Times New Roman"/>
          <w:b/>
          <w:noProof/>
          <w:sz w:val="24"/>
          <w:szCs w:val="24"/>
          <w:lang w:val="sr-Cyrl-CS"/>
        </w:rPr>
        <w:t xml:space="preserve">   </w:t>
      </w:r>
      <w:r w:rsidRPr="002256DF">
        <w:rPr>
          <w:rFonts w:ascii="Times New Roman" w:hAnsi="Times New Roman"/>
          <w:b/>
          <w:noProof/>
          <w:sz w:val="24"/>
          <w:szCs w:val="24"/>
          <w:lang w:val="sr-Cyrl-CS"/>
        </w:rPr>
        <w:t>КWh</w:t>
      </w:r>
      <w:r w:rsidRPr="002256DF">
        <w:rPr>
          <w:rFonts w:ascii="Times New Roman" w:hAnsi="Times New Roman"/>
          <w:noProof/>
          <w:sz w:val="24"/>
          <w:szCs w:val="24"/>
          <w:lang w:val="sr-Cyrl-CS"/>
        </w:rPr>
        <w:t>, а</w:t>
      </w:r>
      <w:r w:rsidRPr="00B8492C">
        <w:rPr>
          <w:rFonts w:ascii="Times New Roman" w:hAnsi="Times New Roman"/>
          <w:noProof/>
          <w:sz w:val="24"/>
          <w:szCs w:val="24"/>
          <w:lang w:val="sr-Cyrl-CS"/>
        </w:rPr>
        <w:t xml:space="preserve"> процењена месечна динамика потрошње дата је у табел</w:t>
      </w:r>
      <w:r>
        <w:rPr>
          <w:rFonts w:ascii="Times New Roman" w:hAnsi="Times New Roman"/>
          <w:noProof/>
          <w:sz w:val="24"/>
          <w:szCs w:val="24"/>
          <w:lang w:val="sr-Cyrl-CS"/>
        </w:rPr>
        <w:t xml:space="preserve">ама мерних места </w:t>
      </w:r>
      <w:r w:rsidRPr="00B8492C">
        <w:rPr>
          <w:rFonts w:ascii="Times New Roman" w:hAnsi="Times New Roman"/>
          <w:noProof/>
          <w:sz w:val="24"/>
          <w:szCs w:val="24"/>
          <w:lang w:val="sr-Cyrl-CS"/>
        </w:rPr>
        <w:t xml:space="preserve"> кој</w:t>
      </w:r>
      <w:r>
        <w:rPr>
          <w:rFonts w:ascii="Times New Roman" w:hAnsi="Times New Roman"/>
          <w:noProof/>
          <w:sz w:val="24"/>
          <w:szCs w:val="24"/>
          <w:lang w:val="sr-Cyrl-CS"/>
        </w:rPr>
        <w:t>е</w:t>
      </w:r>
      <w:r w:rsidRPr="00B8492C">
        <w:rPr>
          <w:rFonts w:ascii="Times New Roman" w:hAnsi="Times New Roman"/>
          <w:noProof/>
          <w:sz w:val="24"/>
          <w:szCs w:val="24"/>
          <w:lang w:val="sr-Cyrl-CS"/>
        </w:rPr>
        <w:t xml:space="preserve"> след</w:t>
      </w:r>
      <w:r>
        <w:rPr>
          <w:rFonts w:ascii="Times New Roman" w:hAnsi="Times New Roman"/>
          <w:noProof/>
          <w:sz w:val="24"/>
          <w:szCs w:val="24"/>
          <w:lang w:val="sr-Cyrl-CS"/>
        </w:rPr>
        <w:t>е</w:t>
      </w:r>
      <w:r w:rsidRPr="00B8492C">
        <w:rPr>
          <w:rFonts w:ascii="Times New Roman" w:hAnsi="Times New Roman"/>
          <w:noProof/>
          <w:sz w:val="24"/>
          <w:szCs w:val="24"/>
          <w:lang w:val="sr-Cyrl-CS"/>
        </w:rPr>
        <w:t>:</w:t>
      </w:r>
    </w:p>
    <w:p w:rsidR="003D436C" w:rsidRPr="003D436C" w:rsidRDefault="003D436C" w:rsidP="003D436C">
      <w:pPr>
        <w:pStyle w:val="ListParagraph"/>
        <w:ind w:left="709"/>
        <w:jc w:val="both"/>
        <w:rPr>
          <w:rFonts w:ascii="Times New Roman" w:hAnsi="Times New Roman"/>
          <w:noProof/>
          <w:sz w:val="24"/>
          <w:szCs w:val="24"/>
        </w:rPr>
      </w:pPr>
    </w:p>
    <w:tbl>
      <w:tblPr>
        <w:tblW w:w="8620" w:type="dxa"/>
        <w:tblInd w:w="93" w:type="dxa"/>
        <w:tblLook w:val="04A0"/>
      </w:tblPr>
      <w:tblGrid>
        <w:gridCol w:w="2820"/>
        <w:gridCol w:w="480"/>
        <w:gridCol w:w="1400"/>
        <w:gridCol w:w="880"/>
        <w:gridCol w:w="1140"/>
        <w:gridCol w:w="760"/>
        <w:gridCol w:w="1140"/>
      </w:tblGrid>
      <w:tr w:rsidR="00715345" w:rsidRPr="00F621EA" w:rsidTr="00715345">
        <w:trPr>
          <w:gridAfter w:val="1"/>
          <w:wAfter w:w="1140" w:type="dxa"/>
          <w:trHeight w:val="300"/>
        </w:trPr>
        <w:tc>
          <w:tcPr>
            <w:tcW w:w="3300" w:type="dxa"/>
            <w:gridSpan w:val="2"/>
            <w:tcBorders>
              <w:top w:val="nil"/>
              <w:left w:val="nil"/>
              <w:bottom w:val="nil"/>
              <w:right w:val="nil"/>
            </w:tcBorders>
            <w:shd w:val="clear" w:color="auto" w:fill="auto"/>
            <w:noWrap/>
            <w:vAlign w:val="bottom"/>
            <w:hideMark/>
          </w:tcPr>
          <w:p w:rsidR="00715345" w:rsidRDefault="00715345">
            <w:r>
              <w:t>merno mesto         1</w:t>
            </w:r>
          </w:p>
        </w:tc>
        <w:tc>
          <w:tcPr>
            <w:tcW w:w="2280" w:type="dxa"/>
            <w:gridSpan w:val="2"/>
            <w:tcBorders>
              <w:top w:val="nil"/>
              <w:left w:val="nil"/>
              <w:bottom w:val="nil"/>
              <w:right w:val="nil"/>
            </w:tcBorders>
            <w:shd w:val="clear" w:color="auto" w:fill="auto"/>
            <w:noWrap/>
            <w:vAlign w:val="bottom"/>
            <w:hideMark/>
          </w:tcPr>
          <w:p w:rsidR="00715345" w:rsidRPr="00F621EA" w:rsidRDefault="00715345" w:rsidP="00F621EA">
            <w:pPr>
              <w:spacing w:line="240" w:lineRule="auto"/>
              <w:rPr>
                <w:rFonts w:eastAsia="Times New Roman" w:cs="Times New Roman"/>
              </w:rPr>
            </w:pPr>
          </w:p>
        </w:tc>
        <w:tc>
          <w:tcPr>
            <w:tcW w:w="1900" w:type="dxa"/>
            <w:gridSpan w:val="2"/>
            <w:tcBorders>
              <w:top w:val="nil"/>
              <w:left w:val="nil"/>
              <w:bottom w:val="nil"/>
              <w:right w:val="nil"/>
            </w:tcBorders>
            <w:shd w:val="clear" w:color="auto" w:fill="auto"/>
            <w:noWrap/>
            <w:vAlign w:val="bottom"/>
            <w:hideMark/>
          </w:tcPr>
          <w:p w:rsidR="00715345" w:rsidRPr="00F621EA" w:rsidRDefault="00715345" w:rsidP="00F621EA">
            <w:pPr>
              <w:spacing w:line="240" w:lineRule="auto"/>
              <w:rPr>
                <w:rFonts w:eastAsia="Times New Roman" w:cs="Times New Roman"/>
              </w:rPr>
            </w:pPr>
          </w:p>
        </w:tc>
      </w:tr>
      <w:tr w:rsidR="00715345" w:rsidRPr="00F621EA" w:rsidTr="00715345">
        <w:trPr>
          <w:gridAfter w:val="1"/>
          <w:wAfter w:w="1140" w:type="dxa"/>
          <w:trHeight w:val="300"/>
        </w:trPr>
        <w:tc>
          <w:tcPr>
            <w:tcW w:w="3300" w:type="dxa"/>
            <w:gridSpan w:val="2"/>
            <w:tcBorders>
              <w:top w:val="nil"/>
              <w:left w:val="nil"/>
              <w:bottom w:val="nil"/>
              <w:right w:val="nil"/>
            </w:tcBorders>
            <w:shd w:val="clear" w:color="auto" w:fill="auto"/>
            <w:noWrap/>
            <w:vAlign w:val="bottom"/>
            <w:hideMark/>
          </w:tcPr>
          <w:p w:rsidR="00715345" w:rsidRDefault="00715345">
            <w:r>
              <w:t>ED broj                     0223219356</w:t>
            </w:r>
          </w:p>
        </w:tc>
        <w:tc>
          <w:tcPr>
            <w:tcW w:w="2280" w:type="dxa"/>
            <w:gridSpan w:val="2"/>
            <w:tcBorders>
              <w:top w:val="nil"/>
              <w:left w:val="nil"/>
              <w:bottom w:val="nil"/>
              <w:right w:val="nil"/>
            </w:tcBorders>
            <w:shd w:val="clear" w:color="auto" w:fill="auto"/>
            <w:noWrap/>
            <w:vAlign w:val="bottom"/>
            <w:hideMark/>
          </w:tcPr>
          <w:p w:rsidR="00715345" w:rsidRPr="00F621EA" w:rsidRDefault="00715345" w:rsidP="00F621EA">
            <w:pPr>
              <w:spacing w:line="240" w:lineRule="auto"/>
              <w:rPr>
                <w:rFonts w:eastAsia="Times New Roman" w:cs="Times New Roman"/>
              </w:rPr>
            </w:pPr>
          </w:p>
        </w:tc>
        <w:tc>
          <w:tcPr>
            <w:tcW w:w="1900" w:type="dxa"/>
            <w:gridSpan w:val="2"/>
            <w:tcBorders>
              <w:top w:val="nil"/>
              <w:left w:val="nil"/>
              <w:bottom w:val="nil"/>
              <w:right w:val="nil"/>
            </w:tcBorders>
            <w:shd w:val="clear" w:color="auto" w:fill="auto"/>
            <w:noWrap/>
            <w:vAlign w:val="bottom"/>
            <w:hideMark/>
          </w:tcPr>
          <w:p w:rsidR="00715345" w:rsidRPr="00F621EA" w:rsidRDefault="00715345" w:rsidP="00F621EA">
            <w:pPr>
              <w:spacing w:line="240" w:lineRule="auto"/>
              <w:rPr>
                <w:rFonts w:eastAsia="Times New Roman" w:cs="Times New Roman"/>
              </w:rPr>
            </w:pPr>
          </w:p>
        </w:tc>
      </w:tr>
      <w:tr w:rsidR="00715345" w:rsidRPr="00F621EA" w:rsidTr="00715345">
        <w:trPr>
          <w:gridAfter w:val="1"/>
          <w:wAfter w:w="1140" w:type="dxa"/>
          <w:trHeight w:val="300"/>
        </w:trPr>
        <w:tc>
          <w:tcPr>
            <w:tcW w:w="3300" w:type="dxa"/>
            <w:gridSpan w:val="2"/>
            <w:tcBorders>
              <w:top w:val="nil"/>
              <w:left w:val="nil"/>
              <w:bottom w:val="nil"/>
              <w:right w:val="nil"/>
            </w:tcBorders>
            <w:shd w:val="clear" w:color="auto" w:fill="auto"/>
            <w:noWrap/>
            <w:vAlign w:val="bottom"/>
            <w:hideMark/>
          </w:tcPr>
          <w:p w:rsidR="00715345" w:rsidRDefault="001A0C08">
            <w:r>
              <w:t>odobrena snaga  43,47</w:t>
            </w:r>
            <w:r w:rsidR="00715345">
              <w:t xml:space="preserve"> kw</w:t>
            </w:r>
          </w:p>
        </w:tc>
        <w:tc>
          <w:tcPr>
            <w:tcW w:w="2280" w:type="dxa"/>
            <w:gridSpan w:val="2"/>
            <w:tcBorders>
              <w:top w:val="nil"/>
              <w:left w:val="nil"/>
              <w:bottom w:val="nil"/>
              <w:right w:val="nil"/>
            </w:tcBorders>
            <w:shd w:val="clear" w:color="auto" w:fill="auto"/>
            <w:noWrap/>
            <w:vAlign w:val="bottom"/>
            <w:hideMark/>
          </w:tcPr>
          <w:p w:rsidR="00715345" w:rsidRPr="00F621EA" w:rsidRDefault="00715345" w:rsidP="00F621EA">
            <w:pPr>
              <w:spacing w:line="240" w:lineRule="auto"/>
              <w:rPr>
                <w:rFonts w:eastAsia="Times New Roman" w:cs="Times New Roman"/>
              </w:rPr>
            </w:pPr>
          </w:p>
        </w:tc>
        <w:tc>
          <w:tcPr>
            <w:tcW w:w="1900" w:type="dxa"/>
            <w:gridSpan w:val="2"/>
            <w:tcBorders>
              <w:top w:val="nil"/>
              <w:left w:val="nil"/>
              <w:bottom w:val="nil"/>
              <w:right w:val="nil"/>
            </w:tcBorders>
            <w:shd w:val="clear" w:color="auto" w:fill="auto"/>
            <w:noWrap/>
            <w:vAlign w:val="bottom"/>
            <w:hideMark/>
          </w:tcPr>
          <w:p w:rsidR="00715345" w:rsidRPr="00F621EA" w:rsidRDefault="00715345" w:rsidP="00F621EA">
            <w:pPr>
              <w:spacing w:line="240" w:lineRule="auto"/>
              <w:rPr>
                <w:rFonts w:eastAsia="Times New Roman" w:cs="Times New Roman"/>
              </w:rPr>
            </w:pPr>
          </w:p>
        </w:tc>
      </w:tr>
      <w:tr w:rsidR="00715345" w:rsidRPr="00F621EA" w:rsidTr="00715345">
        <w:trPr>
          <w:gridAfter w:val="1"/>
          <w:wAfter w:w="1140" w:type="dxa"/>
          <w:trHeight w:val="375"/>
        </w:trPr>
        <w:tc>
          <w:tcPr>
            <w:tcW w:w="3300" w:type="dxa"/>
            <w:gridSpan w:val="2"/>
            <w:tcBorders>
              <w:top w:val="nil"/>
              <w:left w:val="nil"/>
              <w:bottom w:val="nil"/>
              <w:right w:val="nil"/>
            </w:tcBorders>
            <w:shd w:val="clear" w:color="auto" w:fill="auto"/>
            <w:noWrap/>
            <w:vAlign w:val="bottom"/>
            <w:hideMark/>
          </w:tcPr>
          <w:p w:rsidR="00715345" w:rsidRPr="008617F7" w:rsidRDefault="00715345">
            <w:pPr>
              <w:rPr>
                <w:lang w:val="sr-Cyrl-CS"/>
              </w:rPr>
            </w:pPr>
            <w:r>
              <w:t>15 septembar 50</w:t>
            </w:r>
          </w:p>
        </w:tc>
        <w:tc>
          <w:tcPr>
            <w:tcW w:w="2280" w:type="dxa"/>
            <w:gridSpan w:val="2"/>
            <w:tcBorders>
              <w:top w:val="nil"/>
              <w:left w:val="nil"/>
              <w:bottom w:val="nil"/>
              <w:right w:val="nil"/>
            </w:tcBorders>
            <w:shd w:val="clear" w:color="auto" w:fill="auto"/>
            <w:noWrap/>
            <w:vAlign w:val="bottom"/>
            <w:hideMark/>
          </w:tcPr>
          <w:p w:rsidR="00715345" w:rsidRPr="00F621EA" w:rsidRDefault="00715345" w:rsidP="00F621EA">
            <w:pPr>
              <w:spacing w:line="240" w:lineRule="auto"/>
              <w:rPr>
                <w:rFonts w:eastAsia="Times New Roman" w:cs="Times New Roman"/>
              </w:rPr>
            </w:pPr>
          </w:p>
        </w:tc>
        <w:tc>
          <w:tcPr>
            <w:tcW w:w="1900" w:type="dxa"/>
            <w:gridSpan w:val="2"/>
            <w:tcBorders>
              <w:top w:val="nil"/>
              <w:left w:val="nil"/>
              <w:bottom w:val="nil"/>
              <w:right w:val="nil"/>
            </w:tcBorders>
            <w:shd w:val="clear" w:color="auto" w:fill="auto"/>
            <w:noWrap/>
            <w:vAlign w:val="bottom"/>
            <w:hideMark/>
          </w:tcPr>
          <w:p w:rsidR="00715345" w:rsidRPr="00F621EA" w:rsidRDefault="00715345" w:rsidP="00F621EA">
            <w:pPr>
              <w:spacing w:line="240" w:lineRule="auto"/>
              <w:rPr>
                <w:rFonts w:eastAsia="Times New Roman" w:cs="Times New Roman"/>
              </w:rPr>
            </w:pPr>
          </w:p>
        </w:tc>
      </w:tr>
      <w:tr w:rsidR="00715345" w:rsidRPr="00F621EA" w:rsidTr="00715345">
        <w:trPr>
          <w:gridAfter w:val="1"/>
          <w:wAfter w:w="1140" w:type="dxa"/>
          <w:trHeight w:val="300"/>
        </w:trPr>
        <w:tc>
          <w:tcPr>
            <w:tcW w:w="3300" w:type="dxa"/>
            <w:gridSpan w:val="2"/>
            <w:tcBorders>
              <w:top w:val="nil"/>
              <w:left w:val="nil"/>
              <w:bottom w:val="nil"/>
              <w:right w:val="nil"/>
            </w:tcBorders>
            <w:shd w:val="clear" w:color="auto" w:fill="auto"/>
            <w:noWrap/>
            <w:vAlign w:val="bottom"/>
            <w:hideMark/>
          </w:tcPr>
          <w:p w:rsidR="00715345" w:rsidRDefault="00715345"/>
        </w:tc>
        <w:tc>
          <w:tcPr>
            <w:tcW w:w="2280" w:type="dxa"/>
            <w:gridSpan w:val="2"/>
            <w:tcBorders>
              <w:top w:val="nil"/>
              <w:left w:val="nil"/>
              <w:bottom w:val="nil"/>
              <w:right w:val="nil"/>
            </w:tcBorders>
            <w:shd w:val="clear" w:color="auto" w:fill="auto"/>
            <w:noWrap/>
            <w:vAlign w:val="bottom"/>
            <w:hideMark/>
          </w:tcPr>
          <w:p w:rsidR="00715345" w:rsidRPr="00F621EA" w:rsidRDefault="00715345" w:rsidP="00F621EA">
            <w:pPr>
              <w:spacing w:line="240" w:lineRule="auto"/>
              <w:rPr>
                <w:rFonts w:eastAsia="Times New Roman" w:cs="Times New Roman"/>
              </w:rPr>
            </w:pPr>
          </w:p>
        </w:tc>
        <w:tc>
          <w:tcPr>
            <w:tcW w:w="1900" w:type="dxa"/>
            <w:gridSpan w:val="2"/>
            <w:tcBorders>
              <w:top w:val="nil"/>
              <w:left w:val="nil"/>
              <w:bottom w:val="nil"/>
              <w:right w:val="nil"/>
            </w:tcBorders>
            <w:shd w:val="clear" w:color="auto" w:fill="auto"/>
            <w:noWrap/>
            <w:vAlign w:val="bottom"/>
            <w:hideMark/>
          </w:tcPr>
          <w:p w:rsidR="00715345" w:rsidRPr="00F621EA" w:rsidRDefault="00715345" w:rsidP="00F621EA">
            <w:pPr>
              <w:spacing w:line="240" w:lineRule="auto"/>
              <w:rPr>
                <w:rFonts w:eastAsia="Times New Roman" w:cs="Times New Roman"/>
              </w:rPr>
            </w:pPr>
          </w:p>
        </w:tc>
      </w:tr>
      <w:tr w:rsidR="00715345" w:rsidRPr="00F621EA" w:rsidTr="00715345">
        <w:trPr>
          <w:gridAfter w:val="1"/>
          <w:wAfter w:w="1140" w:type="dxa"/>
          <w:trHeight w:val="300"/>
        </w:trPr>
        <w:tc>
          <w:tcPr>
            <w:tcW w:w="3300" w:type="dxa"/>
            <w:gridSpan w:val="2"/>
            <w:tcBorders>
              <w:top w:val="nil"/>
              <w:left w:val="nil"/>
              <w:bottom w:val="nil"/>
              <w:right w:val="nil"/>
            </w:tcBorders>
            <w:shd w:val="clear" w:color="auto" w:fill="auto"/>
            <w:noWrap/>
            <w:vAlign w:val="bottom"/>
            <w:hideMark/>
          </w:tcPr>
          <w:p w:rsidR="00715345" w:rsidRDefault="00715345"/>
        </w:tc>
        <w:tc>
          <w:tcPr>
            <w:tcW w:w="2280" w:type="dxa"/>
            <w:gridSpan w:val="2"/>
            <w:tcBorders>
              <w:top w:val="nil"/>
              <w:left w:val="nil"/>
              <w:bottom w:val="nil"/>
              <w:right w:val="nil"/>
            </w:tcBorders>
            <w:shd w:val="clear" w:color="auto" w:fill="auto"/>
            <w:noWrap/>
            <w:vAlign w:val="bottom"/>
            <w:hideMark/>
          </w:tcPr>
          <w:p w:rsidR="00715345" w:rsidRPr="00F621EA" w:rsidRDefault="00715345" w:rsidP="00F621EA">
            <w:pPr>
              <w:spacing w:line="240" w:lineRule="auto"/>
              <w:rPr>
                <w:rFonts w:eastAsia="Times New Roman" w:cs="Times New Roman"/>
              </w:rPr>
            </w:pPr>
          </w:p>
        </w:tc>
        <w:tc>
          <w:tcPr>
            <w:tcW w:w="1900" w:type="dxa"/>
            <w:gridSpan w:val="2"/>
            <w:tcBorders>
              <w:top w:val="nil"/>
              <w:left w:val="nil"/>
              <w:bottom w:val="nil"/>
              <w:right w:val="nil"/>
            </w:tcBorders>
            <w:shd w:val="clear" w:color="auto" w:fill="auto"/>
            <w:noWrap/>
            <w:vAlign w:val="bottom"/>
            <w:hideMark/>
          </w:tcPr>
          <w:p w:rsidR="00715345" w:rsidRPr="00F621EA" w:rsidRDefault="00715345" w:rsidP="00F621EA">
            <w:pPr>
              <w:spacing w:line="240" w:lineRule="auto"/>
              <w:rPr>
                <w:rFonts w:eastAsia="Times New Roman" w:cs="Times New Roman"/>
              </w:rPr>
            </w:pPr>
          </w:p>
        </w:tc>
      </w:tr>
      <w:tr w:rsidR="00715345" w:rsidRPr="00715345" w:rsidTr="00715345">
        <w:trPr>
          <w:trHeight w:val="300"/>
        </w:trPr>
        <w:tc>
          <w:tcPr>
            <w:tcW w:w="2820" w:type="dxa"/>
            <w:tcBorders>
              <w:top w:val="nil"/>
              <w:left w:val="nil"/>
              <w:bottom w:val="single" w:sz="12" w:space="0" w:color="FFFFFF"/>
              <w:right w:val="single" w:sz="4" w:space="0" w:color="FFFFFF"/>
            </w:tcBorders>
            <w:shd w:val="clear" w:color="4F81BD" w:fill="4F81BD"/>
            <w:noWrap/>
            <w:vAlign w:val="bottom"/>
            <w:hideMark/>
          </w:tcPr>
          <w:p w:rsidR="00715345" w:rsidRPr="00715345" w:rsidRDefault="00715345" w:rsidP="00715345">
            <w:pPr>
              <w:spacing w:line="240" w:lineRule="auto"/>
              <w:rPr>
                <w:rFonts w:eastAsia="Times New Roman" w:cs="Times New Roman"/>
                <w:b/>
                <w:bCs/>
                <w:color w:val="FFFFFF"/>
              </w:rPr>
            </w:pPr>
            <w:r w:rsidRPr="00715345">
              <w:rPr>
                <w:rFonts w:eastAsia="Times New Roman" w:cs="Times New Roman"/>
                <w:b/>
                <w:bCs/>
                <w:color w:val="FFFFFF"/>
              </w:rPr>
              <w:t>period 2015</w:t>
            </w:r>
          </w:p>
        </w:tc>
        <w:tc>
          <w:tcPr>
            <w:tcW w:w="1880" w:type="dxa"/>
            <w:gridSpan w:val="2"/>
            <w:tcBorders>
              <w:top w:val="nil"/>
              <w:left w:val="nil"/>
              <w:bottom w:val="single" w:sz="12" w:space="0" w:color="FFFFFF"/>
              <w:right w:val="single" w:sz="4" w:space="0" w:color="FFFFFF"/>
            </w:tcBorders>
            <w:shd w:val="clear" w:color="4F81BD" w:fill="4F81BD"/>
            <w:noWrap/>
            <w:vAlign w:val="bottom"/>
            <w:hideMark/>
          </w:tcPr>
          <w:p w:rsidR="00715345" w:rsidRPr="00715345" w:rsidRDefault="00715345" w:rsidP="00715345">
            <w:pPr>
              <w:spacing w:line="240" w:lineRule="auto"/>
              <w:rPr>
                <w:rFonts w:eastAsia="Times New Roman" w:cs="Times New Roman"/>
                <w:b/>
                <w:bCs/>
                <w:color w:val="FFFFFF"/>
              </w:rPr>
            </w:pPr>
            <w:r w:rsidRPr="00715345">
              <w:rPr>
                <w:rFonts w:eastAsia="Times New Roman" w:cs="Times New Roman"/>
                <w:b/>
                <w:bCs/>
                <w:color w:val="FFFFFF"/>
              </w:rPr>
              <w:t>Ukupno (kwh)</w:t>
            </w:r>
          </w:p>
        </w:tc>
        <w:tc>
          <w:tcPr>
            <w:tcW w:w="2020" w:type="dxa"/>
            <w:gridSpan w:val="2"/>
            <w:tcBorders>
              <w:top w:val="nil"/>
              <w:left w:val="nil"/>
              <w:bottom w:val="single" w:sz="12" w:space="0" w:color="FFFFFF"/>
              <w:right w:val="single" w:sz="4" w:space="0" w:color="FFFFFF"/>
            </w:tcBorders>
            <w:shd w:val="clear" w:color="4F81BD" w:fill="4F81BD"/>
            <w:noWrap/>
            <w:vAlign w:val="bottom"/>
            <w:hideMark/>
          </w:tcPr>
          <w:p w:rsidR="00715345" w:rsidRPr="00715345" w:rsidRDefault="00715345" w:rsidP="00715345">
            <w:pPr>
              <w:spacing w:line="240" w:lineRule="auto"/>
              <w:rPr>
                <w:rFonts w:eastAsia="Times New Roman" w:cs="Times New Roman"/>
                <w:b/>
                <w:bCs/>
                <w:color w:val="FFFFFF"/>
              </w:rPr>
            </w:pPr>
            <w:r w:rsidRPr="00715345">
              <w:rPr>
                <w:rFonts w:eastAsia="Times New Roman" w:cs="Times New Roman"/>
                <w:b/>
                <w:bCs/>
                <w:color w:val="FFFFFF"/>
              </w:rPr>
              <w:t>viša tarifa (kwh)</w:t>
            </w:r>
          </w:p>
        </w:tc>
        <w:tc>
          <w:tcPr>
            <w:tcW w:w="1900" w:type="dxa"/>
            <w:gridSpan w:val="2"/>
            <w:tcBorders>
              <w:top w:val="nil"/>
              <w:left w:val="nil"/>
              <w:bottom w:val="single" w:sz="12" w:space="0" w:color="FFFFFF"/>
              <w:right w:val="nil"/>
            </w:tcBorders>
            <w:shd w:val="clear" w:color="4F81BD" w:fill="4F81BD"/>
            <w:noWrap/>
            <w:vAlign w:val="bottom"/>
            <w:hideMark/>
          </w:tcPr>
          <w:p w:rsidR="00715345" w:rsidRPr="00715345" w:rsidRDefault="00715345" w:rsidP="00715345">
            <w:pPr>
              <w:spacing w:line="240" w:lineRule="auto"/>
              <w:rPr>
                <w:rFonts w:eastAsia="Times New Roman" w:cs="Times New Roman"/>
                <w:b/>
                <w:bCs/>
                <w:color w:val="FFFFFF"/>
              </w:rPr>
            </w:pPr>
            <w:r w:rsidRPr="00715345">
              <w:rPr>
                <w:rFonts w:eastAsia="Times New Roman" w:cs="Times New Roman"/>
                <w:b/>
                <w:bCs/>
                <w:color w:val="FFFFFF"/>
              </w:rPr>
              <w:t>Niža tarifa (kwh)</w:t>
            </w:r>
          </w:p>
        </w:tc>
      </w:tr>
      <w:tr w:rsidR="00715345" w:rsidRPr="00715345" w:rsidTr="00715345">
        <w:trPr>
          <w:trHeight w:val="300"/>
        </w:trPr>
        <w:tc>
          <w:tcPr>
            <w:tcW w:w="2820" w:type="dxa"/>
            <w:tcBorders>
              <w:top w:val="nil"/>
              <w:left w:val="nil"/>
              <w:bottom w:val="single" w:sz="4" w:space="0" w:color="FFFFFF"/>
              <w:right w:val="single" w:sz="4" w:space="0" w:color="FFFFFF"/>
            </w:tcBorders>
            <w:shd w:val="clear" w:color="B8CCE4" w:fill="B8CCE4"/>
            <w:noWrap/>
            <w:vAlign w:val="bottom"/>
            <w:hideMark/>
          </w:tcPr>
          <w:p w:rsidR="00715345" w:rsidRPr="00715345" w:rsidRDefault="00715345" w:rsidP="00715345">
            <w:pPr>
              <w:spacing w:line="240" w:lineRule="auto"/>
              <w:jc w:val="center"/>
              <w:rPr>
                <w:rFonts w:eastAsia="Times New Roman" w:cs="Times New Roman"/>
              </w:rPr>
            </w:pPr>
            <w:r w:rsidRPr="00715345">
              <w:rPr>
                <w:rFonts w:eastAsia="Times New Roman" w:cs="Times New Roman"/>
              </w:rPr>
              <w:t>1</w:t>
            </w:r>
          </w:p>
        </w:tc>
        <w:tc>
          <w:tcPr>
            <w:tcW w:w="1880" w:type="dxa"/>
            <w:gridSpan w:val="2"/>
            <w:tcBorders>
              <w:top w:val="nil"/>
              <w:left w:val="nil"/>
              <w:bottom w:val="single" w:sz="4" w:space="0" w:color="FFFFFF"/>
              <w:right w:val="single" w:sz="4" w:space="0" w:color="FFFFFF"/>
            </w:tcBorders>
            <w:shd w:val="clear" w:color="B8CCE4" w:fill="B8CCE4"/>
            <w:noWrap/>
            <w:vAlign w:val="bottom"/>
            <w:hideMark/>
          </w:tcPr>
          <w:p w:rsidR="00715345" w:rsidRPr="00715345" w:rsidRDefault="00715345" w:rsidP="00715345">
            <w:pPr>
              <w:spacing w:line="240" w:lineRule="auto"/>
              <w:jc w:val="center"/>
              <w:rPr>
                <w:rFonts w:eastAsia="Times New Roman" w:cs="Times New Roman"/>
              </w:rPr>
            </w:pPr>
            <w:r w:rsidRPr="00715345">
              <w:rPr>
                <w:rFonts w:eastAsia="Times New Roman" w:cs="Times New Roman"/>
              </w:rPr>
              <w:t>2 (3+4)</w:t>
            </w:r>
          </w:p>
        </w:tc>
        <w:tc>
          <w:tcPr>
            <w:tcW w:w="2020" w:type="dxa"/>
            <w:gridSpan w:val="2"/>
            <w:tcBorders>
              <w:top w:val="nil"/>
              <w:left w:val="nil"/>
              <w:bottom w:val="single" w:sz="4" w:space="0" w:color="FFFFFF"/>
              <w:right w:val="single" w:sz="4" w:space="0" w:color="FFFFFF"/>
            </w:tcBorders>
            <w:shd w:val="clear" w:color="B8CCE4" w:fill="B8CCE4"/>
            <w:noWrap/>
            <w:vAlign w:val="bottom"/>
            <w:hideMark/>
          </w:tcPr>
          <w:p w:rsidR="00715345" w:rsidRPr="00715345" w:rsidRDefault="00715345" w:rsidP="00715345">
            <w:pPr>
              <w:spacing w:line="240" w:lineRule="auto"/>
              <w:jc w:val="center"/>
              <w:rPr>
                <w:rFonts w:eastAsia="Times New Roman" w:cs="Times New Roman"/>
              </w:rPr>
            </w:pPr>
            <w:r w:rsidRPr="00715345">
              <w:rPr>
                <w:rFonts w:eastAsia="Times New Roman" w:cs="Times New Roman"/>
              </w:rPr>
              <w:t>3</w:t>
            </w:r>
          </w:p>
        </w:tc>
        <w:tc>
          <w:tcPr>
            <w:tcW w:w="1900" w:type="dxa"/>
            <w:gridSpan w:val="2"/>
            <w:tcBorders>
              <w:top w:val="nil"/>
              <w:left w:val="nil"/>
              <w:bottom w:val="single" w:sz="4" w:space="0" w:color="FFFFFF"/>
              <w:right w:val="nil"/>
            </w:tcBorders>
            <w:shd w:val="clear" w:color="B8CCE4" w:fill="B8CCE4"/>
            <w:noWrap/>
            <w:vAlign w:val="bottom"/>
            <w:hideMark/>
          </w:tcPr>
          <w:p w:rsidR="00715345" w:rsidRPr="00715345" w:rsidRDefault="00715345" w:rsidP="00715345">
            <w:pPr>
              <w:spacing w:line="240" w:lineRule="auto"/>
              <w:jc w:val="center"/>
              <w:rPr>
                <w:rFonts w:eastAsia="Times New Roman" w:cs="Times New Roman"/>
              </w:rPr>
            </w:pPr>
            <w:r w:rsidRPr="00715345">
              <w:rPr>
                <w:rFonts w:eastAsia="Times New Roman" w:cs="Times New Roman"/>
              </w:rPr>
              <w:t>4</w:t>
            </w:r>
          </w:p>
        </w:tc>
      </w:tr>
      <w:tr w:rsidR="00715345" w:rsidRPr="00715345" w:rsidTr="00715345">
        <w:trPr>
          <w:trHeight w:val="300"/>
        </w:trPr>
        <w:tc>
          <w:tcPr>
            <w:tcW w:w="2820" w:type="dxa"/>
            <w:tcBorders>
              <w:top w:val="nil"/>
              <w:left w:val="nil"/>
              <w:bottom w:val="single" w:sz="4" w:space="0" w:color="FFFFFF"/>
              <w:right w:val="single" w:sz="4" w:space="0" w:color="FFFFFF"/>
            </w:tcBorders>
            <w:shd w:val="clear" w:color="DBE5F1" w:fill="DBE5F1"/>
            <w:noWrap/>
            <w:vAlign w:val="bottom"/>
            <w:hideMark/>
          </w:tcPr>
          <w:p w:rsidR="00715345" w:rsidRPr="00715345" w:rsidRDefault="00715345" w:rsidP="00715345">
            <w:pPr>
              <w:spacing w:line="240" w:lineRule="auto"/>
              <w:rPr>
                <w:rFonts w:eastAsia="Times New Roman" w:cs="Times New Roman"/>
              </w:rPr>
            </w:pPr>
            <w:r w:rsidRPr="00715345">
              <w:rPr>
                <w:rFonts w:eastAsia="Times New Roman" w:cs="Times New Roman"/>
              </w:rPr>
              <w:t>januar</w:t>
            </w:r>
          </w:p>
        </w:tc>
        <w:tc>
          <w:tcPr>
            <w:tcW w:w="1880" w:type="dxa"/>
            <w:gridSpan w:val="2"/>
            <w:tcBorders>
              <w:top w:val="nil"/>
              <w:left w:val="nil"/>
              <w:bottom w:val="single" w:sz="4" w:space="0" w:color="FFFFFF"/>
              <w:right w:val="single" w:sz="4" w:space="0" w:color="FFFFFF"/>
            </w:tcBorders>
            <w:shd w:val="clear" w:color="DBE5F1" w:fill="DBE5F1"/>
            <w:noWrap/>
            <w:vAlign w:val="bottom"/>
            <w:hideMark/>
          </w:tcPr>
          <w:p w:rsidR="00715345" w:rsidRPr="00715345" w:rsidRDefault="001F6197" w:rsidP="00715345">
            <w:pPr>
              <w:spacing w:line="240" w:lineRule="auto"/>
              <w:jc w:val="right"/>
              <w:rPr>
                <w:rFonts w:eastAsia="Times New Roman" w:cs="Times New Roman"/>
              </w:rPr>
            </w:pPr>
            <w:r>
              <w:rPr>
                <w:rFonts w:eastAsia="Times New Roman" w:cs="Times New Roman"/>
              </w:rPr>
              <w:t>6273</w:t>
            </w:r>
          </w:p>
        </w:tc>
        <w:tc>
          <w:tcPr>
            <w:tcW w:w="2020" w:type="dxa"/>
            <w:gridSpan w:val="2"/>
            <w:tcBorders>
              <w:top w:val="nil"/>
              <w:left w:val="nil"/>
              <w:bottom w:val="single" w:sz="4" w:space="0" w:color="FFFFFF"/>
              <w:right w:val="single" w:sz="4" w:space="0" w:color="FFFFFF"/>
            </w:tcBorders>
            <w:shd w:val="clear" w:color="DBE5F1" w:fill="DBE5F1"/>
            <w:noWrap/>
            <w:vAlign w:val="bottom"/>
            <w:hideMark/>
          </w:tcPr>
          <w:p w:rsidR="00715345" w:rsidRPr="00715345" w:rsidRDefault="001F6197" w:rsidP="00715345">
            <w:pPr>
              <w:spacing w:line="240" w:lineRule="auto"/>
              <w:jc w:val="right"/>
              <w:rPr>
                <w:rFonts w:eastAsia="Times New Roman" w:cs="Times New Roman"/>
              </w:rPr>
            </w:pPr>
            <w:r>
              <w:rPr>
                <w:rFonts w:eastAsia="Times New Roman" w:cs="Times New Roman"/>
              </w:rPr>
              <w:t>6273</w:t>
            </w:r>
          </w:p>
        </w:tc>
        <w:tc>
          <w:tcPr>
            <w:tcW w:w="1900" w:type="dxa"/>
            <w:gridSpan w:val="2"/>
            <w:tcBorders>
              <w:top w:val="nil"/>
              <w:left w:val="nil"/>
              <w:bottom w:val="single" w:sz="4" w:space="0" w:color="FFFFFF"/>
              <w:right w:val="nil"/>
            </w:tcBorders>
            <w:shd w:val="clear" w:color="DBE5F1" w:fill="DBE5F1"/>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r>
      <w:tr w:rsidR="00715345" w:rsidRPr="00715345" w:rsidTr="00715345">
        <w:trPr>
          <w:trHeight w:val="300"/>
        </w:trPr>
        <w:tc>
          <w:tcPr>
            <w:tcW w:w="2820" w:type="dxa"/>
            <w:tcBorders>
              <w:top w:val="nil"/>
              <w:left w:val="nil"/>
              <w:bottom w:val="single" w:sz="4" w:space="0" w:color="FFFFFF"/>
              <w:right w:val="single" w:sz="4" w:space="0" w:color="FFFFFF"/>
            </w:tcBorders>
            <w:shd w:val="clear" w:color="B8CCE4" w:fill="B8CCE4"/>
            <w:noWrap/>
            <w:vAlign w:val="bottom"/>
            <w:hideMark/>
          </w:tcPr>
          <w:p w:rsidR="00715345" w:rsidRPr="00715345" w:rsidRDefault="00715345" w:rsidP="00715345">
            <w:pPr>
              <w:spacing w:line="240" w:lineRule="auto"/>
              <w:rPr>
                <w:rFonts w:eastAsia="Times New Roman" w:cs="Times New Roman"/>
              </w:rPr>
            </w:pPr>
            <w:r w:rsidRPr="00715345">
              <w:rPr>
                <w:rFonts w:eastAsia="Times New Roman" w:cs="Times New Roman"/>
              </w:rPr>
              <w:t>februar</w:t>
            </w:r>
          </w:p>
        </w:tc>
        <w:tc>
          <w:tcPr>
            <w:tcW w:w="1880" w:type="dxa"/>
            <w:gridSpan w:val="2"/>
            <w:tcBorders>
              <w:top w:val="nil"/>
              <w:left w:val="nil"/>
              <w:bottom w:val="single" w:sz="4" w:space="0" w:color="FFFFFF"/>
              <w:right w:val="single" w:sz="4" w:space="0" w:color="FFFFFF"/>
            </w:tcBorders>
            <w:shd w:val="clear" w:color="B8CCE4" w:fill="B8CCE4"/>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3</w:t>
            </w:r>
            <w:r w:rsidR="001F6197">
              <w:rPr>
                <w:rFonts w:eastAsia="Times New Roman" w:cs="Times New Roman"/>
              </w:rPr>
              <w:t>023</w:t>
            </w:r>
          </w:p>
        </w:tc>
        <w:tc>
          <w:tcPr>
            <w:tcW w:w="2020" w:type="dxa"/>
            <w:gridSpan w:val="2"/>
            <w:tcBorders>
              <w:top w:val="nil"/>
              <w:left w:val="nil"/>
              <w:bottom w:val="single" w:sz="4" w:space="0" w:color="FFFFFF"/>
              <w:right w:val="single" w:sz="4" w:space="0" w:color="FFFFFF"/>
            </w:tcBorders>
            <w:shd w:val="clear" w:color="B8CCE4" w:fill="B8CCE4"/>
            <w:noWrap/>
            <w:vAlign w:val="bottom"/>
            <w:hideMark/>
          </w:tcPr>
          <w:p w:rsidR="00715345" w:rsidRPr="00715345" w:rsidRDefault="001F6197" w:rsidP="00715345">
            <w:pPr>
              <w:spacing w:line="240" w:lineRule="auto"/>
              <w:jc w:val="right"/>
              <w:rPr>
                <w:rFonts w:eastAsia="Times New Roman" w:cs="Times New Roman"/>
              </w:rPr>
            </w:pPr>
            <w:r>
              <w:rPr>
                <w:rFonts w:eastAsia="Times New Roman" w:cs="Times New Roman"/>
              </w:rPr>
              <w:t>3023</w:t>
            </w:r>
          </w:p>
        </w:tc>
        <w:tc>
          <w:tcPr>
            <w:tcW w:w="1900" w:type="dxa"/>
            <w:gridSpan w:val="2"/>
            <w:tcBorders>
              <w:top w:val="nil"/>
              <w:left w:val="nil"/>
              <w:bottom w:val="single" w:sz="4" w:space="0" w:color="FFFFFF"/>
              <w:right w:val="nil"/>
            </w:tcBorders>
            <w:shd w:val="clear" w:color="B8CCE4" w:fill="B8CCE4"/>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r>
      <w:tr w:rsidR="00715345" w:rsidRPr="00715345" w:rsidTr="00715345">
        <w:trPr>
          <w:trHeight w:val="300"/>
        </w:trPr>
        <w:tc>
          <w:tcPr>
            <w:tcW w:w="2820" w:type="dxa"/>
            <w:tcBorders>
              <w:top w:val="nil"/>
              <w:left w:val="nil"/>
              <w:bottom w:val="single" w:sz="4" w:space="0" w:color="FFFFFF"/>
              <w:right w:val="single" w:sz="4" w:space="0" w:color="FFFFFF"/>
            </w:tcBorders>
            <w:shd w:val="clear" w:color="DBE5F1" w:fill="DBE5F1"/>
            <w:noWrap/>
            <w:vAlign w:val="bottom"/>
            <w:hideMark/>
          </w:tcPr>
          <w:p w:rsidR="00715345" w:rsidRPr="00715345" w:rsidRDefault="00715345" w:rsidP="00715345">
            <w:pPr>
              <w:spacing w:line="240" w:lineRule="auto"/>
              <w:rPr>
                <w:rFonts w:eastAsia="Times New Roman" w:cs="Times New Roman"/>
              </w:rPr>
            </w:pPr>
            <w:r w:rsidRPr="00715345">
              <w:rPr>
                <w:rFonts w:eastAsia="Times New Roman" w:cs="Times New Roman"/>
              </w:rPr>
              <w:t>mart</w:t>
            </w:r>
          </w:p>
        </w:tc>
        <w:tc>
          <w:tcPr>
            <w:tcW w:w="1880" w:type="dxa"/>
            <w:gridSpan w:val="2"/>
            <w:tcBorders>
              <w:top w:val="nil"/>
              <w:left w:val="nil"/>
              <w:bottom w:val="single" w:sz="4" w:space="0" w:color="FFFFFF"/>
              <w:right w:val="single" w:sz="4" w:space="0" w:color="FFFFFF"/>
            </w:tcBorders>
            <w:shd w:val="clear" w:color="DBE5F1" w:fill="DBE5F1"/>
            <w:noWrap/>
            <w:vAlign w:val="bottom"/>
            <w:hideMark/>
          </w:tcPr>
          <w:p w:rsidR="00715345" w:rsidRPr="00715345" w:rsidRDefault="001F6197" w:rsidP="00715345">
            <w:pPr>
              <w:spacing w:line="240" w:lineRule="auto"/>
              <w:jc w:val="right"/>
              <w:rPr>
                <w:rFonts w:eastAsia="Times New Roman" w:cs="Times New Roman"/>
              </w:rPr>
            </w:pPr>
            <w:r>
              <w:rPr>
                <w:rFonts w:eastAsia="Times New Roman" w:cs="Times New Roman"/>
              </w:rPr>
              <w:t>3182</w:t>
            </w:r>
          </w:p>
        </w:tc>
        <w:tc>
          <w:tcPr>
            <w:tcW w:w="2020" w:type="dxa"/>
            <w:gridSpan w:val="2"/>
            <w:tcBorders>
              <w:top w:val="nil"/>
              <w:left w:val="nil"/>
              <w:bottom w:val="single" w:sz="4" w:space="0" w:color="FFFFFF"/>
              <w:right w:val="single" w:sz="4" w:space="0" w:color="FFFFFF"/>
            </w:tcBorders>
            <w:shd w:val="clear" w:color="DBE5F1" w:fill="DBE5F1"/>
            <w:noWrap/>
            <w:vAlign w:val="bottom"/>
            <w:hideMark/>
          </w:tcPr>
          <w:p w:rsidR="00715345" w:rsidRPr="00715345" w:rsidRDefault="001F6197" w:rsidP="00715345">
            <w:pPr>
              <w:spacing w:line="240" w:lineRule="auto"/>
              <w:jc w:val="right"/>
              <w:rPr>
                <w:rFonts w:eastAsia="Times New Roman" w:cs="Times New Roman"/>
              </w:rPr>
            </w:pPr>
            <w:r>
              <w:rPr>
                <w:rFonts w:eastAsia="Times New Roman" w:cs="Times New Roman"/>
              </w:rPr>
              <w:t>3182</w:t>
            </w:r>
          </w:p>
        </w:tc>
        <w:tc>
          <w:tcPr>
            <w:tcW w:w="1900" w:type="dxa"/>
            <w:gridSpan w:val="2"/>
            <w:tcBorders>
              <w:top w:val="nil"/>
              <w:left w:val="nil"/>
              <w:bottom w:val="single" w:sz="4" w:space="0" w:color="FFFFFF"/>
              <w:right w:val="nil"/>
            </w:tcBorders>
            <w:shd w:val="clear" w:color="DBE5F1" w:fill="DBE5F1"/>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r>
      <w:tr w:rsidR="00715345" w:rsidRPr="00715345" w:rsidTr="00715345">
        <w:trPr>
          <w:trHeight w:val="300"/>
        </w:trPr>
        <w:tc>
          <w:tcPr>
            <w:tcW w:w="2820" w:type="dxa"/>
            <w:tcBorders>
              <w:top w:val="nil"/>
              <w:left w:val="nil"/>
              <w:bottom w:val="single" w:sz="4" w:space="0" w:color="FFFFFF"/>
              <w:right w:val="single" w:sz="4" w:space="0" w:color="FFFFFF"/>
            </w:tcBorders>
            <w:shd w:val="clear" w:color="B8CCE4" w:fill="B8CCE4"/>
            <w:noWrap/>
            <w:vAlign w:val="bottom"/>
            <w:hideMark/>
          </w:tcPr>
          <w:p w:rsidR="00715345" w:rsidRPr="00715345" w:rsidRDefault="00715345" w:rsidP="00715345">
            <w:pPr>
              <w:spacing w:line="240" w:lineRule="auto"/>
              <w:rPr>
                <w:rFonts w:eastAsia="Times New Roman" w:cs="Times New Roman"/>
              </w:rPr>
            </w:pPr>
            <w:r w:rsidRPr="00715345">
              <w:rPr>
                <w:rFonts w:eastAsia="Times New Roman" w:cs="Times New Roman"/>
              </w:rPr>
              <w:t>aprila</w:t>
            </w:r>
          </w:p>
        </w:tc>
        <w:tc>
          <w:tcPr>
            <w:tcW w:w="1880" w:type="dxa"/>
            <w:gridSpan w:val="2"/>
            <w:tcBorders>
              <w:top w:val="nil"/>
              <w:left w:val="nil"/>
              <w:bottom w:val="single" w:sz="4" w:space="0" w:color="FFFFFF"/>
              <w:right w:val="single" w:sz="4" w:space="0" w:color="FFFFFF"/>
            </w:tcBorders>
            <w:shd w:val="clear" w:color="B8CCE4" w:fill="B8CCE4"/>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1</w:t>
            </w:r>
            <w:r w:rsidR="001F6197">
              <w:rPr>
                <w:rFonts w:eastAsia="Times New Roman" w:cs="Times New Roman"/>
              </w:rPr>
              <w:t>897</w:t>
            </w:r>
          </w:p>
        </w:tc>
        <w:tc>
          <w:tcPr>
            <w:tcW w:w="2020" w:type="dxa"/>
            <w:gridSpan w:val="2"/>
            <w:tcBorders>
              <w:top w:val="nil"/>
              <w:left w:val="nil"/>
              <w:bottom w:val="single" w:sz="4" w:space="0" w:color="FFFFFF"/>
              <w:right w:val="single" w:sz="4" w:space="0" w:color="FFFFFF"/>
            </w:tcBorders>
            <w:shd w:val="clear" w:color="B8CCE4" w:fill="B8CCE4"/>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1</w:t>
            </w:r>
            <w:r w:rsidR="001F6197">
              <w:rPr>
                <w:rFonts w:eastAsia="Times New Roman" w:cs="Times New Roman"/>
              </w:rPr>
              <w:t>897</w:t>
            </w:r>
          </w:p>
        </w:tc>
        <w:tc>
          <w:tcPr>
            <w:tcW w:w="1900" w:type="dxa"/>
            <w:gridSpan w:val="2"/>
            <w:tcBorders>
              <w:top w:val="nil"/>
              <w:left w:val="nil"/>
              <w:bottom w:val="single" w:sz="4" w:space="0" w:color="FFFFFF"/>
              <w:right w:val="nil"/>
            </w:tcBorders>
            <w:shd w:val="clear" w:color="B8CCE4" w:fill="B8CCE4"/>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r>
      <w:tr w:rsidR="00715345" w:rsidRPr="00715345" w:rsidTr="00715345">
        <w:trPr>
          <w:trHeight w:val="300"/>
        </w:trPr>
        <w:tc>
          <w:tcPr>
            <w:tcW w:w="2820" w:type="dxa"/>
            <w:tcBorders>
              <w:top w:val="nil"/>
              <w:left w:val="nil"/>
              <w:bottom w:val="single" w:sz="4" w:space="0" w:color="FFFFFF"/>
              <w:right w:val="single" w:sz="4" w:space="0" w:color="FFFFFF"/>
            </w:tcBorders>
            <w:shd w:val="clear" w:color="DBE5F1" w:fill="DBE5F1"/>
            <w:noWrap/>
            <w:vAlign w:val="bottom"/>
            <w:hideMark/>
          </w:tcPr>
          <w:p w:rsidR="00715345" w:rsidRPr="00715345" w:rsidRDefault="00715345" w:rsidP="00715345">
            <w:pPr>
              <w:spacing w:line="240" w:lineRule="auto"/>
              <w:rPr>
                <w:rFonts w:eastAsia="Times New Roman" w:cs="Times New Roman"/>
              </w:rPr>
            </w:pPr>
            <w:r w:rsidRPr="00715345">
              <w:rPr>
                <w:rFonts w:eastAsia="Times New Roman" w:cs="Times New Roman"/>
              </w:rPr>
              <w:t>maj</w:t>
            </w:r>
          </w:p>
        </w:tc>
        <w:tc>
          <w:tcPr>
            <w:tcW w:w="1880" w:type="dxa"/>
            <w:gridSpan w:val="2"/>
            <w:tcBorders>
              <w:top w:val="nil"/>
              <w:left w:val="nil"/>
              <w:bottom w:val="single" w:sz="4" w:space="0" w:color="FFFFFF"/>
              <w:right w:val="single" w:sz="4" w:space="0" w:color="FFFFFF"/>
            </w:tcBorders>
            <w:shd w:val="clear" w:color="DBE5F1" w:fill="DBE5F1"/>
            <w:noWrap/>
            <w:vAlign w:val="bottom"/>
            <w:hideMark/>
          </w:tcPr>
          <w:p w:rsidR="00715345" w:rsidRPr="00715345" w:rsidRDefault="001F6197" w:rsidP="00715345">
            <w:pPr>
              <w:spacing w:line="240" w:lineRule="auto"/>
              <w:jc w:val="right"/>
              <w:rPr>
                <w:rFonts w:eastAsia="Times New Roman" w:cs="Times New Roman"/>
              </w:rPr>
            </w:pPr>
            <w:r>
              <w:rPr>
                <w:rFonts w:eastAsia="Times New Roman" w:cs="Times New Roman"/>
              </w:rPr>
              <w:t>923</w:t>
            </w:r>
          </w:p>
        </w:tc>
        <w:tc>
          <w:tcPr>
            <w:tcW w:w="2020" w:type="dxa"/>
            <w:gridSpan w:val="2"/>
            <w:tcBorders>
              <w:top w:val="nil"/>
              <w:left w:val="nil"/>
              <w:bottom w:val="single" w:sz="4" w:space="0" w:color="FFFFFF"/>
              <w:right w:val="single" w:sz="4" w:space="0" w:color="FFFFFF"/>
            </w:tcBorders>
            <w:shd w:val="clear" w:color="DBE5F1" w:fill="DBE5F1"/>
            <w:noWrap/>
            <w:vAlign w:val="bottom"/>
            <w:hideMark/>
          </w:tcPr>
          <w:p w:rsidR="00715345" w:rsidRPr="00715345" w:rsidRDefault="001F6197" w:rsidP="00715345">
            <w:pPr>
              <w:spacing w:line="240" w:lineRule="auto"/>
              <w:jc w:val="right"/>
              <w:rPr>
                <w:rFonts w:eastAsia="Times New Roman" w:cs="Times New Roman"/>
              </w:rPr>
            </w:pPr>
            <w:r>
              <w:rPr>
                <w:rFonts w:eastAsia="Times New Roman" w:cs="Times New Roman"/>
              </w:rPr>
              <w:t>923</w:t>
            </w:r>
          </w:p>
        </w:tc>
        <w:tc>
          <w:tcPr>
            <w:tcW w:w="1900" w:type="dxa"/>
            <w:gridSpan w:val="2"/>
            <w:tcBorders>
              <w:top w:val="nil"/>
              <w:left w:val="nil"/>
              <w:bottom w:val="single" w:sz="4" w:space="0" w:color="FFFFFF"/>
              <w:right w:val="nil"/>
            </w:tcBorders>
            <w:shd w:val="clear" w:color="DBE5F1" w:fill="DBE5F1"/>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r>
      <w:tr w:rsidR="00715345" w:rsidRPr="00715345" w:rsidTr="00715345">
        <w:trPr>
          <w:trHeight w:val="300"/>
        </w:trPr>
        <w:tc>
          <w:tcPr>
            <w:tcW w:w="2820" w:type="dxa"/>
            <w:tcBorders>
              <w:top w:val="nil"/>
              <w:left w:val="nil"/>
              <w:bottom w:val="single" w:sz="4" w:space="0" w:color="FFFFFF"/>
              <w:right w:val="single" w:sz="4" w:space="0" w:color="FFFFFF"/>
            </w:tcBorders>
            <w:shd w:val="clear" w:color="B8CCE4" w:fill="B8CCE4"/>
            <w:noWrap/>
            <w:vAlign w:val="bottom"/>
            <w:hideMark/>
          </w:tcPr>
          <w:p w:rsidR="00715345" w:rsidRPr="00715345" w:rsidRDefault="00715345" w:rsidP="00715345">
            <w:pPr>
              <w:spacing w:line="240" w:lineRule="auto"/>
              <w:rPr>
                <w:rFonts w:eastAsia="Times New Roman" w:cs="Times New Roman"/>
              </w:rPr>
            </w:pPr>
            <w:r w:rsidRPr="00715345">
              <w:rPr>
                <w:rFonts w:eastAsia="Times New Roman" w:cs="Times New Roman"/>
              </w:rPr>
              <w:t>jun</w:t>
            </w:r>
          </w:p>
        </w:tc>
        <w:tc>
          <w:tcPr>
            <w:tcW w:w="1880" w:type="dxa"/>
            <w:gridSpan w:val="2"/>
            <w:tcBorders>
              <w:top w:val="nil"/>
              <w:left w:val="nil"/>
              <w:bottom w:val="single" w:sz="4" w:space="0" w:color="FFFFFF"/>
              <w:right w:val="single" w:sz="4" w:space="0" w:color="FFFFFF"/>
            </w:tcBorders>
            <w:shd w:val="clear" w:color="B8CCE4" w:fill="B8CCE4"/>
            <w:noWrap/>
            <w:vAlign w:val="bottom"/>
            <w:hideMark/>
          </w:tcPr>
          <w:p w:rsidR="00715345" w:rsidRPr="00715345" w:rsidRDefault="001F6197" w:rsidP="00715345">
            <w:pPr>
              <w:spacing w:line="240" w:lineRule="auto"/>
              <w:jc w:val="right"/>
              <w:rPr>
                <w:rFonts w:eastAsia="Times New Roman" w:cs="Times New Roman"/>
              </w:rPr>
            </w:pPr>
            <w:r>
              <w:rPr>
                <w:rFonts w:eastAsia="Times New Roman" w:cs="Times New Roman"/>
              </w:rPr>
              <w:t>622</w:t>
            </w:r>
          </w:p>
        </w:tc>
        <w:tc>
          <w:tcPr>
            <w:tcW w:w="2020" w:type="dxa"/>
            <w:gridSpan w:val="2"/>
            <w:tcBorders>
              <w:top w:val="nil"/>
              <w:left w:val="nil"/>
              <w:bottom w:val="single" w:sz="4" w:space="0" w:color="FFFFFF"/>
              <w:right w:val="single" w:sz="4" w:space="0" w:color="FFFFFF"/>
            </w:tcBorders>
            <w:shd w:val="clear" w:color="B8CCE4" w:fill="B8CCE4"/>
            <w:noWrap/>
            <w:vAlign w:val="bottom"/>
            <w:hideMark/>
          </w:tcPr>
          <w:p w:rsidR="00715345" w:rsidRPr="00715345" w:rsidRDefault="001F6197" w:rsidP="00715345">
            <w:pPr>
              <w:spacing w:line="240" w:lineRule="auto"/>
              <w:jc w:val="right"/>
              <w:rPr>
                <w:rFonts w:eastAsia="Times New Roman" w:cs="Times New Roman"/>
              </w:rPr>
            </w:pPr>
            <w:r>
              <w:rPr>
                <w:rFonts w:eastAsia="Times New Roman" w:cs="Times New Roman"/>
              </w:rPr>
              <w:t>622</w:t>
            </w:r>
          </w:p>
        </w:tc>
        <w:tc>
          <w:tcPr>
            <w:tcW w:w="1900" w:type="dxa"/>
            <w:gridSpan w:val="2"/>
            <w:tcBorders>
              <w:top w:val="nil"/>
              <w:left w:val="nil"/>
              <w:bottom w:val="single" w:sz="4" w:space="0" w:color="FFFFFF"/>
              <w:right w:val="nil"/>
            </w:tcBorders>
            <w:shd w:val="clear" w:color="B8CCE4" w:fill="B8CCE4"/>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r>
      <w:tr w:rsidR="00715345" w:rsidRPr="00715345" w:rsidTr="00715345">
        <w:trPr>
          <w:trHeight w:val="300"/>
        </w:trPr>
        <w:tc>
          <w:tcPr>
            <w:tcW w:w="2820" w:type="dxa"/>
            <w:tcBorders>
              <w:top w:val="nil"/>
              <w:left w:val="nil"/>
              <w:bottom w:val="single" w:sz="4" w:space="0" w:color="FFFFFF"/>
              <w:right w:val="single" w:sz="4" w:space="0" w:color="FFFFFF"/>
            </w:tcBorders>
            <w:shd w:val="clear" w:color="DBE5F1" w:fill="DBE5F1"/>
            <w:noWrap/>
            <w:vAlign w:val="bottom"/>
            <w:hideMark/>
          </w:tcPr>
          <w:p w:rsidR="00715345" w:rsidRPr="00715345" w:rsidRDefault="00715345" w:rsidP="00715345">
            <w:pPr>
              <w:spacing w:line="240" w:lineRule="auto"/>
              <w:rPr>
                <w:rFonts w:eastAsia="Times New Roman" w:cs="Times New Roman"/>
              </w:rPr>
            </w:pPr>
            <w:r w:rsidRPr="00715345">
              <w:rPr>
                <w:rFonts w:eastAsia="Times New Roman" w:cs="Times New Roman"/>
              </w:rPr>
              <w:t>jul</w:t>
            </w:r>
          </w:p>
        </w:tc>
        <w:tc>
          <w:tcPr>
            <w:tcW w:w="1880" w:type="dxa"/>
            <w:gridSpan w:val="2"/>
            <w:tcBorders>
              <w:top w:val="nil"/>
              <w:left w:val="nil"/>
              <w:bottom w:val="single" w:sz="4" w:space="0" w:color="FFFFFF"/>
              <w:right w:val="single" w:sz="4" w:space="0" w:color="FFFFFF"/>
            </w:tcBorders>
            <w:shd w:val="clear" w:color="DBE5F1" w:fill="DBE5F1"/>
            <w:noWrap/>
            <w:vAlign w:val="bottom"/>
            <w:hideMark/>
          </w:tcPr>
          <w:p w:rsidR="00715345" w:rsidRPr="00715345" w:rsidRDefault="001F6197" w:rsidP="00715345">
            <w:pPr>
              <w:spacing w:line="240" w:lineRule="auto"/>
              <w:jc w:val="right"/>
              <w:rPr>
                <w:rFonts w:eastAsia="Times New Roman" w:cs="Times New Roman"/>
              </w:rPr>
            </w:pPr>
            <w:r>
              <w:rPr>
                <w:rFonts w:eastAsia="Times New Roman" w:cs="Times New Roman"/>
              </w:rPr>
              <w:t>524</w:t>
            </w:r>
          </w:p>
        </w:tc>
        <w:tc>
          <w:tcPr>
            <w:tcW w:w="2020" w:type="dxa"/>
            <w:gridSpan w:val="2"/>
            <w:tcBorders>
              <w:top w:val="nil"/>
              <w:left w:val="nil"/>
              <w:bottom w:val="single" w:sz="4" w:space="0" w:color="FFFFFF"/>
              <w:right w:val="single" w:sz="4" w:space="0" w:color="FFFFFF"/>
            </w:tcBorders>
            <w:shd w:val="clear" w:color="DBE5F1" w:fill="DBE5F1"/>
            <w:noWrap/>
            <w:vAlign w:val="bottom"/>
            <w:hideMark/>
          </w:tcPr>
          <w:p w:rsidR="00715345" w:rsidRPr="00715345" w:rsidRDefault="001F6197" w:rsidP="00715345">
            <w:pPr>
              <w:spacing w:line="240" w:lineRule="auto"/>
              <w:jc w:val="right"/>
              <w:rPr>
                <w:rFonts w:eastAsia="Times New Roman" w:cs="Times New Roman"/>
              </w:rPr>
            </w:pPr>
            <w:r>
              <w:rPr>
                <w:rFonts w:eastAsia="Times New Roman" w:cs="Times New Roman"/>
              </w:rPr>
              <w:t>524</w:t>
            </w:r>
          </w:p>
        </w:tc>
        <w:tc>
          <w:tcPr>
            <w:tcW w:w="1900" w:type="dxa"/>
            <w:gridSpan w:val="2"/>
            <w:tcBorders>
              <w:top w:val="nil"/>
              <w:left w:val="nil"/>
              <w:bottom w:val="single" w:sz="4" w:space="0" w:color="FFFFFF"/>
              <w:right w:val="nil"/>
            </w:tcBorders>
            <w:shd w:val="clear" w:color="DBE5F1" w:fill="DBE5F1"/>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r>
      <w:tr w:rsidR="00715345" w:rsidRPr="00715345" w:rsidTr="00715345">
        <w:trPr>
          <w:trHeight w:val="300"/>
        </w:trPr>
        <w:tc>
          <w:tcPr>
            <w:tcW w:w="2820" w:type="dxa"/>
            <w:tcBorders>
              <w:top w:val="nil"/>
              <w:left w:val="nil"/>
              <w:bottom w:val="single" w:sz="4" w:space="0" w:color="FFFFFF"/>
              <w:right w:val="single" w:sz="4" w:space="0" w:color="FFFFFF"/>
            </w:tcBorders>
            <w:shd w:val="clear" w:color="B8CCE4" w:fill="B8CCE4"/>
            <w:noWrap/>
            <w:vAlign w:val="bottom"/>
            <w:hideMark/>
          </w:tcPr>
          <w:p w:rsidR="00715345" w:rsidRPr="00715345" w:rsidRDefault="00715345" w:rsidP="00715345">
            <w:pPr>
              <w:spacing w:line="240" w:lineRule="auto"/>
              <w:rPr>
                <w:rFonts w:eastAsia="Times New Roman" w:cs="Times New Roman"/>
              </w:rPr>
            </w:pPr>
            <w:r w:rsidRPr="00715345">
              <w:rPr>
                <w:rFonts w:eastAsia="Times New Roman" w:cs="Times New Roman"/>
              </w:rPr>
              <w:t>avgust</w:t>
            </w:r>
          </w:p>
        </w:tc>
        <w:tc>
          <w:tcPr>
            <w:tcW w:w="1880" w:type="dxa"/>
            <w:gridSpan w:val="2"/>
            <w:tcBorders>
              <w:top w:val="nil"/>
              <w:left w:val="nil"/>
              <w:bottom w:val="single" w:sz="4" w:space="0" w:color="FFFFFF"/>
              <w:right w:val="single" w:sz="4" w:space="0" w:color="FFFFFF"/>
            </w:tcBorders>
            <w:shd w:val="clear" w:color="B8CCE4" w:fill="B8CCE4"/>
            <w:noWrap/>
            <w:vAlign w:val="bottom"/>
            <w:hideMark/>
          </w:tcPr>
          <w:p w:rsidR="00715345" w:rsidRPr="00715345" w:rsidRDefault="001F6197" w:rsidP="00715345">
            <w:pPr>
              <w:spacing w:line="240" w:lineRule="auto"/>
              <w:jc w:val="right"/>
              <w:rPr>
                <w:rFonts w:eastAsia="Times New Roman" w:cs="Times New Roman"/>
              </w:rPr>
            </w:pPr>
            <w:r>
              <w:rPr>
                <w:rFonts w:eastAsia="Times New Roman" w:cs="Times New Roman"/>
              </w:rPr>
              <w:t>376</w:t>
            </w:r>
          </w:p>
        </w:tc>
        <w:tc>
          <w:tcPr>
            <w:tcW w:w="2020" w:type="dxa"/>
            <w:gridSpan w:val="2"/>
            <w:tcBorders>
              <w:top w:val="nil"/>
              <w:left w:val="nil"/>
              <w:bottom w:val="single" w:sz="4" w:space="0" w:color="FFFFFF"/>
              <w:right w:val="single" w:sz="4" w:space="0" w:color="FFFFFF"/>
            </w:tcBorders>
            <w:shd w:val="clear" w:color="B8CCE4" w:fill="B8CCE4"/>
            <w:noWrap/>
            <w:vAlign w:val="bottom"/>
            <w:hideMark/>
          </w:tcPr>
          <w:p w:rsidR="00715345" w:rsidRPr="00715345" w:rsidRDefault="001F6197" w:rsidP="00715345">
            <w:pPr>
              <w:spacing w:line="240" w:lineRule="auto"/>
              <w:jc w:val="right"/>
              <w:rPr>
                <w:rFonts w:eastAsia="Times New Roman" w:cs="Times New Roman"/>
              </w:rPr>
            </w:pPr>
            <w:r>
              <w:rPr>
                <w:rFonts w:eastAsia="Times New Roman" w:cs="Times New Roman"/>
              </w:rPr>
              <w:t>376</w:t>
            </w:r>
          </w:p>
        </w:tc>
        <w:tc>
          <w:tcPr>
            <w:tcW w:w="1900" w:type="dxa"/>
            <w:gridSpan w:val="2"/>
            <w:tcBorders>
              <w:top w:val="nil"/>
              <w:left w:val="nil"/>
              <w:bottom w:val="single" w:sz="4" w:space="0" w:color="FFFFFF"/>
              <w:right w:val="nil"/>
            </w:tcBorders>
            <w:shd w:val="clear" w:color="B8CCE4" w:fill="B8CCE4"/>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r>
      <w:tr w:rsidR="00715345" w:rsidRPr="00715345" w:rsidTr="00715345">
        <w:trPr>
          <w:trHeight w:val="300"/>
        </w:trPr>
        <w:tc>
          <w:tcPr>
            <w:tcW w:w="2820" w:type="dxa"/>
            <w:tcBorders>
              <w:top w:val="nil"/>
              <w:left w:val="nil"/>
              <w:bottom w:val="single" w:sz="4" w:space="0" w:color="FFFFFF"/>
              <w:right w:val="single" w:sz="4" w:space="0" w:color="FFFFFF"/>
            </w:tcBorders>
            <w:shd w:val="clear" w:color="DBE5F1" w:fill="DBE5F1"/>
            <w:noWrap/>
            <w:vAlign w:val="bottom"/>
            <w:hideMark/>
          </w:tcPr>
          <w:p w:rsidR="00715345" w:rsidRPr="00715345" w:rsidRDefault="00715345" w:rsidP="00715345">
            <w:pPr>
              <w:spacing w:line="240" w:lineRule="auto"/>
              <w:rPr>
                <w:rFonts w:eastAsia="Times New Roman" w:cs="Times New Roman"/>
              </w:rPr>
            </w:pPr>
            <w:r w:rsidRPr="00715345">
              <w:rPr>
                <w:rFonts w:eastAsia="Times New Roman" w:cs="Times New Roman"/>
              </w:rPr>
              <w:t>septembar</w:t>
            </w:r>
          </w:p>
        </w:tc>
        <w:tc>
          <w:tcPr>
            <w:tcW w:w="1880" w:type="dxa"/>
            <w:gridSpan w:val="2"/>
            <w:tcBorders>
              <w:top w:val="nil"/>
              <w:left w:val="nil"/>
              <w:bottom w:val="single" w:sz="4" w:space="0" w:color="FFFFFF"/>
              <w:right w:val="single" w:sz="4" w:space="0" w:color="FFFFFF"/>
            </w:tcBorders>
            <w:shd w:val="clear" w:color="DBE5F1" w:fill="DBE5F1"/>
            <w:noWrap/>
            <w:vAlign w:val="bottom"/>
            <w:hideMark/>
          </w:tcPr>
          <w:p w:rsidR="00715345" w:rsidRPr="00715345" w:rsidRDefault="001F6197" w:rsidP="001F6197">
            <w:pPr>
              <w:spacing w:line="240" w:lineRule="auto"/>
              <w:jc w:val="center"/>
              <w:rPr>
                <w:rFonts w:eastAsia="Times New Roman" w:cs="Times New Roman"/>
              </w:rPr>
            </w:pPr>
            <w:r>
              <w:rPr>
                <w:rFonts w:eastAsia="Times New Roman" w:cs="Times New Roman"/>
              </w:rPr>
              <w:t xml:space="preserve">                          766</w:t>
            </w:r>
          </w:p>
        </w:tc>
        <w:tc>
          <w:tcPr>
            <w:tcW w:w="2020" w:type="dxa"/>
            <w:gridSpan w:val="2"/>
            <w:tcBorders>
              <w:top w:val="nil"/>
              <w:left w:val="nil"/>
              <w:bottom w:val="single" w:sz="4" w:space="0" w:color="FFFFFF"/>
              <w:right w:val="single" w:sz="4" w:space="0" w:color="FFFFFF"/>
            </w:tcBorders>
            <w:shd w:val="clear" w:color="DBE5F1" w:fill="DBE5F1"/>
            <w:noWrap/>
            <w:vAlign w:val="bottom"/>
            <w:hideMark/>
          </w:tcPr>
          <w:p w:rsidR="00715345" w:rsidRPr="00715345" w:rsidRDefault="001F6197" w:rsidP="00715345">
            <w:pPr>
              <w:spacing w:line="240" w:lineRule="auto"/>
              <w:jc w:val="right"/>
              <w:rPr>
                <w:rFonts w:eastAsia="Times New Roman" w:cs="Times New Roman"/>
              </w:rPr>
            </w:pPr>
            <w:r>
              <w:rPr>
                <w:rFonts w:eastAsia="Times New Roman" w:cs="Times New Roman"/>
              </w:rPr>
              <w:t>766</w:t>
            </w:r>
          </w:p>
        </w:tc>
        <w:tc>
          <w:tcPr>
            <w:tcW w:w="1900" w:type="dxa"/>
            <w:gridSpan w:val="2"/>
            <w:tcBorders>
              <w:top w:val="nil"/>
              <w:left w:val="nil"/>
              <w:bottom w:val="single" w:sz="4" w:space="0" w:color="FFFFFF"/>
              <w:right w:val="nil"/>
            </w:tcBorders>
            <w:shd w:val="clear" w:color="DBE5F1" w:fill="DBE5F1"/>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r>
      <w:tr w:rsidR="00715345" w:rsidRPr="00715345" w:rsidTr="00715345">
        <w:trPr>
          <w:trHeight w:val="300"/>
        </w:trPr>
        <w:tc>
          <w:tcPr>
            <w:tcW w:w="2820" w:type="dxa"/>
            <w:tcBorders>
              <w:top w:val="nil"/>
              <w:left w:val="nil"/>
              <w:bottom w:val="single" w:sz="4" w:space="0" w:color="FFFFFF"/>
              <w:right w:val="single" w:sz="4" w:space="0" w:color="FFFFFF"/>
            </w:tcBorders>
            <w:shd w:val="clear" w:color="B8CCE4" w:fill="B8CCE4"/>
            <w:noWrap/>
            <w:vAlign w:val="bottom"/>
            <w:hideMark/>
          </w:tcPr>
          <w:p w:rsidR="00715345" w:rsidRPr="00715345" w:rsidRDefault="00715345" w:rsidP="00715345">
            <w:pPr>
              <w:spacing w:line="240" w:lineRule="auto"/>
              <w:rPr>
                <w:rFonts w:eastAsia="Times New Roman" w:cs="Times New Roman"/>
              </w:rPr>
            </w:pPr>
            <w:r w:rsidRPr="00715345">
              <w:rPr>
                <w:rFonts w:eastAsia="Times New Roman" w:cs="Times New Roman"/>
              </w:rPr>
              <w:t>oktobar</w:t>
            </w:r>
          </w:p>
        </w:tc>
        <w:tc>
          <w:tcPr>
            <w:tcW w:w="1880" w:type="dxa"/>
            <w:gridSpan w:val="2"/>
            <w:tcBorders>
              <w:top w:val="nil"/>
              <w:left w:val="nil"/>
              <w:bottom w:val="single" w:sz="4" w:space="0" w:color="FFFFFF"/>
              <w:right w:val="single" w:sz="4" w:space="0" w:color="FFFFFF"/>
            </w:tcBorders>
            <w:shd w:val="clear" w:color="B8CCE4" w:fill="B8CCE4"/>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1</w:t>
            </w:r>
            <w:r w:rsidR="001F6197">
              <w:rPr>
                <w:rFonts w:eastAsia="Times New Roman" w:cs="Times New Roman"/>
              </w:rPr>
              <w:t>856</w:t>
            </w:r>
          </w:p>
        </w:tc>
        <w:tc>
          <w:tcPr>
            <w:tcW w:w="2020" w:type="dxa"/>
            <w:gridSpan w:val="2"/>
            <w:tcBorders>
              <w:top w:val="nil"/>
              <w:left w:val="nil"/>
              <w:bottom w:val="single" w:sz="4" w:space="0" w:color="FFFFFF"/>
              <w:right w:val="single" w:sz="4" w:space="0" w:color="FFFFFF"/>
            </w:tcBorders>
            <w:shd w:val="clear" w:color="B8CCE4" w:fill="B8CCE4"/>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1</w:t>
            </w:r>
            <w:r w:rsidR="001F6197">
              <w:rPr>
                <w:rFonts w:eastAsia="Times New Roman" w:cs="Times New Roman"/>
              </w:rPr>
              <w:t>856</w:t>
            </w:r>
          </w:p>
        </w:tc>
        <w:tc>
          <w:tcPr>
            <w:tcW w:w="1900" w:type="dxa"/>
            <w:gridSpan w:val="2"/>
            <w:tcBorders>
              <w:top w:val="nil"/>
              <w:left w:val="nil"/>
              <w:bottom w:val="single" w:sz="4" w:space="0" w:color="FFFFFF"/>
              <w:right w:val="nil"/>
            </w:tcBorders>
            <w:shd w:val="clear" w:color="B8CCE4" w:fill="B8CCE4"/>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r>
      <w:tr w:rsidR="00715345" w:rsidRPr="00715345" w:rsidTr="00715345">
        <w:trPr>
          <w:trHeight w:val="300"/>
        </w:trPr>
        <w:tc>
          <w:tcPr>
            <w:tcW w:w="2820" w:type="dxa"/>
            <w:tcBorders>
              <w:top w:val="nil"/>
              <w:left w:val="nil"/>
              <w:bottom w:val="single" w:sz="4" w:space="0" w:color="FFFFFF"/>
              <w:right w:val="single" w:sz="4" w:space="0" w:color="FFFFFF"/>
            </w:tcBorders>
            <w:shd w:val="clear" w:color="DBE5F1" w:fill="DBE5F1"/>
            <w:noWrap/>
            <w:vAlign w:val="bottom"/>
            <w:hideMark/>
          </w:tcPr>
          <w:p w:rsidR="00715345" w:rsidRPr="00715345" w:rsidRDefault="00715345" w:rsidP="00715345">
            <w:pPr>
              <w:spacing w:line="240" w:lineRule="auto"/>
              <w:rPr>
                <w:rFonts w:eastAsia="Times New Roman" w:cs="Times New Roman"/>
              </w:rPr>
            </w:pPr>
            <w:r w:rsidRPr="00715345">
              <w:rPr>
                <w:rFonts w:eastAsia="Times New Roman" w:cs="Times New Roman"/>
              </w:rPr>
              <w:t>novembar</w:t>
            </w:r>
          </w:p>
        </w:tc>
        <w:tc>
          <w:tcPr>
            <w:tcW w:w="1880" w:type="dxa"/>
            <w:gridSpan w:val="2"/>
            <w:tcBorders>
              <w:top w:val="nil"/>
              <w:left w:val="nil"/>
              <w:bottom w:val="single" w:sz="4" w:space="0" w:color="FFFFFF"/>
              <w:right w:val="single" w:sz="4" w:space="0" w:color="FFFFFF"/>
            </w:tcBorders>
            <w:shd w:val="clear" w:color="DBE5F1" w:fill="DBE5F1"/>
            <w:noWrap/>
            <w:vAlign w:val="bottom"/>
            <w:hideMark/>
          </w:tcPr>
          <w:p w:rsidR="00715345" w:rsidRPr="00715345" w:rsidRDefault="001F6197" w:rsidP="00715345">
            <w:pPr>
              <w:spacing w:line="240" w:lineRule="auto"/>
              <w:jc w:val="right"/>
              <w:rPr>
                <w:rFonts w:eastAsia="Times New Roman" w:cs="Times New Roman"/>
              </w:rPr>
            </w:pPr>
            <w:r>
              <w:rPr>
                <w:rFonts w:eastAsia="Times New Roman" w:cs="Times New Roman"/>
              </w:rPr>
              <w:t>2530</w:t>
            </w:r>
          </w:p>
        </w:tc>
        <w:tc>
          <w:tcPr>
            <w:tcW w:w="2020" w:type="dxa"/>
            <w:gridSpan w:val="2"/>
            <w:tcBorders>
              <w:top w:val="nil"/>
              <w:left w:val="nil"/>
              <w:bottom w:val="single" w:sz="4" w:space="0" w:color="FFFFFF"/>
              <w:right w:val="single" w:sz="4" w:space="0" w:color="FFFFFF"/>
            </w:tcBorders>
            <w:shd w:val="clear" w:color="DBE5F1" w:fill="DBE5F1"/>
            <w:noWrap/>
            <w:vAlign w:val="bottom"/>
            <w:hideMark/>
          </w:tcPr>
          <w:p w:rsidR="00715345" w:rsidRPr="00715345" w:rsidRDefault="001F6197" w:rsidP="00715345">
            <w:pPr>
              <w:spacing w:line="240" w:lineRule="auto"/>
              <w:jc w:val="right"/>
              <w:rPr>
                <w:rFonts w:eastAsia="Times New Roman" w:cs="Times New Roman"/>
              </w:rPr>
            </w:pPr>
            <w:r>
              <w:rPr>
                <w:rFonts w:eastAsia="Times New Roman" w:cs="Times New Roman"/>
              </w:rPr>
              <w:t>2530</w:t>
            </w:r>
          </w:p>
        </w:tc>
        <w:tc>
          <w:tcPr>
            <w:tcW w:w="1900" w:type="dxa"/>
            <w:gridSpan w:val="2"/>
            <w:tcBorders>
              <w:top w:val="nil"/>
              <w:left w:val="nil"/>
              <w:bottom w:val="single" w:sz="4" w:space="0" w:color="FFFFFF"/>
              <w:right w:val="nil"/>
            </w:tcBorders>
            <w:shd w:val="clear" w:color="DBE5F1" w:fill="DBE5F1"/>
            <w:noWrap/>
            <w:vAlign w:val="bottom"/>
            <w:hideMark/>
          </w:tcPr>
          <w:p w:rsidR="00715345" w:rsidRPr="00715345" w:rsidRDefault="001F6197" w:rsidP="00715345">
            <w:pPr>
              <w:spacing w:line="240" w:lineRule="auto"/>
              <w:jc w:val="right"/>
              <w:rPr>
                <w:rFonts w:eastAsia="Times New Roman" w:cs="Times New Roman"/>
              </w:rPr>
            </w:pPr>
            <w:r>
              <w:rPr>
                <w:rFonts w:eastAsia="Times New Roman" w:cs="Times New Roman"/>
              </w:rPr>
              <w:t>0</w:t>
            </w:r>
          </w:p>
        </w:tc>
      </w:tr>
      <w:tr w:rsidR="00715345" w:rsidRPr="00715345" w:rsidTr="00715345">
        <w:trPr>
          <w:trHeight w:val="300"/>
        </w:trPr>
        <w:tc>
          <w:tcPr>
            <w:tcW w:w="2820" w:type="dxa"/>
            <w:tcBorders>
              <w:top w:val="nil"/>
              <w:left w:val="nil"/>
              <w:bottom w:val="single" w:sz="4" w:space="0" w:color="FFFFFF"/>
              <w:right w:val="single" w:sz="4" w:space="0" w:color="FFFFFF"/>
            </w:tcBorders>
            <w:shd w:val="clear" w:color="B8CCE4" w:fill="B8CCE4"/>
            <w:noWrap/>
            <w:vAlign w:val="bottom"/>
            <w:hideMark/>
          </w:tcPr>
          <w:p w:rsidR="00715345" w:rsidRPr="00715345" w:rsidRDefault="00715345" w:rsidP="00715345">
            <w:pPr>
              <w:spacing w:line="240" w:lineRule="auto"/>
              <w:rPr>
                <w:rFonts w:eastAsia="Times New Roman" w:cs="Times New Roman"/>
              </w:rPr>
            </w:pPr>
            <w:r w:rsidRPr="00715345">
              <w:rPr>
                <w:rFonts w:eastAsia="Times New Roman" w:cs="Times New Roman"/>
              </w:rPr>
              <w:t>decembar</w:t>
            </w:r>
          </w:p>
        </w:tc>
        <w:tc>
          <w:tcPr>
            <w:tcW w:w="1880" w:type="dxa"/>
            <w:gridSpan w:val="2"/>
            <w:tcBorders>
              <w:top w:val="nil"/>
              <w:left w:val="nil"/>
              <w:bottom w:val="single" w:sz="4" w:space="0" w:color="FFFFFF"/>
              <w:right w:val="single" w:sz="4" w:space="0" w:color="FFFFFF"/>
            </w:tcBorders>
            <w:shd w:val="clear" w:color="B8CCE4" w:fill="B8CCE4"/>
            <w:noWrap/>
            <w:vAlign w:val="bottom"/>
            <w:hideMark/>
          </w:tcPr>
          <w:p w:rsidR="00715345" w:rsidRPr="00715345" w:rsidRDefault="001F6197" w:rsidP="00715345">
            <w:pPr>
              <w:spacing w:line="240" w:lineRule="auto"/>
              <w:jc w:val="right"/>
              <w:rPr>
                <w:rFonts w:eastAsia="Times New Roman" w:cs="Times New Roman"/>
              </w:rPr>
            </w:pPr>
            <w:r>
              <w:rPr>
                <w:rFonts w:eastAsia="Times New Roman" w:cs="Times New Roman"/>
              </w:rPr>
              <w:t>3167</w:t>
            </w:r>
          </w:p>
        </w:tc>
        <w:tc>
          <w:tcPr>
            <w:tcW w:w="2020" w:type="dxa"/>
            <w:gridSpan w:val="2"/>
            <w:tcBorders>
              <w:top w:val="nil"/>
              <w:left w:val="nil"/>
              <w:bottom w:val="single" w:sz="4" w:space="0" w:color="FFFFFF"/>
              <w:right w:val="single" w:sz="4" w:space="0" w:color="FFFFFF"/>
            </w:tcBorders>
            <w:shd w:val="clear" w:color="B8CCE4" w:fill="B8CCE4"/>
            <w:noWrap/>
            <w:vAlign w:val="bottom"/>
            <w:hideMark/>
          </w:tcPr>
          <w:p w:rsidR="00715345" w:rsidRPr="00715345" w:rsidRDefault="001F6197" w:rsidP="00715345">
            <w:pPr>
              <w:spacing w:line="240" w:lineRule="auto"/>
              <w:jc w:val="right"/>
              <w:rPr>
                <w:rFonts w:eastAsia="Times New Roman" w:cs="Times New Roman"/>
              </w:rPr>
            </w:pPr>
            <w:r>
              <w:rPr>
                <w:rFonts w:eastAsia="Times New Roman" w:cs="Times New Roman"/>
              </w:rPr>
              <w:t>3167</w:t>
            </w:r>
          </w:p>
        </w:tc>
        <w:tc>
          <w:tcPr>
            <w:tcW w:w="1900" w:type="dxa"/>
            <w:gridSpan w:val="2"/>
            <w:tcBorders>
              <w:top w:val="nil"/>
              <w:left w:val="nil"/>
              <w:bottom w:val="single" w:sz="4" w:space="0" w:color="FFFFFF"/>
              <w:right w:val="nil"/>
            </w:tcBorders>
            <w:shd w:val="clear" w:color="B8CCE4" w:fill="B8CCE4"/>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r>
      <w:tr w:rsidR="00715345" w:rsidRPr="00715345" w:rsidTr="00715345">
        <w:trPr>
          <w:trHeight w:val="300"/>
        </w:trPr>
        <w:tc>
          <w:tcPr>
            <w:tcW w:w="2820" w:type="dxa"/>
            <w:tcBorders>
              <w:top w:val="nil"/>
              <w:left w:val="nil"/>
              <w:bottom w:val="nil"/>
              <w:right w:val="single" w:sz="4" w:space="0" w:color="FFFFFF"/>
            </w:tcBorders>
            <w:shd w:val="clear" w:color="DBE5F1" w:fill="DBE5F1"/>
            <w:noWrap/>
            <w:vAlign w:val="bottom"/>
            <w:hideMark/>
          </w:tcPr>
          <w:p w:rsidR="00715345" w:rsidRPr="00715345" w:rsidRDefault="00715345" w:rsidP="00715345">
            <w:pPr>
              <w:spacing w:line="240" w:lineRule="auto"/>
              <w:rPr>
                <w:rFonts w:eastAsia="Times New Roman" w:cs="Times New Roman"/>
              </w:rPr>
            </w:pPr>
            <w:r w:rsidRPr="00715345">
              <w:rPr>
                <w:rFonts w:eastAsia="Times New Roman" w:cs="Times New Roman"/>
              </w:rPr>
              <w:t>UKUPNO</w:t>
            </w:r>
          </w:p>
        </w:tc>
        <w:tc>
          <w:tcPr>
            <w:tcW w:w="1880" w:type="dxa"/>
            <w:gridSpan w:val="2"/>
            <w:tcBorders>
              <w:top w:val="nil"/>
              <w:left w:val="nil"/>
              <w:bottom w:val="nil"/>
              <w:right w:val="single" w:sz="4" w:space="0" w:color="FFFFFF"/>
            </w:tcBorders>
            <w:shd w:val="clear" w:color="DBE5F1" w:fill="DBE5F1"/>
            <w:noWrap/>
            <w:vAlign w:val="bottom"/>
            <w:hideMark/>
          </w:tcPr>
          <w:p w:rsidR="00715345" w:rsidRPr="00715345" w:rsidRDefault="001F6197" w:rsidP="00715345">
            <w:pPr>
              <w:spacing w:line="240" w:lineRule="auto"/>
              <w:jc w:val="right"/>
              <w:rPr>
                <w:rFonts w:eastAsia="Times New Roman" w:cs="Times New Roman"/>
              </w:rPr>
            </w:pPr>
            <w:r>
              <w:rPr>
                <w:rFonts w:eastAsia="Times New Roman" w:cs="Times New Roman"/>
              </w:rPr>
              <w:t>25139</w:t>
            </w:r>
          </w:p>
        </w:tc>
        <w:tc>
          <w:tcPr>
            <w:tcW w:w="2020" w:type="dxa"/>
            <w:gridSpan w:val="2"/>
            <w:tcBorders>
              <w:top w:val="nil"/>
              <w:left w:val="nil"/>
              <w:bottom w:val="nil"/>
              <w:right w:val="single" w:sz="4" w:space="0" w:color="FFFFFF"/>
            </w:tcBorders>
            <w:shd w:val="clear" w:color="DBE5F1" w:fill="DBE5F1"/>
            <w:noWrap/>
            <w:vAlign w:val="bottom"/>
            <w:hideMark/>
          </w:tcPr>
          <w:p w:rsidR="00715345" w:rsidRPr="00715345" w:rsidRDefault="001F6197" w:rsidP="00715345">
            <w:pPr>
              <w:spacing w:line="240" w:lineRule="auto"/>
              <w:jc w:val="right"/>
              <w:rPr>
                <w:rFonts w:eastAsia="Times New Roman" w:cs="Times New Roman"/>
              </w:rPr>
            </w:pPr>
            <w:r>
              <w:rPr>
                <w:rFonts w:eastAsia="Times New Roman" w:cs="Times New Roman"/>
              </w:rPr>
              <w:t>25139</w:t>
            </w:r>
          </w:p>
        </w:tc>
        <w:tc>
          <w:tcPr>
            <w:tcW w:w="1900" w:type="dxa"/>
            <w:gridSpan w:val="2"/>
            <w:tcBorders>
              <w:top w:val="nil"/>
              <w:left w:val="nil"/>
              <w:bottom w:val="nil"/>
              <w:right w:val="nil"/>
            </w:tcBorders>
            <w:shd w:val="clear" w:color="DBE5F1" w:fill="DBE5F1"/>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r>
    </w:tbl>
    <w:p w:rsidR="00F621EA" w:rsidRDefault="00F621EA" w:rsidP="00F621EA">
      <w:pPr>
        <w:spacing w:after="120" w:line="246" w:lineRule="auto"/>
        <w:ind w:left="10" w:right="-15" w:hanging="10"/>
        <w:jc w:val="both"/>
        <w:rPr>
          <w:rFonts w:ascii="Times New Roman" w:eastAsia="Times New Roman" w:hAnsi="Times New Roman" w:cs="Times New Roman"/>
          <w:b/>
          <w:sz w:val="24"/>
          <w:szCs w:val="24"/>
        </w:rPr>
      </w:pPr>
    </w:p>
    <w:p w:rsidR="00715345" w:rsidRDefault="00715345" w:rsidP="00F621EA">
      <w:pPr>
        <w:spacing w:after="120" w:line="246" w:lineRule="auto"/>
        <w:ind w:left="10" w:right="-15" w:hanging="10"/>
        <w:jc w:val="both"/>
        <w:rPr>
          <w:rFonts w:ascii="Times New Roman" w:eastAsia="Times New Roman" w:hAnsi="Times New Roman" w:cs="Times New Roman"/>
          <w:b/>
          <w:sz w:val="24"/>
          <w:szCs w:val="24"/>
        </w:rPr>
      </w:pPr>
    </w:p>
    <w:p w:rsidR="00F621EA" w:rsidRDefault="00F621EA" w:rsidP="00F621EA">
      <w:pPr>
        <w:spacing w:after="120" w:line="246" w:lineRule="auto"/>
        <w:ind w:left="10" w:right="-15" w:hanging="10"/>
        <w:jc w:val="both"/>
        <w:rPr>
          <w:rFonts w:ascii="Times New Roman" w:eastAsia="Times New Roman" w:hAnsi="Times New Roman" w:cs="Times New Roman"/>
          <w:b/>
          <w:sz w:val="24"/>
          <w:szCs w:val="24"/>
        </w:rPr>
      </w:pPr>
    </w:p>
    <w:p w:rsidR="00F621EA" w:rsidRDefault="00F621EA" w:rsidP="00F621EA">
      <w:pPr>
        <w:spacing w:after="120" w:line="246" w:lineRule="auto"/>
        <w:ind w:left="10" w:right="-15" w:hanging="10"/>
        <w:jc w:val="both"/>
        <w:rPr>
          <w:rFonts w:ascii="Times New Roman" w:eastAsia="Times New Roman" w:hAnsi="Times New Roman" w:cs="Times New Roman"/>
          <w:b/>
          <w:sz w:val="24"/>
          <w:szCs w:val="24"/>
        </w:rPr>
      </w:pPr>
    </w:p>
    <w:p w:rsidR="00F621EA" w:rsidRDefault="00F621EA" w:rsidP="00F621EA">
      <w:pPr>
        <w:spacing w:after="120" w:line="246" w:lineRule="auto"/>
        <w:ind w:left="10" w:right="-15" w:hanging="10"/>
        <w:jc w:val="both"/>
        <w:rPr>
          <w:rFonts w:ascii="Times New Roman" w:eastAsia="Times New Roman" w:hAnsi="Times New Roman" w:cs="Times New Roman"/>
          <w:b/>
          <w:sz w:val="24"/>
          <w:szCs w:val="24"/>
        </w:rPr>
      </w:pPr>
    </w:p>
    <w:tbl>
      <w:tblPr>
        <w:tblW w:w="10835" w:type="dxa"/>
        <w:tblInd w:w="93" w:type="dxa"/>
        <w:tblLook w:val="04A0"/>
      </w:tblPr>
      <w:tblGrid>
        <w:gridCol w:w="2820"/>
        <w:gridCol w:w="185"/>
        <w:gridCol w:w="555"/>
        <w:gridCol w:w="255"/>
        <w:gridCol w:w="285"/>
        <w:gridCol w:w="480"/>
        <w:gridCol w:w="315"/>
        <w:gridCol w:w="655"/>
        <w:gridCol w:w="430"/>
        <w:gridCol w:w="130"/>
        <w:gridCol w:w="275"/>
        <w:gridCol w:w="270"/>
        <w:gridCol w:w="205"/>
        <w:gridCol w:w="1140"/>
        <w:gridCol w:w="390"/>
        <w:gridCol w:w="275"/>
        <w:gridCol w:w="95"/>
        <w:gridCol w:w="175"/>
        <w:gridCol w:w="965"/>
        <w:gridCol w:w="390"/>
        <w:gridCol w:w="275"/>
        <w:gridCol w:w="270"/>
      </w:tblGrid>
      <w:tr w:rsidR="00715345" w:rsidRPr="00F621EA" w:rsidTr="00715345">
        <w:trPr>
          <w:trHeight w:val="300"/>
        </w:trPr>
        <w:tc>
          <w:tcPr>
            <w:tcW w:w="4895" w:type="dxa"/>
            <w:gridSpan w:val="7"/>
            <w:tcBorders>
              <w:top w:val="nil"/>
              <w:left w:val="nil"/>
              <w:bottom w:val="nil"/>
              <w:right w:val="nil"/>
            </w:tcBorders>
            <w:shd w:val="clear" w:color="auto" w:fill="auto"/>
            <w:noWrap/>
            <w:vAlign w:val="bottom"/>
            <w:hideMark/>
          </w:tcPr>
          <w:p w:rsidR="00715345" w:rsidRDefault="00715345">
            <w:r>
              <w:lastRenderedPageBreak/>
              <w:t>merno mesto          2</w:t>
            </w:r>
          </w:p>
        </w:tc>
        <w:tc>
          <w:tcPr>
            <w:tcW w:w="1760" w:type="dxa"/>
            <w:gridSpan w:val="5"/>
            <w:tcBorders>
              <w:top w:val="nil"/>
              <w:left w:val="nil"/>
              <w:bottom w:val="nil"/>
              <w:right w:val="nil"/>
            </w:tcBorders>
            <w:shd w:val="clear" w:color="auto" w:fill="auto"/>
            <w:noWrap/>
            <w:vAlign w:val="bottom"/>
            <w:hideMark/>
          </w:tcPr>
          <w:p w:rsidR="00715345" w:rsidRDefault="00715345"/>
        </w:tc>
        <w:tc>
          <w:tcPr>
            <w:tcW w:w="2280" w:type="dxa"/>
            <w:gridSpan w:val="6"/>
            <w:tcBorders>
              <w:top w:val="nil"/>
              <w:left w:val="nil"/>
              <w:bottom w:val="nil"/>
              <w:right w:val="nil"/>
            </w:tcBorders>
            <w:shd w:val="clear" w:color="auto" w:fill="auto"/>
            <w:noWrap/>
            <w:vAlign w:val="bottom"/>
            <w:hideMark/>
          </w:tcPr>
          <w:p w:rsidR="00715345" w:rsidRDefault="00715345"/>
        </w:tc>
        <w:tc>
          <w:tcPr>
            <w:tcW w:w="1900" w:type="dxa"/>
            <w:gridSpan w:val="4"/>
            <w:tcBorders>
              <w:top w:val="nil"/>
              <w:left w:val="nil"/>
              <w:bottom w:val="nil"/>
              <w:right w:val="nil"/>
            </w:tcBorders>
            <w:shd w:val="clear" w:color="auto" w:fill="auto"/>
            <w:noWrap/>
            <w:vAlign w:val="bottom"/>
            <w:hideMark/>
          </w:tcPr>
          <w:p w:rsidR="00715345" w:rsidRDefault="00715345"/>
        </w:tc>
      </w:tr>
      <w:tr w:rsidR="00715345" w:rsidRPr="00F621EA" w:rsidTr="00715345">
        <w:trPr>
          <w:trHeight w:val="300"/>
        </w:trPr>
        <w:tc>
          <w:tcPr>
            <w:tcW w:w="4895" w:type="dxa"/>
            <w:gridSpan w:val="7"/>
            <w:tcBorders>
              <w:top w:val="nil"/>
              <w:left w:val="nil"/>
              <w:bottom w:val="nil"/>
              <w:right w:val="nil"/>
            </w:tcBorders>
            <w:shd w:val="clear" w:color="auto" w:fill="auto"/>
            <w:noWrap/>
            <w:vAlign w:val="bottom"/>
            <w:hideMark/>
          </w:tcPr>
          <w:p w:rsidR="00715345" w:rsidRDefault="00715345">
            <w:r>
              <w:t xml:space="preserve">ED broj  0223222207                 </w:t>
            </w:r>
          </w:p>
        </w:tc>
        <w:tc>
          <w:tcPr>
            <w:tcW w:w="1760" w:type="dxa"/>
            <w:gridSpan w:val="5"/>
            <w:tcBorders>
              <w:top w:val="nil"/>
              <w:left w:val="nil"/>
              <w:bottom w:val="nil"/>
              <w:right w:val="nil"/>
            </w:tcBorders>
            <w:shd w:val="clear" w:color="auto" w:fill="auto"/>
            <w:noWrap/>
            <w:vAlign w:val="bottom"/>
            <w:hideMark/>
          </w:tcPr>
          <w:p w:rsidR="00715345" w:rsidRDefault="00715345"/>
        </w:tc>
        <w:tc>
          <w:tcPr>
            <w:tcW w:w="2280" w:type="dxa"/>
            <w:gridSpan w:val="6"/>
            <w:tcBorders>
              <w:top w:val="nil"/>
              <w:left w:val="nil"/>
              <w:bottom w:val="nil"/>
              <w:right w:val="nil"/>
            </w:tcBorders>
            <w:shd w:val="clear" w:color="auto" w:fill="auto"/>
            <w:noWrap/>
            <w:vAlign w:val="bottom"/>
            <w:hideMark/>
          </w:tcPr>
          <w:p w:rsidR="00715345" w:rsidRDefault="00715345"/>
        </w:tc>
        <w:tc>
          <w:tcPr>
            <w:tcW w:w="1900" w:type="dxa"/>
            <w:gridSpan w:val="4"/>
            <w:tcBorders>
              <w:top w:val="nil"/>
              <w:left w:val="nil"/>
              <w:bottom w:val="nil"/>
              <w:right w:val="nil"/>
            </w:tcBorders>
            <w:shd w:val="clear" w:color="auto" w:fill="auto"/>
            <w:noWrap/>
            <w:vAlign w:val="bottom"/>
            <w:hideMark/>
          </w:tcPr>
          <w:p w:rsidR="00715345" w:rsidRDefault="00715345"/>
        </w:tc>
      </w:tr>
      <w:tr w:rsidR="00715345" w:rsidRPr="00F621EA" w:rsidTr="00715345">
        <w:trPr>
          <w:trHeight w:val="300"/>
        </w:trPr>
        <w:tc>
          <w:tcPr>
            <w:tcW w:w="4895" w:type="dxa"/>
            <w:gridSpan w:val="7"/>
            <w:tcBorders>
              <w:top w:val="nil"/>
              <w:left w:val="nil"/>
              <w:bottom w:val="nil"/>
              <w:right w:val="nil"/>
            </w:tcBorders>
            <w:shd w:val="clear" w:color="auto" w:fill="auto"/>
            <w:noWrap/>
            <w:vAlign w:val="bottom"/>
            <w:hideMark/>
          </w:tcPr>
          <w:p w:rsidR="00715345" w:rsidRDefault="00715345" w:rsidP="00715345">
            <w:r>
              <w:t>odobrena snaga   17.25 KW</w:t>
            </w:r>
          </w:p>
        </w:tc>
        <w:tc>
          <w:tcPr>
            <w:tcW w:w="1760" w:type="dxa"/>
            <w:gridSpan w:val="5"/>
            <w:tcBorders>
              <w:top w:val="nil"/>
              <w:left w:val="nil"/>
              <w:bottom w:val="nil"/>
              <w:right w:val="nil"/>
            </w:tcBorders>
            <w:shd w:val="clear" w:color="auto" w:fill="auto"/>
            <w:noWrap/>
            <w:vAlign w:val="bottom"/>
            <w:hideMark/>
          </w:tcPr>
          <w:p w:rsidR="00715345" w:rsidRDefault="00715345"/>
        </w:tc>
        <w:tc>
          <w:tcPr>
            <w:tcW w:w="2280" w:type="dxa"/>
            <w:gridSpan w:val="6"/>
            <w:tcBorders>
              <w:top w:val="nil"/>
              <w:left w:val="nil"/>
              <w:bottom w:val="nil"/>
              <w:right w:val="nil"/>
            </w:tcBorders>
            <w:shd w:val="clear" w:color="auto" w:fill="auto"/>
            <w:noWrap/>
            <w:vAlign w:val="bottom"/>
            <w:hideMark/>
          </w:tcPr>
          <w:p w:rsidR="00715345" w:rsidRDefault="00715345"/>
        </w:tc>
        <w:tc>
          <w:tcPr>
            <w:tcW w:w="1900" w:type="dxa"/>
            <w:gridSpan w:val="4"/>
            <w:tcBorders>
              <w:top w:val="nil"/>
              <w:left w:val="nil"/>
              <w:bottom w:val="nil"/>
              <w:right w:val="nil"/>
            </w:tcBorders>
            <w:shd w:val="clear" w:color="auto" w:fill="auto"/>
            <w:noWrap/>
            <w:vAlign w:val="bottom"/>
            <w:hideMark/>
          </w:tcPr>
          <w:p w:rsidR="00715345" w:rsidRDefault="00715345"/>
        </w:tc>
      </w:tr>
      <w:tr w:rsidR="00715345" w:rsidRPr="00F621EA" w:rsidTr="00715345">
        <w:trPr>
          <w:trHeight w:val="300"/>
        </w:trPr>
        <w:tc>
          <w:tcPr>
            <w:tcW w:w="8935" w:type="dxa"/>
            <w:gridSpan w:val="18"/>
            <w:tcBorders>
              <w:top w:val="nil"/>
              <w:left w:val="nil"/>
              <w:bottom w:val="nil"/>
              <w:right w:val="nil"/>
            </w:tcBorders>
            <w:shd w:val="clear" w:color="auto" w:fill="auto"/>
            <w:noWrap/>
            <w:vAlign w:val="bottom"/>
            <w:hideMark/>
          </w:tcPr>
          <w:p w:rsidR="00715345" w:rsidRDefault="00715345">
            <w:r>
              <w:t>Miše Duduća 38</w:t>
            </w:r>
          </w:p>
        </w:tc>
        <w:tc>
          <w:tcPr>
            <w:tcW w:w="1900" w:type="dxa"/>
            <w:gridSpan w:val="4"/>
            <w:tcBorders>
              <w:top w:val="nil"/>
              <w:left w:val="nil"/>
              <w:bottom w:val="nil"/>
              <w:right w:val="nil"/>
            </w:tcBorders>
            <w:shd w:val="clear" w:color="auto" w:fill="auto"/>
            <w:noWrap/>
            <w:vAlign w:val="bottom"/>
            <w:hideMark/>
          </w:tcPr>
          <w:p w:rsidR="00715345" w:rsidRDefault="00715345"/>
        </w:tc>
      </w:tr>
      <w:tr w:rsidR="00715345" w:rsidRPr="00F621EA" w:rsidTr="00715345">
        <w:trPr>
          <w:trHeight w:val="300"/>
        </w:trPr>
        <w:tc>
          <w:tcPr>
            <w:tcW w:w="3005" w:type="dxa"/>
            <w:gridSpan w:val="2"/>
            <w:tcBorders>
              <w:top w:val="nil"/>
              <w:left w:val="nil"/>
              <w:bottom w:val="nil"/>
              <w:right w:val="nil"/>
            </w:tcBorders>
            <w:shd w:val="clear" w:color="auto" w:fill="auto"/>
            <w:noWrap/>
            <w:vAlign w:val="bottom"/>
            <w:hideMark/>
          </w:tcPr>
          <w:p w:rsidR="00715345" w:rsidRDefault="00715345">
            <w:pPr>
              <w:rPr>
                <w:b/>
                <w:bCs/>
                <w:color w:val="FFFFFF"/>
              </w:rPr>
            </w:pPr>
            <w:r>
              <w:rPr>
                <w:b/>
                <w:bCs/>
                <w:color w:val="FFFFFF"/>
              </w:rPr>
              <w:t>period 2015</w:t>
            </w:r>
          </w:p>
        </w:tc>
        <w:tc>
          <w:tcPr>
            <w:tcW w:w="3650" w:type="dxa"/>
            <w:gridSpan w:val="10"/>
            <w:tcBorders>
              <w:top w:val="nil"/>
              <w:left w:val="nil"/>
              <w:bottom w:val="nil"/>
              <w:right w:val="nil"/>
            </w:tcBorders>
            <w:shd w:val="clear" w:color="auto" w:fill="auto"/>
            <w:noWrap/>
            <w:vAlign w:val="bottom"/>
            <w:hideMark/>
          </w:tcPr>
          <w:p w:rsidR="00715345" w:rsidRDefault="00715345">
            <w:pPr>
              <w:rPr>
                <w:b/>
                <w:bCs/>
                <w:color w:val="FFFFFF"/>
              </w:rPr>
            </w:pPr>
            <w:r>
              <w:rPr>
                <w:b/>
                <w:bCs/>
                <w:color w:val="FFFFFF"/>
              </w:rPr>
              <w:t>Ukupno (kwh)</w:t>
            </w:r>
          </w:p>
        </w:tc>
        <w:tc>
          <w:tcPr>
            <w:tcW w:w="2280" w:type="dxa"/>
            <w:gridSpan w:val="6"/>
            <w:tcBorders>
              <w:top w:val="nil"/>
              <w:left w:val="nil"/>
              <w:bottom w:val="nil"/>
              <w:right w:val="nil"/>
            </w:tcBorders>
            <w:shd w:val="clear" w:color="auto" w:fill="auto"/>
            <w:noWrap/>
            <w:vAlign w:val="bottom"/>
            <w:hideMark/>
          </w:tcPr>
          <w:p w:rsidR="00715345" w:rsidRDefault="00715345">
            <w:pPr>
              <w:rPr>
                <w:b/>
                <w:bCs/>
                <w:color w:val="FFFFFF"/>
              </w:rPr>
            </w:pPr>
            <w:r>
              <w:rPr>
                <w:b/>
                <w:bCs/>
                <w:color w:val="FFFFFF"/>
              </w:rPr>
              <w:t>viša tarifa (kwh)</w:t>
            </w:r>
          </w:p>
        </w:tc>
        <w:tc>
          <w:tcPr>
            <w:tcW w:w="1900" w:type="dxa"/>
            <w:gridSpan w:val="4"/>
            <w:tcBorders>
              <w:top w:val="nil"/>
              <w:left w:val="nil"/>
              <w:bottom w:val="nil"/>
              <w:right w:val="nil"/>
            </w:tcBorders>
            <w:shd w:val="clear" w:color="auto" w:fill="auto"/>
            <w:noWrap/>
            <w:vAlign w:val="bottom"/>
            <w:hideMark/>
          </w:tcPr>
          <w:p w:rsidR="00715345" w:rsidRDefault="00715345">
            <w:pPr>
              <w:rPr>
                <w:b/>
                <w:bCs/>
                <w:color w:val="FFFFFF"/>
              </w:rPr>
            </w:pPr>
            <w:r>
              <w:rPr>
                <w:b/>
                <w:bCs/>
                <w:color w:val="FFFFFF"/>
              </w:rPr>
              <w:t>Niža tarifa (kwh)</w:t>
            </w:r>
          </w:p>
        </w:tc>
      </w:tr>
      <w:tr w:rsidR="00715345" w:rsidRPr="00F621EA" w:rsidTr="00715345">
        <w:trPr>
          <w:trHeight w:val="300"/>
        </w:trPr>
        <w:tc>
          <w:tcPr>
            <w:tcW w:w="3005" w:type="dxa"/>
            <w:gridSpan w:val="2"/>
            <w:tcBorders>
              <w:top w:val="nil"/>
              <w:left w:val="nil"/>
              <w:bottom w:val="single" w:sz="12" w:space="0" w:color="FFFFFF"/>
              <w:right w:val="single" w:sz="4" w:space="0" w:color="FFFFFF"/>
            </w:tcBorders>
            <w:shd w:val="clear" w:color="4F81BD" w:fill="4F81BD"/>
            <w:noWrap/>
            <w:vAlign w:val="bottom"/>
            <w:hideMark/>
          </w:tcPr>
          <w:p w:rsidR="00715345" w:rsidRDefault="00715345">
            <w:pPr>
              <w:jc w:val="center"/>
            </w:pPr>
            <w:r>
              <w:t>1</w:t>
            </w:r>
          </w:p>
        </w:tc>
        <w:tc>
          <w:tcPr>
            <w:tcW w:w="3650" w:type="dxa"/>
            <w:gridSpan w:val="10"/>
            <w:tcBorders>
              <w:top w:val="nil"/>
              <w:left w:val="nil"/>
              <w:bottom w:val="single" w:sz="12" w:space="0" w:color="FFFFFF"/>
              <w:right w:val="single" w:sz="4" w:space="0" w:color="FFFFFF"/>
            </w:tcBorders>
            <w:shd w:val="clear" w:color="4F81BD" w:fill="4F81BD"/>
            <w:noWrap/>
            <w:vAlign w:val="bottom"/>
            <w:hideMark/>
          </w:tcPr>
          <w:p w:rsidR="00715345" w:rsidRDefault="00715345">
            <w:pPr>
              <w:jc w:val="center"/>
            </w:pPr>
            <w:r>
              <w:t>2 (3+4)</w:t>
            </w:r>
          </w:p>
        </w:tc>
        <w:tc>
          <w:tcPr>
            <w:tcW w:w="2280" w:type="dxa"/>
            <w:gridSpan w:val="6"/>
            <w:tcBorders>
              <w:top w:val="nil"/>
              <w:left w:val="nil"/>
              <w:bottom w:val="single" w:sz="12" w:space="0" w:color="FFFFFF"/>
              <w:right w:val="single" w:sz="4" w:space="0" w:color="FFFFFF"/>
            </w:tcBorders>
            <w:shd w:val="clear" w:color="4F81BD" w:fill="4F81BD"/>
            <w:noWrap/>
            <w:vAlign w:val="bottom"/>
            <w:hideMark/>
          </w:tcPr>
          <w:p w:rsidR="00715345" w:rsidRDefault="00715345">
            <w:pPr>
              <w:jc w:val="center"/>
            </w:pPr>
            <w:r>
              <w:t>3</w:t>
            </w:r>
          </w:p>
        </w:tc>
        <w:tc>
          <w:tcPr>
            <w:tcW w:w="1900" w:type="dxa"/>
            <w:gridSpan w:val="4"/>
            <w:tcBorders>
              <w:top w:val="nil"/>
              <w:left w:val="nil"/>
              <w:bottom w:val="single" w:sz="12" w:space="0" w:color="FFFFFF"/>
              <w:right w:val="nil"/>
            </w:tcBorders>
            <w:shd w:val="clear" w:color="4F81BD" w:fill="4F81BD"/>
            <w:noWrap/>
            <w:vAlign w:val="bottom"/>
            <w:hideMark/>
          </w:tcPr>
          <w:p w:rsidR="00715345" w:rsidRDefault="00715345">
            <w:pPr>
              <w:jc w:val="center"/>
            </w:pPr>
            <w:r>
              <w:t>4</w:t>
            </w:r>
          </w:p>
        </w:tc>
      </w:tr>
      <w:tr w:rsidR="00715345" w:rsidRPr="00F621EA" w:rsidTr="00715345">
        <w:trPr>
          <w:trHeight w:val="300"/>
        </w:trPr>
        <w:tc>
          <w:tcPr>
            <w:tcW w:w="3005"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r>
              <w:t>januar</w:t>
            </w:r>
          </w:p>
        </w:tc>
        <w:tc>
          <w:tcPr>
            <w:tcW w:w="3650" w:type="dxa"/>
            <w:gridSpan w:val="10"/>
            <w:tcBorders>
              <w:top w:val="nil"/>
              <w:left w:val="nil"/>
              <w:bottom w:val="single" w:sz="4" w:space="0" w:color="FFFFFF"/>
              <w:right w:val="single" w:sz="4" w:space="0" w:color="FFFFFF"/>
            </w:tcBorders>
            <w:shd w:val="clear" w:color="B8CCE4" w:fill="B8CCE4"/>
            <w:noWrap/>
            <w:vAlign w:val="bottom"/>
            <w:hideMark/>
          </w:tcPr>
          <w:p w:rsidR="00715345" w:rsidRDefault="001F6197">
            <w:pPr>
              <w:jc w:val="right"/>
            </w:pPr>
            <w:r>
              <w:t>3</w:t>
            </w:r>
          </w:p>
        </w:tc>
        <w:tc>
          <w:tcPr>
            <w:tcW w:w="2280" w:type="dxa"/>
            <w:gridSpan w:val="6"/>
            <w:tcBorders>
              <w:top w:val="nil"/>
              <w:left w:val="nil"/>
              <w:bottom w:val="single" w:sz="4" w:space="0" w:color="FFFFFF"/>
              <w:right w:val="single" w:sz="4" w:space="0" w:color="FFFFFF"/>
            </w:tcBorders>
            <w:shd w:val="clear" w:color="B8CCE4" w:fill="B8CCE4"/>
            <w:noWrap/>
            <w:vAlign w:val="bottom"/>
            <w:hideMark/>
          </w:tcPr>
          <w:p w:rsidR="00715345" w:rsidRDefault="001F6197">
            <w:pPr>
              <w:jc w:val="right"/>
            </w:pPr>
            <w:r>
              <w:t>3</w:t>
            </w:r>
          </w:p>
        </w:tc>
        <w:tc>
          <w:tcPr>
            <w:tcW w:w="1900" w:type="dxa"/>
            <w:gridSpan w:val="4"/>
            <w:tcBorders>
              <w:top w:val="nil"/>
              <w:left w:val="nil"/>
              <w:bottom w:val="single" w:sz="4" w:space="0" w:color="FFFFFF"/>
              <w:right w:val="nil"/>
            </w:tcBorders>
            <w:shd w:val="clear" w:color="B8CCE4" w:fill="B8CCE4"/>
            <w:noWrap/>
            <w:vAlign w:val="bottom"/>
            <w:hideMark/>
          </w:tcPr>
          <w:p w:rsidR="00715345" w:rsidRDefault="00715345">
            <w:pPr>
              <w:jc w:val="right"/>
            </w:pPr>
            <w:r>
              <w:t>0</w:t>
            </w:r>
          </w:p>
        </w:tc>
      </w:tr>
      <w:tr w:rsidR="00715345" w:rsidRPr="00F621EA" w:rsidTr="00715345">
        <w:trPr>
          <w:trHeight w:val="300"/>
        </w:trPr>
        <w:tc>
          <w:tcPr>
            <w:tcW w:w="3005"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r>
              <w:t>februar</w:t>
            </w:r>
          </w:p>
        </w:tc>
        <w:tc>
          <w:tcPr>
            <w:tcW w:w="3650" w:type="dxa"/>
            <w:gridSpan w:val="10"/>
            <w:tcBorders>
              <w:top w:val="nil"/>
              <w:left w:val="nil"/>
              <w:bottom w:val="single" w:sz="4" w:space="0" w:color="FFFFFF"/>
              <w:right w:val="single" w:sz="4" w:space="0" w:color="FFFFFF"/>
            </w:tcBorders>
            <w:shd w:val="clear" w:color="DBE5F1" w:fill="DBE5F1"/>
            <w:noWrap/>
            <w:vAlign w:val="bottom"/>
            <w:hideMark/>
          </w:tcPr>
          <w:p w:rsidR="00715345" w:rsidRDefault="001F6197">
            <w:pPr>
              <w:jc w:val="right"/>
            </w:pPr>
            <w:r>
              <w:t>4</w:t>
            </w:r>
          </w:p>
        </w:tc>
        <w:tc>
          <w:tcPr>
            <w:tcW w:w="2280" w:type="dxa"/>
            <w:gridSpan w:val="6"/>
            <w:tcBorders>
              <w:top w:val="nil"/>
              <w:left w:val="nil"/>
              <w:bottom w:val="single" w:sz="4" w:space="0" w:color="FFFFFF"/>
              <w:right w:val="single" w:sz="4" w:space="0" w:color="FFFFFF"/>
            </w:tcBorders>
            <w:shd w:val="clear" w:color="DBE5F1" w:fill="DBE5F1"/>
            <w:noWrap/>
            <w:vAlign w:val="bottom"/>
            <w:hideMark/>
          </w:tcPr>
          <w:p w:rsidR="00715345" w:rsidRDefault="001F6197">
            <w:pPr>
              <w:jc w:val="right"/>
            </w:pPr>
            <w:r>
              <w:t>4</w:t>
            </w:r>
          </w:p>
        </w:tc>
        <w:tc>
          <w:tcPr>
            <w:tcW w:w="1900" w:type="dxa"/>
            <w:gridSpan w:val="4"/>
            <w:tcBorders>
              <w:top w:val="nil"/>
              <w:left w:val="nil"/>
              <w:bottom w:val="single" w:sz="4" w:space="0" w:color="FFFFFF"/>
              <w:right w:val="nil"/>
            </w:tcBorders>
            <w:shd w:val="clear" w:color="DBE5F1" w:fill="DBE5F1"/>
            <w:noWrap/>
            <w:vAlign w:val="bottom"/>
            <w:hideMark/>
          </w:tcPr>
          <w:p w:rsidR="00715345" w:rsidRDefault="00715345">
            <w:pPr>
              <w:jc w:val="right"/>
            </w:pPr>
            <w:r>
              <w:t>0</w:t>
            </w:r>
          </w:p>
        </w:tc>
      </w:tr>
      <w:tr w:rsidR="00715345" w:rsidRPr="00F621EA" w:rsidTr="00715345">
        <w:trPr>
          <w:trHeight w:val="300"/>
        </w:trPr>
        <w:tc>
          <w:tcPr>
            <w:tcW w:w="3005"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r>
              <w:t>mart</w:t>
            </w:r>
          </w:p>
        </w:tc>
        <w:tc>
          <w:tcPr>
            <w:tcW w:w="3650" w:type="dxa"/>
            <w:gridSpan w:val="10"/>
            <w:tcBorders>
              <w:top w:val="nil"/>
              <w:left w:val="nil"/>
              <w:bottom w:val="single" w:sz="4" w:space="0" w:color="FFFFFF"/>
              <w:right w:val="single" w:sz="4" w:space="0" w:color="FFFFFF"/>
            </w:tcBorders>
            <w:shd w:val="clear" w:color="B8CCE4" w:fill="B8CCE4"/>
            <w:noWrap/>
            <w:vAlign w:val="bottom"/>
            <w:hideMark/>
          </w:tcPr>
          <w:p w:rsidR="00715345" w:rsidRDefault="001F6197">
            <w:pPr>
              <w:jc w:val="right"/>
            </w:pPr>
            <w:r>
              <w:t>0</w:t>
            </w:r>
          </w:p>
        </w:tc>
        <w:tc>
          <w:tcPr>
            <w:tcW w:w="2280" w:type="dxa"/>
            <w:gridSpan w:val="6"/>
            <w:tcBorders>
              <w:top w:val="nil"/>
              <w:left w:val="nil"/>
              <w:bottom w:val="single" w:sz="4" w:space="0" w:color="FFFFFF"/>
              <w:right w:val="single" w:sz="4" w:space="0" w:color="FFFFFF"/>
            </w:tcBorders>
            <w:shd w:val="clear" w:color="B8CCE4" w:fill="B8CCE4"/>
            <w:noWrap/>
            <w:vAlign w:val="bottom"/>
            <w:hideMark/>
          </w:tcPr>
          <w:p w:rsidR="00715345" w:rsidRDefault="001F6197">
            <w:pPr>
              <w:jc w:val="right"/>
            </w:pPr>
            <w:r>
              <w:t>0</w:t>
            </w:r>
          </w:p>
        </w:tc>
        <w:tc>
          <w:tcPr>
            <w:tcW w:w="1900" w:type="dxa"/>
            <w:gridSpan w:val="4"/>
            <w:tcBorders>
              <w:top w:val="nil"/>
              <w:left w:val="nil"/>
              <w:bottom w:val="single" w:sz="4" w:space="0" w:color="FFFFFF"/>
              <w:right w:val="nil"/>
            </w:tcBorders>
            <w:shd w:val="clear" w:color="B8CCE4" w:fill="B8CCE4"/>
            <w:noWrap/>
            <w:vAlign w:val="bottom"/>
            <w:hideMark/>
          </w:tcPr>
          <w:p w:rsidR="00715345" w:rsidRDefault="00715345">
            <w:pPr>
              <w:jc w:val="right"/>
            </w:pPr>
            <w:r>
              <w:t>0</w:t>
            </w:r>
          </w:p>
        </w:tc>
      </w:tr>
      <w:tr w:rsidR="00715345" w:rsidRPr="00F621EA" w:rsidTr="00715345">
        <w:trPr>
          <w:trHeight w:val="300"/>
        </w:trPr>
        <w:tc>
          <w:tcPr>
            <w:tcW w:w="3005"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r>
              <w:t>aprila</w:t>
            </w:r>
          </w:p>
        </w:tc>
        <w:tc>
          <w:tcPr>
            <w:tcW w:w="3650" w:type="dxa"/>
            <w:gridSpan w:val="10"/>
            <w:tcBorders>
              <w:top w:val="nil"/>
              <w:left w:val="nil"/>
              <w:bottom w:val="single" w:sz="4" w:space="0" w:color="FFFFFF"/>
              <w:right w:val="single" w:sz="4" w:space="0" w:color="FFFFFF"/>
            </w:tcBorders>
            <w:shd w:val="clear" w:color="DBE5F1" w:fill="DBE5F1"/>
            <w:noWrap/>
            <w:vAlign w:val="bottom"/>
            <w:hideMark/>
          </w:tcPr>
          <w:p w:rsidR="00715345" w:rsidRDefault="001F6197">
            <w:pPr>
              <w:jc w:val="right"/>
            </w:pPr>
            <w:r>
              <w:t>0</w:t>
            </w:r>
          </w:p>
        </w:tc>
        <w:tc>
          <w:tcPr>
            <w:tcW w:w="2280" w:type="dxa"/>
            <w:gridSpan w:val="6"/>
            <w:tcBorders>
              <w:top w:val="nil"/>
              <w:left w:val="nil"/>
              <w:bottom w:val="single" w:sz="4" w:space="0" w:color="FFFFFF"/>
              <w:right w:val="single" w:sz="4" w:space="0" w:color="FFFFFF"/>
            </w:tcBorders>
            <w:shd w:val="clear" w:color="DBE5F1" w:fill="DBE5F1"/>
            <w:noWrap/>
            <w:vAlign w:val="bottom"/>
            <w:hideMark/>
          </w:tcPr>
          <w:p w:rsidR="00715345" w:rsidRDefault="001F6197">
            <w:pPr>
              <w:jc w:val="right"/>
            </w:pPr>
            <w:r>
              <w:t>0</w:t>
            </w:r>
          </w:p>
        </w:tc>
        <w:tc>
          <w:tcPr>
            <w:tcW w:w="1900" w:type="dxa"/>
            <w:gridSpan w:val="4"/>
            <w:tcBorders>
              <w:top w:val="nil"/>
              <w:left w:val="nil"/>
              <w:bottom w:val="single" w:sz="4" w:space="0" w:color="FFFFFF"/>
              <w:right w:val="nil"/>
            </w:tcBorders>
            <w:shd w:val="clear" w:color="DBE5F1" w:fill="DBE5F1"/>
            <w:noWrap/>
            <w:vAlign w:val="bottom"/>
            <w:hideMark/>
          </w:tcPr>
          <w:p w:rsidR="00715345" w:rsidRDefault="00715345">
            <w:pPr>
              <w:jc w:val="right"/>
            </w:pPr>
            <w:r>
              <w:t>0</w:t>
            </w:r>
          </w:p>
        </w:tc>
      </w:tr>
      <w:tr w:rsidR="00715345" w:rsidRPr="00F621EA" w:rsidTr="00715345">
        <w:trPr>
          <w:trHeight w:val="300"/>
        </w:trPr>
        <w:tc>
          <w:tcPr>
            <w:tcW w:w="3005"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r>
              <w:t>maj</w:t>
            </w:r>
          </w:p>
        </w:tc>
        <w:tc>
          <w:tcPr>
            <w:tcW w:w="3650" w:type="dxa"/>
            <w:gridSpan w:val="10"/>
            <w:tcBorders>
              <w:top w:val="nil"/>
              <w:left w:val="nil"/>
              <w:bottom w:val="single" w:sz="4" w:space="0" w:color="FFFFFF"/>
              <w:right w:val="single" w:sz="4" w:space="0" w:color="FFFFFF"/>
            </w:tcBorders>
            <w:shd w:val="clear" w:color="B8CCE4" w:fill="B8CCE4"/>
            <w:noWrap/>
            <w:vAlign w:val="bottom"/>
            <w:hideMark/>
          </w:tcPr>
          <w:p w:rsidR="00715345" w:rsidRDefault="001F6197">
            <w:pPr>
              <w:jc w:val="right"/>
            </w:pPr>
            <w:r>
              <w:t>0</w:t>
            </w:r>
          </w:p>
        </w:tc>
        <w:tc>
          <w:tcPr>
            <w:tcW w:w="2280" w:type="dxa"/>
            <w:gridSpan w:val="6"/>
            <w:tcBorders>
              <w:top w:val="nil"/>
              <w:left w:val="nil"/>
              <w:bottom w:val="single" w:sz="4" w:space="0" w:color="FFFFFF"/>
              <w:right w:val="single" w:sz="4" w:space="0" w:color="FFFFFF"/>
            </w:tcBorders>
            <w:shd w:val="clear" w:color="B8CCE4" w:fill="B8CCE4"/>
            <w:noWrap/>
            <w:vAlign w:val="bottom"/>
            <w:hideMark/>
          </w:tcPr>
          <w:p w:rsidR="00715345" w:rsidRDefault="001F6197">
            <w:pPr>
              <w:jc w:val="right"/>
            </w:pPr>
            <w:r>
              <w:t>0</w:t>
            </w:r>
          </w:p>
        </w:tc>
        <w:tc>
          <w:tcPr>
            <w:tcW w:w="1900" w:type="dxa"/>
            <w:gridSpan w:val="4"/>
            <w:tcBorders>
              <w:top w:val="nil"/>
              <w:left w:val="nil"/>
              <w:bottom w:val="single" w:sz="4" w:space="0" w:color="FFFFFF"/>
              <w:right w:val="nil"/>
            </w:tcBorders>
            <w:shd w:val="clear" w:color="B8CCE4" w:fill="B8CCE4"/>
            <w:noWrap/>
            <w:vAlign w:val="bottom"/>
            <w:hideMark/>
          </w:tcPr>
          <w:p w:rsidR="00715345" w:rsidRDefault="00715345">
            <w:pPr>
              <w:jc w:val="right"/>
            </w:pPr>
            <w:r>
              <w:t>0</w:t>
            </w:r>
          </w:p>
        </w:tc>
      </w:tr>
      <w:tr w:rsidR="00715345" w:rsidRPr="00F621EA" w:rsidTr="00715345">
        <w:trPr>
          <w:trHeight w:val="300"/>
        </w:trPr>
        <w:tc>
          <w:tcPr>
            <w:tcW w:w="3005"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r>
              <w:t>jun</w:t>
            </w:r>
          </w:p>
        </w:tc>
        <w:tc>
          <w:tcPr>
            <w:tcW w:w="3650" w:type="dxa"/>
            <w:gridSpan w:val="10"/>
            <w:tcBorders>
              <w:top w:val="nil"/>
              <w:left w:val="nil"/>
              <w:bottom w:val="single" w:sz="4" w:space="0" w:color="FFFFFF"/>
              <w:right w:val="single" w:sz="4" w:space="0" w:color="FFFFFF"/>
            </w:tcBorders>
            <w:shd w:val="clear" w:color="DBE5F1" w:fill="DBE5F1"/>
            <w:noWrap/>
            <w:vAlign w:val="bottom"/>
            <w:hideMark/>
          </w:tcPr>
          <w:p w:rsidR="00715345" w:rsidRDefault="00715345">
            <w:pPr>
              <w:jc w:val="right"/>
            </w:pPr>
            <w:r>
              <w:t>0</w:t>
            </w:r>
          </w:p>
        </w:tc>
        <w:tc>
          <w:tcPr>
            <w:tcW w:w="2280" w:type="dxa"/>
            <w:gridSpan w:val="6"/>
            <w:tcBorders>
              <w:top w:val="nil"/>
              <w:left w:val="nil"/>
              <w:bottom w:val="single" w:sz="4" w:space="0" w:color="FFFFFF"/>
              <w:right w:val="single" w:sz="4" w:space="0" w:color="FFFFFF"/>
            </w:tcBorders>
            <w:shd w:val="clear" w:color="DBE5F1" w:fill="DBE5F1"/>
            <w:noWrap/>
            <w:vAlign w:val="bottom"/>
            <w:hideMark/>
          </w:tcPr>
          <w:p w:rsidR="00715345" w:rsidRDefault="00715345">
            <w:pPr>
              <w:jc w:val="right"/>
            </w:pPr>
            <w:r>
              <w:t>0</w:t>
            </w:r>
          </w:p>
        </w:tc>
        <w:tc>
          <w:tcPr>
            <w:tcW w:w="1900" w:type="dxa"/>
            <w:gridSpan w:val="4"/>
            <w:tcBorders>
              <w:top w:val="nil"/>
              <w:left w:val="nil"/>
              <w:bottom w:val="single" w:sz="4" w:space="0" w:color="FFFFFF"/>
              <w:right w:val="nil"/>
            </w:tcBorders>
            <w:shd w:val="clear" w:color="DBE5F1" w:fill="DBE5F1"/>
            <w:noWrap/>
            <w:vAlign w:val="bottom"/>
            <w:hideMark/>
          </w:tcPr>
          <w:p w:rsidR="00715345" w:rsidRDefault="00715345">
            <w:pPr>
              <w:jc w:val="right"/>
            </w:pPr>
            <w:r>
              <w:t>0</w:t>
            </w:r>
          </w:p>
        </w:tc>
      </w:tr>
      <w:tr w:rsidR="00715345" w:rsidRPr="00F621EA" w:rsidTr="00715345">
        <w:trPr>
          <w:trHeight w:val="300"/>
        </w:trPr>
        <w:tc>
          <w:tcPr>
            <w:tcW w:w="3005"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r>
              <w:t>jul</w:t>
            </w:r>
          </w:p>
        </w:tc>
        <w:tc>
          <w:tcPr>
            <w:tcW w:w="3650" w:type="dxa"/>
            <w:gridSpan w:val="10"/>
            <w:tcBorders>
              <w:top w:val="nil"/>
              <w:left w:val="nil"/>
              <w:bottom w:val="single" w:sz="4" w:space="0" w:color="FFFFFF"/>
              <w:right w:val="single" w:sz="4" w:space="0" w:color="FFFFFF"/>
            </w:tcBorders>
            <w:shd w:val="clear" w:color="B8CCE4" w:fill="B8CCE4"/>
            <w:noWrap/>
            <w:vAlign w:val="bottom"/>
            <w:hideMark/>
          </w:tcPr>
          <w:p w:rsidR="00715345" w:rsidRDefault="001F6197">
            <w:pPr>
              <w:jc w:val="right"/>
            </w:pPr>
            <w:r>
              <w:t>0</w:t>
            </w:r>
          </w:p>
        </w:tc>
        <w:tc>
          <w:tcPr>
            <w:tcW w:w="2280" w:type="dxa"/>
            <w:gridSpan w:val="6"/>
            <w:tcBorders>
              <w:top w:val="nil"/>
              <w:left w:val="nil"/>
              <w:bottom w:val="single" w:sz="4" w:space="0" w:color="FFFFFF"/>
              <w:right w:val="single" w:sz="4" w:space="0" w:color="FFFFFF"/>
            </w:tcBorders>
            <w:shd w:val="clear" w:color="B8CCE4" w:fill="B8CCE4"/>
            <w:noWrap/>
            <w:vAlign w:val="bottom"/>
            <w:hideMark/>
          </w:tcPr>
          <w:p w:rsidR="00715345" w:rsidRDefault="001F6197">
            <w:pPr>
              <w:jc w:val="right"/>
            </w:pPr>
            <w:r>
              <w:t>0</w:t>
            </w:r>
          </w:p>
        </w:tc>
        <w:tc>
          <w:tcPr>
            <w:tcW w:w="1900" w:type="dxa"/>
            <w:gridSpan w:val="4"/>
            <w:tcBorders>
              <w:top w:val="nil"/>
              <w:left w:val="nil"/>
              <w:bottom w:val="single" w:sz="4" w:space="0" w:color="FFFFFF"/>
              <w:right w:val="nil"/>
            </w:tcBorders>
            <w:shd w:val="clear" w:color="B8CCE4" w:fill="B8CCE4"/>
            <w:noWrap/>
            <w:vAlign w:val="bottom"/>
            <w:hideMark/>
          </w:tcPr>
          <w:p w:rsidR="00715345" w:rsidRDefault="00715345">
            <w:pPr>
              <w:jc w:val="right"/>
            </w:pPr>
            <w:r>
              <w:t>0</w:t>
            </w:r>
          </w:p>
        </w:tc>
      </w:tr>
      <w:tr w:rsidR="00715345" w:rsidRPr="00F621EA" w:rsidTr="00715345">
        <w:trPr>
          <w:trHeight w:val="300"/>
        </w:trPr>
        <w:tc>
          <w:tcPr>
            <w:tcW w:w="3005"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r>
              <w:t>avgust</w:t>
            </w:r>
          </w:p>
        </w:tc>
        <w:tc>
          <w:tcPr>
            <w:tcW w:w="3650" w:type="dxa"/>
            <w:gridSpan w:val="10"/>
            <w:tcBorders>
              <w:top w:val="nil"/>
              <w:left w:val="nil"/>
              <w:bottom w:val="single" w:sz="4" w:space="0" w:color="FFFFFF"/>
              <w:right w:val="single" w:sz="4" w:space="0" w:color="FFFFFF"/>
            </w:tcBorders>
            <w:shd w:val="clear" w:color="DBE5F1" w:fill="DBE5F1"/>
            <w:noWrap/>
            <w:vAlign w:val="bottom"/>
            <w:hideMark/>
          </w:tcPr>
          <w:p w:rsidR="00715345" w:rsidRDefault="001F6197">
            <w:pPr>
              <w:jc w:val="right"/>
            </w:pPr>
            <w:r>
              <w:t>0</w:t>
            </w:r>
          </w:p>
        </w:tc>
        <w:tc>
          <w:tcPr>
            <w:tcW w:w="2280" w:type="dxa"/>
            <w:gridSpan w:val="6"/>
            <w:tcBorders>
              <w:top w:val="nil"/>
              <w:left w:val="nil"/>
              <w:bottom w:val="single" w:sz="4" w:space="0" w:color="FFFFFF"/>
              <w:right w:val="single" w:sz="4" w:space="0" w:color="FFFFFF"/>
            </w:tcBorders>
            <w:shd w:val="clear" w:color="DBE5F1" w:fill="DBE5F1"/>
            <w:noWrap/>
            <w:vAlign w:val="bottom"/>
            <w:hideMark/>
          </w:tcPr>
          <w:p w:rsidR="00715345" w:rsidRDefault="001F6197">
            <w:pPr>
              <w:jc w:val="right"/>
            </w:pPr>
            <w:r>
              <w:t>0</w:t>
            </w:r>
          </w:p>
        </w:tc>
        <w:tc>
          <w:tcPr>
            <w:tcW w:w="1900" w:type="dxa"/>
            <w:gridSpan w:val="4"/>
            <w:tcBorders>
              <w:top w:val="nil"/>
              <w:left w:val="nil"/>
              <w:bottom w:val="single" w:sz="4" w:space="0" w:color="FFFFFF"/>
              <w:right w:val="nil"/>
            </w:tcBorders>
            <w:shd w:val="clear" w:color="DBE5F1" w:fill="DBE5F1"/>
            <w:noWrap/>
            <w:vAlign w:val="bottom"/>
            <w:hideMark/>
          </w:tcPr>
          <w:p w:rsidR="00715345" w:rsidRDefault="00715345">
            <w:pPr>
              <w:jc w:val="right"/>
            </w:pPr>
            <w:r>
              <w:t>0</w:t>
            </w:r>
          </w:p>
        </w:tc>
      </w:tr>
      <w:tr w:rsidR="00715345" w:rsidRPr="00F621EA" w:rsidTr="00715345">
        <w:trPr>
          <w:trHeight w:val="300"/>
        </w:trPr>
        <w:tc>
          <w:tcPr>
            <w:tcW w:w="3005"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r>
              <w:t>septembar</w:t>
            </w:r>
          </w:p>
        </w:tc>
        <w:tc>
          <w:tcPr>
            <w:tcW w:w="3650" w:type="dxa"/>
            <w:gridSpan w:val="10"/>
            <w:tcBorders>
              <w:top w:val="nil"/>
              <w:left w:val="nil"/>
              <w:bottom w:val="single" w:sz="4" w:space="0" w:color="FFFFFF"/>
              <w:right w:val="single" w:sz="4" w:space="0" w:color="FFFFFF"/>
            </w:tcBorders>
            <w:shd w:val="clear" w:color="B8CCE4" w:fill="B8CCE4"/>
            <w:noWrap/>
            <w:vAlign w:val="bottom"/>
            <w:hideMark/>
          </w:tcPr>
          <w:p w:rsidR="00715345" w:rsidRDefault="001F6197">
            <w:pPr>
              <w:jc w:val="right"/>
            </w:pPr>
            <w:r>
              <w:t>0</w:t>
            </w:r>
          </w:p>
        </w:tc>
        <w:tc>
          <w:tcPr>
            <w:tcW w:w="2280" w:type="dxa"/>
            <w:gridSpan w:val="6"/>
            <w:tcBorders>
              <w:top w:val="nil"/>
              <w:left w:val="nil"/>
              <w:bottom w:val="single" w:sz="4" w:space="0" w:color="FFFFFF"/>
              <w:right w:val="single" w:sz="4" w:space="0" w:color="FFFFFF"/>
            </w:tcBorders>
            <w:shd w:val="clear" w:color="B8CCE4" w:fill="B8CCE4"/>
            <w:noWrap/>
            <w:vAlign w:val="bottom"/>
            <w:hideMark/>
          </w:tcPr>
          <w:p w:rsidR="00715345" w:rsidRDefault="001F6197">
            <w:pPr>
              <w:jc w:val="right"/>
            </w:pPr>
            <w:r>
              <w:t>0</w:t>
            </w:r>
          </w:p>
        </w:tc>
        <w:tc>
          <w:tcPr>
            <w:tcW w:w="1900" w:type="dxa"/>
            <w:gridSpan w:val="4"/>
            <w:tcBorders>
              <w:top w:val="nil"/>
              <w:left w:val="nil"/>
              <w:bottom w:val="single" w:sz="4" w:space="0" w:color="FFFFFF"/>
              <w:right w:val="nil"/>
            </w:tcBorders>
            <w:shd w:val="clear" w:color="B8CCE4" w:fill="B8CCE4"/>
            <w:noWrap/>
            <w:vAlign w:val="bottom"/>
            <w:hideMark/>
          </w:tcPr>
          <w:p w:rsidR="00715345" w:rsidRDefault="00715345">
            <w:pPr>
              <w:jc w:val="right"/>
            </w:pPr>
            <w:r>
              <w:t>0</w:t>
            </w:r>
          </w:p>
        </w:tc>
      </w:tr>
      <w:tr w:rsidR="00715345" w:rsidRPr="00F621EA" w:rsidTr="00715345">
        <w:trPr>
          <w:trHeight w:val="300"/>
        </w:trPr>
        <w:tc>
          <w:tcPr>
            <w:tcW w:w="3005"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r>
              <w:t>oktobar</w:t>
            </w:r>
          </w:p>
        </w:tc>
        <w:tc>
          <w:tcPr>
            <w:tcW w:w="3650" w:type="dxa"/>
            <w:gridSpan w:val="10"/>
            <w:tcBorders>
              <w:top w:val="nil"/>
              <w:left w:val="nil"/>
              <w:bottom w:val="single" w:sz="4" w:space="0" w:color="FFFFFF"/>
              <w:right w:val="single" w:sz="4" w:space="0" w:color="FFFFFF"/>
            </w:tcBorders>
            <w:shd w:val="clear" w:color="DBE5F1" w:fill="DBE5F1"/>
            <w:noWrap/>
            <w:vAlign w:val="bottom"/>
            <w:hideMark/>
          </w:tcPr>
          <w:p w:rsidR="00715345" w:rsidRDefault="001F6197">
            <w:pPr>
              <w:jc w:val="right"/>
            </w:pPr>
            <w:r>
              <w:t>0</w:t>
            </w:r>
          </w:p>
        </w:tc>
        <w:tc>
          <w:tcPr>
            <w:tcW w:w="2280" w:type="dxa"/>
            <w:gridSpan w:val="6"/>
            <w:tcBorders>
              <w:top w:val="nil"/>
              <w:left w:val="nil"/>
              <w:bottom w:val="single" w:sz="4" w:space="0" w:color="FFFFFF"/>
              <w:right w:val="single" w:sz="4" w:space="0" w:color="FFFFFF"/>
            </w:tcBorders>
            <w:shd w:val="clear" w:color="DBE5F1" w:fill="DBE5F1"/>
            <w:noWrap/>
            <w:vAlign w:val="bottom"/>
            <w:hideMark/>
          </w:tcPr>
          <w:p w:rsidR="00715345" w:rsidRDefault="001F6197">
            <w:pPr>
              <w:jc w:val="right"/>
            </w:pPr>
            <w:r>
              <w:t>0</w:t>
            </w:r>
          </w:p>
        </w:tc>
        <w:tc>
          <w:tcPr>
            <w:tcW w:w="1900" w:type="dxa"/>
            <w:gridSpan w:val="4"/>
            <w:tcBorders>
              <w:top w:val="nil"/>
              <w:left w:val="nil"/>
              <w:bottom w:val="single" w:sz="4" w:space="0" w:color="FFFFFF"/>
              <w:right w:val="nil"/>
            </w:tcBorders>
            <w:shd w:val="clear" w:color="DBE5F1" w:fill="DBE5F1"/>
            <w:noWrap/>
            <w:vAlign w:val="bottom"/>
            <w:hideMark/>
          </w:tcPr>
          <w:p w:rsidR="00715345" w:rsidRDefault="00715345">
            <w:pPr>
              <w:jc w:val="right"/>
            </w:pPr>
            <w:r>
              <w:t>0</w:t>
            </w:r>
          </w:p>
        </w:tc>
      </w:tr>
      <w:tr w:rsidR="00715345" w:rsidRPr="00F621EA" w:rsidTr="00715345">
        <w:trPr>
          <w:trHeight w:val="300"/>
        </w:trPr>
        <w:tc>
          <w:tcPr>
            <w:tcW w:w="3005"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r>
              <w:t>novembar</w:t>
            </w:r>
          </w:p>
        </w:tc>
        <w:tc>
          <w:tcPr>
            <w:tcW w:w="3650" w:type="dxa"/>
            <w:gridSpan w:val="10"/>
            <w:tcBorders>
              <w:top w:val="nil"/>
              <w:left w:val="nil"/>
              <w:bottom w:val="single" w:sz="4" w:space="0" w:color="FFFFFF"/>
              <w:right w:val="single" w:sz="4" w:space="0" w:color="FFFFFF"/>
            </w:tcBorders>
            <w:shd w:val="clear" w:color="B8CCE4" w:fill="B8CCE4"/>
            <w:noWrap/>
            <w:vAlign w:val="bottom"/>
            <w:hideMark/>
          </w:tcPr>
          <w:p w:rsidR="00715345" w:rsidRDefault="001F6197">
            <w:pPr>
              <w:jc w:val="right"/>
            </w:pPr>
            <w:r>
              <w:t>0</w:t>
            </w:r>
          </w:p>
        </w:tc>
        <w:tc>
          <w:tcPr>
            <w:tcW w:w="2280" w:type="dxa"/>
            <w:gridSpan w:val="6"/>
            <w:tcBorders>
              <w:top w:val="nil"/>
              <w:left w:val="nil"/>
              <w:bottom w:val="single" w:sz="4" w:space="0" w:color="FFFFFF"/>
              <w:right w:val="single" w:sz="4" w:space="0" w:color="FFFFFF"/>
            </w:tcBorders>
            <w:shd w:val="clear" w:color="B8CCE4" w:fill="B8CCE4"/>
            <w:noWrap/>
            <w:vAlign w:val="bottom"/>
            <w:hideMark/>
          </w:tcPr>
          <w:p w:rsidR="00715345" w:rsidRDefault="001F6197">
            <w:pPr>
              <w:jc w:val="right"/>
            </w:pPr>
            <w:r>
              <w:t>0</w:t>
            </w:r>
          </w:p>
        </w:tc>
        <w:tc>
          <w:tcPr>
            <w:tcW w:w="1900" w:type="dxa"/>
            <w:gridSpan w:val="4"/>
            <w:tcBorders>
              <w:top w:val="nil"/>
              <w:left w:val="nil"/>
              <w:bottom w:val="single" w:sz="4" w:space="0" w:color="FFFFFF"/>
              <w:right w:val="nil"/>
            </w:tcBorders>
            <w:shd w:val="clear" w:color="B8CCE4" w:fill="B8CCE4"/>
            <w:noWrap/>
            <w:vAlign w:val="bottom"/>
            <w:hideMark/>
          </w:tcPr>
          <w:p w:rsidR="00715345" w:rsidRDefault="00715345">
            <w:pPr>
              <w:jc w:val="right"/>
            </w:pPr>
            <w:r>
              <w:t>0</w:t>
            </w:r>
          </w:p>
        </w:tc>
      </w:tr>
      <w:tr w:rsidR="00715345" w:rsidRPr="00F621EA" w:rsidTr="00715345">
        <w:trPr>
          <w:trHeight w:val="300"/>
        </w:trPr>
        <w:tc>
          <w:tcPr>
            <w:tcW w:w="3005"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r>
              <w:t>decembar</w:t>
            </w:r>
          </w:p>
        </w:tc>
        <w:tc>
          <w:tcPr>
            <w:tcW w:w="3650" w:type="dxa"/>
            <w:gridSpan w:val="10"/>
            <w:tcBorders>
              <w:top w:val="nil"/>
              <w:left w:val="nil"/>
              <w:bottom w:val="single" w:sz="4" w:space="0" w:color="FFFFFF"/>
              <w:right w:val="single" w:sz="4" w:space="0" w:color="FFFFFF"/>
            </w:tcBorders>
            <w:shd w:val="clear" w:color="DBE5F1" w:fill="DBE5F1"/>
            <w:noWrap/>
            <w:vAlign w:val="bottom"/>
            <w:hideMark/>
          </w:tcPr>
          <w:p w:rsidR="00715345" w:rsidRDefault="001F6197">
            <w:pPr>
              <w:jc w:val="right"/>
            </w:pPr>
            <w:r>
              <w:t>0</w:t>
            </w:r>
          </w:p>
        </w:tc>
        <w:tc>
          <w:tcPr>
            <w:tcW w:w="2280" w:type="dxa"/>
            <w:gridSpan w:val="6"/>
            <w:tcBorders>
              <w:top w:val="nil"/>
              <w:left w:val="nil"/>
              <w:bottom w:val="single" w:sz="4" w:space="0" w:color="FFFFFF"/>
              <w:right w:val="single" w:sz="4" w:space="0" w:color="FFFFFF"/>
            </w:tcBorders>
            <w:shd w:val="clear" w:color="DBE5F1" w:fill="DBE5F1"/>
            <w:noWrap/>
            <w:vAlign w:val="bottom"/>
            <w:hideMark/>
          </w:tcPr>
          <w:p w:rsidR="00715345" w:rsidRDefault="001F6197">
            <w:pPr>
              <w:jc w:val="right"/>
            </w:pPr>
            <w:r>
              <w:t>0</w:t>
            </w:r>
          </w:p>
        </w:tc>
        <w:tc>
          <w:tcPr>
            <w:tcW w:w="1900" w:type="dxa"/>
            <w:gridSpan w:val="4"/>
            <w:tcBorders>
              <w:top w:val="nil"/>
              <w:left w:val="nil"/>
              <w:bottom w:val="single" w:sz="4" w:space="0" w:color="FFFFFF"/>
              <w:right w:val="nil"/>
            </w:tcBorders>
            <w:shd w:val="clear" w:color="DBE5F1" w:fill="DBE5F1"/>
            <w:noWrap/>
            <w:vAlign w:val="bottom"/>
            <w:hideMark/>
          </w:tcPr>
          <w:p w:rsidR="00715345" w:rsidRDefault="00715345">
            <w:pPr>
              <w:jc w:val="right"/>
            </w:pPr>
            <w:r>
              <w:t>0</w:t>
            </w:r>
          </w:p>
        </w:tc>
      </w:tr>
      <w:tr w:rsidR="00715345" w:rsidRPr="00F621EA" w:rsidTr="00715345">
        <w:trPr>
          <w:trHeight w:val="300"/>
        </w:trPr>
        <w:tc>
          <w:tcPr>
            <w:tcW w:w="3005"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r>
              <w:t>UKUPNO</w:t>
            </w:r>
          </w:p>
        </w:tc>
        <w:tc>
          <w:tcPr>
            <w:tcW w:w="3650" w:type="dxa"/>
            <w:gridSpan w:val="10"/>
            <w:tcBorders>
              <w:top w:val="nil"/>
              <w:left w:val="nil"/>
              <w:bottom w:val="single" w:sz="4" w:space="0" w:color="FFFFFF"/>
              <w:right w:val="single" w:sz="4" w:space="0" w:color="FFFFFF"/>
            </w:tcBorders>
            <w:shd w:val="clear" w:color="B8CCE4" w:fill="B8CCE4"/>
            <w:noWrap/>
            <w:vAlign w:val="bottom"/>
            <w:hideMark/>
          </w:tcPr>
          <w:p w:rsidR="00715345" w:rsidRDefault="001F6197">
            <w:pPr>
              <w:jc w:val="right"/>
            </w:pPr>
            <w:r>
              <w:t>7</w:t>
            </w:r>
          </w:p>
        </w:tc>
        <w:tc>
          <w:tcPr>
            <w:tcW w:w="2280" w:type="dxa"/>
            <w:gridSpan w:val="6"/>
            <w:tcBorders>
              <w:top w:val="nil"/>
              <w:left w:val="nil"/>
              <w:bottom w:val="single" w:sz="4" w:space="0" w:color="FFFFFF"/>
              <w:right w:val="single" w:sz="4" w:space="0" w:color="FFFFFF"/>
            </w:tcBorders>
            <w:shd w:val="clear" w:color="B8CCE4" w:fill="B8CCE4"/>
            <w:noWrap/>
            <w:vAlign w:val="bottom"/>
            <w:hideMark/>
          </w:tcPr>
          <w:p w:rsidR="00715345" w:rsidRDefault="001F6197">
            <w:pPr>
              <w:jc w:val="right"/>
            </w:pPr>
            <w:r>
              <w:t>7</w:t>
            </w:r>
          </w:p>
        </w:tc>
        <w:tc>
          <w:tcPr>
            <w:tcW w:w="1900" w:type="dxa"/>
            <w:gridSpan w:val="4"/>
            <w:tcBorders>
              <w:top w:val="nil"/>
              <w:left w:val="nil"/>
              <w:bottom w:val="single" w:sz="4" w:space="0" w:color="FFFFFF"/>
              <w:right w:val="nil"/>
            </w:tcBorders>
            <w:shd w:val="clear" w:color="B8CCE4" w:fill="B8CCE4"/>
            <w:noWrap/>
            <w:vAlign w:val="bottom"/>
            <w:hideMark/>
          </w:tcPr>
          <w:p w:rsidR="00715345" w:rsidRDefault="00715345">
            <w:pPr>
              <w:jc w:val="right"/>
            </w:pPr>
            <w:r>
              <w:t>0</w:t>
            </w:r>
          </w:p>
        </w:tc>
      </w:tr>
      <w:tr w:rsidR="00715345" w:rsidRPr="00F621EA" w:rsidTr="00715345">
        <w:trPr>
          <w:gridAfter w:val="1"/>
          <w:wAfter w:w="270" w:type="dxa"/>
          <w:trHeight w:val="300"/>
        </w:trPr>
        <w:tc>
          <w:tcPr>
            <w:tcW w:w="3815" w:type="dxa"/>
            <w:gridSpan w:val="4"/>
            <w:tcBorders>
              <w:top w:val="nil"/>
              <w:left w:val="nil"/>
              <w:bottom w:val="nil"/>
              <w:right w:val="nil"/>
            </w:tcBorders>
            <w:shd w:val="clear" w:color="auto" w:fill="auto"/>
            <w:noWrap/>
            <w:vAlign w:val="bottom"/>
            <w:hideMark/>
          </w:tcPr>
          <w:p w:rsidR="00715345" w:rsidRDefault="00715345"/>
          <w:p w:rsidR="00715345" w:rsidRDefault="00715345">
            <w:r>
              <w:t>merno mesto 3</w:t>
            </w:r>
          </w:p>
        </w:tc>
        <w:tc>
          <w:tcPr>
            <w:tcW w:w="2570" w:type="dxa"/>
            <w:gridSpan w:val="7"/>
            <w:tcBorders>
              <w:top w:val="nil"/>
              <w:left w:val="nil"/>
              <w:bottom w:val="nil"/>
              <w:right w:val="nil"/>
            </w:tcBorders>
            <w:shd w:val="clear" w:color="auto" w:fill="auto"/>
            <w:noWrap/>
            <w:vAlign w:val="bottom"/>
            <w:hideMark/>
          </w:tcPr>
          <w:p w:rsidR="00715345" w:rsidRDefault="00715345"/>
        </w:tc>
        <w:tc>
          <w:tcPr>
            <w:tcW w:w="2280" w:type="dxa"/>
            <w:gridSpan w:val="5"/>
            <w:tcBorders>
              <w:top w:val="nil"/>
              <w:left w:val="nil"/>
              <w:bottom w:val="nil"/>
              <w:right w:val="nil"/>
            </w:tcBorders>
            <w:shd w:val="clear" w:color="auto" w:fill="auto"/>
            <w:noWrap/>
            <w:vAlign w:val="bottom"/>
            <w:hideMark/>
          </w:tcPr>
          <w:p w:rsidR="00715345" w:rsidRDefault="00715345"/>
        </w:tc>
        <w:tc>
          <w:tcPr>
            <w:tcW w:w="1900" w:type="dxa"/>
            <w:gridSpan w:val="5"/>
            <w:tcBorders>
              <w:top w:val="nil"/>
              <w:left w:val="nil"/>
              <w:bottom w:val="nil"/>
              <w:right w:val="nil"/>
            </w:tcBorders>
            <w:shd w:val="clear" w:color="auto" w:fill="auto"/>
            <w:noWrap/>
            <w:vAlign w:val="bottom"/>
            <w:hideMark/>
          </w:tcPr>
          <w:p w:rsidR="00715345" w:rsidRDefault="00715345"/>
        </w:tc>
      </w:tr>
      <w:tr w:rsidR="00715345" w:rsidRPr="00F621EA" w:rsidTr="00715345">
        <w:trPr>
          <w:gridAfter w:val="1"/>
          <w:wAfter w:w="270" w:type="dxa"/>
          <w:trHeight w:val="300"/>
        </w:trPr>
        <w:tc>
          <w:tcPr>
            <w:tcW w:w="6385" w:type="dxa"/>
            <w:gridSpan w:val="11"/>
            <w:tcBorders>
              <w:top w:val="nil"/>
              <w:left w:val="nil"/>
              <w:bottom w:val="nil"/>
              <w:right w:val="nil"/>
            </w:tcBorders>
            <w:shd w:val="clear" w:color="auto" w:fill="auto"/>
            <w:noWrap/>
            <w:vAlign w:val="bottom"/>
            <w:hideMark/>
          </w:tcPr>
          <w:p w:rsidR="00715345" w:rsidRDefault="00715345">
            <w:r>
              <w:t>ED broj 0223222275</w:t>
            </w:r>
          </w:p>
        </w:tc>
        <w:tc>
          <w:tcPr>
            <w:tcW w:w="2280" w:type="dxa"/>
            <w:gridSpan w:val="5"/>
            <w:tcBorders>
              <w:top w:val="nil"/>
              <w:left w:val="nil"/>
              <w:bottom w:val="nil"/>
              <w:right w:val="nil"/>
            </w:tcBorders>
            <w:shd w:val="clear" w:color="auto" w:fill="auto"/>
            <w:noWrap/>
            <w:vAlign w:val="bottom"/>
            <w:hideMark/>
          </w:tcPr>
          <w:p w:rsidR="00715345" w:rsidRDefault="00715345"/>
        </w:tc>
        <w:tc>
          <w:tcPr>
            <w:tcW w:w="1900" w:type="dxa"/>
            <w:gridSpan w:val="5"/>
            <w:tcBorders>
              <w:top w:val="nil"/>
              <w:left w:val="nil"/>
              <w:bottom w:val="nil"/>
              <w:right w:val="nil"/>
            </w:tcBorders>
            <w:shd w:val="clear" w:color="auto" w:fill="auto"/>
            <w:noWrap/>
            <w:vAlign w:val="bottom"/>
            <w:hideMark/>
          </w:tcPr>
          <w:p w:rsidR="00715345" w:rsidRDefault="00715345"/>
        </w:tc>
      </w:tr>
      <w:tr w:rsidR="00715345" w:rsidRPr="00F621EA" w:rsidTr="00715345">
        <w:trPr>
          <w:gridAfter w:val="1"/>
          <w:wAfter w:w="270" w:type="dxa"/>
          <w:trHeight w:val="300"/>
        </w:trPr>
        <w:tc>
          <w:tcPr>
            <w:tcW w:w="3815" w:type="dxa"/>
            <w:gridSpan w:val="4"/>
            <w:tcBorders>
              <w:top w:val="nil"/>
              <w:left w:val="nil"/>
              <w:bottom w:val="nil"/>
              <w:right w:val="nil"/>
            </w:tcBorders>
            <w:shd w:val="clear" w:color="auto" w:fill="auto"/>
            <w:noWrap/>
            <w:vAlign w:val="bottom"/>
            <w:hideMark/>
          </w:tcPr>
          <w:p w:rsidR="00715345" w:rsidRDefault="00715345" w:rsidP="00715345">
            <w:r>
              <w:t xml:space="preserve">odobrena snaga  5.75KW </w:t>
            </w:r>
          </w:p>
        </w:tc>
        <w:tc>
          <w:tcPr>
            <w:tcW w:w="2570" w:type="dxa"/>
            <w:gridSpan w:val="7"/>
            <w:tcBorders>
              <w:top w:val="nil"/>
              <w:left w:val="nil"/>
              <w:bottom w:val="nil"/>
              <w:right w:val="nil"/>
            </w:tcBorders>
            <w:shd w:val="clear" w:color="auto" w:fill="auto"/>
            <w:noWrap/>
            <w:vAlign w:val="bottom"/>
            <w:hideMark/>
          </w:tcPr>
          <w:p w:rsidR="00715345" w:rsidRDefault="00715345"/>
        </w:tc>
        <w:tc>
          <w:tcPr>
            <w:tcW w:w="2280" w:type="dxa"/>
            <w:gridSpan w:val="5"/>
            <w:tcBorders>
              <w:top w:val="nil"/>
              <w:left w:val="nil"/>
              <w:bottom w:val="nil"/>
              <w:right w:val="nil"/>
            </w:tcBorders>
            <w:shd w:val="clear" w:color="auto" w:fill="auto"/>
            <w:noWrap/>
            <w:vAlign w:val="bottom"/>
            <w:hideMark/>
          </w:tcPr>
          <w:p w:rsidR="00715345" w:rsidRDefault="00715345"/>
        </w:tc>
        <w:tc>
          <w:tcPr>
            <w:tcW w:w="1900" w:type="dxa"/>
            <w:gridSpan w:val="5"/>
            <w:tcBorders>
              <w:top w:val="nil"/>
              <w:left w:val="nil"/>
              <w:bottom w:val="nil"/>
              <w:right w:val="nil"/>
            </w:tcBorders>
            <w:shd w:val="clear" w:color="auto" w:fill="auto"/>
            <w:noWrap/>
            <w:vAlign w:val="bottom"/>
            <w:hideMark/>
          </w:tcPr>
          <w:p w:rsidR="00715345" w:rsidRDefault="00715345"/>
        </w:tc>
      </w:tr>
      <w:tr w:rsidR="00715345" w:rsidRPr="00F621EA" w:rsidTr="00715345">
        <w:trPr>
          <w:gridAfter w:val="1"/>
          <w:wAfter w:w="270" w:type="dxa"/>
          <w:trHeight w:val="300"/>
        </w:trPr>
        <w:tc>
          <w:tcPr>
            <w:tcW w:w="6385" w:type="dxa"/>
            <w:gridSpan w:val="11"/>
            <w:tcBorders>
              <w:top w:val="nil"/>
              <w:left w:val="nil"/>
              <w:bottom w:val="nil"/>
              <w:right w:val="nil"/>
            </w:tcBorders>
            <w:shd w:val="clear" w:color="auto" w:fill="auto"/>
            <w:noWrap/>
            <w:vAlign w:val="bottom"/>
            <w:hideMark/>
          </w:tcPr>
          <w:p w:rsidR="00715345" w:rsidRDefault="00715345">
            <w:r>
              <w:t>SUVOBORSKA BB</w:t>
            </w:r>
            <w:r w:rsidR="00870D8D">
              <w:t xml:space="preserve"> Groblje</w:t>
            </w:r>
          </w:p>
        </w:tc>
        <w:tc>
          <w:tcPr>
            <w:tcW w:w="2280" w:type="dxa"/>
            <w:gridSpan w:val="5"/>
            <w:tcBorders>
              <w:top w:val="nil"/>
              <w:left w:val="nil"/>
              <w:bottom w:val="nil"/>
              <w:right w:val="nil"/>
            </w:tcBorders>
            <w:shd w:val="clear" w:color="auto" w:fill="auto"/>
            <w:noWrap/>
            <w:vAlign w:val="bottom"/>
            <w:hideMark/>
          </w:tcPr>
          <w:p w:rsidR="00715345" w:rsidRDefault="00715345"/>
        </w:tc>
        <w:tc>
          <w:tcPr>
            <w:tcW w:w="1900" w:type="dxa"/>
            <w:gridSpan w:val="5"/>
            <w:tcBorders>
              <w:top w:val="nil"/>
              <w:left w:val="nil"/>
              <w:bottom w:val="nil"/>
              <w:right w:val="nil"/>
            </w:tcBorders>
            <w:shd w:val="clear" w:color="auto" w:fill="auto"/>
            <w:noWrap/>
            <w:vAlign w:val="bottom"/>
            <w:hideMark/>
          </w:tcPr>
          <w:p w:rsidR="00715345" w:rsidRDefault="00715345"/>
        </w:tc>
      </w:tr>
      <w:tr w:rsidR="00715345" w:rsidRPr="00F621EA" w:rsidTr="00715345">
        <w:trPr>
          <w:gridAfter w:val="1"/>
          <w:wAfter w:w="270" w:type="dxa"/>
          <w:trHeight w:val="300"/>
        </w:trPr>
        <w:tc>
          <w:tcPr>
            <w:tcW w:w="6385" w:type="dxa"/>
            <w:gridSpan w:val="11"/>
            <w:tcBorders>
              <w:top w:val="nil"/>
              <w:left w:val="nil"/>
              <w:bottom w:val="nil"/>
              <w:right w:val="nil"/>
            </w:tcBorders>
            <w:shd w:val="clear" w:color="auto" w:fill="auto"/>
            <w:noWrap/>
            <w:vAlign w:val="bottom"/>
            <w:hideMark/>
          </w:tcPr>
          <w:p w:rsidR="00715345" w:rsidRDefault="00715345" w:rsidP="00715345">
            <w:pPr>
              <w:rPr>
                <w:b/>
                <w:bCs/>
                <w:color w:val="FFFFFF"/>
              </w:rPr>
            </w:pPr>
            <w:r>
              <w:rPr>
                <w:b/>
                <w:bCs/>
                <w:color w:val="FFFFFF"/>
              </w:rPr>
              <w:t>pe15</w:t>
            </w:r>
          </w:p>
        </w:tc>
        <w:tc>
          <w:tcPr>
            <w:tcW w:w="2280" w:type="dxa"/>
            <w:gridSpan w:val="5"/>
            <w:tcBorders>
              <w:top w:val="nil"/>
              <w:left w:val="nil"/>
              <w:bottom w:val="nil"/>
              <w:right w:val="nil"/>
            </w:tcBorders>
            <w:shd w:val="clear" w:color="auto" w:fill="auto"/>
            <w:noWrap/>
            <w:vAlign w:val="bottom"/>
            <w:hideMark/>
          </w:tcPr>
          <w:p w:rsidR="00715345" w:rsidRDefault="00715345">
            <w:pPr>
              <w:rPr>
                <w:b/>
                <w:bCs/>
                <w:color w:val="FFFFFF"/>
              </w:rPr>
            </w:pPr>
            <w:r>
              <w:rPr>
                <w:b/>
                <w:bCs/>
                <w:color w:val="FFFFFF"/>
              </w:rPr>
              <w:t>Ukupno (kwh)</w:t>
            </w:r>
          </w:p>
        </w:tc>
        <w:tc>
          <w:tcPr>
            <w:tcW w:w="1900" w:type="dxa"/>
            <w:gridSpan w:val="5"/>
            <w:tcBorders>
              <w:top w:val="nil"/>
              <w:left w:val="nil"/>
              <w:bottom w:val="nil"/>
              <w:right w:val="nil"/>
            </w:tcBorders>
            <w:shd w:val="clear" w:color="auto" w:fill="auto"/>
            <w:noWrap/>
            <w:vAlign w:val="bottom"/>
            <w:hideMark/>
          </w:tcPr>
          <w:p w:rsidR="00715345" w:rsidRDefault="00715345">
            <w:pPr>
              <w:rPr>
                <w:b/>
                <w:bCs/>
                <w:color w:val="FFFFFF"/>
              </w:rPr>
            </w:pPr>
            <w:r>
              <w:rPr>
                <w:b/>
                <w:bCs/>
                <w:color w:val="FFFFFF"/>
              </w:rPr>
              <w:t>viša tarifa (kwh)</w:t>
            </w:r>
          </w:p>
        </w:tc>
      </w:tr>
      <w:tr w:rsidR="00715345" w:rsidRPr="00F621EA" w:rsidTr="00715345">
        <w:trPr>
          <w:gridAfter w:val="1"/>
          <w:wAfter w:w="270" w:type="dxa"/>
          <w:trHeight w:val="300"/>
        </w:trPr>
        <w:tc>
          <w:tcPr>
            <w:tcW w:w="3815" w:type="dxa"/>
            <w:gridSpan w:val="4"/>
            <w:tcBorders>
              <w:top w:val="nil"/>
              <w:left w:val="nil"/>
              <w:bottom w:val="single" w:sz="12" w:space="0" w:color="FFFFFF"/>
              <w:right w:val="single" w:sz="4" w:space="0" w:color="FFFFFF"/>
            </w:tcBorders>
            <w:shd w:val="clear" w:color="4F81BD" w:fill="4F81BD"/>
            <w:noWrap/>
            <w:vAlign w:val="bottom"/>
            <w:hideMark/>
          </w:tcPr>
          <w:p w:rsidR="00715345" w:rsidRDefault="00715345">
            <w:pPr>
              <w:jc w:val="center"/>
            </w:pPr>
            <w:r>
              <w:t>1</w:t>
            </w:r>
          </w:p>
        </w:tc>
        <w:tc>
          <w:tcPr>
            <w:tcW w:w="2570" w:type="dxa"/>
            <w:gridSpan w:val="7"/>
            <w:tcBorders>
              <w:top w:val="nil"/>
              <w:left w:val="nil"/>
              <w:bottom w:val="single" w:sz="12" w:space="0" w:color="FFFFFF"/>
              <w:right w:val="single" w:sz="4" w:space="0" w:color="FFFFFF"/>
            </w:tcBorders>
            <w:shd w:val="clear" w:color="4F81BD" w:fill="4F81BD"/>
            <w:noWrap/>
            <w:vAlign w:val="bottom"/>
            <w:hideMark/>
          </w:tcPr>
          <w:p w:rsidR="00715345" w:rsidRDefault="00715345">
            <w:pPr>
              <w:jc w:val="center"/>
            </w:pPr>
            <w:r>
              <w:t>2 (3+4)</w:t>
            </w:r>
          </w:p>
        </w:tc>
        <w:tc>
          <w:tcPr>
            <w:tcW w:w="2280" w:type="dxa"/>
            <w:gridSpan w:val="5"/>
            <w:tcBorders>
              <w:top w:val="nil"/>
              <w:left w:val="nil"/>
              <w:bottom w:val="single" w:sz="12" w:space="0" w:color="FFFFFF"/>
              <w:right w:val="single" w:sz="4" w:space="0" w:color="FFFFFF"/>
            </w:tcBorders>
            <w:shd w:val="clear" w:color="4F81BD" w:fill="4F81BD"/>
            <w:noWrap/>
            <w:vAlign w:val="bottom"/>
            <w:hideMark/>
          </w:tcPr>
          <w:p w:rsidR="00715345" w:rsidRDefault="00715345">
            <w:pPr>
              <w:jc w:val="center"/>
            </w:pPr>
            <w:r>
              <w:t>3</w:t>
            </w:r>
          </w:p>
        </w:tc>
        <w:tc>
          <w:tcPr>
            <w:tcW w:w="1900" w:type="dxa"/>
            <w:gridSpan w:val="5"/>
            <w:tcBorders>
              <w:top w:val="nil"/>
              <w:left w:val="nil"/>
              <w:bottom w:val="single" w:sz="12" w:space="0" w:color="FFFFFF"/>
              <w:right w:val="nil"/>
            </w:tcBorders>
            <w:shd w:val="clear" w:color="4F81BD" w:fill="4F81BD"/>
            <w:noWrap/>
            <w:vAlign w:val="bottom"/>
            <w:hideMark/>
          </w:tcPr>
          <w:p w:rsidR="00715345" w:rsidRDefault="00715345">
            <w:pPr>
              <w:jc w:val="center"/>
            </w:pPr>
            <w:r>
              <w:t>4</w:t>
            </w:r>
          </w:p>
        </w:tc>
      </w:tr>
      <w:tr w:rsidR="00715345" w:rsidRPr="00F621EA" w:rsidTr="00715345">
        <w:trPr>
          <w:gridAfter w:val="1"/>
          <w:wAfter w:w="270" w:type="dxa"/>
          <w:trHeight w:val="300"/>
        </w:trPr>
        <w:tc>
          <w:tcPr>
            <w:tcW w:w="3815" w:type="dxa"/>
            <w:gridSpan w:val="4"/>
            <w:tcBorders>
              <w:top w:val="nil"/>
              <w:left w:val="nil"/>
              <w:bottom w:val="single" w:sz="4" w:space="0" w:color="FFFFFF"/>
              <w:right w:val="single" w:sz="4" w:space="0" w:color="FFFFFF"/>
            </w:tcBorders>
            <w:shd w:val="clear" w:color="B8CCE4" w:fill="B8CCE4"/>
            <w:noWrap/>
            <w:vAlign w:val="bottom"/>
            <w:hideMark/>
          </w:tcPr>
          <w:p w:rsidR="00715345" w:rsidRDefault="00715345">
            <w:r>
              <w:t>januar</w:t>
            </w:r>
          </w:p>
        </w:tc>
        <w:tc>
          <w:tcPr>
            <w:tcW w:w="2570" w:type="dxa"/>
            <w:gridSpan w:val="7"/>
            <w:tcBorders>
              <w:top w:val="nil"/>
              <w:left w:val="nil"/>
              <w:bottom w:val="single" w:sz="4" w:space="0" w:color="FFFFFF"/>
              <w:right w:val="single" w:sz="4" w:space="0" w:color="FFFFFF"/>
            </w:tcBorders>
            <w:shd w:val="clear" w:color="B8CCE4" w:fill="B8CCE4"/>
            <w:noWrap/>
            <w:vAlign w:val="bottom"/>
            <w:hideMark/>
          </w:tcPr>
          <w:p w:rsidR="00715345" w:rsidRDefault="001F6197">
            <w:pPr>
              <w:jc w:val="right"/>
            </w:pPr>
            <w:r>
              <w:t>654</w:t>
            </w:r>
          </w:p>
        </w:tc>
        <w:tc>
          <w:tcPr>
            <w:tcW w:w="228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870D8D">
            <w:pPr>
              <w:jc w:val="right"/>
            </w:pPr>
            <w:r>
              <w:t>654</w:t>
            </w:r>
          </w:p>
        </w:tc>
        <w:tc>
          <w:tcPr>
            <w:tcW w:w="1900" w:type="dxa"/>
            <w:gridSpan w:val="5"/>
            <w:tcBorders>
              <w:top w:val="nil"/>
              <w:left w:val="nil"/>
              <w:bottom w:val="single" w:sz="4" w:space="0" w:color="FFFFFF"/>
              <w:right w:val="nil"/>
            </w:tcBorders>
            <w:shd w:val="clear" w:color="B8CCE4" w:fill="B8CCE4"/>
            <w:noWrap/>
            <w:vAlign w:val="bottom"/>
            <w:hideMark/>
          </w:tcPr>
          <w:p w:rsidR="00715345" w:rsidRDefault="00715345">
            <w:pPr>
              <w:jc w:val="right"/>
            </w:pPr>
            <w:r>
              <w:t>0</w:t>
            </w:r>
          </w:p>
        </w:tc>
      </w:tr>
      <w:tr w:rsidR="00715345" w:rsidRPr="00F621EA" w:rsidTr="00715345">
        <w:trPr>
          <w:gridAfter w:val="1"/>
          <w:wAfter w:w="270" w:type="dxa"/>
          <w:trHeight w:val="300"/>
        </w:trPr>
        <w:tc>
          <w:tcPr>
            <w:tcW w:w="3815" w:type="dxa"/>
            <w:gridSpan w:val="4"/>
            <w:tcBorders>
              <w:top w:val="nil"/>
              <w:left w:val="nil"/>
              <w:bottom w:val="single" w:sz="4" w:space="0" w:color="FFFFFF"/>
              <w:right w:val="single" w:sz="4" w:space="0" w:color="FFFFFF"/>
            </w:tcBorders>
            <w:shd w:val="clear" w:color="DBE5F1" w:fill="DBE5F1"/>
            <w:noWrap/>
            <w:vAlign w:val="bottom"/>
            <w:hideMark/>
          </w:tcPr>
          <w:p w:rsidR="00715345" w:rsidRDefault="00715345">
            <w:r>
              <w:t>februar</w:t>
            </w:r>
          </w:p>
        </w:tc>
        <w:tc>
          <w:tcPr>
            <w:tcW w:w="2570" w:type="dxa"/>
            <w:gridSpan w:val="7"/>
            <w:tcBorders>
              <w:top w:val="nil"/>
              <w:left w:val="nil"/>
              <w:bottom w:val="single" w:sz="4" w:space="0" w:color="FFFFFF"/>
              <w:right w:val="single" w:sz="4" w:space="0" w:color="FFFFFF"/>
            </w:tcBorders>
            <w:shd w:val="clear" w:color="DBE5F1" w:fill="DBE5F1"/>
            <w:noWrap/>
            <w:vAlign w:val="bottom"/>
            <w:hideMark/>
          </w:tcPr>
          <w:p w:rsidR="00715345" w:rsidRDefault="00870D8D">
            <w:pPr>
              <w:jc w:val="right"/>
            </w:pPr>
            <w:r>
              <w:t>598</w:t>
            </w:r>
          </w:p>
        </w:tc>
        <w:tc>
          <w:tcPr>
            <w:tcW w:w="228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870D8D">
            <w:pPr>
              <w:jc w:val="right"/>
            </w:pPr>
            <w:r>
              <w:t>598</w:t>
            </w:r>
          </w:p>
        </w:tc>
        <w:tc>
          <w:tcPr>
            <w:tcW w:w="1900" w:type="dxa"/>
            <w:gridSpan w:val="5"/>
            <w:tcBorders>
              <w:top w:val="nil"/>
              <w:left w:val="nil"/>
              <w:bottom w:val="single" w:sz="4" w:space="0" w:color="FFFFFF"/>
              <w:right w:val="nil"/>
            </w:tcBorders>
            <w:shd w:val="clear" w:color="DBE5F1" w:fill="DBE5F1"/>
            <w:noWrap/>
            <w:vAlign w:val="bottom"/>
            <w:hideMark/>
          </w:tcPr>
          <w:p w:rsidR="00715345" w:rsidRDefault="00715345">
            <w:pPr>
              <w:jc w:val="right"/>
            </w:pPr>
            <w:r>
              <w:t>0</w:t>
            </w:r>
          </w:p>
        </w:tc>
      </w:tr>
      <w:tr w:rsidR="00715345" w:rsidRPr="00F621EA" w:rsidTr="00715345">
        <w:trPr>
          <w:gridAfter w:val="1"/>
          <w:wAfter w:w="270" w:type="dxa"/>
          <w:trHeight w:val="300"/>
        </w:trPr>
        <w:tc>
          <w:tcPr>
            <w:tcW w:w="3815" w:type="dxa"/>
            <w:gridSpan w:val="4"/>
            <w:tcBorders>
              <w:top w:val="nil"/>
              <w:left w:val="nil"/>
              <w:bottom w:val="single" w:sz="4" w:space="0" w:color="FFFFFF"/>
              <w:right w:val="single" w:sz="4" w:space="0" w:color="FFFFFF"/>
            </w:tcBorders>
            <w:shd w:val="clear" w:color="B8CCE4" w:fill="B8CCE4"/>
            <w:noWrap/>
            <w:vAlign w:val="bottom"/>
            <w:hideMark/>
          </w:tcPr>
          <w:p w:rsidR="00715345" w:rsidRDefault="00715345">
            <w:r>
              <w:t>mart</w:t>
            </w:r>
          </w:p>
        </w:tc>
        <w:tc>
          <w:tcPr>
            <w:tcW w:w="2570" w:type="dxa"/>
            <w:gridSpan w:val="7"/>
            <w:tcBorders>
              <w:top w:val="nil"/>
              <w:left w:val="nil"/>
              <w:bottom w:val="single" w:sz="4" w:space="0" w:color="FFFFFF"/>
              <w:right w:val="single" w:sz="4" w:space="0" w:color="FFFFFF"/>
            </w:tcBorders>
            <w:shd w:val="clear" w:color="B8CCE4" w:fill="B8CCE4"/>
            <w:noWrap/>
            <w:vAlign w:val="bottom"/>
            <w:hideMark/>
          </w:tcPr>
          <w:p w:rsidR="00715345" w:rsidRDefault="00870D8D">
            <w:pPr>
              <w:jc w:val="right"/>
            </w:pPr>
            <w:r>
              <w:t>805</w:t>
            </w:r>
          </w:p>
        </w:tc>
        <w:tc>
          <w:tcPr>
            <w:tcW w:w="228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870D8D">
            <w:pPr>
              <w:jc w:val="right"/>
            </w:pPr>
            <w:r>
              <w:t>805</w:t>
            </w:r>
          </w:p>
        </w:tc>
        <w:tc>
          <w:tcPr>
            <w:tcW w:w="1900" w:type="dxa"/>
            <w:gridSpan w:val="5"/>
            <w:tcBorders>
              <w:top w:val="nil"/>
              <w:left w:val="nil"/>
              <w:bottom w:val="single" w:sz="4" w:space="0" w:color="FFFFFF"/>
              <w:right w:val="nil"/>
            </w:tcBorders>
            <w:shd w:val="clear" w:color="B8CCE4" w:fill="B8CCE4"/>
            <w:noWrap/>
            <w:vAlign w:val="bottom"/>
            <w:hideMark/>
          </w:tcPr>
          <w:p w:rsidR="00715345" w:rsidRDefault="00715345">
            <w:pPr>
              <w:jc w:val="right"/>
            </w:pPr>
            <w:r>
              <w:t>0</w:t>
            </w:r>
          </w:p>
        </w:tc>
      </w:tr>
      <w:tr w:rsidR="00715345" w:rsidRPr="00F621EA" w:rsidTr="00715345">
        <w:trPr>
          <w:gridAfter w:val="1"/>
          <w:wAfter w:w="270" w:type="dxa"/>
          <w:trHeight w:val="300"/>
        </w:trPr>
        <w:tc>
          <w:tcPr>
            <w:tcW w:w="3815" w:type="dxa"/>
            <w:gridSpan w:val="4"/>
            <w:tcBorders>
              <w:top w:val="nil"/>
              <w:left w:val="nil"/>
              <w:bottom w:val="single" w:sz="4" w:space="0" w:color="FFFFFF"/>
              <w:right w:val="single" w:sz="4" w:space="0" w:color="FFFFFF"/>
            </w:tcBorders>
            <w:shd w:val="clear" w:color="DBE5F1" w:fill="DBE5F1"/>
            <w:noWrap/>
            <w:vAlign w:val="bottom"/>
            <w:hideMark/>
          </w:tcPr>
          <w:p w:rsidR="00715345" w:rsidRDefault="00715345">
            <w:r>
              <w:t>aprila</w:t>
            </w:r>
          </w:p>
        </w:tc>
        <w:tc>
          <w:tcPr>
            <w:tcW w:w="2570" w:type="dxa"/>
            <w:gridSpan w:val="7"/>
            <w:tcBorders>
              <w:top w:val="nil"/>
              <w:left w:val="nil"/>
              <w:bottom w:val="single" w:sz="4" w:space="0" w:color="FFFFFF"/>
              <w:right w:val="single" w:sz="4" w:space="0" w:color="FFFFFF"/>
            </w:tcBorders>
            <w:shd w:val="clear" w:color="DBE5F1" w:fill="DBE5F1"/>
            <w:noWrap/>
            <w:vAlign w:val="bottom"/>
            <w:hideMark/>
          </w:tcPr>
          <w:p w:rsidR="00715345" w:rsidRDefault="00715345">
            <w:pPr>
              <w:jc w:val="right"/>
            </w:pPr>
            <w:r>
              <w:t>4</w:t>
            </w:r>
            <w:r w:rsidR="00870D8D">
              <w:t>74</w:t>
            </w:r>
          </w:p>
        </w:tc>
        <w:tc>
          <w:tcPr>
            <w:tcW w:w="228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870D8D">
            <w:pPr>
              <w:jc w:val="right"/>
            </w:pPr>
            <w:r>
              <w:t>47</w:t>
            </w:r>
            <w:r w:rsidR="00715345">
              <w:t>4</w:t>
            </w:r>
          </w:p>
        </w:tc>
        <w:tc>
          <w:tcPr>
            <w:tcW w:w="1900" w:type="dxa"/>
            <w:gridSpan w:val="5"/>
            <w:tcBorders>
              <w:top w:val="nil"/>
              <w:left w:val="nil"/>
              <w:bottom w:val="single" w:sz="4" w:space="0" w:color="FFFFFF"/>
              <w:right w:val="nil"/>
            </w:tcBorders>
            <w:shd w:val="clear" w:color="DBE5F1" w:fill="DBE5F1"/>
            <w:noWrap/>
            <w:vAlign w:val="bottom"/>
            <w:hideMark/>
          </w:tcPr>
          <w:p w:rsidR="00715345" w:rsidRDefault="00715345">
            <w:pPr>
              <w:jc w:val="right"/>
            </w:pPr>
            <w:r>
              <w:t>0</w:t>
            </w:r>
          </w:p>
        </w:tc>
      </w:tr>
      <w:tr w:rsidR="00715345" w:rsidRPr="00F621EA" w:rsidTr="00715345">
        <w:trPr>
          <w:gridAfter w:val="1"/>
          <w:wAfter w:w="270" w:type="dxa"/>
          <w:trHeight w:val="300"/>
        </w:trPr>
        <w:tc>
          <w:tcPr>
            <w:tcW w:w="3815" w:type="dxa"/>
            <w:gridSpan w:val="4"/>
            <w:tcBorders>
              <w:top w:val="nil"/>
              <w:left w:val="nil"/>
              <w:bottom w:val="single" w:sz="4" w:space="0" w:color="FFFFFF"/>
              <w:right w:val="single" w:sz="4" w:space="0" w:color="FFFFFF"/>
            </w:tcBorders>
            <w:shd w:val="clear" w:color="B8CCE4" w:fill="B8CCE4"/>
            <w:noWrap/>
            <w:vAlign w:val="bottom"/>
            <w:hideMark/>
          </w:tcPr>
          <w:p w:rsidR="00715345" w:rsidRDefault="00715345">
            <w:r>
              <w:t>maj</w:t>
            </w:r>
          </w:p>
        </w:tc>
        <w:tc>
          <w:tcPr>
            <w:tcW w:w="2570" w:type="dxa"/>
            <w:gridSpan w:val="7"/>
            <w:tcBorders>
              <w:top w:val="nil"/>
              <w:left w:val="nil"/>
              <w:bottom w:val="single" w:sz="4" w:space="0" w:color="FFFFFF"/>
              <w:right w:val="single" w:sz="4" w:space="0" w:color="FFFFFF"/>
            </w:tcBorders>
            <w:shd w:val="clear" w:color="B8CCE4" w:fill="B8CCE4"/>
            <w:noWrap/>
            <w:vAlign w:val="bottom"/>
            <w:hideMark/>
          </w:tcPr>
          <w:p w:rsidR="00715345" w:rsidRDefault="00870D8D">
            <w:pPr>
              <w:jc w:val="right"/>
            </w:pPr>
            <w:r>
              <w:t>106</w:t>
            </w:r>
          </w:p>
        </w:tc>
        <w:tc>
          <w:tcPr>
            <w:tcW w:w="228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870D8D">
            <w:pPr>
              <w:jc w:val="right"/>
            </w:pPr>
            <w:r>
              <w:t>106</w:t>
            </w:r>
          </w:p>
        </w:tc>
        <w:tc>
          <w:tcPr>
            <w:tcW w:w="1900" w:type="dxa"/>
            <w:gridSpan w:val="5"/>
            <w:tcBorders>
              <w:top w:val="nil"/>
              <w:left w:val="nil"/>
              <w:bottom w:val="single" w:sz="4" w:space="0" w:color="FFFFFF"/>
              <w:right w:val="nil"/>
            </w:tcBorders>
            <w:shd w:val="clear" w:color="B8CCE4" w:fill="B8CCE4"/>
            <w:noWrap/>
            <w:vAlign w:val="bottom"/>
            <w:hideMark/>
          </w:tcPr>
          <w:p w:rsidR="00715345" w:rsidRDefault="00715345">
            <w:pPr>
              <w:jc w:val="right"/>
            </w:pPr>
            <w:r>
              <w:t>0</w:t>
            </w:r>
          </w:p>
        </w:tc>
      </w:tr>
      <w:tr w:rsidR="00715345" w:rsidRPr="00F621EA" w:rsidTr="00715345">
        <w:trPr>
          <w:gridAfter w:val="1"/>
          <w:wAfter w:w="270" w:type="dxa"/>
          <w:trHeight w:val="300"/>
        </w:trPr>
        <w:tc>
          <w:tcPr>
            <w:tcW w:w="3815" w:type="dxa"/>
            <w:gridSpan w:val="4"/>
            <w:tcBorders>
              <w:top w:val="nil"/>
              <w:left w:val="nil"/>
              <w:bottom w:val="single" w:sz="4" w:space="0" w:color="FFFFFF"/>
              <w:right w:val="single" w:sz="4" w:space="0" w:color="FFFFFF"/>
            </w:tcBorders>
            <w:shd w:val="clear" w:color="DBE5F1" w:fill="DBE5F1"/>
            <w:noWrap/>
            <w:vAlign w:val="bottom"/>
            <w:hideMark/>
          </w:tcPr>
          <w:p w:rsidR="00715345" w:rsidRDefault="00715345">
            <w:r>
              <w:t>jun</w:t>
            </w:r>
          </w:p>
        </w:tc>
        <w:tc>
          <w:tcPr>
            <w:tcW w:w="2570" w:type="dxa"/>
            <w:gridSpan w:val="7"/>
            <w:tcBorders>
              <w:top w:val="nil"/>
              <w:left w:val="nil"/>
              <w:bottom w:val="single" w:sz="4" w:space="0" w:color="FFFFFF"/>
              <w:right w:val="single" w:sz="4" w:space="0" w:color="FFFFFF"/>
            </w:tcBorders>
            <w:shd w:val="clear" w:color="DBE5F1" w:fill="DBE5F1"/>
            <w:noWrap/>
            <w:vAlign w:val="bottom"/>
            <w:hideMark/>
          </w:tcPr>
          <w:p w:rsidR="00715345" w:rsidRDefault="00870D8D">
            <w:pPr>
              <w:jc w:val="right"/>
            </w:pPr>
            <w:r>
              <w:t>92</w:t>
            </w:r>
          </w:p>
        </w:tc>
        <w:tc>
          <w:tcPr>
            <w:tcW w:w="228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870D8D">
            <w:pPr>
              <w:jc w:val="right"/>
            </w:pPr>
            <w:r>
              <w:t>92</w:t>
            </w:r>
          </w:p>
        </w:tc>
        <w:tc>
          <w:tcPr>
            <w:tcW w:w="1900" w:type="dxa"/>
            <w:gridSpan w:val="5"/>
            <w:tcBorders>
              <w:top w:val="nil"/>
              <w:left w:val="nil"/>
              <w:bottom w:val="single" w:sz="4" w:space="0" w:color="FFFFFF"/>
              <w:right w:val="nil"/>
            </w:tcBorders>
            <w:shd w:val="clear" w:color="DBE5F1" w:fill="DBE5F1"/>
            <w:noWrap/>
            <w:vAlign w:val="bottom"/>
            <w:hideMark/>
          </w:tcPr>
          <w:p w:rsidR="00715345" w:rsidRDefault="00715345">
            <w:pPr>
              <w:jc w:val="right"/>
            </w:pPr>
            <w:r>
              <w:t>0</w:t>
            </w:r>
          </w:p>
        </w:tc>
      </w:tr>
      <w:tr w:rsidR="00715345" w:rsidRPr="00F621EA" w:rsidTr="00715345">
        <w:trPr>
          <w:gridAfter w:val="1"/>
          <w:wAfter w:w="270" w:type="dxa"/>
          <w:trHeight w:val="300"/>
        </w:trPr>
        <w:tc>
          <w:tcPr>
            <w:tcW w:w="3815" w:type="dxa"/>
            <w:gridSpan w:val="4"/>
            <w:tcBorders>
              <w:top w:val="nil"/>
              <w:left w:val="nil"/>
              <w:bottom w:val="single" w:sz="4" w:space="0" w:color="FFFFFF"/>
              <w:right w:val="single" w:sz="4" w:space="0" w:color="FFFFFF"/>
            </w:tcBorders>
            <w:shd w:val="clear" w:color="B8CCE4" w:fill="B8CCE4"/>
            <w:noWrap/>
            <w:vAlign w:val="bottom"/>
            <w:hideMark/>
          </w:tcPr>
          <w:p w:rsidR="00715345" w:rsidRDefault="00715345">
            <w:r>
              <w:t>jul</w:t>
            </w:r>
          </w:p>
        </w:tc>
        <w:tc>
          <w:tcPr>
            <w:tcW w:w="2570" w:type="dxa"/>
            <w:gridSpan w:val="7"/>
            <w:tcBorders>
              <w:top w:val="nil"/>
              <w:left w:val="nil"/>
              <w:bottom w:val="single" w:sz="4" w:space="0" w:color="FFFFFF"/>
              <w:right w:val="single" w:sz="4" w:space="0" w:color="FFFFFF"/>
            </w:tcBorders>
            <w:shd w:val="clear" w:color="B8CCE4" w:fill="B8CCE4"/>
            <w:noWrap/>
            <w:vAlign w:val="bottom"/>
            <w:hideMark/>
          </w:tcPr>
          <w:p w:rsidR="00715345" w:rsidRDefault="00870D8D">
            <w:pPr>
              <w:jc w:val="right"/>
            </w:pPr>
            <w:r>
              <w:t>39</w:t>
            </w:r>
          </w:p>
        </w:tc>
        <w:tc>
          <w:tcPr>
            <w:tcW w:w="228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870D8D">
            <w:pPr>
              <w:jc w:val="right"/>
            </w:pPr>
            <w:r>
              <w:t>39</w:t>
            </w:r>
          </w:p>
        </w:tc>
        <w:tc>
          <w:tcPr>
            <w:tcW w:w="1900" w:type="dxa"/>
            <w:gridSpan w:val="5"/>
            <w:tcBorders>
              <w:top w:val="nil"/>
              <w:left w:val="nil"/>
              <w:bottom w:val="single" w:sz="4" w:space="0" w:color="FFFFFF"/>
              <w:right w:val="nil"/>
            </w:tcBorders>
            <w:shd w:val="clear" w:color="B8CCE4" w:fill="B8CCE4"/>
            <w:noWrap/>
            <w:vAlign w:val="bottom"/>
            <w:hideMark/>
          </w:tcPr>
          <w:p w:rsidR="00715345" w:rsidRDefault="00715345">
            <w:pPr>
              <w:jc w:val="right"/>
            </w:pPr>
            <w:r>
              <w:t>0</w:t>
            </w:r>
          </w:p>
        </w:tc>
      </w:tr>
      <w:tr w:rsidR="00715345" w:rsidRPr="00F621EA" w:rsidTr="00715345">
        <w:trPr>
          <w:gridAfter w:val="1"/>
          <w:wAfter w:w="270" w:type="dxa"/>
          <w:trHeight w:val="300"/>
        </w:trPr>
        <w:tc>
          <w:tcPr>
            <w:tcW w:w="3815" w:type="dxa"/>
            <w:gridSpan w:val="4"/>
            <w:tcBorders>
              <w:top w:val="nil"/>
              <w:left w:val="nil"/>
              <w:bottom w:val="single" w:sz="4" w:space="0" w:color="FFFFFF"/>
              <w:right w:val="single" w:sz="4" w:space="0" w:color="FFFFFF"/>
            </w:tcBorders>
            <w:shd w:val="clear" w:color="DBE5F1" w:fill="DBE5F1"/>
            <w:noWrap/>
            <w:vAlign w:val="bottom"/>
            <w:hideMark/>
          </w:tcPr>
          <w:p w:rsidR="00715345" w:rsidRDefault="00715345">
            <w:r>
              <w:t>avgust</w:t>
            </w:r>
          </w:p>
        </w:tc>
        <w:tc>
          <w:tcPr>
            <w:tcW w:w="2570" w:type="dxa"/>
            <w:gridSpan w:val="7"/>
            <w:tcBorders>
              <w:top w:val="nil"/>
              <w:left w:val="nil"/>
              <w:bottom w:val="single" w:sz="4" w:space="0" w:color="FFFFFF"/>
              <w:right w:val="single" w:sz="4" w:space="0" w:color="FFFFFF"/>
            </w:tcBorders>
            <w:shd w:val="clear" w:color="DBE5F1" w:fill="DBE5F1"/>
            <w:noWrap/>
            <w:vAlign w:val="bottom"/>
            <w:hideMark/>
          </w:tcPr>
          <w:p w:rsidR="00715345" w:rsidRDefault="00870D8D">
            <w:pPr>
              <w:jc w:val="right"/>
            </w:pPr>
            <w:r>
              <w:t>112</w:t>
            </w:r>
          </w:p>
        </w:tc>
        <w:tc>
          <w:tcPr>
            <w:tcW w:w="228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870D8D" w:rsidP="00870D8D">
            <w:pPr>
              <w:jc w:val="center"/>
            </w:pPr>
            <w:r>
              <w:t xml:space="preserve">                                  112</w:t>
            </w:r>
          </w:p>
        </w:tc>
        <w:tc>
          <w:tcPr>
            <w:tcW w:w="1900" w:type="dxa"/>
            <w:gridSpan w:val="5"/>
            <w:tcBorders>
              <w:top w:val="nil"/>
              <w:left w:val="nil"/>
              <w:bottom w:val="single" w:sz="4" w:space="0" w:color="FFFFFF"/>
              <w:right w:val="nil"/>
            </w:tcBorders>
            <w:shd w:val="clear" w:color="DBE5F1" w:fill="DBE5F1"/>
            <w:noWrap/>
            <w:vAlign w:val="bottom"/>
            <w:hideMark/>
          </w:tcPr>
          <w:p w:rsidR="00715345" w:rsidRDefault="00715345">
            <w:pPr>
              <w:jc w:val="right"/>
            </w:pPr>
            <w:r>
              <w:t>0</w:t>
            </w:r>
          </w:p>
        </w:tc>
      </w:tr>
      <w:tr w:rsidR="00715345" w:rsidRPr="00F621EA" w:rsidTr="00715345">
        <w:trPr>
          <w:gridAfter w:val="1"/>
          <w:wAfter w:w="270" w:type="dxa"/>
          <w:trHeight w:val="300"/>
        </w:trPr>
        <w:tc>
          <w:tcPr>
            <w:tcW w:w="3815" w:type="dxa"/>
            <w:gridSpan w:val="4"/>
            <w:tcBorders>
              <w:top w:val="nil"/>
              <w:left w:val="nil"/>
              <w:bottom w:val="single" w:sz="4" w:space="0" w:color="FFFFFF"/>
              <w:right w:val="single" w:sz="4" w:space="0" w:color="FFFFFF"/>
            </w:tcBorders>
            <w:shd w:val="clear" w:color="B8CCE4" w:fill="B8CCE4"/>
            <w:noWrap/>
            <w:vAlign w:val="bottom"/>
            <w:hideMark/>
          </w:tcPr>
          <w:p w:rsidR="00715345" w:rsidRDefault="00715345">
            <w:r>
              <w:t>septembar</w:t>
            </w:r>
          </w:p>
        </w:tc>
        <w:tc>
          <w:tcPr>
            <w:tcW w:w="2570" w:type="dxa"/>
            <w:gridSpan w:val="7"/>
            <w:tcBorders>
              <w:top w:val="nil"/>
              <w:left w:val="nil"/>
              <w:bottom w:val="single" w:sz="4" w:space="0" w:color="FFFFFF"/>
              <w:right w:val="single" w:sz="4" w:space="0" w:color="FFFFFF"/>
            </w:tcBorders>
            <w:shd w:val="clear" w:color="B8CCE4" w:fill="B8CCE4"/>
            <w:noWrap/>
            <w:vAlign w:val="bottom"/>
            <w:hideMark/>
          </w:tcPr>
          <w:p w:rsidR="00715345" w:rsidRDefault="00870D8D">
            <w:pPr>
              <w:jc w:val="right"/>
            </w:pPr>
            <w:r>
              <w:t>108</w:t>
            </w:r>
          </w:p>
        </w:tc>
        <w:tc>
          <w:tcPr>
            <w:tcW w:w="228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870D8D">
            <w:pPr>
              <w:jc w:val="right"/>
            </w:pPr>
            <w:r>
              <w:t>108</w:t>
            </w:r>
          </w:p>
        </w:tc>
        <w:tc>
          <w:tcPr>
            <w:tcW w:w="1900" w:type="dxa"/>
            <w:gridSpan w:val="5"/>
            <w:tcBorders>
              <w:top w:val="nil"/>
              <w:left w:val="nil"/>
              <w:bottom w:val="single" w:sz="4" w:space="0" w:color="FFFFFF"/>
              <w:right w:val="nil"/>
            </w:tcBorders>
            <w:shd w:val="clear" w:color="B8CCE4" w:fill="B8CCE4"/>
            <w:noWrap/>
            <w:vAlign w:val="bottom"/>
            <w:hideMark/>
          </w:tcPr>
          <w:p w:rsidR="00715345" w:rsidRDefault="00715345">
            <w:pPr>
              <w:jc w:val="right"/>
            </w:pPr>
            <w:r>
              <w:t>0</w:t>
            </w:r>
          </w:p>
        </w:tc>
      </w:tr>
      <w:tr w:rsidR="00715345" w:rsidRPr="00F621EA" w:rsidTr="00715345">
        <w:trPr>
          <w:gridAfter w:val="1"/>
          <w:wAfter w:w="270" w:type="dxa"/>
          <w:trHeight w:val="300"/>
        </w:trPr>
        <w:tc>
          <w:tcPr>
            <w:tcW w:w="3815" w:type="dxa"/>
            <w:gridSpan w:val="4"/>
            <w:tcBorders>
              <w:top w:val="nil"/>
              <w:left w:val="nil"/>
              <w:bottom w:val="single" w:sz="4" w:space="0" w:color="FFFFFF"/>
              <w:right w:val="single" w:sz="4" w:space="0" w:color="FFFFFF"/>
            </w:tcBorders>
            <w:shd w:val="clear" w:color="DBE5F1" w:fill="DBE5F1"/>
            <w:noWrap/>
            <w:vAlign w:val="bottom"/>
            <w:hideMark/>
          </w:tcPr>
          <w:p w:rsidR="00715345" w:rsidRDefault="00715345">
            <w:r>
              <w:t>oktobar</w:t>
            </w:r>
          </w:p>
        </w:tc>
        <w:tc>
          <w:tcPr>
            <w:tcW w:w="2570" w:type="dxa"/>
            <w:gridSpan w:val="7"/>
            <w:tcBorders>
              <w:top w:val="nil"/>
              <w:left w:val="nil"/>
              <w:bottom w:val="single" w:sz="4" w:space="0" w:color="FFFFFF"/>
              <w:right w:val="single" w:sz="4" w:space="0" w:color="FFFFFF"/>
            </w:tcBorders>
            <w:shd w:val="clear" w:color="DBE5F1" w:fill="DBE5F1"/>
            <w:noWrap/>
            <w:vAlign w:val="bottom"/>
            <w:hideMark/>
          </w:tcPr>
          <w:p w:rsidR="00715345" w:rsidRDefault="00870D8D">
            <w:pPr>
              <w:jc w:val="right"/>
            </w:pPr>
            <w:r>
              <w:t>753</w:t>
            </w:r>
          </w:p>
        </w:tc>
        <w:tc>
          <w:tcPr>
            <w:tcW w:w="228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870D8D">
            <w:pPr>
              <w:jc w:val="right"/>
            </w:pPr>
            <w:r>
              <w:t>753</w:t>
            </w:r>
          </w:p>
        </w:tc>
        <w:tc>
          <w:tcPr>
            <w:tcW w:w="1900" w:type="dxa"/>
            <w:gridSpan w:val="5"/>
            <w:tcBorders>
              <w:top w:val="nil"/>
              <w:left w:val="nil"/>
              <w:bottom w:val="single" w:sz="4" w:space="0" w:color="FFFFFF"/>
              <w:right w:val="nil"/>
            </w:tcBorders>
            <w:shd w:val="clear" w:color="DBE5F1" w:fill="DBE5F1"/>
            <w:noWrap/>
            <w:vAlign w:val="bottom"/>
            <w:hideMark/>
          </w:tcPr>
          <w:p w:rsidR="00715345" w:rsidRDefault="00715345">
            <w:pPr>
              <w:jc w:val="right"/>
            </w:pPr>
            <w:r>
              <w:t>0</w:t>
            </w:r>
          </w:p>
        </w:tc>
      </w:tr>
      <w:tr w:rsidR="00715345" w:rsidRPr="00F621EA" w:rsidTr="00715345">
        <w:trPr>
          <w:gridAfter w:val="1"/>
          <w:wAfter w:w="270" w:type="dxa"/>
          <w:trHeight w:val="300"/>
        </w:trPr>
        <w:tc>
          <w:tcPr>
            <w:tcW w:w="3815" w:type="dxa"/>
            <w:gridSpan w:val="4"/>
            <w:tcBorders>
              <w:top w:val="nil"/>
              <w:left w:val="nil"/>
              <w:bottom w:val="single" w:sz="4" w:space="0" w:color="FFFFFF"/>
              <w:right w:val="single" w:sz="4" w:space="0" w:color="FFFFFF"/>
            </w:tcBorders>
            <w:shd w:val="clear" w:color="B8CCE4" w:fill="B8CCE4"/>
            <w:noWrap/>
            <w:vAlign w:val="bottom"/>
            <w:hideMark/>
          </w:tcPr>
          <w:p w:rsidR="00715345" w:rsidRDefault="00715345">
            <w:r>
              <w:t>novembar</w:t>
            </w:r>
          </w:p>
        </w:tc>
        <w:tc>
          <w:tcPr>
            <w:tcW w:w="2570" w:type="dxa"/>
            <w:gridSpan w:val="7"/>
            <w:tcBorders>
              <w:top w:val="nil"/>
              <w:left w:val="nil"/>
              <w:bottom w:val="single" w:sz="4" w:space="0" w:color="FFFFFF"/>
              <w:right w:val="single" w:sz="4" w:space="0" w:color="FFFFFF"/>
            </w:tcBorders>
            <w:shd w:val="clear" w:color="B8CCE4" w:fill="B8CCE4"/>
            <w:noWrap/>
            <w:vAlign w:val="bottom"/>
            <w:hideMark/>
          </w:tcPr>
          <w:p w:rsidR="00715345" w:rsidRDefault="00870D8D">
            <w:pPr>
              <w:jc w:val="right"/>
            </w:pPr>
            <w:r>
              <w:t>670</w:t>
            </w:r>
          </w:p>
        </w:tc>
        <w:tc>
          <w:tcPr>
            <w:tcW w:w="228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870D8D">
            <w:pPr>
              <w:jc w:val="right"/>
            </w:pPr>
            <w:r>
              <w:t>670</w:t>
            </w:r>
          </w:p>
        </w:tc>
        <w:tc>
          <w:tcPr>
            <w:tcW w:w="1900" w:type="dxa"/>
            <w:gridSpan w:val="5"/>
            <w:tcBorders>
              <w:top w:val="nil"/>
              <w:left w:val="nil"/>
              <w:bottom w:val="single" w:sz="4" w:space="0" w:color="FFFFFF"/>
              <w:right w:val="nil"/>
            </w:tcBorders>
            <w:shd w:val="clear" w:color="B8CCE4" w:fill="B8CCE4"/>
            <w:noWrap/>
            <w:vAlign w:val="bottom"/>
            <w:hideMark/>
          </w:tcPr>
          <w:p w:rsidR="00715345" w:rsidRDefault="00715345">
            <w:pPr>
              <w:jc w:val="right"/>
            </w:pPr>
            <w:r>
              <w:t>0</w:t>
            </w:r>
          </w:p>
        </w:tc>
      </w:tr>
      <w:tr w:rsidR="00715345" w:rsidRPr="00F621EA" w:rsidTr="00715345">
        <w:trPr>
          <w:gridAfter w:val="1"/>
          <w:wAfter w:w="270" w:type="dxa"/>
          <w:trHeight w:val="300"/>
        </w:trPr>
        <w:tc>
          <w:tcPr>
            <w:tcW w:w="3815" w:type="dxa"/>
            <w:gridSpan w:val="4"/>
            <w:tcBorders>
              <w:top w:val="nil"/>
              <w:left w:val="nil"/>
              <w:bottom w:val="single" w:sz="4" w:space="0" w:color="FFFFFF"/>
              <w:right w:val="single" w:sz="4" w:space="0" w:color="FFFFFF"/>
            </w:tcBorders>
            <w:shd w:val="clear" w:color="DBE5F1" w:fill="DBE5F1"/>
            <w:noWrap/>
            <w:vAlign w:val="bottom"/>
            <w:hideMark/>
          </w:tcPr>
          <w:p w:rsidR="00715345" w:rsidRDefault="00715345">
            <w:r>
              <w:t>decembar</w:t>
            </w:r>
          </w:p>
        </w:tc>
        <w:tc>
          <w:tcPr>
            <w:tcW w:w="2570" w:type="dxa"/>
            <w:gridSpan w:val="7"/>
            <w:tcBorders>
              <w:top w:val="nil"/>
              <w:left w:val="nil"/>
              <w:bottom w:val="single" w:sz="4" w:space="0" w:color="FFFFFF"/>
              <w:right w:val="single" w:sz="4" w:space="0" w:color="FFFFFF"/>
            </w:tcBorders>
            <w:shd w:val="clear" w:color="DBE5F1" w:fill="DBE5F1"/>
            <w:noWrap/>
            <w:vAlign w:val="bottom"/>
            <w:hideMark/>
          </w:tcPr>
          <w:p w:rsidR="00715345" w:rsidRDefault="00870D8D">
            <w:pPr>
              <w:jc w:val="right"/>
            </w:pPr>
            <w:r>
              <w:t>859</w:t>
            </w:r>
          </w:p>
        </w:tc>
        <w:tc>
          <w:tcPr>
            <w:tcW w:w="228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870D8D">
            <w:pPr>
              <w:jc w:val="right"/>
            </w:pPr>
            <w:r>
              <w:t>859</w:t>
            </w:r>
          </w:p>
        </w:tc>
        <w:tc>
          <w:tcPr>
            <w:tcW w:w="1900" w:type="dxa"/>
            <w:gridSpan w:val="5"/>
            <w:tcBorders>
              <w:top w:val="nil"/>
              <w:left w:val="nil"/>
              <w:bottom w:val="single" w:sz="4" w:space="0" w:color="FFFFFF"/>
              <w:right w:val="nil"/>
            </w:tcBorders>
            <w:shd w:val="clear" w:color="DBE5F1" w:fill="DBE5F1"/>
            <w:noWrap/>
            <w:vAlign w:val="bottom"/>
            <w:hideMark/>
          </w:tcPr>
          <w:p w:rsidR="00715345" w:rsidRDefault="00715345">
            <w:pPr>
              <w:jc w:val="right"/>
            </w:pPr>
            <w:r>
              <w:t>0</w:t>
            </w:r>
          </w:p>
        </w:tc>
      </w:tr>
      <w:tr w:rsidR="00715345" w:rsidRPr="00F621EA" w:rsidTr="00715345">
        <w:trPr>
          <w:gridAfter w:val="1"/>
          <w:wAfter w:w="270" w:type="dxa"/>
          <w:trHeight w:val="300"/>
        </w:trPr>
        <w:tc>
          <w:tcPr>
            <w:tcW w:w="3815" w:type="dxa"/>
            <w:gridSpan w:val="4"/>
            <w:tcBorders>
              <w:top w:val="nil"/>
              <w:left w:val="nil"/>
              <w:bottom w:val="single" w:sz="4" w:space="0" w:color="FFFFFF"/>
              <w:right w:val="single" w:sz="4" w:space="0" w:color="FFFFFF"/>
            </w:tcBorders>
            <w:shd w:val="clear" w:color="B8CCE4" w:fill="B8CCE4"/>
            <w:noWrap/>
            <w:vAlign w:val="bottom"/>
            <w:hideMark/>
          </w:tcPr>
          <w:p w:rsidR="00715345" w:rsidRDefault="00715345">
            <w:r>
              <w:t>UKUPNO</w:t>
            </w:r>
          </w:p>
        </w:tc>
        <w:tc>
          <w:tcPr>
            <w:tcW w:w="2570" w:type="dxa"/>
            <w:gridSpan w:val="7"/>
            <w:tcBorders>
              <w:top w:val="nil"/>
              <w:left w:val="nil"/>
              <w:bottom w:val="single" w:sz="4" w:space="0" w:color="FFFFFF"/>
              <w:right w:val="single" w:sz="4" w:space="0" w:color="FFFFFF"/>
            </w:tcBorders>
            <w:shd w:val="clear" w:color="B8CCE4" w:fill="B8CCE4"/>
            <w:noWrap/>
            <w:vAlign w:val="bottom"/>
            <w:hideMark/>
          </w:tcPr>
          <w:p w:rsidR="00715345" w:rsidRDefault="00870D8D">
            <w:pPr>
              <w:jc w:val="right"/>
            </w:pPr>
            <w:r>
              <w:t>5270</w:t>
            </w:r>
          </w:p>
        </w:tc>
        <w:tc>
          <w:tcPr>
            <w:tcW w:w="228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715345">
            <w:pPr>
              <w:jc w:val="right"/>
            </w:pPr>
            <w:r>
              <w:t>3964</w:t>
            </w:r>
          </w:p>
        </w:tc>
        <w:tc>
          <w:tcPr>
            <w:tcW w:w="1900" w:type="dxa"/>
            <w:gridSpan w:val="5"/>
            <w:tcBorders>
              <w:top w:val="nil"/>
              <w:left w:val="nil"/>
              <w:bottom w:val="single" w:sz="4" w:space="0" w:color="FFFFFF"/>
              <w:right w:val="nil"/>
            </w:tcBorders>
            <w:shd w:val="clear" w:color="B8CCE4" w:fill="B8CCE4"/>
            <w:noWrap/>
            <w:vAlign w:val="bottom"/>
            <w:hideMark/>
          </w:tcPr>
          <w:p w:rsidR="00715345" w:rsidRDefault="00715345">
            <w:pPr>
              <w:jc w:val="right"/>
            </w:pPr>
            <w:r>
              <w:t>0</w:t>
            </w:r>
          </w:p>
        </w:tc>
      </w:tr>
      <w:tr w:rsidR="00715345" w:rsidRPr="00C9101B" w:rsidTr="00715345">
        <w:trPr>
          <w:gridAfter w:val="14"/>
          <w:wAfter w:w="5285" w:type="dxa"/>
          <w:trHeight w:val="300"/>
        </w:trPr>
        <w:tc>
          <w:tcPr>
            <w:tcW w:w="3560" w:type="dxa"/>
            <w:gridSpan w:val="3"/>
            <w:tcBorders>
              <w:top w:val="nil"/>
              <w:left w:val="nil"/>
              <w:bottom w:val="nil"/>
              <w:right w:val="nil"/>
            </w:tcBorders>
            <w:shd w:val="clear" w:color="auto" w:fill="auto"/>
            <w:noWrap/>
            <w:vAlign w:val="bottom"/>
            <w:hideMark/>
          </w:tcPr>
          <w:p w:rsidR="00715345" w:rsidRPr="00C9101B" w:rsidRDefault="00715345" w:rsidP="00C9101B">
            <w:pPr>
              <w:spacing w:line="240" w:lineRule="auto"/>
              <w:rPr>
                <w:rFonts w:eastAsia="Times New Roman" w:cs="Times New Roman"/>
              </w:rPr>
            </w:pPr>
          </w:p>
        </w:tc>
        <w:tc>
          <w:tcPr>
            <w:tcW w:w="1990" w:type="dxa"/>
            <w:gridSpan w:val="5"/>
            <w:tcBorders>
              <w:top w:val="nil"/>
              <w:left w:val="nil"/>
              <w:bottom w:val="nil"/>
              <w:right w:val="nil"/>
            </w:tcBorders>
            <w:shd w:val="clear" w:color="auto" w:fill="auto"/>
            <w:noWrap/>
            <w:vAlign w:val="bottom"/>
            <w:hideMark/>
          </w:tcPr>
          <w:p w:rsidR="00715345" w:rsidRPr="00C9101B" w:rsidRDefault="00715345" w:rsidP="00C9101B">
            <w:pPr>
              <w:spacing w:line="240" w:lineRule="auto"/>
              <w:rPr>
                <w:rFonts w:eastAsia="Times New Roman" w:cs="Times New Roman"/>
              </w:rPr>
            </w:pPr>
          </w:p>
        </w:tc>
      </w:tr>
      <w:tr w:rsidR="00715345" w:rsidRPr="00C9101B" w:rsidTr="00715345">
        <w:trPr>
          <w:gridAfter w:val="14"/>
          <w:wAfter w:w="5285" w:type="dxa"/>
          <w:trHeight w:val="300"/>
        </w:trPr>
        <w:tc>
          <w:tcPr>
            <w:tcW w:w="3560" w:type="dxa"/>
            <w:gridSpan w:val="3"/>
            <w:tcBorders>
              <w:top w:val="nil"/>
              <w:left w:val="nil"/>
              <w:bottom w:val="nil"/>
              <w:right w:val="nil"/>
            </w:tcBorders>
            <w:shd w:val="clear" w:color="auto" w:fill="auto"/>
            <w:noWrap/>
            <w:vAlign w:val="bottom"/>
            <w:hideMark/>
          </w:tcPr>
          <w:p w:rsidR="00715345" w:rsidRPr="00C9101B" w:rsidRDefault="00715345" w:rsidP="00C9101B">
            <w:pPr>
              <w:spacing w:line="240" w:lineRule="auto"/>
              <w:rPr>
                <w:rFonts w:eastAsia="Times New Roman" w:cs="Times New Roman"/>
              </w:rPr>
            </w:pPr>
          </w:p>
        </w:tc>
        <w:tc>
          <w:tcPr>
            <w:tcW w:w="1990" w:type="dxa"/>
            <w:gridSpan w:val="5"/>
            <w:tcBorders>
              <w:top w:val="nil"/>
              <w:left w:val="nil"/>
              <w:bottom w:val="nil"/>
              <w:right w:val="nil"/>
            </w:tcBorders>
            <w:shd w:val="clear" w:color="auto" w:fill="auto"/>
            <w:noWrap/>
            <w:vAlign w:val="bottom"/>
            <w:hideMark/>
          </w:tcPr>
          <w:p w:rsidR="00715345" w:rsidRPr="00C9101B" w:rsidRDefault="00715345" w:rsidP="00C9101B">
            <w:pPr>
              <w:spacing w:line="240" w:lineRule="auto"/>
              <w:rPr>
                <w:rFonts w:eastAsia="Times New Roman" w:cs="Times New Roman"/>
              </w:rPr>
            </w:pPr>
          </w:p>
        </w:tc>
      </w:tr>
      <w:tr w:rsidR="00715345" w:rsidTr="00715345">
        <w:trPr>
          <w:gridAfter w:val="3"/>
          <w:wAfter w:w="935" w:type="dxa"/>
          <w:trHeight w:val="300"/>
        </w:trPr>
        <w:tc>
          <w:tcPr>
            <w:tcW w:w="4100" w:type="dxa"/>
            <w:gridSpan w:val="5"/>
            <w:tcBorders>
              <w:top w:val="nil"/>
              <w:left w:val="nil"/>
              <w:bottom w:val="nil"/>
              <w:right w:val="nil"/>
            </w:tcBorders>
            <w:shd w:val="clear" w:color="auto" w:fill="auto"/>
            <w:noWrap/>
            <w:vAlign w:val="bottom"/>
            <w:hideMark/>
          </w:tcPr>
          <w:p w:rsidR="00715345" w:rsidRDefault="00715345">
            <w:r>
              <w:lastRenderedPageBreak/>
              <w:t>merno mesto 4</w:t>
            </w:r>
          </w:p>
        </w:tc>
        <w:tc>
          <w:tcPr>
            <w:tcW w:w="1880" w:type="dxa"/>
            <w:gridSpan w:val="4"/>
            <w:tcBorders>
              <w:top w:val="nil"/>
              <w:left w:val="nil"/>
              <w:bottom w:val="nil"/>
              <w:right w:val="nil"/>
            </w:tcBorders>
            <w:shd w:val="clear" w:color="auto" w:fill="auto"/>
            <w:noWrap/>
            <w:vAlign w:val="bottom"/>
            <w:hideMark/>
          </w:tcPr>
          <w:p w:rsidR="00715345" w:rsidRDefault="00715345"/>
        </w:tc>
        <w:tc>
          <w:tcPr>
            <w:tcW w:w="2020" w:type="dxa"/>
            <w:gridSpan w:val="5"/>
            <w:tcBorders>
              <w:top w:val="nil"/>
              <w:left w:val="nil"/>
              <w:bottom w:val="nil"/>
              <w:right w:val="nil"/>
            </w:tcBorders>
            <w:shd w:val="clear" w:color="auto" w:fill="auto"/>
            <w:noWrap/>
            <w:vAlign w:val="bottom"/>
            <w:hideMark/>
          </w:tcPr>
          <w:p w:rsidR="00715345" w:rsidRDefault="00715345"/>
        </w:tc>
        <w:tc>
          <w:tcPr>
            <w:tcW w:w="1900" w:type="dxa"/>
            <w:gridSpan w:val="5"/>
            <w:tcBorders>
              <w:top w:val="nil"/>
              <w:left w:val="nil"/>
              <w:bottom w:val="nil"/>
              <w:right w:val="nil"/>
            </w:tcBorders>
            <w:shd w:val="clear" w:color="auto" w:fill="auto"/>
            <w:noWrap/>
            <w:vAlign w:val="bottom"/>
            <w:hideMark/>
          </w:tcPr>
          <w:p w:rsidR="00715345" w:rsidRDefault="00715345"/>
        </w:tc>
      </w:tr>
      <w:tr w:rsidR="00715345" w:rsidTr="00715345">
        <w:trPr>
          <w:gridAfter w:val="3"/>
          <w:wAfter w:w="935" w:type="dxa"/>
          <w:trHeight w:val="300"/>
        </w:trPr>
        <w:tc>
          <w:tcPr>
            <w:tcW w:w="4100" w:type="dxa"/>
            <w:gridSpan w:val="5"/>
            <w:tcBorders>
              <w:top w:val="nil"/>
              <w:left w:val="nil"/>
              <w:bottom w:val="nil"/>
              <w:right w:val="nil"/>
            </w:tcBorders>
            <w:shd w:val="clear" w:color="auto" w:fill="auto"/>
            <w:noWrap/>
            <w:vAlign w:val="bottom"/>
            <w:hideMark/>
          </w:tcPr>
          <w:p w:rsidR="00715345" w:rsidRDefault="00715345">
            <w:r>
              <w:t>ED broj  0223222296</w:t>
            </w:r>
          </w:p>
        </w:tc>
        <w:tc>
          <w:tcPr>
            <w:tcW w:w="1880" w:type="dxa"/>
            <w:gridSpan w:val="4"/>
            <w:tcBorders>
              <w:top w:val="nil"/>
              <w:left w:val="nil"/>
              <w:bottom w:val="nil"/>
              <w:right w:val="nil"/>
            </w:tcBorders>
            <w:shd w:val="clear" w:color="auto" w:fill="auto"/>
            <w:noWrap/>
            <w:vAlign w:val="bottom"/>
            <w:hideMark/>
          </w:tcPr>
          <w:p w:rsidR="00715345" w:rsidRDefault="00715345"/>
        </w:tc>
        <w:tc>
          <w:tcPr>
            <w:tcW w:w="2020" w:type="dxa"/>
            <w:gridSpan w:val="5"/>
            <w:tcBorders>
              <w:top w:val="nil"/>
              <w:left w:val="nil"/>
              <w:bottom w:val="nil"/>
              <w:right w:val="nil"/>
            </w:tcBorders>
            <w:shd w:val="clear" w:color="auto" w:fill="auto"/>
            <w:noWrap/>
            <w:vAlign w:val="bottom"/>
            <w:hideMark/>
          </w:tcPr>
          <w:p w:rsidR="00715345" w:rsidRDefault="00715345"/>
        </w:tc>
        <w:tc>
          <w:tcPr>
            <w:tcW w:w="1900" w:type="dxa"/>
            <w:gridSpan w:val="5"/>
            <w:tcBorders>
              <w:top w:val="nil"/>
              <w:left w:val="nil"/>
              <w:bottom w:val="nil"/>
              <w:right w:val="nil"/>
            </w:tcBorders>
            <w:shd w:val="clear" w:color="auto" w:fill="auto"/>
            <w:noWrap/>
            <w:vAlign w:val="bottom"/>
            <w:hideMark/>
          </w:tcPr>
          <w:p w:rsidR="00715345" w:rsidRDefault="00715345"/>
        </w:tc>
      </w:tr>
      <w:tr w:rsidR="00715345" w:rsidTr="00715345">
        <w:trPr>
          <w:gridAfter w:val="3"/>
          <w:wAfter w:w="935" w:type="dxa"/>
          <w:trHeight w:val="300"/>
        </w:trPr>
        <w:tc>
          <w:tcPr>
            <w:tcW w:w="4100" w:type="dxa"/>
            <w:gridSpan w:val="5"/>
            <w:tcBorders>
              <w:top w:val="nil"/>
              <w:left w:val="nil"/>
              <w:bottom w:val="nil"/>
              <w:right w:val="nil"/>
            </w:tcBorders>
            <w:shd w:val="clear" w:color="auto" w:fill="auto"/>
            <w:noWrap/>
            <w:vAlign w:val="bottom"/>
            <w:hideMark/>
          </w:tcPr>
          <w:p w:rsidR="00715345" w:rsidRDefault="00715345">
            <w:r>
              <w:t>odobrena snaga 17.25 kw</w:t>
            </w:r>
          </w:p>
        </w:tc>
        <w:tc>
          <w:tcPr>
            <w:tcW w:w="1880" w:type="dxa"/>
            <w:gridSpan w:val="4"/>
            <w:tcBorders>
              <w:top w:val="nil"/>
              <w:left w:val="nil"/>
              <w:bottom w:val="nil"/>
              <w:right w:val="nil"/>
            </w:tcBorders>
            <w:shd w:val="clear" w:color="auto" w:fill="auto"/>
            <w:noWrap/>
            <w:vAlign w:val="bottom"/>
            <w:hideMark/>
          </w:tcPr>
          <w:p w:rsidR="00715345" w:rsidRDefault="00715345"/>
        </w:tc>
        <w:tc>
          <w:tcPr>
            <w:tcW w:w="2020" w:type="dxa"/>
            <w:gridSpan w:val="5"/>
            <w:tcBorders>
              <w:top w:val="nil"/>
              <w:left w:val="nil"/>
              <w:bottom w:val="nil"/>
              <w:right w:val="nil"/>
            </w:tcBorders>
            <w:shd w:val="clear" w:color="auto" w:fill="auto"/>
            <w:noWrap/>
            <w:vAlign w:val="bottom"/>
            <w:hideMark/>
          </w:tcPr>
          <w:p w:rsidR="00715345" w:rsidRDefault="00715345"/>
        </w:tc>
        <w:tc>
          <w:tcPr>
            <w:tcW w:w="1900" w:type="dxa"/>
            <w:gridSpan w:val="5"/>
            <w:tcBorders>
              <w:top w:val="nil"/>
              <w:left w:val="nil"/>
              <w:bottom w:val="nil"/>
              <w:right w:val="nil"/>
            </w:tcBorders>
            <w:shd w:val="clear" w:color="auto" w:fill="auto"/>
            <w:noWrap/>
            <w:vAlign w:val="bottom"/>
            <w:hideMark/>
          </w:tcPr>
          <w:p w:rsidR="00715345" w:rsidRDefault="00715345"/>
        </w:tc>
      </w:tr>
      <w:tr w:rsidR="00715345" w:rsidTr="00715345">
        <w:trPr>
          <w:gridAfter w:val="3"/>
          <w:wAfter w:w="935" w:type="dxa"/>
          <w:trHeight w:val="300"/>
        </w:trPr>
        <w:tc>
          <w:tcPr>
            <w:tcW w:w="4100" w:type="dxa"/>
            <w:gridSpan w:val="5"/>
            <w:tcBorders>
              <w:top w:val="nil"/>
              <w:left w:val="nil"/>
              <w:bottom w:val="nil"/>
              <w:right w:val="nil"/>
            </w:tcBorders>
            <w:shd w:val="clear" w:color="auto" w:fill="auto"/>
            <w:noWrap/>
            <w:vAlign w:val="bottom"/>
            <w:hideMark/>
          </w:tcPr>
          <w:p w:rsidR="00715345" w:rsidRPr="00977B42" w:rsidRDefault="00715345">
            <w:pPr>
              <w:rPr>
                <w:lang w:val="sr-Latn-CS"/>
              </w:rPr>
            </w:pPr>
            <w:r>
              <w:t>SUVOBORSKA BB</w:t>
            </w:r>
            <w:r w:rsidR="00977B42">
              <w:rPr>
                <w:lang w:val="sr-Cyrl-CS"/>
              </w:rPr>
              <w:t xml:space="preserve"> </w:t>
            </w:r>
            <w:r w:rsidR="00B41A04">
              <w:rPr>
                <w:lang w:val="sr-Latn-CS"/>
              </w:rPr>
              <w:t xml:space="preserve"> Prodavnica</w:t>
            </w:r>
          </w:p>
        </w:tc>
        <w:tc>
          <w:tcPr>
            <w:tcW w:w="1880" w:type="dxa"/>
            <w:gridSpan w:val="4"/>
            <w:tcBorders>
              <w:top w:val="nil"/>
              <w:left w:val="nil"/>
              <w:bottom w:val="nil"/>
              <w:right w:val="nil"/>
            </w:tcBorders>
            <w:shd w:val="clear" w:color="auto" w:fill="auto"/>
            <w:noWrap/>
            <w:vAlign w:val="bottom"/>
            <w:hideMark/>
          </w:tcPr>
          <w:p w:rsidR="00715345" w:rsidRDefault="00715345"/>
        </w:tc>
        <w:tc>
          <w:tcPr>
            <w:tcW w:w="2020" w:type="dxa"/>
            <w:gridSpan w:val="5"/>
            <w:tcBorders>
              <w:top w:val="nil"/>
              <w:left w:val="nil"/>
              <w:bottom w:val="nil"/>
              <w:right w:val="nil"/>
            </w:tcBorders>
            <w:shd w:val="clear" w:color="auto" w:fill="auto"/>
            <w:noWrap/>
            <w:vAlign w:val="bottom"/>
            <w:hideMark/>
          </w:tcPr>
          <w:p w:rsidR="00715345" w:rsidRDefault="00715345"/>
        </w:tc>
        <w:tc>
          <w:tcPr>
            <w:tcW w:w="1900" w:type="dxa"/>
            <w:gridSpan w:val="5"/>
            <w:tcBorders>
              <w:top w:val="nil"/>
              <w:left w:val="nil"/>
              <w:bottom w:val="nil"/>
              <w:right w:val="nil"/>
            </w:tcBorders>
            <w:shd w:val="clear" w:color="auto" w:fill="auto"/>
            <w:noWrap/>
            <w:vAlign w:val="bottom"/>
            <w:hideMark/>
          </w:tcPr>
          <w:p w:rsidR="00715345" w:rsidRDefault="00715345"/>
        </w:tc>
      </w:tr>
      <w:tr w:rsidR="00715345" w:rsidTr="00715345">
        <w:trPr>
          <w:gridAfter w:val="3"/>
          <w:wAfter w:w="935" w:type="dxa"/>
          <w:trHeight w:val="300"/>
        </w:trPr>
        <w:tc>
          <w:tcPr>
            <w:tcW w:w="4100" w:type="dxa"/>
            <w:gridSpan w:val="5"/>
            <w:tcBorders>
              <w:top w:val="nil"/>
              <w:left w:val="nil"/>
              <w:bottom w:val="single" w:sz="12" w:space="0" w:color="FFFFFF"/>
              <w:right w:val="single" w:sz="4" w:space="0" w:color="FFFFFF"/>
            </w:tcBorders>
            <w:shd w:val="clear" w:color="4F81BD" w:fill="4F81BD"/>
            <w:noWrap/>
            <w:vAlign w:val="bottom"/>
            <w:hideMark/>
          </w:tcPr>
          <w:p w:rsidR="00715345" w:rsidRDefault="00715345">
            <w:pPr>
              <w:rPr>
                <w:b/>
                <w:bCs/>
                <w:color w:val="FFFFFF"/>
              </w:rPr>
            </w:pPr>
            <w:r>
              <w:rPr>
                <w:b/>
                <w:bCs/>
                <w:color w:val="FFFFFF"/>
              </w:rPr>
              <w:t>period 2015</w:t>
            </w:r>
          </w:p>
        </w:tc>
        <w:tc>
          <w:tcPr>
            <w:tcW w:w="1880" w:type="dxa"/>
            <w:gridSpan w:val="4"/>
            <w:tcBorders>
              <w:top w:val="nil"/>
              <w:left w:val="nil"/>
              <w:bottom w:val="single" w:sz="12" w:space="0" w:color="FFFFFF"/>
              <w:right w:val="single" w:sz="4" w:space="0" w:color="FFFFFF"/>
            </w:tcBorders>
            <w:shd w:val="clear" w:color="4F81BD" w:fill="4F81BD"/>
            <w:noWrap/>
            <w:vAlign w:val="bottom"/>
            <w:hideMark/>
          </w:tcPr>
          <w:p w:rsidR="00715345" w:rsidRDefault="00715345">
            <w:pPr>
              <w:rPr>
                <w:b/>
                <w:bCs/>
                <w:color w:val="FFFFFF"/>
              </w:rPr>
            </w:pPr>
            <w:r>
              <w:rPr>
                <w:b/>
                <w:bCs/>
                <w:color w:val="FFFFFF"/>
              </w:rPr>
              <w:t>Ukupno (kwh)</w:t>
            </w:r>
          </w:p>
        </w:tc>
        <w:tc>
          <w:tcPr>
            <w:tcW w:w="2020" w:type="dxa"/>
            <w:gridSpan w:val="5"/>
            <w:tcBorders>
              <w:top w:val="nil"/>
              <w:left w:val="nil"/>
              <w:bottom w:val="single" w:sz="12" w:space="0" w:color="FFFFFF"/>
              <w:right w:val="single" w:sz="4" w:space="0" w:color="FFFFFF"/>
            </w:tcBorders>
            <w:shd w:val="clear" w:color="4F81BD" w:fill="4F81BD"/>
            <w:noWrap/>
            <w:vAlign w:val="bottom"/>
            <w:hideMark/>
          </w:tcPr>
          <w:p w:rsidR="00715345" w:rsidRDefault="00715345">
            <w:pPr>
              <w:rPr>
                <w:b/>
                <w:bCs/>
                <w:color w:val="FFFFFF"/>
              </w:rPr>
            </w:pPr>
            <w:r>
              <w:rPr>
                <w:b/>
                <w:bCs/>
                <w:color w:val="FFFFFF"/>
              </w:rPr>
              <w:t>viša tarifa (kwh)</w:t>
            </w:r>
          </w:p>
        </w:tc>
        <w:tc>
          <w:tcPr>
            <w:tcW w:w="1900" w:type="dxa"/>
            <w:gridSpan w:val="5"/>
            <w:tcBorders>
              <w:top w:val="nil"/>
              <w:left w:val="nil"/>
              <w:bottom w:val="single" w:sz="12" w:space="0" w:color="FFFFFF"/>
              <w:right w:val="nil"/>
            </w:tcBorders>
            <w:shd w:val="clear" w:color="4F81BD" w:fill="4F81BD"/>
            <w:noWrap/>
            <w:vAlign w:val="bottom"/>
            <w:hideMark/>
          </w:tcPr>
          <w:p w:rsidR="00715345" w:rsidRDefault="00715345">
            <w:pPr>
              <w:rPr>
                <w:b/>
                <w:bCs/>
                <w:color w:val="FFFFFF"/>
              </w:rPr>
            </w:pPr>
            <w:r>
              <w:rPr>
                <w:b/>
                <w:bCs/>
                <w:color w:val="FFFFFF"/>
              </w:rPr>
              <w:t>Niža tarifa (kwh)</w:t>
            </w:r>
          </w:p>
        </w:tc>
      </w:tr>
      <w:tr w:rsid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715345">
            <w:pPr>
              <w:jc w:val="center"/>
            </w:pPr>
            <w:r>
              <w:t>1</w:t>
            </w:r>
          </w:p>
        </w:tc>
        <w:tc>
          <w:tcPr>
            <w:tcW w:w="1880" w:type="dxa"/>
            <w:gridSpan w:val="4"/>
            <w:tcBorders>
              <w:top w:val="nil"/>
              <w:left w:val="nil"/>
              <w:bottom w:val="single" w:sz="4" w:space="0" w:color="FFFFFF"/>
              <w:right w:val="single" w:sz="4" w:space="0" w:color="FFFFFF"/>
            </w:tcBorders>
            <w:shd w:val="clear" w:color="B8CCE4" w:fill="B8CCE4"/>
            <w:noWrap/>
            <w:vAlign w:val="bottom"/>
            <w:hideMark/>
          </w:tcPr>
          <w:p w:rsidR="00715345" w:rsidRDefault="00715345">
            <w:pPr>
              <w:jc w:val="center"/>
            </w:pPr>
            <w:r>
              <w:t>2 (3+4)</w:t>
            </w:r>
          </w:p>
        </w:tc>
        <w:tc>
          <w:tcPr>
            <w:tcW w:w="202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715345">
            <w:pPr>
              <w:jc w:val="center"/>
            </w:pPr>
            <w:r>
              <w:t>3</w:t>
            </w:r>
          </w:p>
        </w:tc>
        <w:tc>
          <w:tcPr>
            <w:tcW w:w="1900" w:type="dxa"/>
            <w:gridSpan w:val="5"/>
            <w:tcBorders>
              <w:top w:val="nil"/>
              <w:left w:val="nil"/>
              <w:bottom w:val="single" w:sz="4" w:space="0" w:color="FFFFFF"/>
              <w:right w:val="nil"/>
            </w:tcBorders>
            <w:shd w:val="clear" w:color="B8CCE4" w:fill="B8CCE4"/>
            <w:noWrap/>
            <w:vAlign w:val="bottom"/>
            <w:hideMark/>
          </w:tcPr>
          <w:p w:rsidR="00715345" w:rsidRDefault="00715345">
            <w:pPr>
              <w:jc w:val="center"/>
            </w:pPr>
            <w:r>
              <w:t>4</w:t>
            </w:r>
          </w:p>
        </w:tc>
      </w:tr>
      <w:tr w:rsid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715345">
            <w:r>
              <w:t>januar</w:t>
            </w:r>
          </w:p>
        </w:tc>
        <w:tc>
          <w:tcPr>
            <w:tcW w:w="1880" w:type="dxa"/>
            <w:gridSpan w:val="4"/>
            <w:tcBorders>
              <w:top w:val="nil"/>
              <w:left w:val="nil"/>
              <w:bottom w:val="single" w:sz="4" w:space="0" w:color="FFFFFF"/>
              <w:right w:val="single" w:sz="4" w:space="0" w:color="FFFFFF"/>
            </w:tcBorders>
            <w:shd w:val="clear" w:color="DBE5F1" w:fill="DBE5F1"/>
            <w:noWrap/>
            <w:vAlign w:val="bottom"/>
            <w:hideMark/>
          </w:tcPr>
          <w:p w:rsidR="00715345" w:rsidRDefault="00870D8D">
            <w:pPr>
              <w:jc w:val="right"/>
            </w:pPr>
            <w:r>
              <w:t>3959</w:t>
            </w:r>
          </w:p>
        </w:tc>
        <w:tc>
          <w:tcPr>
            <w:tcW w:w="202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870D8D">
            <w:pPr>
              <w:jc w:val="right"/>
            </w:pPr>
            <w:r>
              <w:t>2877</w:t>
            </w:r>
          </w:p>
        </w:tc>
        <w:tc>
          <w:tcPr>
            <w:tcW w:w="1900" w:type="dxa"/>
            <w:gridSpan w:val="5"/>
            <w:tcBorders>
              <w:top w:val="nil"/>
              <w:left w:val="nil"/>
              <w:bottom w:val="single" w:sz="4" w:space="0" w:color="FFFFFF"/>
              <w:right w:val="nil"/>
            </w:tcBorders>
            <w:shd w:val="clear" w:color="DBE5F1" w:fill="DBE5F1"/>
            <w:noWrap/>
            <w:vAlign w:val="bottom"/>
            <w:hideMark/>
          </w:tcPr>
          <w:p w:rsidR="00715345" w:rsidRDefault="00870D8D">
            <w:pPr>
              <w:jc w:val="right"/>
            </w:pPr>
            <w:r>
              <w:t>1082</w:t>
            </w:r>
          </w:p>
        </w:tc>
      </w:tr>
      <w:tr w:rsid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715345">
            <w:r>
              <w:t>februar</w:t>
            </w:r>
          </w:p>
        </w:tc>
        <w:tc>
          <w:tcPr>
            <w:tcW w:w="1880" w:type="dxa"/>
            <w:gridSpan w:val="4"/>
            <w:tcBorders>
              <w:top w:val="nil"/>
              <w:left w:val="nil"/>
              <w:bottom w:val="single" w:sz="4" w:space="0" w:color="FFFFFF"/>
              <w:right w:val="single" w:sz="4" w:space="0" w:color="FFFFFF"/>
            </w:tcBorders>
            <w:shd w:val="clear" w:color="B8CCE4" w:fill="B8CCE4"/>
            <w:noWrap/>
            <w:vAlign w:val="bottom"/>
            <w:hideMark/>
          </w:tcPr>
          <w:p w:rsidR="00715345" w:rsidRDefault="00870D8D">
            <w:pPr>
              <w:jc w:val="right"/>
            </w:pPr>
            <w:r>
              <w:t>2884</w:t>
            </w:r>
          </w:p>
        </w:tc>
        <w:tc>
          <w:tcPr>
            <w:tcW w:w="202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870D8D">
            <w:pPr>
              <w:jc w:val="right"/>
            </w:pPr>
            <w:r>
              <w:t>2110</w:t>
            </w:r>
          </w:p>
        </w:tc>
        <w:tc>
          <w:tcPr>
            <w:tcW w:w="1900" w:type="dxa"/>
            <w:gridSpan w:val="5"/>
            <w:tcBorders>
              <w:top w:val="nil"/>
              <w:left w:val="nil"/>
              <w:bottom w:val="single" w:sz="4" w:space="0" w:color="FFFFFF"/>
              <w:right w:val="nil"/>
            </w:tcBorders>
            <w:shd w:val="clear" w:color="B8CCE4" w:fill="B8CCE4"/>
            <w:noWrap/>
            <w:vAlign w:val="bottom"/>
            <w:hideMark/>
          </w:tcPr>
          <w:p w:rsidR="00715345" w:rsidRDefault="00870D8D">
            <w:pPr>
              <w:jc w:val="right"/>
            </w:pPr>
            <w:r>
              <w:t>774</w:t>
            </w:r>
          </w:p>
        </w:tc>
      </w:tr>
      <w:tr w:rsid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715345">
            <w:r>
              <w:t>mart</w:t>
            </w:r>
          </w:p>
        </w:tc>
        <w:tc>
          <w:tcPr>
            <w:tcW w:w="1880" w:type="dxa"/>
            <w:gridSpan w:val="4"/>
            <w:tcBorders>
              <w:top w:val="nil"/>
              <w:left w:val="nil"/>
              <w:bottom w:val="single" w:sz="4" w:space="0" w:color="FFFFFF"/>
              <w:right w:val="single" w:sz="4" w:space="0" w:color="FFFFFF"/>
            </w:tcBorders>
            <w:shd w:val="clear" w:color="DBE5F1" w:fill="DBE5F1"/>
            <w:noWrap/>
            <w:vAlign w:val="bottom"/>
            <w:hideMark/>
          </w:tcPr>
          <w:p w:rsidR="00715345" w:rsidRDefault="00870D8D">
            <w:pPr>
              <w:jc w:val="right"/>
            </w:pPr>
            <w:r>
              <w:t>3114</w:t>
            </w:r>
          </w:p>
        </w:tc>
        <w:tc>
          <w:tcPr>
            <w:tcW w:w="202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870D8D">
            <w:pPr>
              <w:jc w:val="right"/>
            </w:pPr>
            <w:r>
              <w:t>2121</w:t>
            </w:r>
          </w:p>
        </w:tc>
        <w:tc>
          <w:tcPr>
            <w:tcW w:w="1900" w:type="dxa"/>
            <w:gridSpan w:val="5"/>
            <w:tcBorders>
              <w:top w:val="nil"/>
              <w:left w:val="nil"/>
              <w:bottom w:val="single" w:sz="4" w:space="0" w:color="FFFFFF"/>
              <w:right w:val="nil"/>
            </w:tcBorders>
            <w:shd w:val="clear" w:color="DBE5F1" w:fill="DBE5F1"/>
            <w:noWrap/>
            <w:vAlign w:val="bottom"/>
            <w:hideMark/>
          </w:tcPr>
          <w:p w:rsidR="00715345" w:rsidRDefault="00870D8D">
            <w:pPr>
              <w:jc w:val="right"/>
            </w:pPr>
            <w:r>
              <w:t>993</w:t>
            </w:r>
          </w:p>
        </w:tc>
      </w:tr>
      <w:tr w:rsid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715345">
            <w:r>
              <w:t>april</w:t>
            </w:r>
          </w:p>
        </w:tc>
        <w:tc>
          <w:tcPr>
            <w:tcW w:w="1880" w:type="dxa"/>
            <w:gridSpan w:val="4"/>
            <w:tcBorders>
              <w:top w:val="nil"/>
              <w:left w:val="nil"/>
              <w:bottom w:val="single" w:sz="4" w:space="0" w:color="FFFFFF"/>
              <w:right w:val="single" w:sz="4" w:space="0" w:color="FFFFFF"/>
            </w:tcBorders>
            <w:shd w:val="clear" w:color="B8CCE4" w:fill="B8CCE4"/>
            <w:noWrap/>
            <w:vAlign w:val="bottom"/>
            <w:hideMark/>
          </w:tcPr>
          <w:p w:rsidR="00715345" w:rsidRDefault="00870D8D">
            <w:pPr>
              <w:jc w:val="right"/>
            </w:pPr>
            <w:r>
              <w:t>1597</w:t>
            </w:r>
          </w:p>
        </w:tc>
        <w:tc>
          <w:tcPr>
            <w:tcW w:w="202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715345">
            <w:pPr>
              <w:jc w:val="right"/>
            </w:pPr>
            <w:r>
              <w:t>1</w:t>
            </w:r>
            <w:r w:rsidR="00870D8D">
              <w:t>100</w:t>
            </w:r>
          </w:p>
        </w:tc>
        <w:tc>
          <w:tcPr>
            <w:tcW w:w="1900" w:type="dxa"/>
            <w:gridSpan w:val="5"/>
            <w:tcBorders>
              <w:top w:val="nil"/>
              <w:left w:val="nil"/>
              <w:bottom w:val="single" w:sz="4" w:space="0" w:color="FFFFFF"/>
              <w:right w:val="nil"/>
            </w:tcBorders>
            <w:shd w:val="clear" w:color="B8CCE4" w:fill="B8CCE4"/>
            <w:noWrap/>
            <w:vAlign w:val="bottom"/>
            <w:hideMark/>
          </w:tcPr>
          <w:p w:rsidR="00715345" w:rsidRDefault="00870D8D">
            <w:pPr>
              <w:jc w:val="right"/>
            </w:pPr>
            <w:r>
              <w:t>497</w:t>
            </w:r>
          </w:p>
        </w:tc>
      </w:tr>
      <w:tr w:rsid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715345">
            <w:r>
              <w:t>maj</w:t>
            </w:r>
          </w:p>
        </w:tc>
        <w:tc>
          <w:tcPr>
            <w:tcW w:w="1880" w:type="dxa"/>
            <w:gridSpan w:val="4"/>
            <w:tcBorders>
              <w:top w:val="nil"/>
              <w:left w:val="nil"/>
              <w:bottom w:val="single" w:sz="4" w:space="0" w:color="FFFFFF"/>
              <w:right w:val="single" w:sz="4" w:space="0" w:color="FFFFFF"/>
            </w:tcBorders>
            <w:shd w:val="clear" w:color="DBE5F1" w:fill="DBE5F1"/>
            <w:noWrap/>
            <w:vAlign w:val="bottom"/>
            <w:hideMark/>
          </w:tcPr>
          <w:p w:rsidR="00715345" w:rsidRDefault="00870D8D">
            <w:pPr>
              <w:jc w:val="right"/>
            </w:pPr>
            <w:r>
              <w:t>698</w:t>
            </w:r>
          </w:p>
        </w:tc>
        <w:tc>
          <w:tcPr>
            <w:tcW w:w="202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870D8D">
            <w:pPr>
              <w:jc w:val="right"/>
            </w:pPr>
            <w:r>
              <w:t>476</w:t>
            </w:r>
          </w:p>
        </w:tc>
        <w:tc>
          <w:tcPr>
            <w:tcW w:w="1900" w:type="dxa"/>
            <w:gridSpan w:val="5"/>
            <w:tcBorders>
              <w:top w:val="nil"/>
              <w:left w:val="nil"/>
              <w:bottom w:val="single" w:sz="4" w:space="0" w:color="FFFFFF"/>
              <w:right w:val="nil"/>
            </w:tcBorders>
            <w:shd w:val="clear" w:color="DBE5F1" w:fill="DBE5F1"/>
            <w:noWrap/>
            <w:vAlign w:val="bottom"/>
            <w:hideMark/>
          </w:tcPr>
          <w:p w:rsidR="00715345" w:rsidRDefault="00870D8D">
            <w:pPr>
              <w:jc w:val="right"/>
            </w:pPr>
            <w:r>
              <w:t>222</w:t>
            </w:r>
          </w:p>
        </w:tc>
      </w:tr>
      <w:tr w:rsid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715345">
            <w:r>
              <w:t>jun</w:t>
            </w:r>
          </w:p>
        </w:tc>
        <w:tc>
          <w:tcPr>
            <w:tcW w:w="1880" w:type="dxa"/>
            <w:gridSpan w:val="4"/>
            <w:tcBorders>
              <w:top w:val="nil"/>
              <w:left w:val="nil"/>
              <w:bottom w:val="single" w:sz="4" w:space="0" w:color="FFFFFF"/>
              <w:right w:val="single" w:sz="4" w:space="0" w:color="FFFFFF"/>
            </w:tcBorders>
            <w:shd w:val="clear" w:color="B8CCE4" w:fill="B8CCE4"/>
            <w:noWrap/>
            <w:vAlign w:val="bottom"/>
            <w:hideMark/>
          </w:tcPr>
          <w:p w:rsidR="00715345" w:rsidRDefault="00870D8D">
            <w:pPr>
              <w:jc w:val="right"/>
            </w:pPr>
            <w:r>
              <w:t>596</w:t>
            </w:r>
          </w:p>
        </w:tc>
        <w:tc>
          <w:tcPr>
            <w:tcW w:w="202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870D8D">
            <w:pPr>
              <w:jc w:val="right"/>
            </w:pPr>
            <w:r>
              <w:t>398</w:t>
            </w:r>
          </w:p>
        </w:tc>
        <w:tc>
          <w:tcPr>
            <w:tcW w:w="1900" w:type="dxa"/>
            <w:gridSpan w:val="5"/>
            <w:tcBorders>
              <w:top w:val="nil"/>
              <w:left w:val="nil"/>
              <w:bottom w:val="single" w:sz="4" w:space="0" w:color="FFFFFF"/>
              <w:right w:val="nil"/>
            </w:tcBorders>
            <w:shd w:val="clear" w:color="B8CCE4" w:fill="B8CCE4"/>
            <w:noWrap/>
            <w:vAlign w:val="bottom"/>
            <w:hideMark/>
          </w:tcPr>
          <w:p w:rsidR="00715345" w:rsidRDefault="00870D8D">
            <w:pPr>
              <w:jc w:val="right"/>
            </w:pPr>
            <w:r>
              <w:t>198</w:t>
            </w:r>
          </w:p>
        </w:tc>
      </w:tr>
      <w:tr w:rsid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715345">
            <w:r>
              <w:t>jul</w:t>
            </w:r>
          </w:p>
        </w:tc>
        <w:tc>
          <w:tcPr>
            <w:tcW w:w="1880" w:type="dxa"/>
            <w:gridSpan w:val="4"/>
            <w:tcBorders>
              <w:top w:val="nil"/>
              <w:left w:val="nil"/>
              <w:bottom w:val="single" w:sz="4" w:space="0" w:color="FFFFFF"/>
              <w:right w:val="single" w:sz="4" w:space="0" w:color="FFFFFF"/>
            </w:tcBorders>
            <w:shd w:val="clear" w:color="DBE5F1" w:fill="DBE5F1"/>
            <w:noWrap/>
            <w:vAlign w:val="bottom"/>
            <w:hideMark/>
          </w:tcPr>
          <w:p w:rsidR="00715345" w:rsidRDefault="00870D8D">
            <w:pPr>
              <w:jc w:val="right"/>
            </w:pPr>
            <w:r>
              <w:t>772</w:t>
            </w:r>
          </w:p>
        </w:tc>
        <w:tc>
          <w:tcPr>
            <w:tcW w:w="202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715345">
            <w:pPr>
              <w:jc w:val="right"/>
            </w:pPr>
            <w:r>
              <w:t>4</w:t>
            </w:r>
            <w:r w:rsidR="00870D8D">
              <w:t>79</w:t>
            </w:r>
          </w:p>
        </w:tc>
        <w:tc>
          <w:tcPr>
            <w:tcW w:w="1900" w:type="dxa"/>
            <w:gridSpan w:val="5"/>
            <w:tcBorders>
              <w:top w:val="nil"/>
              <w:left w:val="nil"/>
              <w:bottom w:val="single" w:sz="4" w:space="0" w:color="FFFFFF"/>
              <w:right w:val="nil"/>
            </w:tcBorders>
            <w:shd w:val="clear" w:color="DBE5F1" w:fill="DBE5F1"/>
            <w:noWrap/>
            <w:vAlign w:val="bottom"/>
            <w:hideMark/>
          </w:tcPr>
          <w:p w:rsidR="00715345" w:rsidRDefault="00715345">
            <w:pPr>
              <w:jc w:val="right"/>
            </w:pPr>
            <w:r>
              <w:t>2</w:t>
            </w:r>
            <w:r w:rsidR="00870D8D">
              <w:t>93</w:t>
            </w:r>
          </w:p>
        </w:tc>
      </w:tr>
      <w:tr w:rsid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715345">
            <w:r>
              <w:t>avgust</w:t>
            </w:r>
          </w:p>
        </w:tc>
        <w:tc>
          <w:tcPr>
            <w:tcW w:w="1880" w:type="dxa"/>
            <w:gridSpan w:val="4"/>
            <w:tcBorders>
              <w:top w:val="nil"/>
              <w:left w:val="nil"/>
              <w:bottom w:val="single" w:sz="4" w:space="0" w:color="FFFFFF"/>
              <w:right w:val="single" w:sz="4" w:space="0" w:color="FFFFFF"/>
            </w:tcBorders>
            <w:shd w:val="clear" w:color="B8CCE4" w:fill="B8CCE4"/>
            <w:noWrap/>
            <w:vAlign w:val="bottom"/>
            <w:hideMark/>
          </w:tcPr>
          <w:p w:rsidR="00715345" w:rsidRDefault="00870D8D">
            <w:pPr>
              <w:jc w:val="right"/>
            </w:pPr>
            <w:r>
              <w:t>702</w:t>
            </w:r>
          </w:p>
        </w:tc>
        <w:tc>
          <w:tcPr>
            <w:tcW w:w="202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870D8D">
            <w:pPr>
              <w:jc w:val="right"/>
            </w:pPr>
            <w:r>
              <w:t>292</w:t>
            </w:r>
          </w:p>
        </w:tc>
        <w:tc>
          <w:tcPr>
            <w:tcW w:w="1900" w:type="dxa"/>
            <w:gridSpan w:val="5"/>
            <w:tcBorders>
              <w:top w:val="nil"/>
              <w:left w:val="nil"/>
              <w:bottom w:val="single" w:sz="4" w:space="0" w:color="FFFFFF"/>
              <w:right w:val="nil"/>
            </w:tcBorders>
            <w:shd w:val="clear" w:color="B8CCE4" w:fill="B8CCE4"/>
            <w:noWrap/>
            <w:vAlign w:val="bottom"/>
            <w:hideMark/>
          </w:tcPr>
          <w:p w:rsidR="00715345" w:rsidRDefault="00870D8D">
            <w:pPr>
              <w:jc w:val="right"/>
            </w:pPr>
            <w:r>
              <w:t>410</w:t>
            </w:r>
          </w:p>
        </w:tc>
      </w:tr>
      <w:tr w:rsid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715345">
            <w:r>
              <w:t>septembar</w:t>
            </w:r>
          </w:p>
        </w:tc>
        <w:tc>
          <w:tcPr>
            <w:tcW w:w="1880" w:type="dxa"/>
            <w:gridSpan w:val="4"/>
            <w:tcBorders>
              <w:top w:val="nil"/>
              <w:left w:val="nil"/>
              <w:bottom w:val="single" w:sz="4" w:space="0" w:color="FFFFFF"/>
              <w:right w:val="single" w:sz="4" w:space="0" w:color="FFFFFF"/>
            </w:tcBorders>
            <w:shd w:val="clear" w:color="DBE5F1" w:fill="DBE5F1"/>
            <w:noWrap/>
            <w:vAlign w:val="bottom"/>
            <w:hideMark/>
          </w:tcPr>
          <w:p w:rsidR="00715345" w:rsidRDefault="00870D8D">
            <w:pPr>
              <w:jc w:val="right"/>
            </w:pPr>
            <w:r>
              <w:t>910</w:t>
            </w:r>
          </w:p>
        </w:tc>
        <w:tc>
          <w:tcPr>
            <w:tcW w:w="202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870D8D">
            <w:pPr>
              <w:jc w:val="right"/>
            </w:pPr>
            <w:r>
              <w:t>373</w:t>
            </w:r>
          </w:p>
        </w:tc>
        <w:tc>
          <w:tcPr>
            <w:tcW w:w="1900" w:type="dxa"/>
            <w:gridSpan w:val="5"/>
            <w:tcBorders>
              <w:top w:val="nil"/>
              <w:left w:val="nil"/>
              <w:bottom w:val="single" w:sz="4" w:space="0" w:color="FFFFFF"/>
              <w:right w:val="nil"/>
            </w:tcBorders>
            <w:shd w:val="clear" w:color="DBE5F1" w:fill="DBE5F1"/>
            <w:noWrap/>
            <w:vAlign w:val="bottom"/>
            <w:hideMark/>
          </w:tcPr>
          <w:p w:rsidR="00715345" w:rsidRDefault="00870D8D">
            <w:pPr>
              <w:jc w:val="right"/>
            </w:pPr>
            <w:r>
              <w:t>537</w:t>
            </w:r>
          </w:p>
        </w:tc>
      </w:tr>
      <w:tr w:rsid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715345">
            <w:r>
              <w:t>oktobar</w:t>
            </w:r>
          </w:p>
        </w:tc>
        <w:tc>
          <w:tcPr>
            <w:tcW w:w="1880" w:type="dxa"/>
            <w:gridSpan w:val="4"/>
            <w:tcBorders>
              <w:top w:val="nil"/>
              <w:left w:val="nil"/>
              <w:bottom w:val="single" w:sz="4" w:space="0" w:color="FFFFFF"/>
              <w:right w:val="single" w:sz="4" w:space="0" w:color="FFFFFF"/>
            </w:tcBorders>
            <w:shd w:val="clear" w:color="B8CCE4" w:fill="B8CCE4"/>
            <w:noWrap/>
            <w:vAlign w:val="bottom"/>
            <w:hideMark/>
          </w:tcPr>
          <w:p w:rsidR="00715345" w:rsidRDefault="00870D8D">
            <w:pPr>
              <w:jc w:val="right"/>
            </w:pPr>
            <w:r>
              <w:t>2.516</w:t>
            </w:r>
          </w:p>
        </w:tc>
        <w:tc>
          <w:tcPr>
            <w:tcW w:w="202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715345">
            <w:pPr>
              <w:jc w:val="right"/>
            </w:pPr>
            <w:r>
              <w:t>1</w:t>
            </w:r>
            <w:r w:rsidR="00870D8D">
              <w:t>.428</w:t>
            </w:r>
          </w:p>
        </w:tc>
        <w:tc>
          <w:tcPr>
            <w:tcW w:w="1900" w:type="dxa"/>
            <w:gridSpan w:val="5"/>
            <w:tcBorders>
              <w:top w:val="nil"/>
              <w:left w:val="nil"/>
              <w:bottom w:val="single" w:sz="4" w:space="0" w:color="FFFFFF"/>
              <w:right w:val="nil"/>
            </w:tcBorders>
            <w:shd w:val="clear" w:color="B8CCE4" w:fill="B8CCE4"/>
            <w:noWrap/>
            <w:vAlign w:val="bottom"/>
            <w:hideMark/>
          </w:tcPr>
          <w:p w:rsidR="00715345" w:rsidRDefault="00870D8D">
            <w:pPr>
              <w:jc w:val="right"/>
            </w:pPr>
            <w:r>
              <w:t>1.088</w:t>
            </w:r>
          </w:p>
        </w:tc>
      </w:tr>
      <w:tr w:rsid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715345">
            <w:r>
              <w:t>novembar</w:t>
            </w:r>
          </w:p>
        </w:tc>
        <w:tc>
          <w:tcPr>
            <w:tcW w:w="1880" w:type="dxa"/>
            <w:gridSpan w:val="4"/>
            <w:tcBorders>
              <w:top w:val="nil"/>
              <w:left w:val="nil"/>
              <w:bottom w:val="single" w:sz="4" w:space="0" w:color="FFFFFF"/>
              <w:right w:val="single" w:sz="4" w:space="0" w:color="FFFFFF"/>
            </w:tcBorders>
            <w:shd w:val="clear" w:color="DBE5F1" w:fill="DBE5F1"/>
            <w:noWrap/>
            <w:vAlign w:val="bottom"/>
            <w:hideMark/>
          </w:tcPr>
          <w:p w:rsidR="00715345" w:rsidRDefault="00870D8D">
            <w:pPr>
              <w:jc w:val="right"/>
            </w:pPr>
            <w:r>
              <w:t>2.548</w:t>
            </w:r>
          </w:p>
        </w:tc>
        <w:tc>
          <w:tcPr>
            <w:tcW w:w="202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715345">
            <w:pPr>
              <w:jc w:val="right"/>
            </w:pPr>
            <w:r>
              <w:t>1</w:t>
            </w:r>
            <w:r w:rsidR="00870D8D">
              <w:t>.535</w:t>
            </w:r>
          </w:p>
        </w:tc>
        <w:tc>
          <w:tcPr>
            <w:tcW w:w="1900" w:type="dxa"/>
            <w:gridSpan w:val="5"/>
            <w:tcBorders>
              <w:top w:val="nil"/>
              <w:left w:val="nil"/>
              <w:bottom w:val="single" w:sz="4" w:space="0" w:color="FFFFFF"/>
              <w:right w:val="nil"/>
            </w:tcBorders>
            <w:shd w:val="clear" w:color="DBE5F1" w:fill="DBE5F1"/>
            <w:noWrap/>
            <w:vAlign w:val="bottom"/>
            <w:hideMark/>
          </w:tcPr>
          <w:p w:rsidR="00715345" w:rsidRDefault="00870D8D">
            <w:pPr>
              <w:jc w:val="right"/>
            </w:pPr>
            <w:r>
              <w:t>1.013</w:t>
            </w:r>
          </w:p>
        </w:tc>
      </w:tr>
      <w:tr w:rsid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715345">
            <w:r>
              <w:t>decembar</w:t>
            </w:r>
          </w:p>
        </w:tc>
        <w:tc>
          <w:tcPr>
            <w:tcW w:w="1880" w:type="dxa"/>
            <w:gridSpan w:val="4"/>
            <w:tcBorders>
              <w:top w:val="nil"/>
              <w:left w:val="nil"/>
              <w:bottom w:val="single" w:sz="4" w:space="0" w:color="FFFFFF"/>
              <w:right w:val="single" w:sz="4" w:space="0" w:color="FFFFFF"/>
            </w:tcBorders>
            <w:shd w:val="clear" w:color="B8CCE4" w:fill="B8CCE4"/>
            <w:noWrap/>
            <w:vAlign w:val="bottom"/>
            <w:hideMark/>
          </w:tcPr>
          <w:p w:rsidR="00715345" w:rsidRDefault="00870D8D">
            <w:pPr>
              <w:jc w:val="right"/>
            </w:pPr>
            <w:r>
              <w:t>3.883</w:t>
            </w:r>
          </w:p>
        </w:tc>
        <w:tc>
          <w:tcPr>
            <w:tcW w:w="202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715345">
            <w:pPr>
              <w:jc w:val="right"/>
            </w:pPr>
            <w:r>
              <w:t>2</w:t>
            </w:r>
            <w:r w:rsidR="00870D8D">
              <w:t>.534</w:t>
            </w:r>
          </w:p>
        </w:tc>
        <w:tc>
          <w:tcPr>
            <w:tcW w:w="1900" w:type="dxa"/>
            <w:gridSpan w:val="5"/>
            <w:tcBorders>
              <w:top w:val="nil"/>
              <w:left w:val="nil"/>
              <w:bottom w:val="single" w:sz="4" w:space="0" w:color="FFFFFF"/>
              <w:right w:val="nil"/>
            </w:tcBorders>
            <w:shd w:val="clear" w:color="B8CCE4" w:fill="B8CCE4"/>
            <w:noWrap/>
            <w:vAlign w:val="bottom"/>
            <w:hideMark/>
          </w:tcPr>
          <w:p w:rsidR="00715345" w:rsidRDefault="00870D8D">
            <w:pPr>
              <w:jc w:val="right"/>
            </w:pPr>
            <w:r>
              <w:t>1.349</w:t>
            </w:r>
          </w:p>
        </w:tc>
      </w:tr>
      <w:tr w:rsidR="00715345" w:rsidTr="00715345">
        <w:trPr>
          <w:gridAfter w:val="3"/>
          <w:wAfter w:w="935" w:type="dxa"/>
          <w:trHeight w:val="300"/>
        </w:trPr>
        <w:tc>
          <w:tcPr>
            <w:tcW w:w="4100" w:type="dxa"/>
            <w:gridSpan w:val="5"/>
            <w:tcBorders>
              <w:top w:val="nil"/>
              <w:left w:val="nil"/>
              <w:bottom w:val="nil"/>
              <w:right w:val="single" w:sz="4" w:space="0" w:color="FFFFFF"/>
            </w:tcBorders>
            <w:shd w:val="clear" w:color="DBE5F1" w:fill="DBE5F1"/>
            <w:noWrap/>
            <w:vAlign w:val="bottom"/>
            <w:hideMark/>
          </w:tcPr>
          <w:p w:rsidR="00715345" w:rsidRDefault="00715345">
            <w:r>
              <w:t>UKUPNO</w:t>
            </w:r>
          </w:p>
        </w:tc>
        <w:tc>
          <w:tcPr>
            <w:tcW w:w="1880" w:type="dxa"/>
            <w:gridSpan w:val="4"/>
            <w:tcBorders>
              <w:top w:val="nil"/>
              <w:left w:val="nil"/>
              <w:bottom w:val="nil"/>
              <w:right w:val="single" w:sz="4" w:space="0" w:color="FFFFFF"/>
            </w:tcBorders>
            <w:shd w:val="clear" w:color="DBE5F1" w:fill="DBE5F1"/>
            <w:noWrap/>
            <w:vAlign w:val="bottom"/>
            <w:hideMark/>
          </w:tcPr>
          <w:p w:rsidR="00715345" w:rsidRDefault="00B41A04">
            <w:pPr>
              <w:jc w:val="right"/>
            </w:pPr>
            <w:r>
              <w:t>24179</w:t>
            </w:r>
          </w:p>
        </w:tc>
        <w:tc>
          <w:tcPr>
            <w:tcW w:w="2020" w:type="dxa"/>
            <w:gridSpan w:val="5"/>
            <w:tcBorders>
              <w:top w:val="nil"/>
              <w:left w:val="nil"/>
              <w:bottom w:val="nil"/>
              <w:right w:val="single" w:sz="4" w:space="0" w:color="FFFFFF"/>
            </w:tcBorders>
            <w:shd w:val="clear" w:color="DBE5F1" w:fill="DBE5F1"/>
            <w:noWrap/>
            <w:vAlign w:val="bottom"/>
            <w:hideMark/>
          </w:tcPr>
          <w:p w:rsidR="00715345" w:rsidRDefault="00715345">
            <w:pPr>
              <w:jc w:val="right"/>
            </w:pPr>
            <w:r>
              <w:t>1</w:t>
            </w:r>
            <w:r w:rsidR="00B41A04">
              <w:t>5723</w:t>
            </w:r>
          </w:p>
        </w:tc>
        <w:tc>
          <w:tcPr>
            <w:tcW w:w="1900" w:type="dxa"/>
            <w:gridSpan w:val="5"/>
            <w:tcBorders>
              <w:top w:val="nil"/>
              <w:left w:val="nil"/>
              <w:bottom w:val="nil"/>
              <w:right w:val="nil"/>
            </w:tcBorders>
            <w:shd w:val="clear" w:color="DBE5F1" w:fill="DBE5F1"/>
            <w:noWrap/>
            <w:vAlign w:val="bottom"/>
            <w:hideMark/>
          </w:tcPr>
          <w:p w:rsidR="00715345" w:rsidRDefault="00B41A04">
            <w:pPr>
              <w:jc w:val="right"/>
            </w:pPr>
            <w:r>
              <w:t>8456</w:t>
            </w:r>
          </w:p>
        </w:tc>
      </w:tr>
      <w:tr w:rsidR="00715345" w:rsidTr="00715345">
        <w:trPr>
          <w:gridAfter w:val="3"/>
          <w:wAfter w:w="935" w:type="dxa"/>
          <w:trHeight w:val="300"/>
        </w:trPr>
        <w:tc>
          <w:tcPr>
            <w:tcW w:w="4100" w:type="dxa"/>
            <w:gridSpan w:val="5"/>
            <w:tcBorders>
              <w:top w:val="nil"/>
              <w:left w:val="nil"/>
              <w:bottom w:val="nil"/>
              <w:right w:val="nil"/>
            </w:tcBorders>
            <w:shd w:val="clear" w:color="auto" w:fill="auto"/>
            <w:noWrap/>
            <w:vAlign w:val="bottom"/>
            <w:hideMark/>
          </w:tcPr>
          <w:p w:rsidR="00715345" w:rsidRDefault="00715345"/>
          <w:p w:rsidR="00715345" w:rsidRDefault="00715345">
            <w:r>
              <w:t>merno mesto 5</w:t>
            </w:r>
          </w:p>
        </w:tc>
        <w:tc>
          <w:tcPr>
            <w:tcW w:w="1880" w:type="dxa"/>
            <w:gridSpan w:val="4"/>
            <w:tcBorders>
              <w:top w:val="nil"/>
              <w:left w:val="nil"/>
              <w:bottom w:val="nil"/>
              <w:right w:val="nil"/>
            </w:tcBorders>
            <w:shd w:val="clear" w:color="auto" w:fill="auto"/>
            <w:noWrap/>
            <w:vAlign w:val="bottom"/>
            <w:hideMark/>
          </w:tcPr>
          <w:p w:rsidR="00715345" w:rsidRDefault="00715345"/>
        </w:tc>
        <w:tc>
          <w:tcPr>
            <w:tcW w:w="2020" w:type="dxa"/>
            <w:gridSpan w:val="5"/>
            <w:tcBorders>
              <w:top w:val="nil"/>
              <w:left w:val="nil"/>
              <w:bottom w:val="nil"/>
              <w:right w:val="nil"/>
            </w:tcBorders>
            <w:shd w:val="clear" w:color="auto" w:fill="auto"/>
            <w:noWrap/>
            <w:vAlign w:val="bottom"/>
            <w:hideMark/>
          </w:tcPr>
          <w:p w:rsidR="00715345" w:rsidRDefault="00715345"/>
        </w:tc>
        <w:tc>
          <w:tcPr>
            <w:tcW w:w="1900" w:type="dxa"/>
            <w:gridSpan w:val="5"/>
            <w:tcBorders>
              <w:top w:val="nil"/>
              <w:left w:val="nil"/>
              <w:bottom w:val="nil"/>
              <w:right w:val="nil"/>
            </w:tcBorders>
            <w:shd w:val="clear" w:color="auto" w:fill="auto"/>
            <w:noWrap/>
            <w:vAlign w:val="bottom"/>
            <w:hideMark/>
          </w:tcPr>
          <w:p w:rsidR="00715345" w:rsidRDefault="00715345"/>
        </w:tc>
      </w:tr>
      <w:tr w:rsidR="00715345" w:rsidTr="00715345">
        <w:trPr>
          <w:gridAfter w:val="3"/>
          <w:wAfter w:w="935" w:type="dxa"/>
          <w:trHeight w:val="300"/>
        </w:trPr>
        <w:tc>
          <w:tcPr>
            <w:tcW w:w="4100" w:type="dxa"/>
            <w:gridSpan w:val="5"/>
            <w:tcBorders>
              <w:top w:val="nil"/>
              <w:left w:val="nil"/>
              <w:bottom w:val="nil"/>
              <w:right w:val="nil"/>
            </w:tcBorders>
            <w:shd w:val="clear" w:color="auto" w:fill="auto"/>
            <w:noWrap/>
            <w:vAlign w:val="bottom"/>
            <w:hideMark/>
          </w:tcPr>
          <w:p w:rsidR="00715345" w:rsidRDefault="00715345">
            <w:r>
              <w:t>ED broj   0223243872</w:t>
            </w:r>
          </w:p>
        </w:tc>
        <w:tc>
          <w:tcPr>
            <w:tcW w:w="1880" w:type="dxa"/>
            <w:gridSpan w:val="4"/>
            <w:tcBorders>
              <w:top w:val="nil"/>
              <w:left w:val="nil"/>
              <w:bottom w:val="nil"/>
              <w:right w:val="nil"/>
            </w:tcBorders>
            <w:shd w:val="clear" w:color="auto" w:fill="auto"/>
            <w:noWrap/>
            <w:vAlign w:val="bottom"/>
            <w:hideMark/>
          </w:tcPr>
          <w:p w:rsidR="00715345" w:rsidRDefault="00715345"/>
        </w:tc>
        <w:tc>
          <w:tcPr>
            <w:tcW w:w="2020" w:type="dxa"/>
            <w:gridSpan w:val="5"/>
            <w:tcBorders>
              <w:top w:val="nil"/>
              <w:left w:val="nil"/>
              <w:bottom w:val="nil"/>
              <w:right w:val="nil"/>
            </w:tcBorders>
            <w:shd w:val="clear" w:color="auto" w:fill="auto"/>
            <w:noWrap/>
            <w:vAlign w:val="bottom"/>
            <w:hideMark/>
          </w:tcPr>
          <w:p w:rsidR="00715345" w:rsidRDefault="00715345"/>
        </w:tc>
        <w:tc>
          <w:tcPr>
            <w:tcW w:w="1900" w:type="dxa"/>
            <w:gridSpan w:val="5"/>
            <w:tcBorders>
              <w:top w:val="nil"/>
              <w:left w:val="nil"/>
              <w:bottom w:val="nil"/>
              <w:right w:val="nil"/>
            </w:tcBorders>
            <w:shd w:val="clear" w:color="auto" w:fill="auto"/>
            <w:noWrap/>
            <w:vAlign w:val="bottom"/>
            <w:hideMark/>
          </w:tcPr>
          <w:p w:rsidR="00715345" w:rsidRDefault="00715345"/>
        </w:tc>
      </w:tr>
      <w:tr w:rsidR="00715345" w:rsidTr="00715345">
        <w:trPr>
          <w:gridAfter w:val="3"/>
          <w:wAfter w:w="935" w:type="dxa"/>
          <w:trHeight w:val="300"/>
        </w:trPr>
        <w:tc>
          <w:tcPr>
            <w:tcW w:w="4100" w:type="dxa"/>
            <w:gridSpan w:val="5"/>
            <w:tcBorders>
              <w:top w:val="nil"/>
              <w:left w:val="nil"/>
              <w:bottom w:val="nil"/>
              <w:right w:val="nil"/>
            </w:tcBorders>
            <w:shd w:val="clear" w:color="auto" w:fill="auto"/>
            <w:noWrap/>
            <w:vAlign w:val="bottom"/>
            <w:hideMark/>
          </w:tcPr>
          <w:p w:rsidR="00715345" w:rsidRDefault="00715345">
            <w:r>
              <w:t>odobrena snaga   5.75KW</w:t>
            </w:r>
          </w:p>
        </w:tc>
        <w:tc>
          <w:tcPr>
            <w:tcW w:w="1880" w:type="dxa"/>
            <w:gridSpan w:val="4"/>
            <w:tcBorders>
              <w:top w:val="nil"/>
              <w:left w:val="nil"/>
              <w:bottom w:val="nil"/>
              <w:right w:val="nil"/>
            </w:tcBorders>
            <w:shd w:val="clear" w:color="auto" w:fill="auto"/>
            <w:noWrap/>
            <w:vAlign w:val="bottom"/>
            <w:hideMark/>
          </w:tcPr>
          <w:p w:rsidR="00715345" w:rsidRDefault="00715345"/>
        </w:tc>
        <w:tc>
          <w:tcPr>
            <w:tcW w:w="2020" w:type="dxa"/>
            <w:gridSpan w:val="5"/>
            <w:tcBorders>
              <w:top w:val="nil"/>
              <w:left w:val="nil"/>
              <w:bottom w:val="nil"/>
              <w:right w:val="nil"/>
            </w:tcBorders>
            <w:shd w:val="clear" w:color="auto" w:fill="auto"/>
            <w:noWrap/>
            <w:vAlign w:val="bottom"/>
            <w:hideMark/>
          </w:tcPr>
          <w:p w:rsidR="00715345" w:rsidRDefault="00715345"/>
        </w:tc>
        <w:tc>
          <w:tcPr>
            <w:tcW w:w="1900" w:type="dxa"/>
            <w:gridSpan w:val="5"/>
            <w:tcBorders>
              <w:top w:val="nil"/>
              <w:left w:val="nil"/>
              <w:bottom w:val="nil"/>
              <w:right w:val="nil"/>
            </w:tcBorders>
            <w:shd w:val="clear" w:color="auto" w:fill="auto"/>
            <w:noWrap/>
            <w:vAlign w:val="bottom"/>
            <w:hideMark/>
          </w:tcPr>
          <w:p w:rsidR="00715345" w:rsidRDefault="00715345"/>
        </w:tc>
      </w:tr>
      <w:tr w:rsidR="00715345" w:rsidTr="00715345">
        <w:trPr>
          <w:gridAfter w:val="3"/>
          <w:wAfter w:w="935" w:type="dxa"/>
          <w:trHeight w:val="300"/>
        </w:trPr>
        <w:tc>
          <w:tcPr>
            <w:tcW w:w="4100" w:type="dxa"/>
            <w:gridSpan w:val="5"/>
            <w:tcBorders>
              <w:top w:val="nil"/>
              <w:left w:val="nil"/>
              <w:bottom w:val="nil"/>
              <w:right w:val="nil"/>
            </w:tcBorders>
            <w:shd w:val="clear" w:color="auto" w:fill="auto"/>
            <w:noWrap/>
            <w:vAlign w:val="bottom"/>
            <w:hideMark/>
          </w:tcPr>
          <w:p w:rsidR="00715345" w:rsidRDefault="00715345">
            <w:r>
              <w:t>DIVČIBARE</w:t>
            </w:r>
          </w:p>
        </w:tc>
        <w:tc>
          <w:tcPr>
            <w:tcW w:w="1880" w:type="dxa"/>
            <w:gridSpan w:val="4"/>
            <w:tcBorders>
              <w:top w:val="nil"/>
              <w:left w:val="nil"/>
              <w:bottom w:val="nil"/>
              <w:right w:val="nil"/>
            </w:tcBorders>
            <w:shd w:val="clear" w:color="auto" w:fill="auto"/>
            <w:noWrap/>
            <w:vAlign w:val="bottom"/>
            <w:hideMark/>
          </w:tcPr>
          <w:p w:rsidR="00715345" w:rsidRDefault="00715345"/>
        </w:tc>
        <w:tc>
          <w:tcPr>
            <w:tcW w:w="2020" w:type="dxa"/>
            <w:gridSpan w:val="5"/>
            <w:tcBorders>
              <w:top w:val="nil"/>
              <w:left w:val="nil"/>
              <w:bottom w:val="nil"/>
              <w:right w:val="nil"/>
            </w:tcBorders>
            <w:shd w:val="clear" w:color="auto" w:fill="auto"/>
            <w:noWrap/>
            <w:vAlign w:val="bottom"/>
            <w:hideMark/>
          </w:tcPr>
          <w:p w:rsidR="00715345" w:rsidRDefault="00715345"/>
        </w:tc>
        <w:tc>
          <w:tcPr>
            <w:tcW w:w="1900" w:type="dxa"/>
            <w:gridSpan w:val="5"/>
            <w:tcBorders>
              <w:top w:val="nil"/>
              <w:left w:val="nil"/>
              <w:bottom w:val="nil"/>
              <w:right w:val="nil"/>
            </w:tcBorders>
            <w:shd w:val="clear" w:color="auto" w:fill="auto"/>
            <w:noWrap/>
            <w:vAlign w:val="bottom"/>
            <w:hideMark/>
          </w:tcPr>
          <w:p w:rsidR="00715345" w:rsidRDefault="00715345"/>
        </w:tc>
      </w:tr>
      <w:tr w:rsidR="00715345" w:rsidTr="00715345">
        <w:trPr>
          <w:gridAfter w:val="3"/>
          <w:wAfter w:w="935" w:type="dxa"/>
          <w:trHeight w:val="300"/>
        </w:trPr>
        <w:tc>
          <w:tcPr>
            <w:tcW w:w="4100" w:type="dxa"/>
            <w:gridSpan w:val="5"/>
            <w:tcBorders>
              <w:top w:val="nil"/>
              <w:left w:val="nil"/>
              <w:bottom w:val="single" w:sz="12" w:space="0" w:color="FFFFFF"/>
              <w:right w:val="single" w:sz="4" w:space="0" w:color="FFFFFF"/>
            </w:tcBorders>
            <w:shd w:val="clear" w:color="4F81BD" w:fill="4F81BD"/>
            <w:noWrap/>
            <w:vAlign w:val="bottom"/>
            <w:hideMark/>
          </w:tcPr>
          <w:p w:rsidR="00715345" w:rsidRDefault="00715345">
            <w:pPr>
              <w:rPr>
                <w:b/>
                <w:bCs/>
                <w:color w:val="FFFFFF"/>
              </w:rPr>
            </w:pPr>
            <w:r>
              <w:rPr>
                <w:b/>
                <w:bCs/>
                <w:color w:val="FFFFFF"/>
              </w:rPr>
              <w:t>period 2015</w:t>
            </w:r>
          </w:p>
        </w:tc>
        <w:tc>
          <w:tcPr>
            <w:tcW w:w="1880" w:type="dxa"/>
            <w:gridSpan w:val="4"/>
            <w:tcBorders>
              <w:top w:val="nil"/>
              <w:left w:val="nil"/>
              <w:bottom w:val="single" w:sz="12" w:space="0" w:color="FFFFFF"/>
              <w:right w:val="single" w:sz="4" w:space="0" w:color="FFFFFF"/>
            </w:tcBorders>
            <w:shd w:val="clear" w:color="4F81BD" w:fill="4F81BD"/>
            <w:noWrap/>
            <w:vAlign w:val="bottom"/>
            <w:hideMark/>
          </w:tcPr>
          <w:p w:rsidR="00715345" w:rsidRDefault="00715345">
            <w:pPr>
              <w:rPr>
                <w:b/>
                <w:bCs/>
                <w:color w:val="FFFFFF"/>
              </w:rPr>
            </w:pPr>
            <w:r>
              <w:rPr>
                <w:b/>
                <w:bCs/>
                <w:color w:val="FFFFFF"/>
              </w:rPr>
              <w:t>Ukupno (kwh)</w:t>
            </w:r>
          </w:p>
        </w:tc>
        <w:tc>
          <w:tcPr>
            <w:tcW w:w="2020" w:type="dxa"/>
            <w:gridSpan w:val="5"/>
            <w:tcBorders>
              <w:top w:val="nil"/>
              <w:left w:val="nil"/>
              <w:bottom w:val="single" w:sz="12" w:space="0" w:color="FFFFFF"/>
              <w:right w:val="single" w:sz="4" w:space="0" w:color="FFFFFF"/>
            </w:tcBorders>
            <w:shd w:val="clear" w:color="4F81BD" w:fill="4F81BD"/>
            <w:noWrap/>
            <w:vAlign w:val="bottom"/>
            <w:hideMark/>
          </w:tcPr>
          <w:p w:rsidR="00715345" w:rsidRDefault="00715345">
            <w:pPr>
              <w:rPr>
                <w:b/>
                <w:bCs/>
                <w:color w:val="FFFFFF"/>
              </w:rPr>
            </w:pPr>
            <w:r>
              <w:rPr>
                <w:b/>
                <w:bCs/>
                <w:color w:val="FFFFFF"/>
              </w:rPr>
              <w:t>viša tarifa (kwh)</w:t>
            </w:r>
          </w:p>
        </w:tc>
        <w:tc>
          <w:tcPr>
            <w:tcW w:w="1900" w:type="dxa"/>
            <w:gridSpan w:val="5"/>
            <w:tcBorders>
              <w:top w:val="nil"/>
              <w:left w:val="nil"/>
              <w:bottom w:val="single" w:sz="12" w:space="0" w:color="FFFFFF"/>
              <w:right w:val="nil"/>
            </w:tcBorders>
            <w:shd w:val="clear" w:color="4F81BD" w:fill="4F81BD"/>
            <w:noWrap/>
            <w:vAlign w:val="bottom"/>
            <w:hideMark/>
          </w:tcPr>
          <w:p w:rsidR="00715345" w:rsidRDefault="00715345">
            <w:pPr>
              <w:rPr>
                <w:b/>
                <w:bCs/>
                <w:color w:val="FFFFFF"/>
              </w:rPr>
            </w:pPr>
            <w:r>
              <w:rPr>
                <w:b/>
                <w:bCs/>
                <w:color w:val="FFFFFF"/>
              </w:rPr>
              <w:t>Niža tarifa (kwh)</w:t>
            </w:r>
          </w:p>
        </w:tc>
      </w:tr>
      <w:tr w:rsid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715345">
            <w:pPr>
              <w:jc w:val="center"/>
            </w:pPr>
            <w:r>
              <w:t>1</w:t>
            </w:r>
          </w:p>
        </w:tc>
        <w:tc>
          <w:tcPr>
            <w:tcW w:w="1880" w:type="dxa"/>
            <w:gridSpan w:val="4"/>
            <w:tcBorders>
              <w:top w:val="nil"/>
              <w:left w:val="nil"/>
              <w:bottom w:val="single" w:sz="4" w:space="0" w:color="FFFFFF"/>
              <w:right w:val="single" w:sz="4" w:space="0" w:color="FFFFFF"/>
            </w:tcBorders>
            <w:shd w:val="clear" w:color="B8CCE4" w:fill="B8CCE4"/>
            <w:noWrap/>
            <w:vAlign w:val="bottom"/>
            <w:hideMark/>
          </w:tcPr>
          <w:p w:rsidR="00715345" w:rsidRDefault="00715345">
            <w:pPr>
              <w:jc w:val="center"/>
            </w:pPr>
            <w:r>
              <w:t>2 (3+4)</w:t>
            </w:r>
          </w:p>
        </w:tc>
        <w:tc>
          <w:tcPr>
            <w:tcW w:w="202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715345">
            <w:pPr>
              <w:jc w:val="center"/>
            </w:pPr>
            <w:r>
              <w:t>3</w:t>
            </w:r>
          </w:p>
        </w:tc>
        <w:tc>
          <w:tcPr>
            <w:tcW w:w="1900" w:type="dxa"/>
            <w:gridSpan w:val="5"/>
            <w:tcBorders>
              <w:top w:val="nil"/>
              <w:left w:val="nil"/>
              <w:bottom w:val="single" w:sz="4" w:space="0" w:color="FFFFFF"/>
              <w:right w:val="nil"/>
            </w:tcBorders>
            <w:shd w:val="clear" w:color="B8CCE4" w:fill="B8CCE4"/>
            <w:noWrap/>
            <w:vAlign w:val="bottom"/>
            <w:hideMark/>
          </w:tcPr>
          <w:p w:rsidR="00715345" w:rsidRDefault="00715345">
            <w:pPr>
              <w:jc w:val="center"/>
            </w:pPr>
            <w:r>
              <w:t>4</w:t>
            </w:r>
          </w:p>
        </w:tc>
      </w:tr>
      <w:tr w:rsid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715345">
            <w:r>
              <w:t>januar</w:t>
            </w:r>
          </w:p>
        </w:tc>
        <w:tc>
          <w:tcPr>
            <w:tcW w:w="1880" w:type="dxa"/>
            <w:gridSpan w:val="4"/>
            <w:tcBorders>
              <w:top w:val="nil"/>
              <w:left w:val="nil"/>
              <w:bottom w:val="single" w:sz="4" w:space="0" w:color="FFFFFF"/>
              <w:right w:val="single" w:sz="4" w:space="0" w:color="FFFFFF"/>
            </w:tcBorders>
            <w:shd w:val="clear" w:color="DBE5F1" w:fill="DBE5F1"/>
            <w:noWrap/>
            <w:vAlign w:val="bottom"/>
            <w:hideMark/>
          </w:tcPr>
          <w:p w:rsidR="00715345" w:rsidRDefault="00B41A04">
            <w:pPr>
              <w:jc w:val="right"/>
            </w:pPr>
            <w:r>
              <w:t>0</w:t>
            </w:r>
          </w:p>
        </w:tc>
        <w:tc>
          <w:tcPr>
            <w:tcW w:w="202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B41A04">
            <w:pPr>
              <w:jc w:val="right"/>
            </w:pPr>
            <w:r>
              <w:t>0</w:t>
            </w:r>
          </w:p>
        </w:tc>
        <w:tc>
          <w:tcPr>
            <w:tcW w:w="1900" w:type="dxa"/>
            <w:gridSpan w:val="5"/>
            <w:tcBorders>
              <w:top w:val="nil"/>
              <w:left w:val="nil"/>
              <w:bottom w:val="single" w:sz="4" w:space="0" w:color="FFFFFF"/>
              <w:right w:val="nil"/>
            </w:tcBorders>
            <w:shd w:val="clear" w:color="DBE5F1" w:fill="DBE5F1"/>
            <w:noWrap/>
            <w:vAlign w:val="bottom"/>
            <w:hideMark/>
          </w:tcPr>
          <w:p w:rsidR="00715345" w:rsidRDefault="00715345">
            <w:pPr>
              <w:jc w:val="right"/>
            </w:pPr>
            <w:r>
              <w:t>0</w:t>
            </w:r>
          </w:p>
        </w:tc>
      </w:tr>
      <w:tr w:rsid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715345">
            <w:r>
              <w:t>februar</w:t>
            </w:r>
          </w:p>
        </w:tc>
        <w:tc>
          <w:tcPr>
            <w:tcW w:w="1880" w:type="dxa"/>
            <w:gridSpan w:val="4"/>
            <w:tcBorders>
              <w:top w:val="nil"/>
              <w:left w:val="nil"/>
              <w:bottom w:val="single" w:sz="4" w:space="0" w:color="FFFFFF"/>
              <w:right w:val="single" w:sz="4" w:space="0" w:color="FFFFFF"/>
            </w:tcBorders>
            <w:shd w:val="clear" w:color="B8CCE4" w:fill="B8CCE4"/>
            <w:noWrap/>
            <w:vAlign w:val="bottom"/>
            <w:hideMark/>
          </w:tcPr>
          <w:p w:rsidR="00715345" w:rsidRDefault="00B41A04">
            <w:pPr>
              <w:jc w:val="right"/>
            </w:pPr>
            <w:r>
              <w:t>0</w:t>
            </w:r>
          </w:p>
        </w:tc>
        <w:tc>
          <w:tcPr>
            <w:tcW w:w="202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B41A04">
            <w:pPr>
              <w:jc w:val="right"/>
            </w:pPr>
            <w:r>
              <w:t>0</w:t>
            </w:r>
          </w:p>
        </w:tc>
        <w:tc>
          <w:tcPr>
            <w:tcW w:w="1900" w:type="dxa"/>
            <w:gridSpan w:val="5"/>
            <w:tcBorders>
              <w:top w:val="nil"/>
              <w:left w:val="nil"/>
              <w:bottom w:val="single" w:sz="4" w:space="0" w:color="FFFFFF"/>
              <w:right w:val="nil"/>
            </w:tcBorders>
            <w:shd w:val="clear" w:color="B8CCE4" w:fill="B8CCE4"/>
            <w:noWrap/>
            <w:vAlign w:val="bottom"/>
            <w:hideMark/>
          </w:tcPr>
          <w:p w:rsidR="00715345" w:rsidRDefault="00715345">
            <w:pPr>
              <w:jc w:val="right"/>
            </w:pPr>
            <w:r>
              <w:t>0</w:t>
            </w:r>
          </w:p>
        </w:tc>
      </w:tr>
      <w:tr w:rsid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715345">
            <w:r>
              <w:t>mart</w:t>
            </w:r>
          </w:p>
        </w:tc>
        <w:tc>
          <w:tcPr>
            <w:tcW w:w="1880" w:type="dxa"/>
            <w:gridSpan w:val="4"/>
            <w:tcBorders>
              <w:top w:val="nil"/>
              <w:left w:val="nil"/>
              <w:bottom w:val="single" w:sz="4" w:space="0" w:color="FFFFFF"/>
              <w:right w:val="single" w:sz="4" w:space="0" w:color="FFFFFF"/>
            </w:tcBorders>
            <w:shd w:val="clear" w:color="DBE5F1" w:fill="DBE5F1"/>
            <w:noWrap/>
            <w:vAlign w:val="bottom"/>
            <w:hideMark/>
          </w:tcPr>
          <w:p w:rsidR="00715345" w:rsidRDefault="00B41A04">
            <w:pPr>
              <w:jc w:val="right"/>
            </w:pPr>
            <w:r>
              <w:t>1235</w:t>
            </w:r>
          </w:p>
        </w:tc>
        <w:tc>
          <w:tcPr>
            <w:tcW w:w="202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B41A04">
            <w:pPr>
              <w:jc w:val="right"/>
            </w:pPr>
            <w:r>
              <w:t>1235</w:t>
            </w:r>
          </w:p>
        </w:tc>
        <w:tc>
          <w:tcPr>
            <w:tcW w:w="1900" w:type="dxa"/>
            <w:gridSpan w:val="5"/>
            <w:tcBorders>
              <w:top w:val="nil"/>
              <w:left w:val="nil"/>
              <w:bottom w:val="single" w:sz="4" w:space="0" w:color="FFFFFF"/>
              <w:right w:val="nil"/>
            </w:tcBorders>
            <w:shd w:val="clear" w:color="DBE5F1" w:fill="DBE5F1"/>
            <w:noWrap/>
            <w:vAlign w:val="bottom"/>
            <w:hideMark/>
          </w:tcPr>
          <w:p w:rsidR="00715345" w:rsidRDefault="00715345">
            <w:pPr>
              <w:jc w:val="right"/>
            </w:pPr>
            <w:r>
              <w:t>0</w:t>
            </w:r>
          </w:p>
        </w:tc>
      </w:tr>
      <w:tr w:rsid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715345">
            <w:r>
              <w:t>aprila</w:t>
            </w:r>
          </w:p>
        </w:tc>
        <w:tc>
          <w:tcPr>
            <w:tcW w:w="1880" w:type="dxa"/>
            <w:gridSpan w:val="4"/>
            <w:tcBorders>
              <w:top w:val="nil"/>
              <w:left w:val="nil"/>
              <w:bottom w:val="single" w:sz="4" w:space="0" w:color="FFFFFF"/>
              <w:right w:val="single" w:sz="4" w:space="0" w:color="FFFFFF"/>
            </w:tcBorders>
            <w:shd w:val="clear" w:color="B8CCE4" w:fill="B8CCE4"/>
            <w:noWrap/>
            <w:vAlign w:val="bottom"/>
            <w:hideMark/>
          </w:tcPr>
          <w:p w:rsidR="00715345" w:rsidRDefault="000C46A7">
            <w:pPr>
              <w:jc w:val="right"/>
            </w:pPr>
            <w:r>
              <w:t>413</w:t>
            </w:r>
          </w:p>
        </w:tc>
        <w:tc>
          <w:tcPr>
            <w:tcW w:w="202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0C46A7">
            <w:pPr>
              <w:jc w:val="right"/>
            </w:pPr>
            <w:r>
              <w:t>413</w:t>
            </w:r>
          </w:p>
        </w:tc>
        <w:tc>
          <w:tcPr>
            <w:tcW w:w="1900" w:type="dxa"/>
            <w:gridSpan w:val="5"/>
            <w:tcBorders>
              <w:top w:val="nil"/>
              <w:left w:val="nil"/>
              <w:bottom w:val="single" w:sz="4" w:space="0" w:color="FFFFFF"/>
              <w:right w:val="nil"/>
            </w:tcBorders>
            <w:shd w:val="clear" w:color="B8CCE4" w:fill="B8CCE4"/>
            <w:noWrap/>
            <w:vAlign w:val="bottom"/>
            <w:hideMark/>
          </w:tcPr>
          <w:p w:rsidR="00715345" w:rsidRDefault="00715345">
            <w:pPr>
              <w:jc w:val="right"/>
            </w:pPr>
            <w:r>
              <w:t>0</w:t>
            </w:r>
          </w:p>
        </w:tc>
      </w:tr>
      <w:tr w:rsid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715345">
            <w:r>
              <w:t>maj</w:t>
            </w:r>
          </w:p>
        </w:tc>
        <w:tc>
          <w:tcPr>
            <w:tcW w:w="1880" w:type="dxa"/>
            <w:gridSpan w:val="4"/>
            <w:tcBorders>
              <w:top w:val="nil"/>
              <w:left w:val="nil"/>
              <w:bottom w:val="single" w:sz="4" w:space="0" w:color="FFFFFF"/>
              <w:right w:val="single" w:sz="4" w:space="0" w:color="FFFFFF"/>
            </w:tcBorders>
            <w:shd w:val="clear" w:color="DBE5F1" w:fill="DBE5F1"/>
            <w:noWrap/>
            <w:vAlign w:val="bottom"/>
            <w:hideMark/>
          </w:tcPr>
          <w:p w:rsidR="00715345" w:rsidRDefault="000C46A7">
            <w:pPr>
              <w:jc w:val="right"/>
            </w:pPr>
            <w:r>
              <w:t>172</w:t>
            </w:r>
          </w:p>
        </w:tc>
        <w:tc>
          <w:tcPr>
            <w:tcW w:w="202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0C46A7">
            <w:pPr>
              <w:jc w:val="right"/>
            </w:pPr>
            <w:r>
              <w:t>172</w:t>
            </w:r>
          </w:p>
        </w:tc>
        <w:tc>
          <w:tcPr>
            <w:tcW w:w="1900" w:type="dxa"/>
            <w:gridSpan w:val="5"/>
            <w:tcBorders>
              <w:top w:val="nil"/>
              <w:left w:val="nil"/>
              <w:bottom w:val="single" w:sz="4" w:space="0" w:color="FFFFFF"/>
              <w:right w:val="nil"/>
            </w:tcBorders>
            <w:shd w:val="clear" w:color="DBE5F1" w:fill="DBE5F1"/>
            <w:noWrap/>
            <w:vAlign w:val="bottom"/>
            <w:hideMark/>
          </w:tcPr>
          <w:p w:rsidR="00715345" w:rsidRDefault="00715345">
            <w:pPr>
              <w:jc w:val="right"/>
            </w:pPr>
            <w:r>
              <w:t>0</w:t>
            </w:r>
          </w:p>
        </w:tc>
      </w:tr>
      <w:tr w:rsid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715345">
            <w:r>
              <w:t>jun</w:t>
            </w:r>
          </w:p>
        </w:tc>
        <w:tc>
          <w:tcPr>
            <w:tcW w:w="1880" w:type="dxa"/>
            <w:gridSpan w:val="4"/>
            <w:tcBorders>
              <w:top w:val="nil"/>
              <w:left w:val="nil"/>
              <w:bottom w:val="single" w:sz="4" w:space="0" w:color="FFFFFF"/>
              <w:right w:val="single" w:sz="4" w:space="0" w:color="FFFFFF"/>
            </w:tcBorders>
            <w:shd w:val="clear" w:color="B8CCE4" w:fill="B8CCE4"/>
            <w:noWrap/>
            <w:vAlign w:val="bottom"/>
            <w:hideMark/>
          </w:tcPr>
          <w:p w:rsidR="00715345" w:rsidRDefault="000C46A7">
            <w:pPr>
              <w:jc w:val="right"/>
            </w:pPr>
            <w:r>
              <w:t>48</w:t>
            </w:r>
          </w:p>
        </w:tc>
        <w:tc>
          <w:tcPr>
            <w:tcW w:w="202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0C46A7">
            <w:pPr>
              <w:jc w:val="right"/>
            </w:pPr>
            <w:r>
              <w:t>48</w:t>
            </w:r>
          </w:p>
        </w:tc>
        <w:tc>
          <w:tcPr>
            <w:tcW w:w="1900" w:type="dxa"/>
            <w:gridSpan w:val="5"/>
            <w:tcBorders>
              <w:top w:val="nil"/>
              <w:left w:val="nil"/>
              <w:bottom w:val="single" w:sz="4" w:space="0" w:color="FFFFFF"/>
              <w:right w:val="nil"/>
            </w:tcBorders>
            <w:shd w:val="clear" w:color="B8CCE4" w:fill="B8CCE4"/>
            <w:noWrap/>
            <w:vAlign w:val="bottom"/>
            <w:hideMark/>
          </w:tcPr>
          <w:p w:rsidR="00715345" w:rsidRDefault="00715345">
            <w:pPr>
              <w:jc w:val="right"/>
            </w:pPr>
            <w:r>
              <w:t>0</w:t>
            </w:r>
          </w:p>
        </w:tc>
      </w:tr>
      <w:tr w:rsid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715345">
            <w:r>
              <w:t>jul</w:t>
            </w:r>
          </w:p>
        </w:tc>
        <w:tc>
          <w:tcPr>
            <w:tcW w:w="1880" w:type="dxa"/>
            <w:gridSpan w:val="4"/>
            <w:tcBorders>
              <w:top w:val="nil"/>
              <w:left w:val="nil"/>
              <w:bottom w:val="single" w:sz="4" w:space="0" w:color="FFFFFF"/>
              <w:right w:val="single" w:sz="4" w:space="0" w:color="FFFFFF"/>
            </w:tcBorders>
            <w:shd w:val="clear" w:color="DBE5F1" w:fill="DBE5F1"/>
            <w:noWrap/>
            <w:vAlign w:val="bottom"/>
            <w:hideMark/>
          </w:tcPr>
          <w:p w:rsidR="00715345" w:rsidRDefault="000C46A7">
            <w:pPr>
              <w:jc w:val="right"/>
            </w:pPr>
            <w:r>
              <w:t>18</w:t>
            </w:r>
          </w:p>
        </w:tc>
        <w:tc>
          <w:tcPr>
            <w:tcW w:w="202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0C46A7">
            <w:pPr>
              <w:jc w:val="right"/>
            </w:pPr>
            <w:r>
              <w:t>18</w:t>
            </w:r>
          </w:p>
        </w:tc>
        <w:tc>
          <w:tcPr>
            <w:tcW w:w="1900" w:type="dxa"/>
            <w:gridSpan w:val="5"/>
            <w:tcBorders>
              <w:top w:val="nil"/>
              <w:left w:val="nil"/>
              <w:bottom w:val="single" w:sz="4" w:space="0" w:color="FFFFFF"/>
              <w:right w:val="nil"/>
            </w:tcBorders>
            <w:shd w:val="clear" w:color="DBE5F1" w:fill="DBE5F1"/>
            <w:noWrap/>
            <w:vAlign w:val="bottom"/>
            <w:hideMark/>
          </w:tcPr>
          <w:p w:rsidR="00715345" w:rsidRDefault="00715345">
            <w:pPr>
              <w:jc w:val="right"/>
            </w:pPr>
            <w:r>
              <w:t>0</w:t>
            </w:r>
          </w:p>
        </w:tc>
      </w:tr>
      <w:tr w:rsid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715345">
            <w:r>
              <w:t>avgust</w:t>
            </w:r>
          </w:p>
        </w:tc>
        <w:tc>
          <w:tcPr>
            <w:tcW w:w="1880" w:type="dxa"/>
            <w:gridSpan w:val="4"/>
            <w:tcBorders>
              <w:top w:val="nil"/>
              <w:left w:val="nil"/>
              <w:bottom w:val="single" w:sz="4" w:space="0" w:color="FFFFFF"/>
              <w:right w:val="single" w:sz="4" w:space="0" w:color="FFFFFF"/>
            </w:tcBorders>
            <w:shd w:val="clear" w:color="B8CCE4" w:fill="B8CCE4"/>
            <w:noWrap/>
            <w:vAlign w:val="bottom"/>
            <w:hideMark/>
          </w:tcPr>
          <w:p w:rsidR="00715345" w:rsidRDefault="000C46A7">
            <w:pPr>
              <w:jc w:val="right"/>
            </w:pPr>
            <w:r>
              <w:t>2</w:t>
            </w:r>
          </w:p>
        </w:tc>
        <w:tc>
          <w:tcPr>
            <w:tcW w:w="202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0C46A7">
            <w:pPr>
              <w:jc w:val="right"/>
            </w:pPr>
            <w:r>
              <w:t>2</w:t>
            </w:r>
          </w:p>
        </w:tc>
        <w:tc>
          <w:tcPr>
            <w:tcW w:w="1900" w:type="dxa"/>
            <w:gridSpan w:val="5"/>
            <w:tcBorders>
              <w:top w:val="nil"/>
              <w:left w:val="nil"/>
              <w:bottom w:val="single" w:sz="4" w:space="0" w:color="FFFFFF"/>
              <w:right w:val="nil"/>
            </w:tcBorders>
            <w:shd w:val="clear" w:color="B8CCE4" w:fill="B8CCE4"/>
            <w:noWrap/>
            <w:vAlign w:val="bottom"/>
            <w:hideMark/>
          </w:tcPr>
          <w:p w:rsidR="00715345" w:rsidRDefault="00715345">
            <w:pPr>
              <w:jc w:val="right"/>
            </w:pPr>
            <w:r>
              <w:t>0</w:t>
            </w:r>
          </w:p>
        </w:tc>
      </w:tr>
      <w:tr w:rsid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715345">
            <w:r>
              <w:t>septembar</w:t>
            </w:r>
          </w:p>
        </w:tc>
        <w:tc>
          <w:tcPr>
            <w:tcW w:w="1880" w:type="dxa"/>
            <w:gridSpan w:val="4"/>
            <w:tcBorders>
              <w:top w:val="nil"/>
              <w:left w:val="nil"/>
              <w:bottom w:val="single" w:sz="4" w:space="0" w:color="FFFFFF"/>
              <w:right w:val="single" w:sz="4" w:space="0" w:color="FFFFFF"/>
            </w:tcBorders>
            <w:shd w:val="clear" w:color="DBE5F1" w:fill="DBE5F1"/>
            <w:noWrap/>
            <w:vAlign w:val="bottom"/>
            <w:hideMark/>
          </w:tcPr>
          <w:p w:rsidR="00715345" w:rsidRDefault="000C46A7">
            <w:pPr>
              <w:jc w:val="right"/>
            </w:pPr>
            <w:r>
              <w:t>219</w:t>
            </w:r>
          </w:p>
        </w:tc>
        <w:tc>
          <w:tcPr>
            <w:tcW w:w="202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0C46A7" w:rsidP="000C46A7">
            <w:pPr>
              <w:jc w:val="center"/>
            </w:pPr>
            <w:r>
              <w:t xml:space="preserve">                             219</w:t>
            </w:r>
          </w:p>
        </w:tc>
        <w:tc>
          <w:tcPr>
            <w:tcW w:w="1900" w:type="dxa"/>
            <w:gridSpan w:val="5"/>
            <w:tcBorders>
              <w:top w:val="nil"/>
              <w:left w:val="nil"/>
              <w:bottom w:val="single" w:sz="4" w:space="0" w:color="FFFFFF"/>
              <w:right w:val="nil"/>
            </w:tcBorders>
            <w:shd w:val="clear" w:color="DBE5F1" w:fill="DBE5F1"/>
            <w:noWrap/>
            <w:vAlign w:val="bottom"/>
            <w:hideMark/>
          </w:tcPr>
          <w:p w:rsidR="00715345" w:rsidRDefault="00715345">
            <w:pPr>
              <w:jc w:val="right"/>
            </w:pPr>
            <w:r>
              <w:t>0</w:t>
            </w:r>
          </w:p>
        </w:tc>
      </w:tr>
      <w:tr w:rsid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715345">
            <w:r>
              <w:t>oktobar</w:t>
            </w:r>
          </w:p>
        </w:tc>
        <w:tc>
          <w:tcPr>
            <w:tcW w:w="1880" w:type="dxa"/>
            <w:gridSpan w:val="4"/>
            <w:tcBorders>
              <w:top w:val="nil"/>
              <w:left w:val="nil"/>
              <w:bottom w:val="single" w:sz="4" w:space="0" w:color="FFFFFF"/>
              <w:right w:val="single" w:sz="4" w:space="0" w:color="FFFFFF"/>
            </w:tcBorders>
            <w:shd w:val="clear" w:color="B8CCE4" w:fill="B8CCE4"/>
            <w:noWrap/>
            <w:vAlign w:val="bottom"/>
            <w:hideMark/>
          </w:tcPr>
          <w:p w:rsidR="00715345" w:rsidRDefault="000C46A7">
            <w:pPr>
              <w:jc w:val="right"/>
            </w:pPr>
            <w:r>
              <w:t>407</w:t>
            </w:r>
          </w:p>
        </w:tc>
        <w:tc>
          <w:tcPr>
            <w:tcW w:w="202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0C46A7">
            <w:pPr>
              <w:jc w:val="right"/>
            </w:pPr>
            <w:r>
              <w:t>407</w:t>
            </w:r>
          </w:p>
        </w:tc>
        <w:tc>
          <w:tcPr>
            <w:tcW w:w="1900" w:type="dxa"/>
            <w:gridSpan w:val="5"/>
            <w:tcBorders>
              <w:top w:val="nil"/>
              <w:left w:val="nil"/>
              <w:bottom w:val="single" w:sz="4" w:space="0" w:color="FFFFFF"/>
              <w:right w:val="nil"/>
            </w:tcBorders>
            <w:shd w:val="clear" w:color="B8CCE4" w:fill="B8CCE4"/>
            <w:noWrap/>
            <w:vAlign w:val="bottom"/>
            <w:hideMark/>
          </w:tcPr>
          <w:p w:rsidR="00715345" w:rsidRDefault="00715345">
            <w:pPr>
              <w:jc w:val="right"/>
            </w:pPr>
            <w:r>
              <w:t>0</w:t>
            </w:r>
          </w:p>
        </w:tc>
      </w:tr>
      <w:tr w:rsid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715345">
            <w:r>
              <w:t>novembar</w:t>
            </w:r>
          </w:p>
        </w:tc>
        <w:tc>
          <w:tcPr>
            <w:tcW w:w="1880" w:type="dxa"/>
            <w:gridSpan w:val="4"/>
            <w:tcBorders>
              <w:top w:val="nil"/>
              <w:left w:val="nil"/>
              <w:bottom w:val="single" w:sz="4" w:space="0" w:color="FFFFFF"/>
              <w:right w:val="single" w:sz="4" w:space="0" w:color="FFFFFF"/>
            </w:tcBorders>
            <w:shd w:val="clear" w:color="DBE5F1" w:fill="DBE5F1"/>
            <w:noWrap/>
            <w:vAlign w:val="bottom"/>
            <w:hideMark/>
          </w:tcPr>
          <w:p w:rsidR="00715345" w:rsidRDefault="000C46A7">
            <w:pPr>
              <w:jc w:val="right"/>
            </w:pPr>
            <w:r>
              <w:t>433</w:t>
            </w:r>
          </w:p>
        </w:tc>
        <w:tc>
          <w:tcPr>
            <w:tcW w:w="202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0C46A7">
            <w:pPr>
              <w:jc w:val="right"/>
            </w:pPr>
            <w:r>
              <w:t>433</w:t>
            </w:r>
          </w:p>
        </w:tc>
        <w:tc>
          <w:tcPr>
            <w:tcW w:w="1900" w:type="dxa"/>
            <w:gridSpan w:val="5"/>
            <w:tcBorders>
              <w:top w:val="nil"/>
              <w:left w:val="nil"/>
              <w:bottom w:val="single" w:sz="4" w:space="0" w:color="FFFFFF"/>
              <w:right w:val="nil"/>
            </w:tcBorders>
            <w:shd w:val="clear" w:color="DBE5F1" w:fill="DBE5F1"/>
            <w:noWrap/>
            <w:vAlign w:val="bottom"/>
            <w:hideMark/>
          </w:tcPr>
          <w:p w:rsidR="00715345" w:rsidRDefault="00715345">
            <w:pPr>
              <w:jc w:val="right"/>
            </w:pPr>
            <w:r>
              <w:t>0</w:t>
            </w:r>
          </w:p>
        </w:tc>
      </w:tr>
      <w:tr w:rsid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715345">
            <w:r>
              <w:t>decembar</w:t>
            </w:r>
          </w:p>
        </w:tc>
        <w:tc>
          <w:tcPr>
            <w:tcW w:w="1880" w:type="dxa"/>
            <w:gridSpan w:val="4"/>
            <w:tcBorders>
              <w:top w:val="nil"/>
              <w:left w:val="nil"/>
              <w:bottom w:val="single" w:sz="4" w:space="0" w:color="FFFFFF"/>
              <w:right w:val="single" w:sz="4" w:space="0" w:color="FFFFFF"/>
            </w:tcBorders>
            <w:shd w:val="clear" w:color="B8CCE4" w:fill="B8CCE4"/>
            <w:noWrap/>
            <w:vAlign w:val="bottom"/>
            <w:hideMark/>
          </w:tcPr>
          <w:p w:rsidR="00715345" w:rsidRDefault="000C46A7">
            <w:pPr>
              <w:jc w:val="right"/>
            </w:pPr>
            <w:r>
              <w:t>636</w:t>
            </w:r>
          </w:p>
        </w:tc>
        <w:tc>
          <w:tcPr>
            <w:tcW w:w="202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0C46A7">
            <w:pPr>
              <w:jc w:val="right"/>
            </w:pPr>
            <w:r>
              <w:t>636</w:t>
            </w:r>
          </w:p>
        </w:tc>
        <w:tc>
          <w:tcPr>
            <w:tcW w:w="1900" w:type="dxa"/>
            <w:gridSpan w:val="5"/>
            <w:tcBorders>
              <w:top w:val="nil"/>
              <w:left w:val="nil"/>
              <w:bottom w:val="single" w:sz="4" w:space="0" w:color="FFFFFF"/>
              <w:right w:val="nil"/>
            </w:tcBorders>
            <w:shd w:val="clear" w:color="B8CCE4" w:fill="B8CCE4"/>
            <w:noWrap/>
            <w:vAlign w:val="bottom"/>
            <w:hideMark/>
          </w:tcPr>
          <w:p w:rsidR="00715345" w:rsidRDefault="00715345">
            <w:pPr>
              <w:jc w:val="right"/>
            </w:pPr>
            <w:r>
              <w:t>0</w:t>
            </w:r>
          </w:p>
        </w:tc>
      </w:tr>
      <w:tr w:rsidR="00715345" w:rsidTr="00715345">
        <w:trPr>
          <w:gridAfter w:val="3"/>
          <w:wAfter w:w="935" w:type="dxa"/>
          <w:trHeight w:val="300"/>
        </w:trPr>
        <w:tc>
          <w:tcPr>
            <w:tcW w:w="4100" w:type="dxa"/>
            <w:gridSpan w:val="5"/>
            <w:tcBorders>
              <w:top w:val="nil"/>
              <w:left w:val="nil"/>
              <w:bottom w:val="nil"/>
              <w:right w:val="single" w:sz="4" w:space="0" w:color="FFFFFF"/>
            </w:tcBorders>
            <w:shd w:val="clear" w:color="DBE5F1" w:fill="DBE5F1"/>
            <w:noWrap/>
            <w:vAlign w:val="bottom"/>
            <w:hideMark/>
          </w:tcPr>
          <w:p w:rsidR="00715345" w:rsidRDefault="00715345">
            <w:r>
              <w:t>UKUPNO</w:t>
            </w:r>
          </w:p>
        </w:tc>
        <w:tc>
          <w:tcPr>
            <w:tcW w:w="1880" w:type="dxa"/>
            <w:gridSpan w:val="4"/>
            <w:tcBorders>
              <w:top w:val="nil"/>
              <w:left w:val="nil"/>
              <w:bottom w:val="nil"/>
              <w:right w:val="single" w:sz="4" w:space="0" w:color="FFFFFF"/>
            </w:tcBorders>
            <w:shd w:val="clear" w:color="DBE5F1" w:fill="DBE5F1"/>
            <w:noWrap/>
            <w:vAlign w:val="bottom"/>
            <w:hideMark/>
          </w:tcPr>
          <w:p w:rsidR="00715345" w:rsidRDefault="00715345">
            <w:pPr>
              <w:jc w:val="right"/>
            </w:pPr>
            <w:r>
              <w:t>3</w:t>
            </w:r>
            <w:r w:rsidR="000C46A7">
              <w:t>583</w:t>
            </w:r>
          </w:p>
        </w:tc>
        <w:tc>
          <w:tcPr>
            <w:tcW w:w="2020" w:type="dxa"/>
            <w:gridSpan w:val="5"/>
            <w:tcBorders>
              <w:top w:val="nil"/>
              <w:left w:val="nil"/>
              <w:bottom w:val="nil"/>
              <w:right w:val="single" w:sz="4" w:space="0" w:color="FFFFFF"/>
            </w:tcBorders>
            <w:shd w:val="clear" w:color="DBE5F1" w:fill="DBE5F1"/>
            <w:noWrap/>
            <w:vAlign w:val="bottom"/>
            <w:hideMark/>
          </w:tcPr>
          <w:p w:rsidR="00715345" w:rsidRDefault="00715345">
            <w:pPr>
              <w:jc w:val="right"/>
            </w:pPr>
            <w:r>
              <w:t>3</w:t>
            </w:r>
            <w:r w:rsidR="000C46A7">
              <w:t>583</w:t>
            </w:r>
          </w:p>
        </w:tc>
        <w:tc>
          <w:tcPr>
            <w:tcW w:w="1900" w:type="dxa"/>
            <w:gridSpan w:val="5"/>
            <w:tcBorders>
              <w:top w:val="nil"/>
              <w:left w:val="nil"/>
              <w:bottom w:val="nil"/>
              <w:right w:val="nil"/>
            </w:tcBorders>
            <w:shd w:val="clear" w:color="DBE5F1" w:fill="DBE5F1"/>
            <w:noWrap/>
            <w:vAlign w:val="bottom"/>
            <w:hideMark/>
          </w:tcPr>
          <w:p w:rsidR="00715345" w:rsidRDefault="00715345">
            <w:pPr>
              <w:jc w:val="right"/>
            </w:pPr>
            <w:r>
              <w:t>0</w:t>
            </w:r>
          </w:p>
        </w:tc>
      </w:tr>
      <w:tr w:rsidR="00C9101B" w:rsidRPr="00C9101B" w:rsidTr="00715345">
        <w:trPr>
          <w:gridAfter w:val="2"/>
          <w:wAfter w:w="545" w:type="dxa"/>
          <w:trHeight w:val="300"/>
        </w:trPr>
        <w:tc>
          <w:tcPr>
            <w:tcW w:w="6110" w:type="dxa"/>
            <w:gridSpan w:val="10"/>
            <w:tcBorders>
              <w:top w:val="nil"/>
              <w:left w:val="nil"/>
              <w:bottom w:val="nil"/>
              <w:right w:val="nil"/>
            </w:tcBorders>
            <w:shd w:val="clear" w:color="auto" w:fill="auto"/>
            <w:noWrap/>
            <w:vAlign w:val="bottom"/>
            <w:hideMark/>
          </w:tcPr>
          <w:p w:rsidR="00C9101B" w:rsidRDefault="00C9101B" w:rsidP="00C9101B">
            <w:pPr>
              <w:spacing w:line="240" w:lineRule="auto"/>
              <w:rPr>
                <w:rFonts w:eastAsia="Times New Roman" w:cs="Times New Roman"/>
              </w:rPr>
            </w:pPr>
          </w:p>
          <w:p w:rsidR="00715345" w:rsidRPr="00C9101B" w:rsidRDefault="00715345" w:rsidP="00C9101B">
            <w:pPr>
              <w:spacing w:line="240" w:lineRule="auto"/>
              <w:rPr>
                <w:rFonts w:eastAsia="Times New Roman" w:cs="Times New Roman"/>
              </w:rPr>
            </w:pPr>
          </w:p>
        </w:tc>
        <w:tc>
          <w:tcPr>
            <w:tcW w:w="2280" w:type="dxa"/>
            <w:gridSpan w:val="5"/>
            <w:tcBorders>
              <w:top w:val="nil"/>
              <w:left w:val="nil"/>
              <w:bottom w:val="nil"/>
              <w:right w:val="nil"/>
            </w:tcBorders>
            <w:shd w:val="clear" w:color="auto" w:fill="auto"/>
            <w:noWrap/>
            <w:vAlign w:val="bottom"/>
            <w:hideMark/>
          </w:tcPr>
          <w:p w:rsidR="00C9101B" w:rsidRPr="00C9101B" w:rsidRDefault="00C9101B" w:rsidP="00C9101B">
            <w:pPr>
              <w:spacing w:line="240" w:lineRule="auto"/>
              <w:rPr>
                <w:rFonts w:eastAsia="Times New Roman" w:cs="Times New Roman"/>
              </w:rPr>
            </w:pPr>
          </w:p>
        </w:tc>
        <w:tc>
          <w:tcPr>
            <w:tcW w:w="1900" w:type="dxa"/>
            <w:gridSpan w:val="5"/>
            <w:tcBorders>
              <w:top w:val="nil"/>
              <w:left w:val="nil"/>
              <w:bottom w:val="nil"/>
              <w:right w:val="nil"/>
            </w:tcBorders>
            <w:shd w:val="clear" w:color="auto" w:fill="auto"/>
            <w:noWrap/>
            <w:vAlign w:val="bottom"/>
            <w:hideMark/>
          </w:tcPr>
          <w:p w:rsidR="00C9101B" w:rsidRPr="00C9101B" w:rsidRDefault="00C9101B" w:rsidP="00C9101B">
            <w:pPr>
              <w:spacing w:line="240" w:lineRule="auto"/>
              <w:rPr>
                <w:rFonts w:eastAsia="Times New Roman" w:cs="Times New Roman"/>
              </w:rPr>
            </w:pPr>
          </w:p>
        </w:tc>
      </w:tr>
      <w:tr w:rsidR="00C9101B" w:rsidRPr="00C9101B" w:rsidTr="00715345">
        <w:trPr>
          <w:gridAfter w:val="2"/>
          <w:wAfter w:w="545" w:type="dxa"/>
          <w:trHeight w:val="300"/>
        </w:trPr>
        <w:tc>
          <w:tcPr>
            <w:tcW w:w="6110" w:type="dxa"/>
            <w:gridSpan w:val="10"/>
            <w:tcBorders>
              <w:top w:val="nil"/>
              <w:left w:val="nil"/>
              <w:bottom w:val="nil"/>
              <w:right w:val="nil"/>
            </w:tcBorders>
            <w:shd w:val="clear" w:color="auto" w:fill="auto"/>
            <w:noWrap/>
            <w:vAlign w:val="bottom"/>
            <w:hideMark/>
          </w:tcPr>
          <w:p w:rsidR="00C9101B" w:rsidRPr="00C9101B" w:rsidRDefault="00C9101B" w:rsidP="00C9101B">
            <w:pPr>
              <w:spacing w:line="240" w:lineRule="auto"/>
              <w:rPr>
                <w:rFonts w:eastAsia="Times New Roman" w:cs="Times New Roman"/>
              </w:rPr>
            </w:pPr>
          </w:p>
        </w:tc>
        <w:tc>
          <w:tcPr>
            <w:tcW w:w="2280" w:type="dxa"/>
            <w:gridSpan w:val="5"/>
            <w:tcBorders>
              <w:top w:val="nil"/>
              <w:left w:val="nil"/>
              <w:bottom w:val="nil"/>
              <w:right w:val="nil"/>
            </w:tcBorders>
            <w:shd w:val="clear" w:color="auto" w:fill="auto"/>
            <w:noWrap/>
            <w:vAlign w:val="bottom"/>
            <w:hideMark/>
          </w:tcPr>
          <w:p w:rsidR="00C9101B" w:rsidRPr="00C9101B" w:rsidRDefault="00C9101B" w:rsidP="00C9101B">
            <w:pPr>
              <w:spacing w:line="240" w:lineRule="auto"/>
              <w:rPr>
                <w:rFonts w:eastAsia="Times New Roman" w:cs="Times New Roman"/>
              </w:rPr>
            </w:pPr>
          </w:p>
        </w:tc>
        <w:tc>
          <w:tcPr>
            <w:tcW w:w="1900" w:type="dxa"/>
            <w:gridSpan w:val="5"/>
            <w:tcBorders>
              <w:top w:val="nil"/>
              <w:left w:val="nil"/>
              <w:bottom w:val="nil"/>
              <w:right w:val="nil"/>
            </w:tcBorders>
            <w:shd w:val="clear" w:color="auto" w:fill="auto"/>
            <w:noWrap/>
            <w:vAlign w:val="bottom"/>
            <w:hideMark/>
          </w:tcPr>
          <w:p w:rsidR="00C9101B" w:rsidRPr="00C9101B" w:rsidRDefault="00C9101B" w:rsidP="00C9101B">
            <w:pPr>
              <w:spacing w:line="240" w:lineRule="auto"/>
              <w:rPr>
                <w:rFonts w:eastAsia="Times New Roman" w:cs="Times New Roman"/>
              </w:rPr>
            </w:pPr>
          </w:p>
        </w:tc>
      </w:tr>
      <w:tr w:rsidR="00715345" w:rsidRPr="00715345" w:rsidTr="00715345">
        <w:trPr>
          <w:gridAfter w:val="3"/>
          <w:wAfter w:w="935" w:type="dxa"/>
          <w:trHeight w:val="300"/>
        </w:trPr>
        <w:tc>
          <w:tcPr>
            <w:tcW w:w="4100" w:type="dxa"/>
            <w:gridSpan w:val="5"/>
            <w:tcBorders>
              <w:top w:val="nil"/>
              <w:left w:val="nil"/>
              <w:bottom w:val="nil"/>
              <w:right w:val="nil"/>
            </w:tcBorders>
            <w:shd w:val="clear" w:color="auto" w:fill="auto"/>
            <w:noWrap/>
            <w:vAlign w:val="bottom"/>
            <w:hideMark/>
          </w:tcPr>
          <w:p w:rsidR="00715345" w:rsidRPr="00715345" w:rsidRDefault="00715345" w:rsidP="00715345">
            <w:pPr>
              <w:spacing w:line="240" w:lineRule="auto"/>
              <w:rPr>
                <w:rFonts w:eastAsia="Times New Roman" w:cs="Times New Roman"/>
              </w:rPr>
            </w:pPr>
            <w:r w:rsidRPr="00715345">
              <w:rPr>
                <w:rFonts w:eastAsia="Times New Roman" w:cs="Times New Roman"/>
              </w:rPr>
              <w:t>merno mesto 6</w:t>
            </w:r>
          </w:p>
        </w:tc>
        <w:tc>
          <w:tcPr>
            <w:tcW w:w="1880" w:type="dxa"/>
            <w:gridSpan w:val="4"/>
            <w:tcBorders>
              <w:top w:val="nil"/>
              <w:left w:val="nil"/>
              <w:bottom w:val="nil"/>
              <w:right w:val="nil"/>
            </w:tcBorders>
            <w:shd w:val="clear" w:color="auto" w:fill="auto"/>
            <w:noWrap/>
            <w:vAlign w:val="bottom"/>
            <w:hideMark/>
          </w:tcPr>
          <w:p w:rsidR="00715345" w:rsidRPr="00715345" w:rsidRDefault="00715345" w:rsidP="00715345">
            <w:pPr>
              <w:spacing w:line="240" w:lineRule="auto"/>
              <w:rPr>
                <w:rFonts w:eastAsia="Times New Roman" w:cs="Times New Roman"/>
              </w:rPr>
            </w:pPr>
          </w:p>
        </w:tc>
        <w:tc>
          <w:tcPr>
            <w:tcW w:w="2020" w:type="dxa"/>
            <w:gridSpan w:val="5"/>
            <w:tcBorders>
              <w:top w:val="nil"/>
              <w:left w:val="nil"/>
              <w:bottom w:val="nil"/>
              <w:right w:val="nil"/>
            </w:tcBorders>
            <w:shd w:val="clear" w:color="auto" w:fill="auto"/>
            <w:noWrap/>
            <w:vAlign w:val="bottom"/>
            <w:hideMark/>
          </w:tcPr>
          <w:p w:rsidR="00715345" w:rsidRPr="00715345" w:rsidRDefault="00715345" w:rsidP="00715345">
            <w:pPr>
              <w:spacing w:line="240" w:lineRule="auto"/>
              <w:rPr>
                <w:rFonts w:eastAsia="Times New Roman" w:cs="Times New Roman"/>
              </w:rPr>
            </w:pPr>
          </w:p>
        </w:tc>
        <w:tc>
          <w:tcPr>
            <w:tcW w:w="1900" w:type="dxa"/>
            <w:gridSpan w:val="5"/>
            <w:tcBorders>
              <w:top w:val="nil"/>
              <w:left w:val="nil"/>
              <w:bottom w:val="nil"/>
              <w:right w:val="nil"/>
            </w:tcBorders>
            <w:shd w:val="clear" w:color="auto" w:fill="auto"/>
            <w:noWrap/>
            <w:vAlign w:val="bottom"/>
            <w:hideMark/>
          </w:tcPr>
          <w:p w:rsidR="00715345" w:rsidRPr="00715345" w:rsidRDefault="00715345" w:rsidP="00715345">
            <w:pPr>
              <w:spacing w:line="240" w:lineRule="auto"/>
              <w:rPr>
                <w:rFonts w:eastAsia="Times New Roman" w:cs="Times New Roman"/>
              </w:rPr>
            </w:pPr>
          </w:p>
        </w:tc>
      </w:tr>
      <w:tr w:rsidR="00715345" w:rsidRPr="00715345" w:rsidTr="00715345">
        <w:trPr>
          <w:gridAfter w:val="3"/>
          <w:wAfter w:w="935" w:type="dxa"/>
          <w:trHeight w:val="300"/>
        </w:trPr>
        <w:tc>
          <w:tcPr>
            <w:tcW w:w="4100" w:type="dxa"/>
            <w:gridSpan w:val="5"/>
            <w:tcBorders>
              <w:top w:val="nil"/>
              <w:left w:val="nil"/>
              <w:bottom w:val="nil"/>
              <w:right w:val="nil"/>
            </w:tcBorders>
            <w:shd w:val="clear" w:color="auto" w:fill="auto"/>
            <w:noWrap/>
            <w:vAlign w:val="bottom"/>
            <w:hideMark/>
          </w:tcPr>
          <w:p w:rsidR="00715345" w:rsidRPr="00715345" w:rsidRDefault="00715345" w:rsidP="00715345">
            <w:pPr>
              <w:spacing w:line="240" w:lineRule="auto"/>
              <w:rPr>
                <w:rFonts w:eastAsia="Times New Roman" w:cs="Times New Roman"/>
              </w:rPr>
            </w:pPr>
            <w:r w:rsidRPr="00715345">
              <w:rPr>
                <w:rFonts w:eastAsia="Times New Roman" w:cs="Times New Roman"/>
              </w:rPr>
              <w:t>ED broj  02233376021</w:t>
            </w:r>
          </w:p>
        </w:tc>
        <w:tc>
          <w:tcPr>
            <w:tcW w:w="1880" w:type="dxa"/>
            <w:gridSpan w:val="4"/>
            <w:tcBorders>
              <w:top w:val="nil"/>
              <w:left w:val="nil"/>
              <w:bottom w:val="nil"/>
              <w:right w:val="nil"/>
            </w:tcBorders>
            <w:shd w:val="clear" w:color="auto" w:fill="auto"/>
            <w:noWrap/>
            <w:vAlign w:val="bottom"/>
            <w:hideMark/>
          </w:tcPr>
          <w:p w:rsidR="00715345" w:rsidRPr="00715345" w:rsidRDefault="00715345" w:rsidP="00715345">
            <w:pPr>
              <w:spacing w:line="240" w:lineRule="auto"/>
              <w:rPr>
                <w:rFonts w:eastAsia="Times New Roman" w:cs="Times New Roman"/>
              </w:rPr>
            </w:pPr>
          </w:p>
        </w:tc>
        <w:tc>
          <w:tcPr>
            <w:tcW w:w="2020" w:type="dxa"/>
            <w:gridSpan w:val="5"/>
            <w:tcBorders>
              <w:top w:val="nil"/>
              <w:left w:val="nil"/>
              <w:bottom w:val="nil"/>
              <w:right w:val="nil"/>
            </w:tcBorders>
            <w:shd w:val="clear" w:color="auto" w:fill="auto"/>
            <w:noWrap/>
            <w:vAlign w:val="bottom"/>
            <w:hideMark/>
          </w:tcPr>
          <w:p w:rsidR="00715345" w:rsidRPr="00715345" w:rsidRDefault="00715345" w:rsidP="00715345">
            <w:pPr>
              <w:spacing w:line="240" w:lineRule="auto"/>
              <w:rPr>
                <w:rFonts w:eastAsia="Times New Roman" w:cs="Times New Roman"/>
              </w:rPr>
            </w:pPr>
          </w:p>
        </w:tc>
        <w:tc>
          <w:tcPr>
            <w:tcW w:w="1900" w:type="dxa"/>
            <w:gridSpan w:val="5"/>
            <w:tcBorders>
              <w:top w:val="nil"/>
              <w:left w:val="nil"/>
              <w:bottom w:val="nil"/>
              <w:right w:val="nil"/>
            </w:tcBorders>
            <w:shd w:val="clear" w:color="auto" w:fill="auto"/>
            <w:noWrap/>
            <w:vAlign w:val="bottom"/>
            <w:hideMark/>
          </w:tcPr>
          <w:p w:rsidR="00715345" w:rsidRPr="00715345" w:rsidRDefault="00715345" w:rsidP="00715345">
            <w:pPr>
              <w:spacing w:line="240" w:lineRule="auto"/>
              <w:rPr>
                <w:rFonts w:eastAsia="Times New Roman" w:cs="Times New Roman"/>
              </w:rPr>
            </w:pPr>
          </w:p>
        </w:tc>
      </w:tr>
      <w:tr w:rsidR="00715345" w:rsidRPr="00715345" w:rsidTr="00715345">
        <w:trPr>
          <w:gridAfter w:val="3"/>
          <w:wAfter w:w="935" w:type="dxa"/>
          <w:trHeight w:val="300"/>
        </w:trPr>
        <w:tc>
          <w:tcPr>
            <w:tcW w:w="4100" w:type="dxa"/>
            <w:gridSpan w:val="5"/>
            <w:tcBorders>
              <w:top w:val="nil"/>
              <w:left w:val="nil"/>
              <w:bottom w:val="nil"/>
              <w:right w:val="nil"/>
            </w:tcBorders>
            <w:shd w:val="clear" w:color="auto" w:fill="auto"/>
            <w:noWrap/>
            <w:vAlign w:val="bottom"/>
            <w:hideMark/>
          </w:tcPr>
          <w:p w:rsidR="00715345" w:rsidRPr="00715345" w:rsidRDefault="00715345" w:rsidP="00715345">
            <w:pPr>
              <w:spacing w:line="240" w:lineRule="auto"/>
              <w:rPr>
                <w:rFonts w:eastAsia="Times New Roman" w:cs="Times New Roman"/>
              </w:rPr>
            </w:pPr>
            <w:r w:rsidRPr="00715345">
              <w:rPr>
                <w:rFonts w:eastAsia="Times New Roman" w:cs="Times New Roman"/>
              </w:rPr>
              <w:t>odobrena snaga  11.04KW</w:t>
            </w:r>
          </w:p>
        </w:tc>
        <w:tc>
          <w:tcPr>
            <w:tcW w:w="1880" w:type="dxa"/>
            <w:gridSpan w:val="4"/>
            <w:tcBorders>
              <w:top w:val="nil"/>
              <w:left w:val="nil"/>
              <w:bottom w:val="nil"/>
              <w:right w:val="nil"/>
            </w:tcBorders>
            <w:shd w:val="clear" w:color="auto" w:fill="auto"/>
            <w:noWrap/>
            <w:vAlign w:val="bottom"/>
            <w:hideMark/>
          </w:tcPr>
          <w:p w:rsidR="00715345" w:rsidRPr="00715345" w:rsidRDefault="00715345" w:rsidP="00715345">
            <w:pPr>
              <w:spacing w:line="240" w:lineRule="auto"/>
              <w:rPr>
                <w:rFonts w:eastAsia="Times New Roman" w:cs="Times New Roman"/>
              </w:rPr>
            </w:pPr>
          </w:p>
        </w:tc>
        <w:tc>
          <w:tcPr>
            <w:tcW w:w="2020" w:type="dxa"/>
            <w:gridSpan w:val="5"/>
            <w:tcBorders>
              <w:top w:val="nil"/>
              <w:left w:val="nil"/>
              <w:bottom w:val="nil"/>
              <w:right w:val="nil"/>
            </w:tcBorders>
            <w:shd w:val="clear" w:color="auto" w:fill="auto"/>
            <w:noWrap/>
            <w:vAlign w:val="bottom"/>
            <w:hideMark/>
          </w:tcPr>
          <w:p w:rsidR="00715345" w:rsidRPr="00715345" w:rsidRDefault="00715345" w:rsidP="00715345">
            <w:pPr>
              <w:spacing w:line="240" w:lineRule="auto"/>
              <w:rPr>
                <w:rFonts w:eastAsia="Times New Roman" w:cs="Times New Roman"/>
              </w:rPr>
            </w:pPr>
          </w:p>
        </w:tc>
        <w:tc>
          <w:tcPr>
            <w:tcW w:w="1900" w:type="dxa"/>
            <w:gridSpan w:val="5"/>
            <w:tcBorders>
              <w:top w:val="nil"/>
              <w:left w:val="nil"/>
              <w:bottom w:val="nil"/>
              <w:right w:val="nil"/>
            </w:tcBorders>
            <w:shd w:val="clear" w:color="auto" w:fill="auto"/>
            <w:noWrap/>
            <w:vAlign w:val="bottom"/>
            <w:hideMark/>
          </w:tcPr>
          <w:p w:rsidR="00715345" w:rsidRPr="00715345" w:rsidRDefault="00715345" w:rsidP="00715345">
            <w:pPr>
              <w:spacing w:line="240" w:lineRule="auto"/>
              <w:rPr>
                <w:rFonts w:eastAsia="Times New Roman" w:cs="Times New Roman"/>
              </w:rPr>
            </w:pPr>
          </w:p>
        </w:tc>
      </w:tr>
      <w:tr w:rsidR="00715345" w:rsidRPr="00715345" w:rsidTr="00715345">
        <w:trPr>
          <w:gridAfter w:val="3"/>
          <w:wAfter w:w="935" w:type="dxa"/>
          <w:trHeight w:val="300"/>
        </w:trPr>
        <w:tc>
          <w:tcPr>
            <w:tcW w:w="4100" w:type="dxa"/>
            <w:gridSpan w:val="5"/>
            <w:tcBorders>
              <w:top w:val="nil"/>
              <w:left w:val="nil"/>
              <w:bottom w:val="nil"/>
              <w:right w:val="nil"/>
            </w:tcBorders>
            <w:shd w:val="clear" w:color="auto" w:fill="auto"/>
            <w:noWrap/>
            <w:vAlign w:val="bottom"/>
            <w:hideMark/>
          </w:tcPr>
          <w:p w:rsidR="00715345" w:rsidRPr="00715345" w:rsidRDefault="00715345" w:rsidP="00715345">
            <w:pPr>
              <w:spacing w:line="240" w:lineRule="auto"/>
              <w:rPr>
                <w:rFonts w:eastAsia="Times New Roman" w:cs="Times New Roman"/>
              </w:rPr>
            </w:pPr>
            <w:r w:rsidRPr="00715345">
              <w:rPr>
                <w:rFonts w:eastAsia="Times New Roman" w:cs="Times New Roman"/>
              </w:rPr>
              <w:t>ZLATARIĆ</w:t>
            </w:r>
          </w:p>
        </w:tc>
        <w:tc>
          <w:tcPr>
            <w:tcW w:w="1880" w:type="dxa"/>
            <w:gridSpan w:val="4"/>
            <w:tcBorders>
              <w:top w:val="nil"/>
              <w:left w:val="nil"/>
              <w:bottom w:val="nil"/>
              <w:right w:val="nil"/>
            </w:tcBorders>
            <w:shd w:val="clear" w:color="auto" w:fill="auto"/>
            <w:noWrap/>
            <w:vAlign w:val="bottom"/>
            <w:hideMark/>
          </w:tcPr>
          <w:p w:rsidR="00715345" w:rsidRPr="00715345" w:rsidRDefault="00715345" w:rsidP="00715345">
            <w:pPr>
              <w:spacing w:line="240" w:lineRule="auto"/>
              <w:rPr>
                <w:rFonts w:eastAsia="Times New Roman" w:cs="Times New Roman"/>
              </w:rPr>
            </w:pPr>
          </w:p>
        </w:tc>
        <w:tc>
          <w:tcPr>
            <w:tcW w:w="2020" w:type="dxa"/>
            <w:gridSpan w:val="5"/>
            <w:tcBorders>
              <w:top w:val="nil"/>
              <w:left w:val="nil"/>
              <w:bottom w:val="nil"/>
              <w:right w:val="nil"/>
            </w:tcBorders>
            <w:shd w:val="clear" w:color="auto" w:fill="auto"/>
            <w:noWrap/>
            <w:vAlign w:val="bottom"/>
            <w:hideMark/>
          </w:tcPr>
          <w:p w:rsidR="00715345" w:rsidRPr="00715345" w:rsidRDefault="00715345" w:rsidP="00715345">
            <w:pPr>
              <w:spacing w:line="240" w:lineRule="auto"/>
              <w:rPr>
                <w:rFonts w:eastAsia="Times New Roman" w:cs="Times New Roman"/>
              </w:rPr>
            </w:pPr>
          </w:p>
        </w:tc>
        <w:tc>
          <w:tcPr>
            <w:tcW w:w="1900" w:type="dxa"/>
            <w:gridSpan w:val="5"/>
            <w:tcBorders>
              <w:top w:val="nil"/>
              <w:left w:val="nil"/>
              <w:bottom w:val="nil"/>
              <w:right w:val="nil"/>
            </w:tcBorders>
            <w:shd w:val="clear" w:color="auto" w:fill="auto"/>
            <w:noWrap/>
            <w:vAlign w:val="bottom"/>
            <w:hideMark/>
          </w:tcPr>
          <w:p w:rsidR="00715345" w:rsidRPr="00715345" w:rsidRDefault="00715345" w:rsidP="00715345">
            <w:pPr>
              <w:spacing w:line="240" w:lineRule="auto"/>
              <w:rPr>
                <w:rFonts w:eastAsia="Times New Roman" w:cs="Times New Roman"/>
              </w:rPr>
            </w:pPr>
          </w:p>
        </w:tc>
      </w:tr>
      <w:tr w:rsidR="00715345" w:rsidRPr="00715345" w:rsidTr="00715345">
        <w:trPr>
          <w:gridAfter w:val="3"/>
          <w:wAfter w:w="935" w:type="dxa"/>
          <w:trHeight w:val="300"/>
        </w:trPr>
        <w:tc>
          <w:tcPr>
            <w:tcW w:w="4100" w:type="dxa"/>
            <w:gridSpan w:val="5"/>
            <w:tcBorders>
              <w:top w:val="nil"/>
              <w:left w:val="nil"/>
              <w:bottom w:val="single" w:sz="12" w:space="0" w:color="FFFFFF"/>
              <w:right w:val="single" w:sz="4" w:space="0" w:color="FFFFFF"/>
            </w:tcBorders>
            <w:shd w:val="clear" w:color="4F81BD" w:fill="4F81BD"/>
            <w:noWrap/>
            <w:vAlign w:val="bottom"/>
            <w:hideMark/>
          </w:tcPr>
          <w:p w:rsidR="00715345" w:rsidRPr="00715345" w:rsidRDefault="00715345" w:rsidP="00715345">
            <w:pPr>
              <w:spacing w:line="240" w:lineRule="auto"/>
              <w:rPr>
                <w:rFonts w:eastAsia="Times New Roman" w:cs="Times New Roman"/>
                <w:b/>
                <w:bCs/>
                <w:color w:val="FFFFFF"/>
              </w:rPr>
            </w:pPr>
            <w:r w:rsidRPr="00715345">
              <w:rPr>
                <w:rFonts w:eastAsia="Times New Roman" w:cs="Times New Roman"/>
                <w:b/>
                <w:bCs/>
                <w:color w:val="FFFFFF"/>
              </w:rPr>
              <w:t>period 2015</w:t>
            </w:r>
          </w:p>
        </w:tc>
        <w:tc>
          <w:tcPr>
            <w:tcW w:w="1880" w:type="dxa"/>
            <w:gridSpan w:val="4"/>
            <w:tcBorders>
              <w:top w:val="nil"/>
              <w:left w:val="nil"/>
              <w:bottom w:val="single" w:sz="12" w:space="0" w:color="FFFFFF"/>
              <w:right w:val="single" w:sz="4" w:space="0" w:color="FFFFFF"/>
            </w:tcBorders>
            <w:shd w:val="clear" w:color="4F81BD" w:fill="4F81BD"/>
            <w:noWrap/>
            <w:vAlign w:val="bottom"/>
            <w:hideMark/>
          </w:tcPr>
          <w:p w:rsidR="00715345" w:rsidRPr="00715345" w:rsidRDefault="00715345" w:rsidP="00715345">
            <w:pPr>
              <w:spacing w:line="240" w:lineRule="auto"/>
              <w:rPr>
                <w:rFonts w:eastAsia="Times New Roman" w:cs="Times New Roman"/>
                <w:b/>
                <w:bCs/>
                <w:color w:val="FFFFFF"/>
              </w:rPr>
            </w:pPr>
            <w:r w:rsidRPr="00715345">
              <w:rPr>
                <w:rFonts w:eastAsia="Times New Roman" w:cs="Times New Roman"/>
                <w:b/>
                <w:bCs/>
                <w:color w:val="FFFFFF"/>
              </w:rPr>
              <w:t>Ukupno (kwh)</w:t>
            </w:r>
          </w:p>
        </w:tc>
        <w:tc>
          <w:tcPr>
            <w:tcW w:w="2020" w:type="dxa"/>
            <w:gridSpan w:val="5"/>
            <w:tcBorders>
              <w:top w:val="nil"/>
              <w:left w:val="nil"/>
              <w:bottom w:val="single" w:sz="12" w:space="0" w:color="FFFFFF"/>
              <w:right w:val="single" w:sz="4" w:space="0" w:color="FFFFFF"/>
            </w:tcBorders>
            <w:shd w:val="clear" w:color="4F81BD" w:fill="4F81BD"/>
            <w:noWrap/>
            <w:vAlign w:val="bottom"/>
            <w:hideMark/>
          </w:tcPr>
          <w:p w:rsidR="00715345" w:rsidRPr="00715345" w:rsidRDefault="00715345" w:rsidP="00715345">
            <w:pPr>
              <w:spacing w:line="240" w:lineRule="auto"/>
              <w:rPr>
                <w:rFonts w:eastAsia="Times New Roman" w:cs="Times New Roman"/>
                <w:b/>
                <w:bCs/>
                <w:color w:val="FFFFFF"/>
              </w:rPr>
            </w:pPr>
            <w:r w:rsidRPr="00715345">
              <w:rPr>
                <w:rFonts w:eastAsia="Times New Roman" w:cs="Times New Roman"/>
                <w:b/>
                <w:bCs/>
                <w:color w:val="FFFFFF"/>
              </w:rPr>
              <w:t>viša tarifa (kwh)</w:t>
            </w:r>
          </w:p>
        </w:tc>
        <w:tc>
          <w:tcPr>
            <w:tcW w:w="1900" w:type="dxa"/>
            <w:gridSpan w:val="5"/>
            <w:tcBorders>
              <w:top w:val="nil"/>
              <w:left w:val="nil"/>
              <w:bottom w:val="single" w:sz="12" w:space="0" w:color="FFFFFF"/>
              <w:right w:val="nil"/>
            </w:tcBorders>
            <w:shd w:val="clear" w:color="4F81BD" w:fill="4F81BD"/>
            <w:noWrap/>
            <w:vAlign w:val="bottom"/>
            <w:hideMark/>
          </w:tcPr>
          <w:p w:rsidR="00715345" w:rsidRPr="00715345" w:rsidRDefault="00715345" w:rsidP="00715345">
            <w:pPr>
              <w:spacing w:line="240" w:lineRule="auto"/>
              <w:rPr>
                <w:rFonts w:eastAsia="Times New Roman" w:cs="Times New Roman"/>
                <w:b/>
                <w:bCs/>
                <w:color w:val="FFFFFF"/>
              </w:rPr>
            </w:pPr>
            <w:r w:rsidRPr="00715345">
              <w:rPr>
                <w:rFonts w:eastAsia="Times New Roman" w:cs="Times New Roman"/>
                <w:b/>
                <w:bCs/>
                <w:color w:val="FFFFFF"/>
              </w:rPr>
              <w:t>Niža tarifa (kwh)</w:t>
            </w:r>
          </w:p>
        </w:tc>
      </w:tr>
      <w:tr w:rsidR="00715345" w:rsidRP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B8CCE4" w:fill="B8CCE4"/>
            <w:noWrap/>
            <w:vAlign w:val="bottom"/>
            <w:hideMark/>
          </w:tcPr>
          <w:p w:rsidR="00715345" w:rsidRPr="00715345" w:rsidRDefault="00715345" w:rsidP="00715345">
            <w:pPr>
              <w:spacing w:line="240" w:lineRule="auto"/>
              <w:jc w:val="center"/>
              <w:rPr>
                <w:rFonts w:eastAsia="Times New Roman" w:cs="Times New Roman"/>
              </w:rPr>
            </w:pPr>
            <w:r w:rsidRPr="00715345">
              <w:rPr>
                <w:rFonts w:eastAsia="Times New Roman" w:cs="Times New Roman"/>
              </w:rPr>
              <w:t>1</w:t>
            </w:r>
          </w:p>
        </w:tc>
        <w:tc>
          <w:tcPr>
            <w:tcW w:w="1880" w:type="dxa"/>
            <w:gridSpan w:val="4"/>
            <w:tcBorders>
              <w:top w:val="nil"/>
              <w:left w:val="nil"/>
              <w:bottom w:val="single" w:sz="4" w:space="0" w:color="FFFFFF"/>
              <w:right w:val="single" w:sz="4" w:space="0" w:color="FFFFFF"/>
            </w:tcBorders>
            <w:shd w:val="clear" w:color="B8CCE4" w:fill="B8CCE4"/>
            <w:noWrap/>
            <w:vAlign w:val="bottom"/>
            <w:hideMark/>
          </w:tcPr>
          <w:p w:rsidR="00715345" w:rsidRPr="00715345" w:rsidRDefault="00715345" w:rsidP="00715345">
            <w:pPr>
              <w:spacing w:line="240" w:lineRule="auto"/>
              <w:jc w:val="center"/>
              <w:rPr>
                <w:rFonts w:eastAsia="Times New Roman" w:cs="Times New Roman"/>
              </w:rPr>
            </w:pPr>
            <w:r w:rsidRPr="00715345">
              <w:rPr>
                <w:rFonts w:eastAsia="Times New Roman" w:cs="Times New Roman"/>
              </w:rPr>
              <w:t>2 (3+4)</w:t>
            </w:r>
          </w:p>
        </w:tc>
        <w:tc>
          <w:tcPr>
            <w:tcW w:w="2020" w:type="dxa"/>
            <w:gridSpan w:val="5"/>
            <w:tcBorders>
              <w:top w:val="nil"/>
              <w:left w:val="nil"/>
              <w:bottom w:val="single" w:sz="4" w:space="0" w:color="FFFFFF"/>
              <w:right w:val="single" w:sz="4" w:space="0" w:color="FFFFFF"/>
            </w:tcBorders>
            <w:shd w:val="clear" w:color="B8CCE4" w:fill="B8CCE4"/>
            <w:noWrap/>
            <w:vAlign w:val="bottom"/>
            <w:hideMark/>
          </w:tcPr>
          <w:p w:rsidR="00715345" w:rsidRPr="00715345" w:rsidRDefault="00715345" w:rsidP="00715345">
            <w:pPr>
              <w:spacing w:line="240" w:lineRule="auto"/>
              <w:jc w:val="center"/>
              <w:rPr>
                <w:rFonts w:eastAsia="Times New Roman" w:cs="Times New Roman"/>
              </w:rPr>
            </w:pPr>
            <w:r w:rsidRPr="00715345">
              <w:rPr>
                <w:rFonts w:eastAsia="Times New Roman" w:cs="Times New Roman"/>
              </w:rPr>
              <w:t>3</w:t>
            </w:r>
          </w:p>
        </w:tc>
        <w:tc>
          <w:tcPr>
            <w:tcW w:w="1900" w:type="dxa"/>
            <w:gridSpan w:val="5"/>
            <w:tcBorders>
              <w:top w:val="nil"/>
              <w:left w:val="nil"/>
              <w:bottom w:val="single" w:sz="4" w:space="0" w:color="FFFFFF"/>
              <w:right w:val="nil"/>
            </w:tcBorders>
            <w:shd w:val="clear" w:color="B8CCE4" w:fill="B8CCE4"/>
            <w:noWrap/>
            <w:vAlign w:val="bottom"/>
            <w:hideMark/>
          </w:tcPr>
          <w:p w:rsidR="00715345" w:rsidRPr="00715345" w:rsidRDefault="00715345" w:rsidP="00715345">
            <w:pPr>
              <w:spacing w:line="240" w:lineRule="auto"/>
              <w:jc w:val="center"/>
              <w:rPr>
                <w:rFonts w:eastAsia="Times New Roman" w:cs="Times New Roman"/>
              </w:rPr>
            </w:pPr>
            <w:r w:rsidRPr="00715345">
              <w:rPr>
                <w:rFonts w:eastAsia="Times New Roman" w:cs="Times New Roman"/>
              </w:rPr>
              <w:t>4</w:t>
            </w:r>
          </w:p>
        </w:tc>
      </w:tr>
      <w:tr w:rsidR="00715345" w:rsidRP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DBE5F1" w:fill="DBE5F1"/>
            <w:noWrap/>
            <w:vAlign w:val="bottom"/>
            <w:hideMark/>
          </w:tcPr>
          <w:p w:rsidR="00715345" w:rsidRPr="00715345" w:rsidRDefault="00715345" w:rsidP="00715345">
            <w:pPr>
              <w:spacing w:line="240" w:lineRule="auto"/>
              <w:rPr>
                <w:rFonts w:eastAsia="Times New Roman" w:cs="Times New Roman"/>
              </w:rPr>
            </w:pPr>
            <w:r w:rsidRPr="00715345">
              <w:rPr>
                <w:rFonts w:eastAsia="Times New Roman" w:cs="Times New Roman"/>
              </w:rPr>
              <w:t>januar</w:t>
            </w:r>
          </w:p>
        </w:tc>
        <w:tc>
          <w:tcPr>
            <w:tcW w:w="1880" w:type="dxa"/>
            <w:gridSpan w:val="4"/>
            <w:tcBorders>
              <w:top w:val="nil"/>
              <w:left w:val="nil"/>
              <w:bottom w:val="single" w:sz="4" w:space="0" w:color="FFFFFF"/>
              <w:right w:val="single" w:sz="4" w:space="0" w:color="FFFFFF"/>
            </w:tcBorders>
            <w:shd w:val="clear" w:color="DBE5F1" w:fill="DBE5F1"/>
            <w:noWrap/>
            <w:vAlign w:val="bottom"/>
            <w:hideMark/>
          </w:tcPr>
          <w:p w:rsidR="00715345" w:rsidRPr="00715345" w:rsidRDefault="000C46A7" w:rsidP="00715345">
            <w:pPr>
              <w:spacing w:line="240" w:lineRule="auto"/>
              <w:jc w:val="right"/>
              <w:rPr>
                <w:rFonts w:eastAsia="Times New Roman" w:cs="Times New Roman"/>
              </w:rPr>
            </w:pPr>
            <w:r>
              <w:rPr>
                <w:rFonts w:eastAsia="Times New Roman" w:cs="Times New Roman"/>
              </w:rPr>
              <w:t>0</w:t>
            </w:r>
          </w:p>
        </w:tc>
        <w:tc>
          <w:tcPr>
            <w:tcW w:w="2020" w:type="dxa"/>
            <w:gridSpan w:val="5"/>
            <w:tcBorders>
              <w:top w:val="nil"/>
              <w:left w:val="nil"/>
              <w:bottom w:val="single" w:sz="4" w:space="0" w:color="FFFFFF"/>
              <w:right w:val="single" w:sz="4" w:space="0" w:color="FFFFFF"/>
            </w:tcBorders>
            <w:shd w:val="clear" w:color="DBE5F1" w:fill="DBE5F1"/>
            <w:noWrap/>
            <w:vAlign w:val="bottom"/>
            <w:hideMark/>
          </w:tcPr>
          <w:p w:rsidR="00715345" w:rsidRPr="00715345" w:rsidRDefault="000C46A7" w:rsidP="00715345">
            <w:pPr>
              <w:spacing w:line="240" w:lineRule="auto"/>
              <w:jc w:val="right"/>
              <w:rPr>
                <w:rFonts w:eastAsia="Times New Roman" w:cs="Times New Roman"/>
              </w:rPr>
            </w:pPr>
            <w:r>
              <w:rPr>
                <w:rFonts w:eastAsia="Times New Roman" w:cs="Times New Roman"/>
              </w:rPr>
              <w:t>0</w:t>
            </w:r>
          </w:p>
        </w:tc>
        <w:tc>
          <w:tcPr>
            <w:tcW w:w="1900" w:type="dxa"/>
            <w:gridSpan w:val="5"/>
            <w:tcBorders>
              <w:top w:val="nil"/>
              <w:left w:val="nil"/>
              <w:bottom w:val="single" w:sz="4" w:space="0" w:color="FFFFFF"/>
              <w:right w:val="nil"/>
            </w:tcBorders>
            <w:shd w:val="clear" w:color="DBE5F1" w:fill="DBE5F1"/>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r>
      <w:tr w:rsidR="00715345" w:rsidRP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B8CCE4" w:fill="B8CCE4"/>
            <w:noWrap/>
            <w:vAlign w:val="bottom"/>
            <w:hideMark/>
          </w:tcPr>
          <w:p w:rsidR="00715345" w:rsidRPr="00715345" w:rsidRDefault="00715345" w:rsidP="00715345">
            <w:pPr>
              <w:spacing w:line="240" w:lineRule="auto"/>
              <w:rPr>
                <w:rFonts w:eastAsia="Times New Roman" w:cs="Times New Roman"/>
              </w:rPr>
            </w:pPr>
            <w:r w:rsidRPr="00715345">
              <w:rPr>
                <w:rFonts w:eastAsia="Times New Roman" w:cs="Times New Roman"/>
              </w:rPr>
              <w:t>februar</w:t>
            </w:r>
          </w:p>
        </w:tc>
        <w:tc>
          <w:tcPr>
            <w:tcW w:w="1880" w:type="dxa"/>
            <w:gridSpan w:val="4"/>
            <w:tcBorders>
              <w:top w:val="nil"/>
              <w:left w:val="nil"/>
              <w:bottom w:val="single" w:sz="4" w:space="0" w:color="FFFFFF"/>
              <w:right w:val="single" w:sz="4" w:space="0" w:color="FFFFFF"/>
            </w:tcBorders>
            <w:shd w:val="clear" w:color="B8CCE4" w:fill="B8CCE4"/>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c>
          <w:tcPr>
            <w:tcW w:w="2020" w:type="dxa"/>
            <w:gridSpan w:val="5"/>
            <w:tcBorders>
              <w:top w:val="nil"/>
              <w:left w:val="nil"/>
              <w:bottom w:val="single" w:sz="4" w:space="0" w:color="FFFFFF"/>
              <w:right w:val="single" w:sz="4" w:space="0" w:color="FFFFFF"/>
            </w:tcBorders>
            <w:shd w:val="clear" w:color="B8CCE4" w:fill="B8CCE4"/>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c>
          <w:tcPr>
            <w:tcW w:w="1900" w:type="dxa"/>
            <w:gridSpan w:val="5"/>
            <w:tcBorders>
              <w:top w:val="nil"/>
              <w:left w:val="nil"/>
              <w:bottom w:val="single" w:sz="4" w:space="0" w:color="FFFFFF"/>
              <w:right w:val="nil"/>
            </w:tcBorders>
            <w:shd w:val="clear" w:color="B8CCE4" w:fill="B8CCE4"/>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r>
      <w:tr w:rsidR="00715345" w:rsidRP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DBE5F1" w:fill="DBE5F1"/>
            <w:noWrap/>
            <w:vAlign w:val="bottom"/>
            <w:hideMark/>
          </w:tcPr>
          <w:p w:rsidR="00715345" w:rsidRPr="00715345" w:rsidRDefault="00715345" w:rsidP="00715345">
            <w:pPr>
              <w:spacing w:line="240" w:lineRule="auto"/>
              <w:rPr>
                <w:rFonts w:eastAsia="Times New Roman" w:cs="Times New Roman"/>
              </w:rPr>
            </w:pPr>
            <w:r w:rsidRPr="00715345">
              <w:rPr>
                <w:rFonts w:eastAsia="Times New Roman" w:cs="Times New Roman"/>
              </w:rPr>
              <w:t>mart</w:t>
            </w:r>
          </w:p>
        </w:tc>
        <w:tc>
          <w:tcPr>
            <w:tcW w:w="1880" w:type="dxa"/>
            <w:gridSpan w:val="4"/>
            <w:tcBorders>
              <w:top w:val="nil"/>
              <w:left w:val="nil"/>
              <w:bottom w:val="single" w:sz="4" w:space="0" w:color="FFFFFF"/>
              <w:right w:val="single" w:sz="4" w:space="0" w:color="FFFFFF"/>
            </w:tcBorders>
            <w:shd w:val="clear" w:color="DBE5F1" w:fill="DBE5F1"/>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c>
          <w:tcPr>
            <w:tcW w:w="2020" w:type="dxa"/>
            <w:gridSpan w:val="5"/>
            <w:tcBorders>
              <w:top w:val="nil"/>
              <w:left w:val="nil"/>
              <w:bottom w:val="single" w:sz="4" w:space="0" w:color="FFFFFF"/>
              <w:right w:val="single" w:sz="4" w:space="0" w:color="FFFFFF"/>
            </w:tcBorders>
            <w:shd w:val="clear" w:color="DBE5F1" w:fill="DBE5F1"/>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c>
          <w:tcPr>
            <w:tcW w:w="1900" w:type="dxa"/>
            <w:gridSpan w:val="5"/>
            <w:tcBorders>
              <w:top w:val="nil"/>
              <w:left w:val="nil"/>
              <w:bottom w:val="single" w:sz="4" w:space="0" w:color="FFFFFF"/>
              <w:right w:val="nil"/>
            </w:tcBorders>
            <w:shd w:val="clear" w:color="DBE5F1" w:fill="DBE5F1"/>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r>
      <w:tr w:rsidR="00715345" w:rsidRP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B8CCE4" w:fill="B8CCE4"/>
            <w:noWrap/>
            <w:vAlign w:val="bottom"/>
            <w:hideMark/>
          </w:tcPr>
          <w:p w:rsidR="00715345" w:rsidRPr="00715345" w:rsidRDefault="00715345" w:rsidP="00715345">
            <w:pPr>
              <w:spacing w:line="240" w:lineRule="auto"/>
              <w:rPr>
                <w:rFonts w:eastAsia="Times New Roman" w:cs="Times New Roman"/>
              </w:rPr>
            </w:pPr>
            <w:r w:rsidRPr="00715345">
              <w:rPr>
                <w:rFonts w:eastAsia="Times New Roman" w:cs="Times New Roman"/>
              </w:rPr>
              <w:t>aprila</w:t>
            </w:r>
          </w:p>
        </w:tc>
        <w:tc>
          <w:tcPr>
            <w:tcW w:w="1880" w:type="dxa"/>
            <w:gridSpan w:val="4"/>
            <w:tcBorders>
              <w:top w:val="nil"/>
              <w:left w:val="nil"/>
              <w:bottom w:val="single" w:sz="4" w:space="0" w:color="FFFFFF"/>
              <w:right w:val="single" w:sz="4" w:space="0" w:color="FFFFFF"/>
            </w:tcBorders>
            <w:shd w:val="clear" w:color="B8CCE4" w:fill="B8CCE4"/>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c>
          <w:tcPr>
            <w:tcW w:w="2020" w:type="dxa"/>
            <w:gridSpan w:val="5"/>
            <w:tcBorders>
              <w:top w:val="nil"/>
              <w:left w:val="nil"/>
              <w:bottom w:val="single" w:sz="4" w:space="0" w:color="FFFFFF"/>
              <w:right w:val="single" w:sz="4" w:space="0" w:color="FFFFFF"/>
            </w:tcBorders>
            <w:shd w:val="clear" w:color="B8CCE4" w:fill="B8CCE4"/>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c>
          <w:tcPr>
            <w:tcW w:w="1900" w:type="dxa"/>
            <w:gridSpan w:val="5"/>
            <w:tcBorders>
              <w:top w:val="nil"/>
              <w:left w:val="nil"/>
              <w:bottom w:val="single" w:sz="4" w:space="0" w:color="FFFFFF"/>
              <w:right w:val="nil"/>
            </w:tcBorders>
            <w:shd w:val="clear" w:color="B8CCE4" w:fill="B8CCE4"/>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r>
      <w:tr w:rsidR="00715345" w:rsidRP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DBE5F1" w:fill="DBE5F1"/>
            <w:noWrap/>
            <w:vAlign w:val="bottom"/>
            <w:hideMark/>
          </w:tcPr>
          <w:p w:rsidR="00715345" w:rsidRPr="00715345" w:rsidRDefault="00715345" w:rsidP="00715345">
            <w:pPr>
              <w:spacing w:line="240" w:lineRule="auto"/>
              <w:rPr>
                <w:rFonts w:eastAsia="Times New Roman" w:cs="Times New Roman"/>
              </w:rPr>
            </w:pPr>
            <w:r w:rsidRPr="00715345">
              <w:rPr>
                <w:rFonts w:eastAsia="Times New Roman" w:cs="Times New Roman"/>
              </w:rPr>
              <w:t>maj</w:t>
            </w:r>
          </w:p>
        </w:tc>
        <w:tc>
          <w:tcPr>
            <w:tcW w:w="1880" w:type="dxa"/>
            <w:gridSpan w:val="4"/>
            <w:tcBorders>
              <w:top w:val="nil"/>
              <w:left w:val="nil"/>
              <w:bottom w:val="single" w:sz="4" w:space="0" w:color="FFFFFF"/>
              <w:right w:val="single" w:sz="4" w:space="0" w:color="FFFFFF"/>
            </w:tcBorders>
            <w:shd w:val="clear" w:color="DBE5F1" w:fill="DBE5F1"/>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c>
          <w:tcPr>
            <w:tcW w:w="2020" w:type="dxa"/>
            <w:gridSpan w:val="5"/>
            <w:tcBorders>
              <w:top w:val="nil"/>
              <w:left w:val="nil"/>
              <w:bottom w:val="single" w:sz="4" w:space="0" w:color="FFFFFF"/>
              <w:right w:val="single" w:sz="4" w:space="0" w:color="FFFFFF"/>
            </w:tcBorders>
            <w:shd w:val="clear" w:color="DBE5F1" w:fill="DBE5F1"/>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c>
          <w:tcPr>
            <w:tcW w:w="1900" w:type="dxa"/>
            <w:gridSpan w:val="5"/>
            <w:tcBorders>
              <w:top w:val="nil"/>
              <w:left w:val="nil"/>
              <w:bottom w:val="single" w:sz="4" w:space="0" w:color="FFFFFF"/>
              <w:right w:val="nil"/>
            </w:tcBorders>
            <w:shd w:val="clear" w:color="DBE5F1" w:fill="DBE5F1"/>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r>
      <w:tr w:rsidR="00715345" w:rsidRP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B8CCE4" w:fill="B8CCE4"/>
            <w:noWrap/>
            <w:vAlign w:val="bottom"/>
            <w:hideMark/>
          </w:tcPr>
          <w:p w:rsidR="00715345" w:rsidRPr="00715345" w:rsidRDefault="00715345" w:rsidP="00715345">
            <w:pPr>
              <w:spacing w:line="240" w:lineRule="auto"/>
              <w:rPr>
                <w:rFonts w:eastAsia="Times New Roman" w:cs="Times New Roman"/>
              </w:rPr>
            </w:pPr>
            <w:r w:rsidRPr="00715345">
              <w:rPr>
                <w:rFonts w:eastAsia="Times New Roman" w:cs="Times New Roman"/>
              </w:rPr>
              <w:t>jun</w:t>
            </w:r>
          </w:p>
        </w:tc>
        <w:tc>
          <w:tcPr>
            <w:tcW w:w="1880" w:type="dxa"/>
            <w:gridSpan w:val="4"/>
            <w:tcBorders>
              <w:top w:val="nil"/>
              <w:left w:val="nil"/>
              <w:bottom w:val="single" w:sz="4" w:space="0" w:color="FFFFFF"/>
              <w:right w:val="single" w:sz="4" w:space="0" w:color="FFFFFF"/>
            </w:tcBorders>
            <w:shd w:val="clear" w:color="B8CCE4" w:fill="B8CCE4"/>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c>
          <w:tcPr>
            <w:tcW w:w="2020" w:type="dxa"/>
            <w:gridSpan w:val="5"/>
            <w:tcBorders>
              <w:top w:val="nil"/>
              <w:left w:val="nil"/>
              <w:bottom w:val="single" w:sz="4" w:space="0" w:color="FFFFFF"/>
              <w:right w:val="single" w:sz="4" w:space="0" w:color="FFFFFF"/>
            </w:tcBorders>
            <w:shd w:val="clear" w:color="B8CCE4" w:fill="B8CCE4"/>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c>
          <w:tcPr>
            <w:tcW w:w="1900" w:type="dxa"/>
            <w:gridSpan w:val="5"/>
            <w:tcBorders>
              <w:top w:val="nil"/>
              <w:left w:val="nil"/>
              <w:bottom w:val="single" w:sz="4" w:space="0" w:color="FFFFFF"/>
              <w:right w:val="nil"/>
            </w:tcBorders>
            <w:shd w:val="clear" w:color="B8CCE4" w:fill="B8CCE4"/>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r>
      <w:tr w:rsidR="00715345" w:rsidRP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DBE5F1" w:fill="DBE5F1"/>
            <w:noWrap/>
            <w:vAlign w:val="bottom"/>
            <w:hideMark/>
          </w:tcPr>
          <w:p w:rsidR="00715345" w:rsidRPr="00715345" w:rsidRDefault="00715345" w:rsidP="00715345">
            <w:pPr>
              <w:spacing w:line="240" w:lineRule="auto"/>
              <w:rPr>
                <w:rFonts w:eastAsia="Times New Roman" w:cs="Times New Roman"/>
              </w:rPr>
            </w:pPr>
            <w:r w:rsidRPr="00715345">
              <w:rPr>
                <w:rFonts w:eastAsia="Times New Roman" w:cs="Times New Roman"/>
              </w:rPr>
              <w:t>jul</w:t>
            </w:r>
          </w:p>
        </w:tc>
        <w:tc>
          <w:tcPr>
            <w:tcW w:w="1880" w:type="dxa"/>
            <w:gridSpan w:val="4"/>
            <w:tcBorders>
              <w:top w:val="nil"/>
              <w:left w:val="nil"/>
              <w:bottom w:val="single" w:sz="4" w:space="0" w:color="FFFFFF"/>
              <w:right w:val="single" w:sz="4" w:space="0" w:color="FFFFFF"/>
            </w:tcBorders>
            <w:shd w:val="clear" w:color="DBE5F1" w:fill="DBE5F1"/>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c>
          <w:tcPr>
            <w:tcW w:w="2020" w:type="dxa"/>
            <w:gridSpan w:val="5"/>
            <w:tcBorders>
              <w:top w:val="nil"/>
              <w:left w:val="nil"/>
              <w:bottom w:val="single" w:sz="4" w:space="0" w:color="FFFFFF"/>
              <w:right w:val="single" w:sz="4" w:space="0" w:color="FFFFFF"/>
            </w:tcBorders>
            <w:shd w:val="clear" w:color="DBE5F1" w:fill="DBE5F1"/>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c>
          <w:tcPr>
            <w:tcW w:w="1900" w:type="dxa"/>
            <w:gridSpan w:val="5"/>
            <w:tcBorders>
              <w:top w:val="nil"/>
              <w:left w:val="nil"/>
              <w:bottom w:val="single" w:sz="4" w:space="0" w:color="FFFFFF"/>
              <w:right w:val="nil"/>
            </w:tcBorders>
            <w:shd w:val="clear" w:color="DBE5F1" w:fill="DBE5F1"/>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r>
      <w:tr w:rsidR="00715345" w:rsidRP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B8CCE4" w:fill="B8CCE4"/>
            <w:noWrap/>
            <w:vAlign w:val="bottom"/>
            <w:hideMark/>
          </w:tcPr>
          <w:p w:rsidR="00715345" w:rsidRPr="00715345" w:rsidRDefault="00715345" w:rsidP="00715345">
            <w:pPr>
              <w:spacing w:line="240" w:lineRule="auto"/>
              <w:rPr>
                <w:rFonts w:eastAsia="Times New Roman" w:cs="Times New Roman"/>
              </w:rPr>
            </w:pPr>
            <w:r w:rsidRPr="00715345">
              <w:rPr>
                <w:rFonts w:eastAsia="Times New Roman" w:cs="Times New Roman"/>
              </w:rPr>
              <w:t>avgust</w:t>
            </w:r>
          </w:p>
        </w:tc>
        <w:tc>
          <w:tcPr>
            <w:tcW w:w="1880" w:type="dxa"/>
            <w:gridSpan w:val="4"/>
            <w:tcBorders>
              <w:top w:val="nil"/>
              <w:left w:val="nil"/>
              <w:bottom w:val="single" w:sz="4" w:space="0" w:color="FFFFFF"/>
              <w:right w:val="single" w:sz="4" w:space="0" w:color="FFFFFF"/>
            </w:tcBorders>
            <w:shd w:val="clear" w:color="B8CCE4" w:fill="B8CCE4"/>
            <w:noWrap/>
            <w:vAlign w:val="bottom"/>
            <w:hideMark/>
          </w:tcPr>
          <w:p w:rsidR="00715345" w:rsidRPr="00715345" w:rsidRDefault="000C46A7" w:rsidP="00715345">
            <w:pPr>
              <w:spacing w:line="240" w:lineRule="auto"/>
              <w:jc w:val="right"/>
              <w:rPr>
                <w:rFonts w:eastAsia="Times New Roman" w:cs="Times New Roman"/>
              </w:rPr>
            </w:pPr>
            <w:r>
              <w:rPr>
                <w:rFonts w:eastAsia="Times New Roman" w:cs="Times New Roman"/>
              </w:rPr>
              <w:t>0</w:t>
            </w:r>
          </w:p>
        </w:tc>
        <w:tc>
          <w:tcPr>
            <w:tcW w:w="2020" w:type="dxa"/>
            <w:gridSpan w:val="5"/>
            <w:tcBorders>
              <w:top w:val="nil"/>
              <w:left w:val="nil"/>
              <w:bottom w:val="single" w:sz="4" w:space="0" w:color="FFFFFF"/>
              <w:right w:val="single" w:sz="4" w:space="0" w:color="FFFFFF"/>
            </w:tcBorders>
            <w:shd w:val="clear" w:color="B8CCE4" w:fill="B8CCE4"/>
            <w:noWrap/>
            <w:vAlign w:val="bottom"/>
            <w:hideMark/>
          </w:tcPr>
          <w:p w:rsidR="00715345" w:rsidRPr="00715345" w:rsidRDefault="000C46A7" w:rsidP="00715345">
            <w:pPr>
              <w:spacing w:line="240" w:lineRule="auto"/>
              <w:jc w:val="right"/>
              <w:rPr>
                <w:rFonts w:eastAsia="Times New Roman" w:cs="Times New Roman"/>
              </w:rPr>
            </w:pPr>
            <w:r>
              <w:rPr>
                <w:rFonts w:eastAsia="Times New Roman" w:cs="Times New Roman"/>
              </w:rPr>
              <w:t>0</w:t>
            </w:r>
          </w:p>
        </w:tc>
        <w:tc>
          <w:tcPr>
            <w:tcW w:w="1900" w:type="dxa"/>
            <w:gridSpan w:val="5"/>
            <w:tcBorders>
              <w:top w:val="nil"/>
              <w:left w:val="nil"/>
              <w:bottom w:val="single" w:sz="4" w:space="0" w:color="FFFFFF"/>
              <w:right w:val="nil"/>
            </w:tcBorders>
            <w:shd w:val="clear" w:color="B8CCE4" w:fill="B8CCE4"/>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r>
      <w:tr w:rsidR="00715345" w:rsidRP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DBE5F1" w:fill="DBE5F1"/>
            <w:noWrap/>
            <w:vAlign w:val="bottom"/>
            <w:hideMark/>
          </w:tcPr>
          <w:p w:rsidR="00715345" w:rsidRPr="00715345" w:rsidRDefault="00715345" w:rsidP="00715345">
            <w:pPr>
              <w:spacing w:line="240" w:lineRule="auto"/>
              <w:rPr>
                <w:rFonts w:eastAsia="Times New Roman" w:cs="Times New Roman"/>
              </w:rPr>
            </w:pPr>
            <w:r w:rsidRPr="00715345">
              <w:rPr>
                <w:rFonts w:eastAsia="Times New Roman" w:cs="Times New Roman"/>
              </w:rPr>
              <w:t>septembar</w:t>
            </w:r>
          </w:p>
        </w:tc>
        <w:tc>
          <w:tcPr>
            <w:tcW w:w="1880" w:type="dxa"/>
            <w:gridSpan w:val="4"/>
            <w:tcBorders>
              <w:top w:val="nil"/>
              <w:left w:val="nil"/>
              <w:bottom w:val="single" w:sz="4" w:space="0" w:color="FFFFFF"/>
              <w:right w:val="single" w:sz="4" w:space="0" w:color="FFFFFF"/>
            </w:tcBorders>
            <w:shd w:val="clear" w:color="DBE5F1" w:fill="DBE5F1"/>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c>
          <w:tcPr>
            <w:tcW w:w="2020" w:type="dxa"/>
            <w:gridSpan w:val="5"/>
            <w:tcBorders>
              <w:top w:val="nil"/>
              <w:left w:val="nil"/>
              <w:bottom w:val="single" w:sz="4" w:space="0" w:color="FFFFFF"/>
              <w:right w:val="single" w:sz="4" w:space="0" w:color="FFFFFF"/>
            </w:tcBorders>
            <w:shd w:val="clear" w:color="DBE5F1" w:fill="DBE5F1"/>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c>
          <w:tcPr>
            <w:tcW w:w="1900" w:type="dxa"/>
            <w:gridSpan w:val="5"/>
            <w:tcBorders>
              <w:top w:val="nil"/>
              <w:left w:val="nil"/>
              <w:bottom w:val="single" w:sz="4" w:space="0" w:color="FFFFFF"/>
              <w:right w:val="nil"/>
            </w:tcBorders>
            <w:shd w:val="clear" w:color="DBE5F1" w:fill="DBE5F1"/>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r>
      <w:tr w:rsidR="00715345" w:rsidRP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B8CCE4" w:fill="B8CCE4"/>
            <w:noWrap/>
            <w:vAlign w:val="bottom"/>
            <w:hideMark/>
          </w:tcPr>
          <w:p w:rsidR="00715345" w:rsidRPr="00715345" w:rsidRDefault="00715345" w:rsidP="00715345">
            <w:pPr>
              <w:spacing w:line="240" w:lineRule="auto"/>
              <w:rPr>
                <w:rFonts w:eastAsia="Times New Roman" w:cs="Times New Roman"/>
              </w:rPr>
            </w:pPr>
            <w:r w:rsidRPr="00715345">
              <w:rPr>
                <w:rFonts w:eastAsia="Times New Roman" w:cs="Times New Roman"/>
              </w:rPr>
              <w:t>oktobar</w:t>
            </w:r>
          </w:p>
        </w:tc>
        <w:tc>
          <w:tcPr>
            <w:tcW w:w="1880" w:type="dxa"/>
            <w:gridSpan w:val="4"/>
            <w:tcBorders>
              <w:top w:val="nil"/>
              <w:left w:val="nil"/>
              <w:bottom w:val="single" w:sz="4" w:space="0" w:color="FFFFFF"/>
              <w:right w:val="single" w:sz="4" w:space="0" w:color="FFFFFF"/>
            </w:tcBorders>
            <w:shd w:val="clear" w:color="B8CCE4" w:fill="B8CCE4"/>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c>
          <w:tcPr>
            <w:tcW w:w="2020" w:type="dxa"/>
            <w:gridSpan w:val="5"/>
            <w:tcBorders>
              <w:top w:val="nil"/>
              <w:left w:val="nil"/>
              <w:bottom w:val="single" w:sz="4" w:space="0" w:color="FFFFFF"/>
              <w:right w:val="single" w:sz="4" w:space="0" w:color="FFFFFF"/>
            </w:tcBorders>
            <w:shd w:val="clear" w:color="B8CCE4" w:fill="B8CCE4"/>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c>
          <w:tcPr>
            <w:tcW w:w="1900" w:type="dxa"/>
            <w:gridSpan w:val="5"/>
            <w:tcBorders>
              <w:top w:val="nil"/>
              <w:left w:val="nil"/>
              <w:bottom w:val="single" w:sz="4" w:space="0" w:color="FFFFFF"/>
              <w:right w:val="nil"/>
            </w:tcBorders>
            <w:shd w:val="clear" w:color="B8CCE4" w:fill="B8CCE4"/>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r>
      <w:tr w:rsidR="00715345" w:rsidRP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DBE5F1" w:fill="DBE5F1"/>
            <w:noWrap/>
            <w:vAlign w:val="bottom"/>
            <w:hideMark/>
          </w:tcPr>
          <w:p w:rsidR="00715345" w:rsidRPr="00715345" w:rsidRDefault="00715345" w:rsidP="00715345">
            <w:pPr>
              <w:spacing w:line="240" w:lineRule="auto"/>
              <w:rPr>
                <w:rFonts w:eastAsia="Times New Roman" w:cs="Times New Roman"/>
              </w:rPr>
            </w:pPr>
            <w:r w:rsidRPr="00715345">
              <w:rPr>
                <w:rFonts w:eastAsia="Times New Roman" w:cs="Times New Roman"/>
              </w:rPr>
              <w:t>novembar</w:t>
            </w:r>
          </w:p>
        </w:tc>
        <w:tc>
          <w:tcPr>
            <w:tcW w:w="1880" w:type="dxa"/>
            <w:gridSpan w:val="4"/>
            <w:tcBorders>
              <w:top w:val="nil"/>
              <w:left w:val="nil"/>
              <w:bottom w:val="single" w:sz="4" w:space="0" w:color="FFFFFF"/>
              <w:right w:val="single" w:sz="4" w:space="0" w:color="FFFFFF"/>
            </w:tcBorders>
            <w:shd w:val="clear" w:color="DBE5F1" w:fill="DBE5F1"/>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c>
          <w:tcPr>
            <w:tcW w:w="2020" w:type="dxa"/>
            <w:gridSpan w:val="5"/>
            <w:tcBorders>
              <w:top w:val="nil"/>
              <w:left w:val="nil"/>
              <w:bottom w:val="single" w:sz="4" w:space="0" w:color="FFFFFF"/>
              <w:right w:val="single" w:sz="4" w:space="0" w:color="FFFFFF"/>
            </w:tcBorders>
            <w:shd w:val="clear" w:color="DBE5F1" w:fill="DBE5F1"/>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c>
          <w:tcPr>
            <w:tcW w:w="1900" w:type="dxa"/>
            <w:gridSpan w:val="5"/>
            <w:tcBorders>
              <w:top w:val="nil"/>
              <w:left w:val="nil"/>
              <w:bottom w:val="single" w:sz="4" w:space="0" w:color="FFFFFF"/>
              <w:right w:val="nil"/>
            </w:tcBorders>
            <w:shd w:val="clear" w:color="DBE5F1" w:fill="DBE5F1"/>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r>
      <w:tr w:rsidR="00715345" w:rsidRPr="00715345" w:rsidTr="00715345">
        <w:trPr>
          <w:gridAfter w:val="3"/>
          <w:wAfter w:w="935" w:type="dxa"/>
          <w:trHeight w:val="300"/>
        </w:trPr>
        <w:tc>
          <w:tcPr>
            <w:tcW w:w="4100" w:type="dxa"/>
            <w:gridSpan w:val="5"/>
            <w:tcBorders>
              <w:top w:val="nil"/>
              <w:left w:val="nil"/>
              <w:bottom w:val="single" w:sz="4" w:space="0" w:color="FFFFFF"/>
              <w:right w:val="single" w:sz="4" w:space="0" w:color="FFFFFF"/>
            </w:tcBorders>
            <w:shd w:val="clear" w:color="B8CCE4" w:fill="B8CCE4"/>
            <w:noWrap/>
            <w:vAlign w:val="bottom"/>
            <w:hideMark/>
          </w:tcPr>
          <w:p w:rsidR="00715345" w:rsidRPr="00715345" w:rsidRDefault="00715345" w:rsidP="00715345">
            <w:pPr>
              <w:spacing w:line="240" w:lineRule="auto"/>
              <w:rPr>
                <w:rFonts w:eastAsia="Times New Roman" w:cs="Times New Roman"/>
              </w:rPr>
            </w:pPr>
            <w:r w:rsidRPr="00715345">
              <w:rPr>
                <w:rFonts w:eastAsia="Times New Roman" w:cs="Times New Roman"/>
              </w:rPr>
              <w:t>decembar</w:t>
            </w:r>
          </w:p>
        </w:tc>
        <w:tc>
          <w:tcPr>
            <w:tcW w:w="1880" w:type="dxa"/>
            <w:gridSpan w:val="4"/>
            <w:tcBorders>
              <w:top w:val="nil"/>
              <w:left w:val="nil"/>
              <w:bottom w:val="single" w:sz="4" w:space="0" w:color="FFFFFF"/>
              <w:right w:val="single" w:sz="4" w:space="0" w:color="FFFFFF"/>
            </w:tcBorders>
            <w:shd w:val="clear" w:color="B8CCE4" w:fill="B8CCE4"/>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c>
          <w:tcPr>
            <w:tcW w:w="2020" w:type="dxa"/>
            <w:gridSpan w:val="5"/>
            <w:tcBorders>
              <w:top w:val="nil"/>
              <w:left w:val="nil"/>
              <w:bottom w:val="single" w:sz="4" w:space="0" w:color="FFFFFF"/>
              <w:right w:val="single" w:sz="4" w:space="0" w:color="FFFFFF"/>
            </w:tcBorders>
            <w:shd w:val="clear" w:color="B8CCE4" w:fill="B8CCE4"/>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c>
          <w:tcPr>
            <w:tcW w:w="1900" w:type="dxa"/>
            <w:gridSpan w:val="5"/>
            <w:tcBorders>
              <w:top w:val="nil"/>
              <w:left w:val="nil"/>
              <w:bottom w:val="single" w:sz="4" w:space="0" w:color="FFFFFF"/>
              <w:right w:val="nil"/>
            </w:tcBorders>
            <w:shd w:val="clear" w:color="B8CCE4" w:fill="B8CCE4"/>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r>
      <w:tr w:rsidR="00715345" w:rsidRPr="00715345" w:rsidTr="00715345">
        <w:trPr>
          <w:gridAfter w:val="3"/>
          <w:wAfter w:w="935" w:type="dxa"/>
          <w:trHeight w:val="300"/>
        </w:trPr>
        <w:tc>
          <w:tcPr>
            <w:tcW w:w="4100" w:type="dxa"/>
            <w:gridSpan w:val="5"/>
            <w:tcBorders>
              <w:top w:val="nil"/>
              <w:left w:val="nil"/>
              <w:bottom w:val="nil"/>
              <w:right w:val="single" w:sz="4" w:space="0" w:color="FFFFFF"/>
            </w:tcBorders>
            <w:shd w:val="clear" w:color="DBE5F1" w:fill="DBE5F1"/>
            <w:noWrap/>
            <w:vAlign w:val="bottom"/>
            <w:hideMark/>
          </w:tcPr>
          <w:p w:rsidR="00715345" w:rsidRPr="00715345" w:rsidRDefault="00715345" w:rsidP="00715345">
            <w:pPr>
              <w:spacing w:line="240" w:lineRule="auto"/>
              <w:rPr>
                <w:rFonts w:eastAsia="Times New Roman" w:cs="Times New Roman"/>
              </w:rPr>
            </w:pPr>
            <w:r w:rsidRPr="00715345">
              <w:rPr>
                <w:rFonts w:eastAsia="Times New Roman" w:cs="Times New Roman"/>
              </w:rPr>
              <w:t>UKUPNO</w:t>
            </w:r>
          </w:p>
        </w:tc>
        <w:tc>
          <w:tcPr>
            <w:tcW w:w="1880" w:type="dxa"/>
            <w:gridSpan w:val="4"/>
            <w:tcBorders>
              <w:top w:val="nil"/>
              <w:left w:val="nil"/>
              <w:bottom w:val="nil"/>
              <w:right w:val="single" w:sz="4" w:space="0" w:color="FFFFFF"/>
            </w:tcBorders>
            <w:shd w:val="clear" w:color="DBE5F1" w:fill="DBE5F1"/>
            <w:noWrap/>
            <w:vAlign w:val="bottom"/>
            <w:hideMark/>
          </w:tcPr>
          <w:p w:rsidR="00715345" w:rsidRPr="00715345" w:rsidRDefault="000C46A7" w:rsidP="00715345">
            <w:pPr>
              <w:spacing w:line="240" w:lineRule="auto"/>
              <w:jc w:val="right"/>
              <w:rPr>
                <w:rFonts w:eastAsia="Times New Roman" w:cs="Times New Roman"/>
              </w:rPr>
            </w:pPr>
            <w:r>
              <w:rPr>
                <w:rFonts w:eastAsia="Times New Roman" w:cs="Times New Roman"/>
              </w:rPr>
              <w:t>0</w:t>
            </w:r>
          </w:p>
        </w:tc>
        <w:tc>
          <w:tcPr>
            <w:tcW w:w="2020" w:type="dxa"/>
            <w:gridSpan w:val="5"/>
            <w:tcBorders>
              <w:top w:val="nil"/>
              <w:left w:val="nil"/>
              <w:bottom w:val="nil"/>
              <w:right w:val="single" w:sz="4" w:space="0" w:color="FFFFFF"/>
            </w:tcBorders>
            <w:shd w:val="clear" w:color="DBE5F1" w:fill="DBE5F1"/>
            <w:noWrap/>
            <w:vAlign w:val="bottom"/>
            <w:hideMark/>
          </w:tcPr>
          <w:p w:rsidR="00715345" w:rsidRPr="00715345" w:rsidRDefault="000C46A7" w:rsidP="00715345">
            <w:pPr>
              <w:spacing w:line="240" w:lineRule="auto"/>
              <w:jc w:val="right"/>
              <w:rPr>
                <w:rFonts w:eastAsia="Times New Roman" w:cs="Times New Roman"/>
              </w:rPr>
            </w:pPr>
            <w:r>
              <w:rPr>
                <w:rFonts w:eastAsia="Times New Roman" w:cs="Times New Roman"/>
              </w:rPr>
              <w:t>0</w:t>
            </w:r>
          </w:p>
        </w:tc>
        <w:tc>
          <w:tcPr>
            <w:tcW w:w="1900" w:type="dxa"/>
            <w:gridSpan w:val="5"/>
            <w:tcBorders>
              <w:top w:val="nil"/>
              <w:left w:val="nil"/>
              <w:bottom w:val="nil"/>
              <w:right w:val="nil"/>
            </w:tcBorders>
            <w:shd w:val="clear" w:color="DBE5F1" w:fill="DBE5F1"/>
            <w:noWrap/>
            <w:vAlign w:val="bottom"/>
            <w:hideMark/>
          </w:tcPr>
          <w:p w:rsidR="00715345" w:rsidRPr="00715345" w:rsidRDefault="00715345" w:rsidP="00715345">
            <w:pPr>
              <w:spacing w:line="240" w:lineRule="auto"/>
              <w:jc w:val="right"/>
              <w:rPr>
                <w:rFonts w:eastAsia="Times New Roman" w:cs="Times New Roman"/>
              </w:rPr>
            </w:pPr>
            <w:r w:rsidRPr="00715345">
              <w:rPr>
                <w:rFonts w:eastAsia="Times New Roman" w:cs="Times New Roman"/>
              </w:rPr>
              <w:t>0</w:t>
            </w:r>
          </w:p>
        </w:tc>
      </w:tr>
      <w:tr w:rsidR="00715345" w:rsidRPr="00C9101B" w:rsidTr="00715345">
        <w:trPr>
          <w:gridAfter w:val="5"/>
          <w:wAfter w:w="2075" w:type="dxa"/>
          <w:trHeight w:val="300"/>
        </w:trPr>
        <w:tc>
          <w:tcPr>
            <w:tcW w:w="2820" w:type="dxa"/>
            <w:tcBorders>
              <w:top w:val="nil"/>
              <w:left w:val="nil"/>
              <w:bottom w:val="nil"/>
              <w:right w:val="nil"/>
            </w:tcBorders>
            <w:shd w:val="clear" w:color="auto" w:fill="auto"/>
            <w:noWrap/>
            <w:vAlign w:val="bottom"/>
            <w:hideMark/>
          </w:tcPr>
          <w:p w:rsidR="00715345" w:rsidRDefault="00715345"/>
          <w:p w:rsidR="00715345" w:rsidRDefault="00715345">
            <w:r>
              <w:t>merno mesto 7</w:t>
            </w:r>
          </w:p>
        </w:tc>
        <w:tc>
          <w:tcPr>
            <w:tcW w:w="1760" w:type="dxa"/>
            <w:gridSpan w:val="5"/>
            <w:tcBorders>
              <w:top w:val="nil"/>
              <w:left w:val="nil"/>
              <w:bottom w:val="nil"/>
              <w:right w:val="nil"/>
            </w:tcBorders>
            <w:shd w:val="clear" w:color="auto" w:fill="auto"/>
            <w:noWrap/>
            <w:vAlign w:val="bottom"/>
            <w:hideMark/>
          </w:tcPr>
          <w:p w:rsidR="00715345" w:rsidRDefault="00715345"/>
        </w:tc>
        <w:tc>
          <w:tcPr>
            <w:tcW w:w="2280" w:type="dxa"/>
            <w:gridSpan w:val="7"/>
            <w:tcBorders>
              <w:top w:val="nil"/>
              <w:left w:val="nil"/>
              <w:bottom w:val="nil"/>
              <w:right w:val="nil"/>
            </w:tcBorders>
            <w:shd w:val="clear" w:color="auto" w:fill="auto"/>
            <w:noWrap/>
            <w:vAlign w:val="bottom"/>
            <w:hideMark/>
          </w:tcPr>
          <w:p w:rsidR="00715345" w:rsidRDefault="00715345"/>
        </w:tc>
        <w:tc>
          <w:tcPr>
            <w:tcW w:w="1900" w:type="dxa"/>
            <w:gridSpan w:val="4"/>
            <w:tcBorders>
              <w:top w:val="nil"/>
              <w:left w:val="nil"/>
              <w:bottom w:val="nil"/>
              <w:right w:val="nil"/>
            </w:tcBorders>
            <w:shd w:val="clear" w:color="auto" w:fill="auto"/>
            <w:noWrap/>
            <w:vAlign w:val="bottom"/>
            <w:hideMark/>
          </w:tcPr>
          <w:p w:rsidR="00715345" w:rsidRDefault="00715345"/>
        </w:tc>
      </w:tr>
      <w:tr w:rsidR="00715345" w:rsidRPr="00C9101B" w:rsidTr="00715345">
        <w:trPr>
          <w:gridAfter w:val="5"/>
          <w:wAfter w:w="2075" w:type="dxa"/>
          <w:trHeight w:val="300"/>
        </w:trPr>
        <w:tc>
          <w:tcPr>
            <w:tcW w:w="4580" w:type="dxa"/>
            <w:gridSpan w:val="6"/>
            <w:tcBorders>
              <w:top w:val="nil"/>
              <w:left w:val="nil"/>
              <w:bottom w:val="nil"/>
              <w:right w:val="nil"/>
            </w:tcBorders>
            <w:shd w:val="clear" w:color="auto" w:fill="auto"/>
            <w:noWrap/>
            <w:vAlign w:val="bottom"/>
            <w:hideMark/>
          </w:tcPr>
          <w:p w:rsidR="00715345" w:rsidRDefault="00715345">
            <w:r>
              <w:t>ED broj  0223397388</w:t>
            </w:r>
          </w:p>
        </w:tc>
        <w:tc>
          <w:tcPr>
            <w:tcW w:w="2280" w:type="dxa"/>
            <w:gridSpan w:val="7"/>
            <w:tcBorders>
              <w:top w:val="nil"/>
              <w:left w:val="nil"/>
              <w:bottom w:val="nil"/>
              <w:right w:val="nil"/>
            </w:tcBorders>
            <w:shd w:val="clear" w:color="auto" w:fill="auto"/>
            <w:noWrap/>
            <w:vAlign w:val="bottom"/>
            <w:hideMark/>
          </w:tcPr>
          <w:p w:rsidR="00715345" w:rsidRDefault="00715345"/>
        </w:tc>
        <w:tc>
          <w:tcPr>
            <w:tcW w:w="1900" w:type="dxa"/>
            <w:gridSpan w:val="4"/>
            <w:tcBorders>
              <w:top w:val="nil"/>
              <w:left w:val="nil"/>
              <w:bottom w:val="nil"/>
              <w:right w:val="nil"/>
            </w:tcBorders>
            <w:shd w:val="clear" w:color="auto" w:fill="auto"/>
            <w:noWrap/>
            <w:vAlign w:val="bottom"/>
            <w:hideMark/>
          </w:tcPr>
          <w:p w:rsidR="00715345" w:rsidRDefault="00715345"/>
        </w:tc>
      </w:tr>
      <w:tr w:rsidR="00715345" w:rsidRPr="00C9101B" w:rsidTr="00715345">
        <w:trPr>
          <w:gridAfter w:val="5"/>
          <w:wAfter w:w="2075" w:type="dxa"/>
          <w:trHeight w:val="300"/>
        </w:trPr>
        <w:tc>
          <w:tcPr>
            <w:tcW w:w="4580" w:type="dxa"/>
            <w:gridSpan w:val="6"/>
            <w:tcBorders>
              <w:top w:val="nil"/>
              <w:left w:val="nil"/>
              <w:bottom w:val="nil"/>
              <w:right w:val="nil"/>
            </w:tcBorders>
            <w:shd w:val="clear" w:color="auto" w:fill="auto"/>
            <w:noWrap/>
            <w:vAlign w:val="bottom"/>
            <w:hideMark/>
          </w:tcPr>
          <w:p w:rsidR="00715345" w:rsidRDefault="00715345">
            <w:r>
              <w:t>odobrena snaga  50.00KW</w:t>
            </w:r>
          </w:p>
        </w:tc>
        <w:tc>
          <w:tcPr>
            <w:tcW w:w="2280" w:type="dxa"/>
            <w:gridSpan w:val="7"/>
            <w:tcBorders>
              <w:top w:val="nil"/>
              <w:left w:val="nil"/>
              <w:bottom w:val="nil"/>
              <w:right w:val="nil"/>
            </w:tcBorders>
            <w:shd w:val="clear" w:color="auto" w:fill="auto"/>
            <w:noWrap/>
            <w:vAlign w:val="bottom"/>
            <w:hideMark/>
          </w:tcPr>
          <w:p w:rsidR="00715345" w:rsidRDefault="00715345"/>
        </w:tc>
        <w:tc>
          <w:tcPr>
            <w:tcW w:w="1900" w:type="dxa"/>
            <w:gridSpan w:val="4"/>
            <w:tcBorders>
              <w:top w:val="nil"/>
              <w:left w:val="nil"/>
              <w:bottom w:val="nil"/>
              <w:right w:val="nil"/>
            </w:tcBorders>
            <w:shd w:val="clear" w:color="auto" w:fill="auto"/>
            <w:noWrap/>
            <w:vAlign w:val="bottom"/>
            <w:hideMark/>
          </w:tcPr>
          <w:p w:rsidR="00715345" w:rsidRDefault="00715345"/>
        </w:tc>
      </w:tr>
      <w:tr w:rsidR="00715345" w:rsidRPr="00C9101B" w:rsidTr="00715345">
        <w:trPr>
          <w:gridAfter w:val="5"/>
          <w:wAfter w:w="2075" w:type="dxa"/>
          <w:trHeight w:val="300"/>
        </w:trPr>
        <w:tc>
          <w:tcPr>
            <w:tcW w:w="4580" w:type="dxa"/>
            <w:gridSpan w:val="6"/>
            <w:tcBorders>
              <w:top w:val="nil"/>
              <w:left w:val="nil"/>
              <w:bottom w:val="nil"/>
              <w:right w:val="nil"/>
            </w:tcBorders>
            <w:shd w:val="clear" w:color="auto" w:fill="auto"/>
            <w:noWrap/>
            <w:vAlign w:val="bottom"/>
            <w:hideMark/>
          </w:tcPr>
          <w:p w:rsidR="00715345" w:rsidRDefault="00715345">
            <w:r>
              <w:t>SUVOBORSKA BB</w:t>
            </w:r>
          </w:p>
        </w:tc>
        <w:tc>
          <w:tcPr>
            <w:tcW w:w="2280" w:type="dxa"/>
            <w:gridSpan w:val="7"/>
            <w:tcBorders>
              <w:top w:val="nil"/>
              <w:left w:val="nil"/>
              <w:bottom w:val="nil"/>
              <w:right w:val="nil"/>
            </w:tcBorders>
            <w:shd w:val="clear" w:color="auto" w:fill="auto"/>
            <w:noWrap/>
            <w:vAlign w:val="bottom"/>
            <w:hideMark/>
          </w:tcPr>
          <w:p w:rsidR="00715345" w:rsidRDefault="00715345"/>
        </w:tc>
        <w:tc>
          <w:tcPr>
            <w:tcW w:w="1900" w:type="dxa"/>
            <w:gridSpan w:val="4"/>
            <w:tcBorders>
              <w:top w:val="nil"/>
              <w:left w:val="nil"/>
              <w:bottom w:val="nil"/>
              <w:right w:val="nil"/>
            </w:tcBorders>
            <w:shd w:val="clear" w:color="auto" w:fill="auto"/>
            <w:noWrap/>
            <w:vAlign w:val="bottom"/>
            <w:hideMark/>
          </w:tcPr>
          <w:p w:rsidR="00715345" w:rsidRDefault="00715345"/>
        </w:tc>
      </w:tr>
      <w:tr w:rsidR="00715345" w:rsidRPr="00C9101B" w:rsidTr="00715345">
        <w:trPr>
          <w:gridAfter w:val="5"/>
          <w:wAfter w:w="2075" w:type="dxa"/>
          <w:trHeight w:val="300"/>
        </w:trPr>
        <w:tc>
          <w:tcPr>
            <w:tcW w:w="4580" w:type="dxa"/>
            <w:gridSpan w:val="6"/>
            <w:tcBorders>
              <w:top w:val="nil"/>
              <w:left w:val="nil"/>
              <w:bottom w:val="nil"/>
              <w:right w:val="nil"/>
            </w:tcBorders>
            <w:shd w:val="clear" w:color="auto" w:fill="auto"/>
            <w:noWrap/>
            <w:vAlign w:val="bottom"/>
            <w:hideMark/>
          </w:tcPr>
          <w:p w:rsidR="00715345" w:rsidRDefault="00715345">
            <w:pPr>
              <w:rPr>
                <w:b/>
                <w:bCs/>
                <w:color w:val="FFFFFF"/>
              </w:rPr>
            </w:pPr>
            <w:r>
              <w:rPr>
                <w:b/>
                <w:bCs/>
                <w:color w:val="FFFFFF"/>
              </w:rPr>
              <w:t>period 2014</w:t>
            </w:r>
          </w:p>
        </w:tc>
        <w:tc>
          <w:tcPr>
            <w:tcW w:w="2280" w:type="dxa"/>
            <w:gridSpan w:val="7"/>
            <w:tcBorders>
              <w:top w:val="nil"/>
              <w:left w:val="nil"/>
              <w:bottom w:val="nil"/>
              <w:right w:val="nil"/>
            </w:tcBorders>
            <w:shd w:val="clear" w:color="auto" w:fill="auto"/>
            <w:noWrap/>
            <w:vAlign w:val="bottom"/>
            <w:hideMark/>
          </w:tcPr>
          <w:p w:rsidR="00715345" w:rsidRDefault="00715345">
            <w:pPr>
              <w:rPr>
                <w:b/>
                <w:bCs/>
                <w:color w:val="FFFFFF"/>
              </w:rPr>
            </w:pPr>
            <w:r>
              <w:rPr>
                <w:b/>
                <w:bCs/>
                <w:color w:val="FFFFFF"/>
              </w:rPr>
              <w:t>Ukupno (kwh)</w:t>
            </w:r>
          </w:p>
        </w:tc>
        <w:tc>
          <w:tcPr>
            <w:tcW w:w="1900" w:type="dxa"/>
            <w:gridSpan w:val="4"/>
            <w:tcBorders>
              <w:top w:val="nil"/>
              <w:left w:val="nil"/>
              <w:bottom w:val="nil"/>
              <w:right w:val="nil"/>
            </w:tcBorders>
            <w:shd w:val="clear" w:color="auto" w:fill="auto"/>
            <w:noWrap/>
            <w:vAlign w:val="bottom"/>
            <w:hideMark/>
          </w:tcPr>
          <w:p w:rsidR="00715345" w:rsidRDefault="00715345">
            <w:pPr>
              <w:rPr>
                <w:b/>
                <w:bCs/>
                <w:color w:val="FFFFFF"/>
              </w:rPr>
            </w:pPr>
            <w:r>
              <w:rPr>
                <w:b/>
                <w:bCs/>
                <w:color w:val="FFFFFF"/>
              </w:rPr>
              <w:t>viša tarifa (kwh)</w:t>
            </w:r>
          </w:p>
        </w:tc>
      </w:tr>
      <w:tr w:rsidR="00715345" w:rsidRPr="00C9101B" w:rsidTr="00715345">
        <w:trPr>
          <w:gridAfter w:val="5"/>
          <w:wAfter w:w="2075" w:type="dxa"/>
          <w:trHeight w:val="300"/>
        </w:trPr>
        <w:tc>
          <w:tcPr>
            <w:tcW w:w="2820" w:type="dxa"/>
            <w:tcBorders>
              <w:top w:val="nil"/>
              <w:left w:val="nil"/>
              <w:bottom w:val="single" w:sz="12" w:space="0" w:color="FFFFFF"/>
              <w:right w:val="single" w:sz="4" w:space="0" w:color="FFFFFF"/>
            </w:tcBorders>
            <w:shd w:val="clear" w:color="4F81BD" w:fill="4F81BD"/>
            <w:noWrap/>
            <w:vAlign w:val="bottom"/>
            <w:hideMark/>
          </w:tcPr>
          <w:p w:rsidR="00715345" w:rsidRDefault="00715345">
            <w:pPr>
              <w:jc w:val="center"/>
            </w:pPr>
            <w:r>
              <w:t>1</w:t>
            </w:r>
          </w:p>
        </w:tc>
        <w:tc>
          <w:tcPr>
            <w:tcW w:w="1760" w:type="dxa"/>
            <w:gridSpan w:val="5"/>
            <w:tcBorders>
              <w:top w:val="nil"/>
              <w:left w:val="nil"/>
              <w:bottom w:val="single" w:sz="12" w:space="0" w:color="FFFFFF"/>
              <w:right w:val="single" w:sz="4" w:space="0" w:color="FFFFFF"/>
            </w:tcBorders>
            <w:shd w:val="clear" w:color="4F81BD" w:fill="4F81BD"/>
            <w:noWrap/>
            <w:vAlign w:val="bottom"/>
            <w:hideMark/>
          </w:tcPr>
          <w:p w:rsidR="00715345" w:rsidRDefault="00715345">
            <w:pPr>
              <w:jc w:val="center"/>
            </w:pPr>
            <w:r>
              <w:t>2 (3+4)</w:t>
            </w:r>
          </w:p>
        </w:tc>
        <w:tc>
          <w:tcPr>
            <w:tcW w:w="2280" w:type="dxa"/>
            <w:gridSpan w:val="7"/>
            <w:tcBorders>
              <w:top w:val="nil"/>
              <w:left w:val="nil"/>
              <w:bottom w:val="single" w:sz="12" w:space="0" w:color="FFFFFF"/>
              <w:right w:val="single" w:sz="4" w:space="0" w:color="FFFFFF"/>
            </w:tcBorders>
            <w:shd w:val="clear" w:color="4F81BD" w:fill="4F81BD"/>
            <w:noWrap/>
            <w:vAlign w:val="bottom"/>
            <w:hideMark/>
          </w:tcPr>
          <w:p w:rsidR="00715345" w:rsidRDefault="00715345">
            <w:pPr>
              <w:jc w:val="center"/>
            </w:pPr>
            <w:r>
              <w:t>3</w:t>
            </w:r>
          </w:p>
        </w:tc>
        <w:tc>
          <w:tcPr>
            <w:tcW w:w="1900" w:type="dxa"/>
            <w:gridSpan w:val="4"/>
            <w:tcBorders>
              <w:top w:val="nil"/>
              <w:left w:val="nil"/>
              <w:bottom w:val="single" w:sz="12" w:space="0" w:color="FFFFFF"/>
              <w:right w:val="nil"/>
            </w:tcBorders>
            <w:shd w:val="clear" w:color="4F81BD" w:fill="4F81BD"/>
            <w:noWrap/>
            <w:vAlign w:val="bottom"/>
            <w:hideMark/>
          </w:tcPr>
          <w:p w:rsidR="00715345" w:rsidRDefault="00715345">
            <w:pPr>
              <w:jc w:val="center"/>
            </w:pPr>
            <w:r>
              <w:t>4</w:t>
            </w:r>
          </w:p>
        </w:tc>
      </w:tr>
      <w:tr w:rsidR="00715345" w:rsidRPr="00C9101B" w:rsidTr="00715345">
        <w:trPr>
          <w:gridAfter w:val="5"/>
          <w:wAfter w:w="2075" w:type="dxa"/>
          <w:trHeight w:val="300"/>
        </w:trPr>
        <w:tc>
          <w:tcPr>
            <w:tcW w:w="2820" w:type="dxa"/>
            <w:tcBorders>
              <w:top w:val="nil"/>
              <w:left w:val="nil"/>
              <w:bottom w:val="single" w:sz="4" w:space="0" w:color="FFFFFF"/>
              <w:right w:val="single" w:sz="4" w:space="0" w:color="FFFFFF"/>
            </w:tcBorders>
            <w:shd w:val="clear" w:color="B8CCE4" w:fill="B8CCE4"/>
            <w:noWrap/>
            <w:vAlign w:val="bottom"/>
            <w:hideMark/>
          </w:tcPr>
          <w:p w:rsidR="00715345" w:rsidRDefault="00715345">
            <w:r>
              <w:t>januar</w:t>
            </w:r>
          </w:p>
        </w:tc>
        <w:tc>
          <w:tcPr>
            <w:tcW w:w="176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0C46A7">
            <w:pPr>
              <w:jc w:val="right"/>
            </w:pPr>
            <w:r>
              <w:t>13515</w:t>
            </w:r>
          </w:p>
        </w:tc>
        <w:tc>
          <w:tcPr>
            <w:tcW w:w="2280" w:type="dxa"/>
            <w:gridSpan w:val="7"/>
            <w:tcBorders>
              <w:top w:val="nil"/>
              <w:left w:val="nil"/>
              <w:bottom w:val="single" w:sz="4" w:space="0" w:color="FFFFFF"/>
              <w:right w:val="single" w:sz="4" w:space="0" w:color="FFFFFF"/>
            </w:tcBorders>
            <w:shd w:val="clear" w:color="B8CCE4" w:fill="B8CCE4"/>
            <w:noWrap/>
            <w:vAlign w:val="bottom"/>
            <w:hideMark/>
          </w:tcPr>
          <w:p w:rsidR="00715345" w:rsidRDefault="000C46A7">
            <w:pPr>
              <w:jc w:val="right"/>
            </w:pPr>
            <w:r>
              <w:t>9735</w:t>
            </w:r>
          </w:p>
        </w:tc>
        <w:tc>
          <w:tcPr>
            <w:tcW w:w="1900" w:type="dxa"/>
            <w:gridSpan w:val="4"/>
            <w:tcBorders>
              <w:top w:val="nil"/>
              <w:left w:val="nil"/>
              <w:bottom w:val="single" w:sz="4" w:space="0" w:color="FFFFFF"/>
              <w:right w:val="nil"/>
            </w:tcBorders>
            <w:shd w:val="clear" w:color="B8CCE4" w:fill="B8CCE4"/>
            <w:noWrap/>
            <w:vAlign w:val="bottom"/>
            <w:hideMark/>
          </w:tcPr>
          <w:p w:rsidR="00715345" w:rsidRDefault="000C46A7">
            <w:pPr>
              <w:jc w:val="right"/>
            </w:pPr>
            <w:r>
              <w:t>3780</w:t>
            </w:r>
          </w:p>
        </w:tc>
      </w:tr>
      <w:tr w:rsidR="00715345" w:rsidRPr="00C9101B" w:rsidTr="00715345">
        <w:trPr>
          <w:gridAfter w:val="5"/>
          <w:wAfter w:w="2075" w:type="dxa"/>
          <w:trHeight w:val="300"/>
        </w:trPr>
        <w:tc>
          <w:tcPr>
            <w:tcW w:w="2820" w:type="dxa"/>
            <w:tcBorders>
              <w:top w:val="nil"/>
              <w:left w:val="nil"/>
              <w:bottom w:val="single" w:sz="4" w:space="0" w:color="FFFFFF"/>
              <w:right w:val="single" w:sz="4" w:space="0" w:color="FFFFFF"/>
            </w:tcBorders>
            <w:shd w:val="clear" w:color="DBE5F1" w:fill="DBE5F1"/>
            <w:noWrap/>
            <w:vAlign w:val="bottom"/>
            <w:hideMark/>
          </w:tcPr>
          <w:p w:rsidR="00715345" w:rsidRDefault="00715345">
            <w:r>
              <w:t>februar</w:t>
            </w:r>
          </w:p>
        </w:tc>
        <w:tc>
          <w:tcPr>
            <w:tcW w:w="176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0C46A7">
            <w:pPr>
              <w:jc w:val="right"/>
            </w:pPr>
            <w:r>
              <w:t>12060</w:t>
            </w:r>
          </w:p>
        </w:tc>
        <w:tc>
          <w:tcPr>
            <w:tcW w:w="2280" w:type="dxa"/>
            <w:gridSpan w:val="7"/>
            <w:tcBorders>
              <w:top w:val="nil"/>
              <w:left w:val="nil"/>
              <w:bottom w:val="single" w:sz="4" w:space="0" w:color="FFFFFF"/>
              <w:right w:val="single" w:sz="4" w:space="0" w:color="FFFFFF"/>
            </w:tcBorders>
            <w:shd w:val="clear" w:color="DBE5F1" w:fill="DBE5F1"/>
            <w:noWrap/>
            <w:vAlign w:val="bottom"/>
            <w:hideMark/>
          </w:tcPr>
          <w:p w:rsidR="00715345" w:rsidRDefault="000C46A7">
            <w:pPr>
              <w:jc w:val="right"/>
            </w:pPr>
            <w:r>
              <w:t>8760</w:t>
            </w:r>
          </w:p>
        </w:tc>
        <w:tc>
          <w:tcPr>
            <w:tcW w:w="1900" w:type="dxa"/>
            <w:gridSpan w:val="4"/>
            <w:tcBorders>
              <w:top w:val="nil"/>
              <w:left w:val="nil"/>
              <w:bottom w:val="single" w:sz="4" w:space="0" w:color="FFFFFF"/>
              <w:right w:val="nil"/>
            </w:tcBorders>
            <w:shd w:val="clear" w:color="DBE5F1" w:fill="DBE5F1"/>
            <w:noWrap/>
            <w:vAlign w:val="bottom"/>
            <w:hideMark/>
          </w:tcPr>
          <w:p w:rsidR="00715345" w:rsidRDefault="00715345">
            <w:pPr>
              <w:jc w:val="right"/>
            </w:pPr>
            <w:r>
              <w:t>3</w:t>
            </w:r>
            <w:r w:rsidR="000C46A7">
              <w:t>300</w:t>
            </w:r>
          </w:p>
        </w:tc>
      </w:tr>
      <w:tr w:rsidR="00715345" w:rsidRPr="00C9101B" w:rsidTr="00715345">
        <w:trPr>
          <w:gridAfter w:val="5"/>
          <w:wAfter w:w="2075" w:type="dxa"/>
          <w:trHeight w:val="300"/>
        </w:trPr>
        <w:tc>
          <w:tcPr>
            <w:tcW w:w="2820" w:type="dxa"/>
            <w:tcBorders>
              <w:top w:val="nil"/>
              <w:left w:val="nil"/>
              <w:bottom w:val="single" w:sz="4" w:space="0" w:color="FFFFFF"/>
              <w:right w:val="single" w:sz="4" w:space="0" w:color="FFFFFF"/>
            </w:tcBorders>
            <w:shd w:val="clear" w:color="B8CCE4" w:fill="B8CCE4"/>
            <w:noWrap/>
            <w:vAlign w:val="bottom"/>
            <w:hideMark/>
          </w:tcPr>
          <w:p w:rsidR="00715345" w:rsidRDefault="00715345">
            <w:r>
              <w:t>mart</w:t>
            </w:r>
          </w:p>
        </w:tc>
        <w:tc>
          <w:tcPr>
            <w:tcW w:w="176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0C46A7">
            <w:pPr>
              <w:jc w:val="right"/>
            </w:pPr>
            <w:r>
              <w:t>10680</w:t>
            </w:r>
          </w:p>
        </w:tc>
        <w:tc>
          <w:tcPr>
            <w:tcW w:w="2280" w:type="dxa"/>
            <w:gridSpan w:val="7"/>
            <w:tcBorders>
              <w:top w:val="nil"/>
              <w:left w:val="nil"/>
              <w:bottom w:val="single" w:sz="4" w:space="0" w:color="FFFFFF"/>
              <w:right w:val="single" w:sz="4" w:space="0" w:color="FFFFFF"/>
            </w:tcBorders>
            <w:shd w:val="clear" w:color="B8CCE4" w:fill="B8CCE4"/>
            <w:noWrap/>
            <w:vAlign w:val="bottom"/>
            <w:hideMark/>
          </w:tcPr>
          <w:p w:rsidR="00715345" w:rsidRDefault="000C46A7">
            <w:pPr>
              <w:jc w:val="right"/>
            </w:pPr>
            <w:r>
              <w:t>7440</w:t>
            </w:r>
          </w:p>
        </w:tc>
        <w:tc>
          <w:tcPr>
            <w:tcW w:w="1900" w:type="dxa"/>
            <w:gridSpan w:val="4"/>
            <w:tcBorders>
              <w:top w:val="nil"/>
              <w:left w:val="nil"/>
              <w:bottom w:val="single" w:sz="4" w:space="0" w:color="FFFFFF"/>
              <w:right w:val="nil"/>
            </w:tcBorders>
            <w:shd w:val="clear" w:color="B8CCE4" w:fill="B8CCE4"/>
            <w:noWrap/>
            <w:vAlign w:val="bottom"/>
            <w:hideMark/>
          </w:tcPr>
          <w:p w:rsidR="00715345" w:rsidRDefault="000C46A7">
            <w:pPr>
              <w:jc w:val="right"/>
            </w:pPr>
            <w:r>
              <w:t>3240</w:t>
            </w:r>
          </w:p>
        </w:tc>
      </w:tr>
      <w:tr w:rsidR="00715345" w:rsidRPr="00C9101B" w:rsidTr="00715345">
        <w:trPr>
          <w:gridAfter w:val="5"/>
          <w:wAfter w:w="2075" w:type="dxa"/>
          <w:trHeight w:val="300"/>
        </w:trPr>
        <w:tc>
          <w:tcPr>
            <w:tcW w:w="2820" w:type="dxa"/>
            <w:tcBorders>
              <w:top w:val="nil"/>
              <w:left w:val="nil"/>
              <w:bottom w:val="single" w:sz="4" w:space="0" w:color="FFFFFF"/>
              <w:right w:val="single" w:sz="4" w:space="0" w:color="FFFFFF"/>
            </w:tcBorders>
            <w:shd w:val="clear" w:color="DBE5F1" w:fill="DBE5F1"/>
            <w:noWrap/>
            <w:vAlign w:val="bottom"/>
            <w:hideMark/>
          </w:tcPr>
          <w:p w:rsidR="00715345" w:rsidRDefault="00715345">
            <w:r>
              <w:t>aprila</w:t>
            </w:r>
          </w:p>
        </w:tc>
        <w:tc>
          <w:tcPr>
            <w:tcW w:w="176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0C46A7">
            <w:pPr>
              <w:jc w:val="right"/>
            </w:pPr>
            <w:r>
              <w:t>6600</w:t>
            </w:r>
          </w:p>
        </w:tc>
        <w:tc>
          <w:tcPr>
            <w:tcW w:w="2280" w:type="dxa"/>
            <w:gridSpan w:val="7"/>
            <w:tcBorders>
              <w:top w:val="nil"/>
              <w:left w:val="nil"/>
              <w:bottom w:val="single" w:sz="4" w:space="0" w:color="FFFFFF"/>
              <w:right w:val="single" w:sz="4" w:space="0" w:color="FFFFFF"/>
            </w:tcBorders>
            <w:shd w:val="clear" w:color="DBE5F1" w:fill="DBE5F1"/>
            <w:noWrap/>
            <w:vAlign w:val="bottom"/>
            <w:hideMark/>
          </w:tcPr>
          <w:p w:rsidR="00715345" w:rsidRDefault="00715345">
            <w:pPr>
              <w:jc w:val="right"/>
            </w:pPr>
            <w:r>
              <w:t>4</w:t>
            </w:r>
            <w:r w:rsidR="000C46A7">
              <w:t>260</w:t>
            </w:r>
          </w:p>
        </w:tc>
        <w:tc>
          <w:tcPr>
            <w:tcW w:w="1900" w:type="dxa"/>
            <w:gridSpan w:val="4"/>
            <w:tcBorders>
              <w:top w:val="nil"/>
              <w:left w:val="nil"/>
              <w:bottom w:val="single" w:sz="4" w:space="0" w:color="FFFFFF"/>
              <w:right w:val="nil"/>
            </w:tcBorders>
            <w:shd w:val="clear" w:color="DBE5F1" w:fill="DBE5F1"/>
            <w:noWrap/>
            <w:vAlign w:val="bottom"/>
            <w:hideMark/>
          </w:tcPr>
          <w:p w:rsidR="00715345" w:rsidRDefault="00715345">
            <w:pPr>
              <w:jc w:val="right"/>
            </w:pPr>
            <w:r>
              <w:t>2</w:t>
            </w:r>
            <w:r w:rsidR="000C46A7">
              <w:t>340</w:t>
            </w:r>
          </w:p>
        </w:tc>
      </w:tr>
      <w:tr w:rsidR="00715345" w:rsidRPr="00C9101B" w:rsidTr="00715345">
        <w:trPr>
          <w:gridAfter w:val="5"/>
          <w:wAfter w:w="2075" w:type="dxa"/>
          <w:trHeight w:val="300"/>
        </w:trPr>
        <w:tc>
          <w:tcPr>
            <w:tcW w:w="2820" w:type="dxa"/>
            <w:tcBorders>
              <w:top w:val="nil"/>
              <w:left w:val="nil"/>
              <w:bottom w:val="single" w:sz="4" w:space="0" w:color="FFFFFF"/>
              <w:right w:val="single" w:sz="4" w:space="0" w:color="FFFFFF"/>
            </w:tcBorders>
            <w:shd w:val="clear" w:color="B8CCE4" w:fill="B8CCE4"/>
            <w:noWrap/>
            <w:vAlign w:val="bottom"/>
            <w:hideMark/>
          </w:tcPr>
          <w:p w:rsidR="00715345" w:rsidRDefault="00715345">
            <w:r>
              <w:t>maj</w:t>
            </w:r>
          </w:p>
        </w:tc>
        <w:tc>
          <w:tcPr>
            <w:tcW w:w="176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0C46A7">
            <w:pPr>
              <w:jc w:val="right"/>
            </w:pPr>
            <w:r>
              <w:t>2550</w:t>
            </w:r>
          </w:p>
        </w:tc>
        <w:tc>
          <w:tcPr>
            <w:tcW w:w="2280" w:type="dxa"/>
            <w:gridSpan w:val="7"/>
            <w:tcBorders>
              <w:top w:val="nil"/>
              <w:left w:val="nil"/>
              <w:bottom w:val="single" w:sz="4" w:space="0" w:color="FFFFFF"/>
              <w:right w:val="single" w:sz="4" w:space="0" w:color="FFFFFF"/>
            </w:tcBorders>
            <w:shd w:val="clear" w:color="B8CCE4" w:fill="B8CCE4"/>
            <w:noWrap/>
            <w:vAlign w:val="bottom"/>
            <w:hideMark/>
          </w:tcPr>
          <w:p w:rsidR="00715345" w:rsidRDefault="000C46A7">
            <w:pPr>
              <w:jc w:val="right"/>
            </w:pPr>
            <w:r>
              <w:t>1500</w:t>
            </w:r>
          </w:p>
        </w:tc>
        <w:tc>
          <w:tcPr>
            <w:tcW w:w="1900" w:type="dxa"/>
            <w:gridSpan w:val="4"/>
            <w:tcBorders>
              <w:top w:val="nil"/>
              <w:left w:val="nil"/>
              <w:bottom w:val="single" w:sz="4" w:space="0" w:color="FFFFFF"/>
              <w:right w:val="nil"/>
            </w:tcBorders>
            <w:shd w:val="clear" w:color="B8CCE4" w:fill="B8CCE4"/>
            <w:noWrap/>
            <w:vAlign w:val="bottom"/>
            <w:hideMark/>
          </w:tcPr>
          <w:p w:rsidR="00715345" w:rsidRDefault="00715345">
            <w:pPr>
              <w:jc w:val="right"/>
            </w:pPr>
            <w:r>
              <w:t>1</w:t>
            </w:r>
            <w:r w:rsidR="000C46A7">
              <w:t>050</w:t>
            </w:r>
          </w:p>
        </w:tc>
      </w:tr>
      <w:tr w:rsidR="00715345" w:rsidRPr="00C9101B" w:rsidTr="00715345">
        <w:trPr>
          <w:gridAfter w:val="5"/>
          <w:wAfter w:w="2075" w:type="dxa"/>
          <w:trHeight w:val="300"/>
        </w:trPr>
        <w:tc>
          <w:tcPr>
            <w:tcW w:w="2820" w:type="dxa"/>
            <w:tcBorders>
              <w:top w:val="nil"/>
              <w:left w:val="nil"/>
              <w:bottom w:val="single" w:sz="4" w:space="0" w:color="FFFFFF"/>
              <w:right w:val="single" w:sz="4" w:space="0" w:color="FFFFFF"/>
            </w:tcBorders>
            <w:shd w:val="clear" w:color="DBE5F1" w:fill="DBE5F1"/>
            <w:noWrap/>
            <w:vAlign w:val="bottom"/>
            <w:hideMark/>
          </w:tcPr>
          <w:p w:rsidR="00715345" w:rsidRDefault="00715345">
            <w:r>
              <w:t>jun</w:t>
            </w:r>
          </w:p>
        </w:tc>
        <w:tc>
          <w:tcPr>
            <w:tcW w:w="176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0C46A7">
            <w:pPr>
              <w:jc w:val="right"/>
            </w:pPr>
            <w:r>
              <w:t>2025</w:t>
            </w:r>
          </w:p>
        </w:tc>
        <w:tc>
          <w:tcPr>
            <w:tcW w:w="2280" w:type="dxa"/>
            <w:gridSpan w:val="7"/>
            <w:tcBorders>
              <w:top w:val="nil"/>
              <w:left w:val="nil"/>
              <w:bottom w:val="single" w:sz="4" w:space="0" w:color="FFFFFF"/>
              <w:right w:val="single" w:sz="4" w:space="0" w:color="FFFFFF"/>
            </w:tcBorders>
            <w:shd w:val="clear" w:color="DBE5F1" w:fill="DBE5F1"/>
            <w:noWrap/>
            <w:vAlign w:val="bottom"/>
            <w:hideMark/>
          </w:tcPr>
          <w:p w:rsidR="00715345" w:rsidRDefault="000C46A7">
            <w:pPr>
              <w:jc w:val="right"/>
            </w:pPr>
            <w:r>
              <w:t>1230</w:t>
            </w:r>
          </w:p>
        </w:tc>
        <w:tc>
          <w:tcPr>
            <w:tcW w:w="1900" w:type="dxa"/>
            <w:gridSpan w:val="4"/>
            <w:tcBorders>
              <w:top w:val="nil"/>
              <w:left w:val="nil"/>
              <w:bottom w:val="single" w:sz="4" w:space="0" w:color="FFFFFF"/>
              <w:right w:val="nil"/>
            </w:tcBorders>
            <w:shd w:val="clear" w:color="DBE5F1" w:fill="DBE5F1"/>
            <w:noWrap/>
            <w:vAlign w:val="bottom"/>
            <w:hideMark/>
          </w:tcPr>
          <w:p w:rsidR="00715345" w:rsidRDefault="000C46A7">
            <w:pPr>
              <w:jc w:val="right"/>
            </w:pPr>
            <w:r>
              <w:t>795</w:t>
            </w:r>
          </w:p>
        </w:tc>
      </w:tr>
      <w:tr w:rsidR="00715345" w:rsidRPr="00C9101B" w:rsidTr="00715345">
        <w:trPr>
          <w:gridAfter w:val="5"/>
          <w:wAfter w:w="2075" w:type="dxa"/>
          <w:trHeight w:val="300"/>
        </w:trPr>
        <w:tc>
          <w:tcPr>
            <w:tcW w:w="2820" w:type="dxa"/>
            <w:tcBorders>
              <w:top w:val="nil"/>
              <w:left w:val="nil"/>
              <w:bottom w:val="single" w:sz="4" w:space="0" w:color="FFFFFF"/>
              <w:right w:val="single" w:sz="4" w:space="0" w:color="FFFFFF"/>
            </w:tcBorders>
            <w:shd w:val="clear" w:color="B8CCE4" w:fill="B8CCE4"/>
            <w:noWrap/>
            <w:vAlign w:val="bottom"/>
            <w:hideMark/>
          </w:tcPr>
          <w:p w:rsidR="00715345" w:rsidRDefault="00715345">
            <w:r>
              <w:t>jul</w:t>
            </w:r>
          </w:p>
        </w:tc>
        <w:tc>
          <w:tcPr>
            <w:tcW w:w="176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0C46A7">
            <w:pPr>
              <w:jc w:val="right"/>
            </w:pPr>
            <w:r>
              <w:t>2130</w:t>
            </w:r>
          </w:p>
        </w:tc>
        <w:tc>
          <w:tcPr>
            <w:tcW w:w="2280" w:type="dxa"/>
            <w:gridSpan w:val="7"/>
            <w:tcBorders>
              <w:top w:val="nil"/>
              <w:left w:val="nil"/>
              <w:bottom w:val="single" w:sz="4" w:space="0" w:color="FFFFFF"/>
              <w:right w:val="single" w:sz="4" w:space="0" w:color="FFFFFF"/>
            </w:tcBorders>
            <w:shd w:val="clear" w:color="B8CCE4" w:fill="B8CCE4"/>
            <w:noWrap/>
            <w:vAlign w:val="bottom"/>
            <w:hideMark/>
          </w:tcPr>
          <w:p w:rsidR="00715345" w:rsidRDefault="00715345">
            <w:pPr>
              <w:jc w:val="right"/>
            </w:pPr>
            <w:r>
              <w:t>1</w:t>
            </w:r>
            <w:r w:rsidR="000C46A7">
              <w:t>380</w:t>
            </w:r>
          </w:p>
        </w:tc>
        <w:tc>
          <w:tcPr>
            <w:tcW w:w="1900" w:type="dxa"/>
            <w:gridSpan w:val="4"/>
            <w:tcBorders>
              <w:top w:val="nil"/>
              <w:left w:val="nil"/>
              <w:bottom w:val="single" w:sz="4" w:space="0" w:color="FFFFFF"/>
              <w:right w:val="nil"/>
            </w:tcBorders>
            <w:shd w:val="clear" w:color="B8CCE4" w:fill="B8CCE4"/>
            <w:noWrap/>
            <w:vAlign w:val="bottom"/>
            <w:hideMark/>
          </w:tcPr>
          <w:p w:rsidR="00715345" w:rsidRDefault="000C46A7">
            <w:pPr>
              <w:jc w:val="right"/>
            </w:pPr>
            <w:r>
              <w:t>750</w:t>
            </w:r>
          </w:p>
        </w:tc>
      </w:tr>
      <w:tr w:rsidR="00715345" w:rsidRPr="00C9101B" w:rsidTr="00715345">
        <w:trPr>
          <w:gridAfter w:val="5"/>
          <w:wAfter w:w="2075" w:type="dxa"/>
          <w:trHeight w:val="300"/>
        </w:trPr>
        <w:tc>
          <w:tcPr>
            <w:tcW w:w="2820" w:type="dxa"/>
            <w:tcBorders>
              <w:top w:val="nil"/>
              <w:left w:val="nil"/>
              <w:bottom w:val="single" w:sz="4" w:space="0" w:color="FFFFFF"/>
              <w:right w:val="single" w:sz="4" w:space="0" w:color="FFFFFF"/>
            </w:tcBorders>
            <w:shd w:val="clear" w:color="DBE5F1" w:fill="DBE5F1"/>
            <w:noWrap/>
            <w:vAlign w:val="bottom"/>
            <w:hideMark/>
          </w:tcPr>
          <w:p w:rsidR="00715345" w:rsidRDefault="00715345">
            <w:r>
              <w:t>avgust</w:t>
            </w:r>
          </w:p>
        </w:tc>
        <w:tc>
          <w:tcPr>
            <w:tcW w:w="176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0C46A7">
            <w:pPr>
              <w:jc w:val="right"/>
            </w:pPr>
            <w:r>
              <w:t>2190</w:t>
            </w:r>
          </w:p>
        </w:tc>
        <w:tc>
          <w:tcPr>
            <w:tcW w:w="2280" w:type="dxa"/>
            <w:gridSpan w:val="7"/>
            <w:tcBorders>
              <w:top w:val="nil"/>
              <w:left w:val="nil"/>
              <w:bottom w:val="single" w:sz="4" w:space="0" w:color="FFFFFF"/>
              <w:right w:val="single" w:sz="4" w:space="0" w:color="FFFFFF"/>
            </w:tcBorders>
            <w:shd w:val="clear" w:color="DBE5F1" w:fill="DBE5F1"/>
            <w:noWrap/>
            <w:vAlign w:val="bottom"/>
            <w:hideMark/>
          </w:tcPr>
          <w:p w:rsidR="00715345" w:rsidRDefault="000C46A7">
            <w:pPr>
              <w:jc w:val="right"/>
            </w:pPr>
            <w:r>
              <w:t>1335</w:t>
            </w:r>
          </w:p>
        </w:tc>
        <w:tc>
          <w:tcPr>
            <w:tcW w:w="1900" w:type="dxa"/>
            <w:gridSpan w:val="4"/>
            <w:tcBorders>
              <w:top w:val="nil"/>
              <w:left w:val="nil"/>
              <w:bottom w:val="single" w:sz="4" w:space="0" w:color="FFFFFF"/>
              <w:right w:val="nil"/>
            </w:tcBorders>
            <w:shd w:val="clear" w:color="DBE5F1" w:fill="DBE5F1"/>
            <w:noWrap/>
            <w:vAlign w:val="bottom"/>
            <w:hideMark/>
          </w:tcPr>
          <w:p w:rsidR="00715345" w:rsidRDefault="000C46A7">
            <w:pPr>
              <w:jc w:val="right"/>
            </w:pPr>
            <w:r>
              <w:t>855</w:t>
            </w:r>
          </w:p>
        </w:tc>
      </w:tr>
      <w:tr w:rsidR="00715345" w:rsidRPr="00C9101B" w:rsidTr="00715345">
        <w:trPr>
          <w:gridAfter w:val="5"/>
          <w:wAfter w:w="2075" w:type="dxa"/>
          <w:trHeight w:val="300"/>
        </w:trPr>
        <w:tc>
          <w:tcPr>
            <w:tcW w:w="2820" w:type="dxa"/>
            <w:tcBorders>
              <w:top w:val="nil"/>
              <w:left w:val="nil"/>
              <w:bottom w:val="single" w:sz="4" w:space="0" w:color="FFFFFF"/>
              <w:right w:val="single" w:sz="4" w:space="0" w:color="FFFFFF"/>
            </w:tcBorders>
            <w:shd w:val="clear" w:color="B8CCE4" w:fill="B8CCE4"/>
            <w:noWrap/>
            <w:vAlign w:val="bottom"/>
            <w:hideMark/>
          </w:tcPr>
          <w:p w:rsidR="00715345" w:rsidRDefault="00715345">
            <w:r>
              <w:t>septembar</w:t>
            </w:r>
          </w:p>
        </w:tc>
        <w:tc>
          <w:tcPr>
            <w:tcW w:w="176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0C46A7">
            <w:pPr>
              <w:jc w:val="right"/>
            </w:pPr>
            <w:r>
              <w:t>2625</w:t>
            </w:r>
          </w:p>
        </w:tc>
        <w:tc>
          <w:tcPr>
            <w:tcW w:w="2280" w:type="dxa"/>
            <w:gridSpan w:val="7"/>
            <w:tcBorders>
              <w:top w:val="nil"/>
              <w:left w:val="nil"/>
              <w:bottom w:val="single" w:sz="4" w:space="0" w:color="FFFFFF"/>
              <w:right w:val="single" w:sz="4" w:space="0" w:color="FFFFFF"/>
            </w:tcBorders>
            <w:shd w:val="clear" w:color="B8CCE4" w:fill="B8CCE4"/>
            <w:noWrap/>
            <w:vAlign w:val="bottom"/>
            <w:hideMark/>
          </w:tcPr>
          <w:p w:rsidR="00715345" w:rsidRDefault="000C46A7">
            <w:pPr>
              <w:jc w:val="right"/>
            </w:pPr>
            <w:r>
              <w:t>1620</w:t>
            </w:r>
          </w:p>
        </w:tc>
        <w:tc>
          <w:tcPr>
            <w:tcW w:w="1900" w:type="dxa"/>
            <w:gridSpan w:val="4"/>
            <w:tcBorders>
              <w:top w:val="nil"/>
              <w:left w:val="nil"/>
              <w:bottom w:val="single" w:sz="4" w:space="0" w:color="FFFFFF"/>
              <w:right w:val="nil"/>
            </w:tcBorders>
            <w:shd w:val="clear" w:color="B8CCE4" w:fill="B8CCE4"/>
            <w:noWrap/>
            <w:vAlign w:val="bottom"/>
            <w:hideMark/>
          </w:tcPr>
          <w:p w:rsidR="00715345" w:rsidRDefault="00715345">
            <w:pPr>
              <w:jc w:val="right"/>
            </w:pPr>
            <w:r>
              <w:t>1</w:t>
            </w:r>
            <w:r w:rsidR="000C46A7">
              <w:t>005</w:t>
            </w:r>
          </w:p>
        </w:tc>
      </w:tr>
      <w:tr w:rsidR="00715345" w:rsidRPr="00C9101B" w:rsidTr="00715345">
        <w:trPr>
          <w:gridAfter w:val="5"/>
          <w:wAfter w:w="2075" w:type="dxa"/>
          <w:trHeight w:val="300"/>
        </w:trPr>
        <w:tc>
          <w:tcPr>
            <w:tcW w:w="2820" w:type="dxa"/>
            <w:tcBorders>
              <w:top w:val="nil"/>
              <w:left w:val="nil"/>
              <w:bottom w:val="single" w:sz="4" w:space="0" w:color="FFFFFF"/>
              <w:right w:val="single" w:sz="4" w:space="0" w:color="FFFFFF"/>
            </w:tcBorders>
            <w:shd w:val="clear" w:color="DBE5F1" w:fill="DBE5F1"/>
            <w:noWrap/>
            <w:vAlign w:val="bottom"/>
            <w:hideMark/>
          </w:tcPr>
          <w:p w:rsidR="00715345" w:rsidRDefault="00715345">
            <w:r>
              <w:t>oktobar</w:t>
            </w:r>
          </w:p>
        </w:tc>
        <w:tc>
          <w:tcPr>
            <w:tcW w:w="176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0C46A7">
            <w:pPr>
              <w:jc w:val="right"/>
            </w:pPr>
            <w:r>
              <w:t>6255</w:t>
            </w:r>
          </w:p>
        </w:tc>
        <w:tc>
          <w:tcPr>
            <w:tcW w:w="2280" w:type="dxa"/>
            <w:gridSpan w:val="7"/>
            <w:tcBorders>
              <w:top w:val="nil"/>
              <w:left w:val="nil"/>
              <w:bottom w:val="single" w:sz="4" w:space="0" w:color="FFFFFF"/>
              <w:right w:val="single" w:sz="4" w:space="0" w:color="FFFFFF"/>
            </w:tcBorders>
            <w:shd w:val="clear" w:color="DBE5F1" w:fill="DBE5F1"/>
            <w:noWrap/>
            <w:vAlign w:val="bottom"/>
            <w:hideMark/>
          </w:tcPr>
          <w:p w:rsidR="00715345" w:rsidRDefault="00715345">
            <w:pPr>
              <w:jc w:val="right"/>
            </w:pPr>
            <w:r>
              <w:t>4</w:t>
            </w:r>
            <w:r w:rsidR="000C46A7">
              <w:t>320</w:t>
            </w:r>
          </w:p>
        </w:tc>
        <w:tc>
          <w:tcPr>
            <w:tcW w:w="1900" w:type="dxa"/>
            <w:gridSpan w:val="4"/>
            <w:tcBorders>
              <w:top w:val="nil"/>
              <w:left w:val="nil"/>
              <w:bottom w:val="single" w:sz="4" w:space="0" w:color="FFFFFF"/>
              <w:right w:val="nil"/>
            </w:tcBorders>
            <w:shd w:val="clear" w:color="DBE5F1" w:fill="DBE5F1"/>
            <w:noWrap/>
            <w:vAlign w:val="bottom"/>
            <w:hideMark/>
          </w:tcPr>
          <w:p w:rsidR="00715345" w:rsidRDefault="00715345">
            <w:pPr>
              <w:jc w:val="right"/>
            </w:pPr>
            <w:r>
              <w:t>19</w:t>
            </w:r>
            <w:r w:rsidR="000C46A7">
              <w:t>35</w:t>
            </w:r>
          </w:p>
        </w:tc>
      </w:tr>
      <w:tr w:rsidR="00715345" w:rsidRPr="00C9101B" w:rsidTr="00715345">
        <w:trPr>
          <w:gridAfter w:val="5"/>
          <w:wAfter w:w="2075" w:type="dxa"/>
          <w:trHeight w:val="300"/>
        </w:trPr>
        <w:tc>
          <w:tcPr>
            <w:tcW w:w="2820" w:type="dxa"/>
            <w:tcBorders>
              <w:top w:val="nil"/>
              <w:left w:val="nil"/>
              <w:bottom w:val="single" w:sz="4" w:space="0" w:color="FFFFFF"/>
              <w:right w:val="single" w:sz="4" w:space="0" w:color="FFFFFF"/>
            </w:tcBorders>
            <w:shd w:val="clear" w:color="B8CCE4" w:fill="B8CCE4"/>
            <w:noWrap/>
            <w:vAlign w:val="bottom"/>
            <w:hideMark/>
          </w:tcPr>
          <w:p w:rsidR="00715345" w:rsidRDefault="00715345">
            <w:r>
              <w:t>novembar</w:t>
            </w:r>
          </w:p>
        </w:tc>
        <w:tc>
          <w:tcPr>
            <w:tcW w:w="176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0C46A7">
            <w:pPr>
              <w:jc w:val="right"/>
            </w:pPr>
            <w:r>
              <w:t>9810</w:t>
            </w:r>
          </w:p>
        </w:tc>
        <w:tc>
          <w:tcPr>
            <w:tcW w:w="2280" w:type="dxa"/>
            <w:gridSpan w:val="7"/>
            <w:tcBorders>
              <w:top w:val="nil"/>
              <w:left w:val="nil"/>
              <w:bottom w:val="single" w:sz="4" w:space="0" w:color="FFFFFF"/>
              <w:right w:val="single" w:sz="4" w:space="0" w:color="FFFFFF"/>
            </w:tcBorders>
            <w:shd w:val="clear" w:color="B8CCE4" w:fill="B8CCE4"/>
            <w:noWrap/>
            <w:vAlign w:val="bottom"/>
            <w:hideMark/>
          </w:tcPr>
          <w:p w:rsidR="00715345" w:rsidRDefault="000C46A7">
            <w:pPr>
              <w:jc w:val="right"/>
            </w:pPr>
            <w:r>
              <w:t>6840</w:t>
            </w:r>
          </w:p>
        </w:tc>
        <w:tc>
          <w:tcPr>
            <w:tcW w:w="1900" w:type="dxa"/>
            <w:gridSpan w:val="4"/>
            <w:tcBorders>
              <w:top w:val="nil"/>
              <w:left w:val="nil"/>
              <w:bottom w:val="single" w:sz="4" w:space="0" w:color="FFFFFF"/>
              <w:right w:val="nil"/>
            </w:tcBorders>
            <w:shd w:val="clear" w:color="B8CCE4" w:fill="B8CCE4"/>
            <w:noWrap/>
            <w:vAlign w:val="bottom"/>
            <w:hideMark/>
          </w:tcPr>
          <w:p w:rsidR="00715345" w:rsidRDefault="00715345">
            <w:pPr>
              <w:jc w:val="right"/>
            </w:pPr>
            <w:r>
              <w:t>2</w:t>
            </w:r>
            <w:r w:rsidR="000C46A7">
              <w:t>970</w:t>
            </w:r>
          </w:p>
        </w:tc>
      </w:tr>
      <w:tr w:rsidR="00715345" w:rsidRPr="00C9101B" w:rsidTr="00715345">
        <w:trPr>
          <w:gridAfter w:val="5"/>
          <w:wAfter w:w="2075" w:type="dxa"/>
          <w:trHeight w:val="300"/>
        </w:trPr>
        <w:tc>
          <w:tcPr>
            <w:tcW w:w="2820" w:type="dxa"/>
            <w:tcBorders>
              <w:top w:val="nil"/>
              <w:left w:val="nil"/>
              <w:bottom w:val="single" w:sz="4" w:space="0" w:color="FFFFFF"/>
              <w:right w:val="single" w:sz="4" w:space="0" w:color="FFFFFF"/>
            </w:tcBorders>
            <w:shd w:val="clear" w:color="DBE5F1" w:fill="DBE5F1"/>
            <w:noWrap/>
            <w:vAlign w:val="bottom"/>
            <w:hideMark/>
          </w:tcPr>
          <w:p w:rsidR="00715345" w:rsidRDefault="00715345">
            <w:r>
              <w:t>decembar</w:t>
            </w:r>
          </w:p>
        </w:tc>
        <w:tc>
          <w:tcPr>
            <w:tcW w:w="1760" w:type="dxa"/>
            <w:gridSpan w:val="5"/>
            <w:tcBorders>
              <w:top w:val="nil"/>
              <w:left w:val="nil"/>
              <w:bottom w:val="single" w:sz="4" w:space="0" w:color="FFFFFF"/>
              <w:right w:val="single" w:sz="4" w:space="0" w:color="FFFFFF"/>
            </w:tcBorders>
            <w:shd w:val="clear" w:color="DBE5F1" w:fill="DBE5F1"/>
            <w:noWrap/>
            <w:vAlign w:val="bottom"/>
            <w:hideMark/>
          </w:tcPr>
          <w:p w:rsidR="00715345" w:rsidRDefault="000C46A7">
            <w:pPr>
              <w:jc w:val="right"/>
            </w:pPr>
            <w:r>
              <w:t>13605</w:t>
            </w:r>
          </w:p>
        </w:tc>
        <w:tc>
          <w:tcPr>
            <w:tcW w:w="2280" w:type="dxa"/>
            <w:gridSpan w:val="7"/>
            <w:tcBorders>
              <w:top w:val="nil"/>
              <w:left w:val="nil"/>
              <w:bottom w:val="single" w:sz="4" w:space="0" w:color="FFFFFF"/>
              <w:right w:val="single" w:sz="4" w:space="0" w:color="FFFFFF"/>
            </w:tcBorders>
            <w:shd w:val="clear" w:color="DBE5F1" w:fill="DBE5F1"/>
            <w:noWrap/>
            <w:vAlign w:val="bottom"/>
            <w:hideMark/>
          </w:tcPr>
          <w:p w:rsidR="00715345" w:rsidRDefault="000C46A7">
            <w:pPr>
              <w:jc w:val="right"/>
            </w:pPr>
            <w:r>
              <w:t>10035</w:t>
            </w:r>
          </w:p>
        </w:tc>
        <w:tc>
          <w:tcPr>
            <w:tcW w:w="1900" w:type="dxa"/>
            <w:gridSpan w:val="4"/>
            <w:tcBorders>
              <w:top w:val="nil"/>
              <w:left w:val="nil"/>
              <w:bottom w:val="single" w:sz="4" w:space="0" w:color="FFFFFF"/>
              <w:right w:val="nil"/>
            </w:tcBorders>
            <w:shd w:val="clear" w:color="DBE5F1" w:fill="DBE5F1"/>
            <w:noWrap/>
            <w:vAlign w:val="bottom"/>
            <w:hideMark/>
          </w:tcPr>
          <w:p w:rsidR="00715345" w:rsidRDefault="00715345">
            <w:pPr>
              <w:jc w:val="right"/>
            </w:pPr>
            <w:r>
              <w:t>35</w:t>
            </w:r>
            <w:r w:rsidR="000C46A7">
              <w:t>70</w:t>
            </w:r>
          </w:p>
        </w:tc>
      </w:tr>
      <w:tr w:rsidR="00715345" w:rsidRPr="00C9101B" w:rsidTr="00715345">
        <w:trPr>
          <w:gridAfter w:val="5"/>
          <w:wAfter w:w="2075" w:type="dxa"/>
          <w:trHeight w:val="300"/>
        </w:trPr>
        <w:tc>
          <w:tcPr>
            <w:tcW w:w="2820" w:type="dxa"/>
            <w:tcBorders>
              <w:top w:val="nil"/>
              <w:left w:val="nil"/>
              <w:bottom w:val="single" w:sz="4" w:space="0" w:color="FFFFFF"/>
              <w:right w:val="single" w:sz="4" w:space="0" w:color="FFFFFF"/>
            </w:tcBorders>
            <w:shd w:val="clear" w:color="B8CCE4" w:fill="B8CCE4"/>
            <w:noWrap/>
            <w:vAlign w:val="bottom"/>
            <w:hideMark/>
          </w:tcPr>
          <w:p w:rsidR="00715345" w:rsidRDefault="00715345">
            <w:r>
              <w:t>UKUPNO</w:t>
            </w:r>
          </w:p>
        </w:tc>
        <w:tc>
          <w:tcPr>
            <w:tcW w:w="1760" w:type="dxa"/>
            <w:gridSpan w:val="5"/>
            <w:tcBorders>
              <w:top w:val="nil"/>
              <w:left w:val="nil"/>
              <w:bottom w:val="single" w:sz="4" w:space="0" w:color="FFFFFF"/>
              <w:right w:val="single" w:sz="4" w:space="0" w:color="FFFFFF"/>
            </w:tcBorders>
            <w:shd w:val="clear" w:color="B8CCE4" w:fill="B8CCE4"/>
            <w:noWrap/>
            <w:vAlign w:val="bottom"/>
            <w:hideMark/>
          </w:tcPr>
          <w:p w:rsidR="00715345" w:rsidRDefault="00715345">
            <w:pPr>
              <w:jc w:val="right"/>
            </w:pPr>
            <w:r>
              <w:t>8</w:t>
            </w:r>
            <w:r w:rsidR="000C46A7">
              <w:t>4045</w:t>
            </w:r>
          </w:p>
        </w:tc>
        <w:tc>
          <w:tcPr>
            <w:tcW w:w="2280" w:type="dxa"/>
            <w:gridSpan w:val="7"/>
            <w:tcBorders>
              <w:top w:val="nil"/>
              <w:left w:val="nil"/>
              <w:bottom w:val="single" w:sz="4" w:space="0" w:color="FFFFFF"/>
              <w:right w:val="single" w:sz="4" w:space="0" w:color="FFFFFF"/>
            </w:tcBorders>
            <w:shd w:val="clear" w:color="B8CCE4" w:fill="B8CCE4"/>
            <w:noWrap/>
            <w:vAlign w:val="bottom"/>
            <w:hideMark/>
          </w:tcPr>
          <w:p w:rsidR="00715345" w:rsidRDefault="00715345">
            <w:pPr>
              <w:jc w:val="right"/>
            </w:pPr>
            <w:r>
              <w:t>5</w:t>
            </w:r>
            <w:r w:rsidR="000C46A7">
              <w:t>8455</w:t>
            </w:r>
          </w:p>
        </w:tc>
        <w:tc>
          <w:tcPr>
            <w:tcW w:w="1900" w:type="dxa"/>
            <w:gridSpan w:val="4"/>
            <w:tcBorders>
              <w:top w:val="nil"/>
              <w:left w:val="nil"/>
              <w:bottom w:val="single" w:sz="4" w:space="0" w:color="FFFFFF"/>
              <w:right w:val="nil"/>
            </w:tcBorders>
            <w:shd w:val="clear" w:color="B8CCE4" w:fill="B8CCE4"/>
            <w:noWrap/>
            <w:vAlign w:val="bottom"/>
            <w:hideMark/>
          </w:tcPr>
          <w:p w:rsidR="00715345" w:rsidRDefault="00715345">
            <w:pPr>
              <w:jc w:val="right"/>
            </w:pPr>
            <w:r>
              <w:t>2</w:t>
            </w:r>
            <w:r w:rsidR="000C46A7">
              <w:t>5590</w:t>
            </w:r>
          </w:p>
        </w:tc>
      </w:tr>
    </w:tbl>
    <w:p w:rsidR="00D47711" w:rsidRDefault="00D47711" w:rsidP="00C9101B">
      <w:pPr>
        <w:spacing w:after="120" w:line="246" w:lineRule="auto"/>
        <w:ind w:left="10" w:right="-15" w:hanging="10"/>
        <w:jc w:val="both"/>
        <w:rPr>
          <w:rFonts w:ascii="Times New Roman" w:eastAsia="Times New Roman" w:hAnsi="Times New Roman" w:cs="Times New Roman"/>
          <w:b/>
          <w:sz w:val="24"/>
          <w:szCs w:val="24"/>
        </w:rPr>
      </w:pPr>
    </w:p>
    <w:tbl>
      <w:tblPr>
        <w:tblW w:w="10010" w:type="dxa"/>
        <w:tblInd w:w="93" w:type="dxa"/>
        <w:tblLook w:val="04A0"/>
      </w:tblPr>
      <w:tblGrid>
        <w:gridCol w:w="2805"/>
        <w:gridCol w:w="1265"/>
        <w:gridCol w:w="495"/>
        <w:gridCol w:w="1265"/>
        <w:gridCol w:w="1015"/>
        <w:gridCol w:w="1265"/>
        <w:gridCol w:w="1900"/>
      </w:tblGrid>
      <w:tr w:rsidR="00715345" w:rsidRPr="00C9101B" w:rsidTr="00715345">
        <w:trPr>
          <w:trHeight w:val="300"/>
        </w:trPr>
        <w:tc>
          <w:tcPr>
            <w:tcW w:w="4070" w:type="dxa"/>
            <w:gridSpan w:val="2"/>
            <w:tcBorders>
              <w:top w:val="nil"/>
              <w:left w:val="nil"/>
              <w:bottom w:val="nil"/>
              <w:right w:val="nil"/>
            </w:tcBorders>
            <w:shd w:val="clear" w:color="auto" w:fill="auto"/>
            <w:noWrap/>
            <w:vAlign w:val="bottom"/>
            <w:hideMark/>
          </w:tcPr>
          <w:p w:rsidR="00715345" w:rsidRDefault="00715345">
            <w:r>
              <w:lastRenderedPageBreak/>
              <w:t>merno mesto  8</w:t>
            </w:r>
          </w:p>
        </w:tc>
        <w:tc>
          <w:tcPr>
            <w:tcW w:w="1760" w:type="dxa"/>
            <w:gridSpan w:val="2"/>
            <w:tcBorders>
              <w:top w:val="nil"/>
              <w:left w:val="nil"/>
              <w:bottom w:val="nil"/>
              <w:right w:val="nil"/>
            </w:tcBorders>
            <w:shd w:val="clear" w:color="auto" w:fill="auto"/>
            <w:noWrap/>
            <w:vAlign w:val="bottom"/>
            <w:hideMark/>
          </w:tcPr>
          <w:p w:rsidR="00715345" w:rsidRDefault="00715345"/>
        </w:tc>
        <w:tc>
          <w:tcPr>
            <w:tcW w:w="2280" w:type="dxa"/>
            <w:gridSpan w:val="2"/>
            <w:tcBorders>
              <w:top w:val="nil"/>
              <w:left w:val="nil"/>
              <w:bottom w:val="nil"/>
              <w:right w:val="nil"/>
            </w:tcBorders>
            <w:shd w:val="clear" w:color="auto" w:fill="auto"/>
            <w:noWrap/>
            <w:vAlign w:val="bottom"/>
            <w:hideMark/>
          </w:tcPr>
          <w:p w:rsidR="00715345" w:rsidRDefault="00715345"/>
        </w:tc>
        <w:tc>
          <w:tcPr>
            <w:tcW w:w="1900" w:type="dxa"/>
            <w:tcBorders>
              <w:top w:val="nil"/>
              <w:left w:val="nil"/>
              <w:bottom w:val="nil"/>
              <w:right w:val="nil"/>
            </w:tcBorders>
            <w:shd w:val="clear" w:color="auto" w:fill="auto"/>
            <w:noWrap/>
            <w:vAlign w:val="bottom"/>
            <w:hideMark/>
          </w:tcPr>
          <w:p w:rsidR="00715345" w:rsidRDefault="00715345"/>
        </w:tc>
      </w:tr>
      <w:tr w:rsidR="00715345" w:rsidRPr="00C9101B" w:rsidTr="00715345">
        <w:trPr>
          <w:trHeight w:val="300"/>
        </w:trPr>
        <w:tc>
          <w:tcPr>
            <w:tcW w:w="5830" w:type="dxa"/>
            <w:gridSpan w:val="4"/>
            <w:tcBorders>
              <w:top w:val="nil"/>
              <w:left w:val="nil"/>
              <w:bottom w:val="nil"/>
              <w:right w:val="nil"/>
            </w:tcBorders>
            <w:shd w:val="clear" w:color="auto" w:fill="auto"/>
            <w:noWrap/>
            <w:vAlign w:val="bottom"/>
            <w:hideMark/>
          </w:tcPr>
          <w:p w:rsidR="00715345" w:rsidRDefault="00715345">
            <w:r>
              <w:t>ED broj  0223453310</w:t>
            </w:r>
          </w:p>
        </w:tc>
        <w:tc>
          <w:tcPr>
            <w:tcW w:w="2280" w:type="dxa"/>
            <w:gridSpan w:val="2"/>
            <w:tcBorders>
              <w:top w:val="nil"/>
              <w:left w:val="nil"/>
              <w:bottom w:val="nil"/>
              <w:right w:val="nil"/>
            </w:tcBorders>
            <w:shd w:val="clear" w:color="auto" w:fill="auto"/>
            <w:noWrap/>
            <w:vAlign w:val="bottom"/>
            <w:hideMark/>
          </w:tcPr>
          <w:p w:rsidR="00715345" w:rsidRDefault="00715345"/>
        </w:tc>
        <w:tc>
          <w:tcPr>
            <w:tcW w:w="1900" w:type="dxa"/>
            <w:tcBorders>
              <w:top w:val="nil"/>
              <w:left w:val="nil"/>
              <w:bottom w:val="nil"/>
              <w:right w:val="nil"/>
            </w:tcBorders>
            <w:shd w:val="clear" w:color="auto" w:fill="auto"/>
            <w:noWrap/>
            <w:vAlign w:val="bottom"/>
            <w:hideMark/>
          </w:tcPr>
          <w:p w:rsidR="00715345" w:rsidRDefault="00715345"/>
        </w:tc>
      </w:tr>
      <w:tr w:rsidR="00715345" w:rsidRPr="00C9101B" w:rsidTr="00715345">
        <w:trPr>
          <w:trHeight w:val="300"/>
        </w:trPr>
        <w:tc>
          <w:tcPr>
            <w:tcW w:w="4070" w:type="dxa"/>
            <w:gridSpan w:val="2"/>
            <w:tcBorders>
              <w:top w:val="nil"/>
              <w:left w:val="nil"/>
              <w:bottom w:val="nil"/>
              <w:right w:val="nil"/>
            </w:tcBorders>
            <w:shd w:val="clear" w:color="auto" w:fill="auto"/>
            <w:noWrap/>
            <w:vAlign w:val="bottom"/>
            <w:hideMark/>
          </w:tcPr>
          <w:p w:rsidR="00715345" w:rsidRDefault="00715345">
            <w:r>
              <w:t>odobrena snaga  43.47KW</w:t>
            </w:r>
          </w:p>
        </w:tc>
        <w:tc>
          <w:tcPr>
            <w:tcW w:w="1760" w:type="dxa"/>
            <w:gridSpan w:val="2"/>
            <w:tcBorders>
              <w:top w:val="nil"/>
              <w:left w:val="nil"/>
              <w:bottom w:val="nil"/>
              <w:right w:val="nil"/>
            </w:tcBorders>
            <w:shd w:val="clear" w:color="auto" w:fill="auto"/>
            <w:noWrap/>
            <w:vAlign w:val="bottom"/>
            <w:hideMark/>
          </w:tcPr>
          <w:p w:rsidR="00715345" w:rsidRDefault="00715345">
            <w:r>
              <w:t xml:space="preserve"> </w:t>
            </w:r>
          </w:p>
        </w:tc>
        <w:tc>
          <w:tcPr>
            <w:tcW w:w="2280" w:type="dxa"/>
            <w:gridSpan w:val="2"/>
            <w:tcBorders>
              <w:top w:val="nil"/>
              <w:left w:val="nil"/>
              <w:bottom w:val="nil"/>
              <w:right w:val="nil"/>
            </w:tcBorders>
            <w:shd w:val="clear" w:color="auto" w:fill="auto"/>
            <w:noWrap/>
            <w:vAlign w:val="bottom"/>
            <w:hideMark/>
          </w:tcPr>
          <w:p w:rsidR="00715345" w:rsidRDefault="00715345"/>
        </w:tc>
        <w:tc>
          <w:tcPr>
            <w:tcW w:w="1900" w:type="dxa"/>
            <w:tcBorders>
              <w:top w:val="nil"/>
              <w:left w:val="nil"/>
              <w:bottom w:val="nil"/>
              <w:right w:val="nil"/>
            </w:tcBorders>
            <w:shd w:val="clear" w:color="auto" w:fill="auto"/>
            <w:noWrap/>
            <w:vAlign w:val="bottom"/>
            <w:hideMark/>
          </w:tcPr>
          <w:p w:rsidR="00715345" w:rsidRDefault="00715345"/>
        </w:tc>
      </w:tr>
      <w:tr w:rsidR="00715345" w:rsidRPr="00C9101B" w:rsidTr="00715345">
        <w:trPr>
          <w:trHeight w:val="300"/>
        </w:trPr>
        <w:tc>
          <w:tcPr>
            <w:tcW w:w="5830" w:type="dxa"/>
            <w:gridSpan w:val="4"/>
            <w:tcBorders>
              <w:top w:val="nil"/>
              <w:left w:val="nil"/>
              <w:bottom w:val="nil"/>
              <w:right w:val="nil"/>
            </w:tcBorders>
            <w:shd w:val="clear" w:color="auto" w:fill="auto"/>
            <w:noWrap/>
            <w:vAlign w:val="bottom"/>
            <w:hideMark/>
          </w:tcPr>
          <w:p w:rsidR="00715345" w:rsidRDefault="00715345">
            <w:r>
              <w:t>VOJVODE MIŠIĆA 50</w:t>
            </w:r>
          </w:p>
        </w:tc>
        <w:tc>
          <w:tcPr>
            <w:tcW w:w="2280" w:type="dxa"/>
            <w:gridSpan w:val="2"/>
            <w:tcBorders>
              <w:top w:val="nil"/>
              <w:left w:val="nil"/>
              <w:bottom w:val="nil"/>
              <w:right w:val="nil"/>
            </w:tcBorders>
            <w:shd w:val="clear" w:color="auto" w:fill="auto"/>
            <w:noWrap/>
            <w:vAlign w:val="bottom"/>
            <w:hideMark/>
          </w:tcPr>
          <w:p w:rsidR="00715345" w:rsidRDefault="00715345"/>
        </w:tc>
        <w:tc>
          <w:tcPr>
            <w:tcW w:w="1900" w:type="dxa"/>
            <w:tcBorders>
              <w:top w:val="nil"/>
              <w:left w:val="nil"/>
              <w:bottom w:val="nil"/>
              <w:right w:val="nil"/>
            </w:tcBorders>
            <w:shd w:val="clear" w:color="auto" w:fill="auto"/>
            <w:noWrap/>
            <w:vAlign w:val="bottom"/>
            <w:hideMark/>
          </w:tcPr>
          <w:p w:rsidR="00715345" w:rsidRDefault="00715345"/>
        </w:tc>
      </w:tr>
      <w:tr w:rsidR="00715345" w:rsidRPr="00C9101B" w:rsidTr="00715345">
        <w:trPr>
          <w:trHeight w:val="300"/>
        </w:trPr>
        <w:tc>
          <w:tcPr>
            <w:tcW w:w="4070" w:type="dxa"/>
            <w:gridSpan w:val="2"/>
            <w:tcBorders>
              <w:top w:val="nil"/>
              <w:left w:val="nil"/>
              <w:bottom w:val="nil"/>
              <w:right w:val="nil"/>
            </w:tcBorders>
            <w:shd w:val="clear" w:color="auto" w:fill="auto"/>
            <w:noWrap/>
            <w:vAlign w:val="bottom"/>
            <w:hideMark/>
          </w:tcPr>
          <w:p w:rsidR="00715345" w:rsidRDefault="00715345">
            <w:pPr>
              <w:rPr>
                <w:b/>
                <w:bCs/>
                <w:color w:val="FFFFFF"/>
              </w:rPr>
            </w:pPr>
            <w:r>
              <w:rPr>
                <w:b/>
                <w:bCs/>
                <w:color w:val="FFFFFF"/>
              </w:rPr>
              <w:t>period 2014</w:t>
            </w:r>
          </w:p>
        </w:tc>
        <w:tc>
          <w:tcPr>
            <w:tcW w:w="1760" w:type="dxa"/>
            <w:gridSpan w:val="2"/>
            <w:tcBorders>
              <w:top w:val="nil"/>
              <w:left w:val="nil"/>
              <w:bottom w:val="nil"/>
              <w:right w:val="nil"/>
            </w:tcBorders>
            <w:shd w:val="clear" w:color="auto" w:fill="auto"/>
            <w:noWrap/>
            <w:vAlign w:val="bottom"/>
            <w:hideMark/>
          </w:tcPr>
          <w:p w:rsidR="00715345" w:rsidRDefault="00715345">
            <w:pPr>
              <w:rPr>
                <w:b/>
                <w:bCs/>
                <w:color w:val="FFFFFF"/>
              </w:rPr>
            </w:pPr>
            <w:r>
              <w:rPr>
                <w:b/>
                <w:bCs/>
                <w:color w:val="FFFFFF"/>
              </w:rPr>
              <w:t>Ukupno (kwh)</w:t>
            </w:r>
          </w:p>
        </w:tc>
        <w:tc>
          <w:tcPr>
            <w:tcW w:w="2280" w:type="dxa"/>
            <w:gridSpan w:val="2"/>
            <w:tcBorders>
              <w:top w:val="nil"/>
              <w:left w:val="nil"/>
              <w:bottom w:val="nil"/>
              <w:right w:val="nil"/>
            </w:tcBorders>
            <w:shd w:val="clear" w:color="auto" w:fill="auto"/>
            <w:noWrap/>
            <w:vAlign w:val="bottom"/>
            <w:hideMark/>
          </w:tcPr>
          <w:p w:rsidR="00715345" w:rsidRDefault="00715345">
            <w:pPr>
              <w:rPr>
                <w:b/>
                <w:bCs/>
                <w:color w:val="FFFFFF"/>
              </w:rPr>
            </w:pPr>
            <w:r>
              <w:rPr>
                <w:b/>
                <w:bCs/>
                <w:color w:val="FFFFFF"/>
              </w:rPr>
              <w:t>viša tarifa (kwh)</w:t>
            </w:r>
          </w:p>
        </w:tc>
        <w:tc>
          <w:tcPr>
            <w:tcW w:w="1900" w:type="dxa"/>
            <w:tcBorders>
              <w:top w:val="nil"/>
              <w:left w:val="nil"/>
              <w:bottom w:val="nil"/>
              <w:right w:val="nil"/>
            </w:tcBorders>
            <w:shd w:val="clear" w:color="auto" w:fill="auto"/>
            <w:noWrap/>
            <w:vAlign w:val="bottom"/>
            <w:hideMark/>
          </w:tcPr>
          <w:p w:rsidR="00715345" w:rsidRDefault="00715345">
            <w:pPr>
              <w:rPr>
                <w:b/>
                <w:bCs/>
                <w:color w:val="FFFFFF"/>
              </w:rPr>
            </w:pPr>
            <w:r>
              <w:rPr>
                <w:b/>
                <w:bCs/>
                <w:color w:val="FFFFFF"/>
              </w:rPr>
              <w:t>Niža tarifa (kwh)</w:t>
            </w:r>
          </w:p>
        </w:tc>
      </w:tr>
      <w:tr w:rsidR="00715345" w:rsidRPr="00C9101B" w:rsidTr="00715345">
        <w:trPr>
          <w:trHeight w:val="300"/>
        </w:trPr>
        <w:tc>
          <w:tcPr>
            <w:tcW w:w="4070" w:type="dxa"/>
            <w:gridSpan w:val="2"/>
            <w:tcBorders>
              <w:top w:val="nil"/>
              <w:left w:val="nil"/>
              <w:bottom w:val="single" w:sz="12" w:space="0" w:color="FFFFFF"/>
              <w:right w:val="single" w:sz="4" w:space="0" w:color="FFFFFF"/>
            </w:tcBorders>
            <w:shd w:val="clear" w:color="4F81BD" w:fill="4F81BD"/>
            <w:noWrap/>
            <w:vAlign w:val="bottom"/>
            <w:hideMark/>
          </w:tcPr>
          <w:p w:rsidR="00715345" w:rsidRDefault="00715345">
            <w:pPr>
              <w:jc w:val="center"/>
            </w:pPr>
            <w:r>
              <w:t>1</w:t>
            </w:r>
          </w:p>
        </w:tc>
        <w:tc>
          <w:tcPr>
            <w:tcW w:w="1760" w:type="dxa"/>
            <w:gridSpan w:val="2"/>
            <w:tcBorders>
              <w:top w:val="nil"/>
              <w:left w:val="nil"/>
              <w:bottom w:val="single" w:sz="12" w:space="0" w:color="FFFFFF"/>
              <w:right w:val="single" w:sz="4" w:space="0" w:color="FFFFFF"/>
            </w:tcBorders>
            <w:shd w:val="clear" w:color="4F81BD" w:fill="4F81BD"/>
            <w:noWrap/>
            <w:vAlign w:val="bottom"/>
            <w:hideMark/>
          </w:tcPr>
          <w:p w:rsidR="00715345" w:rsidRDefault="00715345">
            <w:pPr>
              <w:jc w:val="center"/>
            </w:pPr>
            <w:r>
              <w:t>2 (3+4)</w:t>
            </w:r>
          </w:p>
        </w:tc>
        <w:tc>
          <w:tcPr>
            <w:tcW w:w="2280" w:type="dxa"/>
            <w:gridSpan w:val="2"/>
            <w:tcBorders>
              <w:top w:val="nil"/>
              <w:left w:val="nil"/>
              <w:bottom w:val="single" w:sz="12" w:space="0" w:color="FFFFFF"/>
              <w:right w:val="single" w:sz="4" w:space="0" w:color="FFFFFF"/>
            </w:tcBorders>
            <w:shd w:val="clear" w:color="4F81BD" w:fill="4F81BD"/>
            <w:noWrap/>
            <w:vAlign w:val="bottom"/>
            <w:hideMark/>
          </w:tcPr>
          <w:p w:rsidR="00715345" w:rsidRDefault="00715345">
            <w:pPr>
              <w:jc w:val="center"/>
            </w:pPr>
            <w:r>
              <w:t>3</w:t>
            </w:r>
          </w:p>
        </w:tc>
        <w:tc>
          <w:tcPr>
            <w:tcW w:w="1900" w:type="dxa"/>
            <w:tcBorders>
              <w:top w:val="nil"/>
              <w:left w:val="nil"/>
              <w:bottom w:val="single" w:sz="12" w:space="0" w:color="FFFFFF"/>
              <w:right w:val="nil"/>
            </w:tcBorders>
            <w:shd w:val="clear" w:color="4F81BD" w:fill="4F81BD"/>
            <w:noWrap/>
            <w:vAlign w:val="bottom"/>
            <w:hideMark/>
          </w:tcPr>
          <w:p w:rsidR="00715345" w:rsidRDefault="00715345">
            <w:pPr>
              <w:jc w:val="center"/>
            </w:pPr>
            <w:r>
              <w:t>4</w:t>
            </w:r>
          </w:p>
        </w:tc>
      </w:tr>
      <w:tr w:rsidR="00715345" w:rsidRPr="00C9101B" w:rsidTr="00715345">
        <w:trPr>
          <w:trHeight w:val="300"/>
        </w:trPr>
        <w:tc>
          <w:tcPr>
            <w:tcW w:w="407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r>
              <w:t>januar</w:t>
            </w:r>
          </w:p>
        </w:tc>
        <w:tc>
          <w:tcPr>
            <w:tcW w:w="176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0C46A7">
            <w:pPr>
              <w:jc w:val="right"/>
            </w:pPr>
            <w:r>
              <w:t>4880</w:t>
            </w:r>
          </w:p>
        </w:tc>
        <w:tc>
          <w:tcPr>
            <w:tcW w:w="228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pPr>
              <w:jc w:val="right"/>
            </w:pPr>
            <w:r>
              <w:t>3</w:t>
            </w:r>
            <w:r w:rsidR="000C46A7">
              <w:t>961</w:t>
            </w:r>
          </w:p>
        </w:tc>
        <w:tc>
          <w:tcPr>
            <w:tcW w:w="1900" w:type="dxa"/>
            <w:tcBorders>
              <w:top w:val="nil"/>
              <w:left w:val="nil"/>
              <w:bottom w:val="single" w:sz="4" w:space="0" w:color="FFFFFF"/>
              <w:right w:val="nil"/>
            </w:tcBorders>
            <w:shd w:val="clear" w:color="B8CCE4" w:fill="B8CCE4"/>
            <w:noWrap/>
            <w:vAlign w:val="bottom"/>
            <w:hideMark/>
          </w:tcPr>
          <w:p w:rsidR="00715345" w:rsidRDefault="00715345">
            <w:pPr>
              <w:jc w:val="right"/>
            </w:pPr>
            <w:r>
              <w:t>9</w:t>
            </w:r>
            <w:r w:rsidR="000C46A7">
              <w:t>19</w:t>
            </w:r>
          </w:p>
        </w:tc>
      </w:tr>
      <w:tr w:rsidR="00715345" w:rsidRPr="00C9101B" w:rsidTr="00715345">
        <w:trPr>
          <w:trHeight w:val="300"/>
        </w:trPr>
        <w:tc>
          <w:tcPr>
            <w:tcW w:w="407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r>
              <w:t>februar</w:t>
            </w:r>
          </w:p>
        </w:tc>
        <w:tc>
          <w:tcPr>
            <w:tcW w:w="176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pPr>
              <w:jc w:val="right"/>
            </w:pPr>
            <w:r>
              <w:t>4</w:t>
            </w:r>
            <w:r w:rsidR="000C46A7">
              <w:t>538</w:t>
            </w:r>
          </w:p>
        </w:tc>
        <w:tc>
          <w:tcPr>
            <w:tcW w:w="228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0C46A7">
            <w:pPr>
              <w:jc w:val="right"/>
            </w:pPr>
            <w:r>
              <w:t>3619</w:t>
            </w:r>
          </w:p>
        </w:tc>
        <w:tc>
          <w:tcPr>
            <w:tcW w:w="1900" w:type="dxa"/>
            <w:tcBorders>
              <w:top w:val="nil"/>
              <w:left w:val="nil"/>
              <w:bottom w:val="single" w:sz="4" w:space="0" w:color="FFFFFF"/>
              <w:right w:val="nil"/>
            </w:tcBorders>
            <w:shd w:val="clear" w:color="DBE5F1" w:fill="DBE5F1"/>
            <w:noWrap/>
            <w:vAlign w:val="bottom"/>
            <w:hideMark/>
          </w:tcPr>
          <w:p w:rsidR="00715345" w:rsidRDefault="000C46A7">
            <w:pPr>
              <w:jc w:val="right"/>
            </w:pPr>
            <w:r>
              <w:t>919</w:t>
            </w:r>
          </w:p>
        </w:tc>
      </w:tr>
      <w:tr w:rsidR="00715345" w:rsidRPr="00C9101B" w:rsidTr="00715345">
        <w:trPr>
          <w:trHeight w:val="300"/>
        </w:trPr>
        <w:tc>
          <w:tcPr>
            <w:tcW w:w="407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r>
              <w:t>mart</w:t>
            </w:r>
          </w:p>
        </w:tc>
        <w:tc>
          <w:tcPr>
            <w:tcW w:w="176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0C46A7">
            <w:pPr>
              <w:jc w:val="right"/>
            </w:pPr>
            <w:r>
              <w:t>5213</w:t>
            </w:r>
          </w:p>
        </w:tc>
        <w:tc>
          <w:tcPr>
            <w:tcW w:w="228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0C46A7">
            <w:pPr>
              <w:jc w:val="right"/>
            </w:pPr>
            <w:r>
              <w:t>4168</w:t>
            </w:r>
          </w:p>
        </w:tc>
        <w:tc>
          <w:tcPr>
            <w:tcW w:w="1900" w:type="dxa"/>
            <w:tcBorders>
              <w:top w:val="nil"/>
              <w:left w:val="nil"/>
              <w:bottom w:val="single" w:sz="4" w:space="0" w:color="FFFFFF"/>
              <w:right w:val="nil"/>
            </w:tcBorders>
            <w:shd w:val="clear" w:color="B8CCE4" w:fill="B8CCE4"/>
            <w:noWrap/>
            <w:vAlign w:val="bottom"/>
            <w:hideMark/>
          </w:tcPr>
          <w:p w:rsidR="00715345" w:rsidRDefault="000C46A7">
            <w:pPr>
              <w:jc w:val="right"/>
            </w:pPr>
            <w:r>
              <w:t>1045</w:t>
            </w:r>
          </w:p>
        </w:tc>
      </w:tr>
      <w:tr w:rsidR="00715345" w:rsidRPr="00C9101B" w:rsidTr="00715345">
        <w:trPr>
          <w:trHeight w:val="300"/>
        </w:trPr>
        <w:tc>
          <w:tcPr>
            <w:tcW w:w="407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r>
              <w:t>aprila</w:t>
            </w:r>
          </w:p>
        </w:tc>
        <w:tc>
          <w:tcPr>
            <w:tcW w:w="176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363245">
            <w:pPr>
              <w:jc w:val="right"/>
            </w:pPr>
            <w:r>
              <w:t>4459</w:t>
            </w:r>
          </w:p>
        </w:tc>
        <w:tc>
          <w:tcPr>
            <w:tcW w:w="228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pPr>
              <w:jc w:val="right"/>
            </w:pPr>
            <w:r>
              <w:t>3</w:t>
            </w:r>
            <w:r w:rsidR="00363245">
              <w:t>329</w:t>
            </w:r>
          </w:p>
        </w:tc>
        <w:tc>
          <w:tcPr>
            <w:tcW w:w="1900" w:type="dxa"/>
            <w:tcBorders>
              <w:top w:val="nil"/>
              <w:left w:val="nil"/>
              <w:bottom w:val="single" w:sz="4" w:space="0" w:color="FFFFFF"/>
              <w:right w:val="nil"/>
            </w:tcBorders>
            <w:shd w:val="clear" w:color="DBE5F1" w:fill="DBE5F1"/>
            <w:noWrap/>
            <w:vAlign w:val="bottom"/>
            <w:hideMark/>
          </w:tcPr>
          <w:p w:rsidR="00715345" w:rsidRDefault="00363245">
            <w:pPr>
              <w:jc w:val="right"/>
            </w:pPr>
            <w:r>
              <w:t>1130</w:t>
            </w:r>
          </w:p>
        </w:tc>
      </w:tr>
      <w:tr w:rsidR="00715345" w:rsidRPr="00C9101B" w:rsidTr="00715345">
        <w:trPr>
          <w:trHeight w:val="300"/>
        </w:trPr>
        <w:tc>
          <w:tcPr>
            <w:tcW w:w="407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r>
              <w:t>maj</w:t>
            </w:r>
          </w:p>
        </w:tc>
        <w:tc>
          <w:tcPr>
            <w:tcW w:w="176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363245">
            <w:pPr>
              <w:jc w:val="right"/>
            </w:pPr>
            <w:r>
              <w:t>4186</w:t>
            </w:r>
          </w:p>
        </w:tc>
        <w:tc>
          <w:tcPr>
            <w:tcW w:w="228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pPr>
              <w:jc w:val="right"/>
            </w:pPr>
            <w:r>
              <w:t>3</w:t>
            </w:r>
            <w:r w:rsidR="00363245">
              <w:t>117</w:t>
            </w:r>
          </w:p>
        </w:tc>
        <w:tc>
          <w:tcPr>
            <w:tcW w:w="1900" w:type="dxa"/>
            <w:tcBorders>
              <w:top w:val="nil"/>
              <w:left w:val="nil"/>
              <w:bottom w:val="single" w:sz="4" w:space="0" w:color="FFFFFF"/>
              <w:right w:val="nil"/>
            </w:tcBorders>
            <w:shd w:val="clear" w:color="B8CCE4" w:fill="B8CCE4"/>
            <w:noWrap/>
            <w:vAlign w:val="bottom"/>
            <w:hideMark/>
          </w:tcPr>
          <w:p w:rsidR="00715345" w:rsidRDefault="00363245">
            <w:pPr>
              <w:jc w:val="right"/>
            </w:pPr>
            <w:r>
              <w:t>1069</w:t>
            </w:r>
          </w:p>
        </w:tc>
      </w:tr>
      <w:tr w:rsidR="00715345" w:rsidRPr="00C9101B" w:rsidTr="00715345">
        <w:trPr>
          <w:trHeight w:val="300"/>
        </w:trPr>
        <w:tc>
          <w:tcPr>
            <w:tcW w:w="407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r>
              <w:t>jun</w:t>
            </w:r>
          </w:p>
        </w:tc>
        <w:tc>
          <w:tcPr>
            <w:tcW w:w="176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363245">
            <w:pPr>
              <w:jc w:val="right"/>
            </w:pPr>
            <w:r>
              <w:t>4294</w:t>
            </w:r>
          </w:p>
        </w:tc>
        <w:tc>
          <w:tcPr>
            <w:tcW w:w="228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363245">
            <w:pPr>
              <w:jc w:val="right"/>
            </w:pPr>
            <w:r>
              <w:t>3246</w:t>
            </w:r>
          </w:p>
        </w:tc>
        <w:tc>
          <w:tcPr>
            <w:tcW w:w="1900" w:type="dxa"/>
            <w:tcBorders>
              <w:top w:val="nil"/>
              <w:left w:val="nil"/>
              <w:bottom w:val="single" w:sz="4" w:space="0" w:color="FFFFFF"/>
              <w:right w:val="nil"/>
            </w:tcBorders>
            <w:shd w:val="clear" w:color="DBE5F1" w:fill="DBE5F1"/>
            <w:noWrap/>
            <w:vAlign w:val="bottom"/>
            <w:hideMark/>
          </w:tcPr>
          <w:p w:rsidR="00715345" w:rsidRDefault="00363245">
            <w:pPr>
              <w:jc w:val="right"/>
            </w:pPr>
            <w:r>
              <w:t>1048</w:t>
            </w:r>
          </w:p>
        </w:tc>
      </w:tr>
      <w:tr w:rsidR="00715345" w:rsidRPr="00C9101B" w:rsidTr="00715345">
        <w:trPr>
          <w:trHeight w:val="300"/>
        </w:trPr>
        <w:tc>
          <w:tcPr>
            <w:tcW w:w="407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r>
              <w:t>jul</w:t>
            </w:r>
          </w:p>
        </w:tc>
        <w:tc>
          <w:tcPr>
            <w:tcW w:w="176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363245">
            <w:pPr>
              <w:jc w:val="right"/>
            </w:pPr>
            <w:r>
              <w:t>4953</w:t>
            </w:r>
          </w:p>
        </w:tc>
        <w:tc>
          <w:tcPr>
            <w:tcW w:w="228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363245">
            <w:pPr>
              <w:jc w:val="right"/>
            </w:pPr>
            <w:r>
              <w:t>3831</w:t>
            </w:r>
          </w:p>
        </w:tc>
        <w:tc>
          <w:tcPr>
            <w:tcW w:w="1900" w:type="dxa"/>
            <w:tcBorders>
              <w:top w:val="nil"/>
              <w:left w:val="nil"/>
              <w:bottom w:val="single" w:sz="4" w:space="0" w:color="FFFFFF"/>
              <w:right w:val="nil"/>
            </w:tcBorders>
            <w:shd w:val="clear" w:color="B8CCE4" w:fill="B8CCE4"/>
            <w:noWrap/>
            <w:vAlign w:val="bottom"/>
            <w:hideMark/>
          </w:tcPr>
          <w:p w:rsidR="00715345" w:rsidRDefault="00363245">
            <w:pPr>
              <w:jc w:val="right"/>
            </w:pPr>
            <w:r>
              <w:t>1122</w:t>
            </w:r>
          </w:p>
        </w:tc>
      </w:tr>
      <w:tr w:rsidR="00715345" w:rsidRPr="00C9101B" w:rsidTr="00715345">
        <w:trPr>
          <w:trHeight w:val="300"/>
        </w:trPr>
        <w:tc>
          <w:tcPr>
            <w:tcW w:w="407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r>
              <w:t>avgust</w:t>
            </w:r>
          </w:p>
        </w:tc>
        <w:tc>
          <w:tcPr>
            <w:tcW w:w="176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363245">
            <w:pPr>
              <w:jc w:val="right"/>
            </w:pPr>
            <w:r>
              <w:t>4762</w:t>
            </w:r>
          </w:p>
        </w:tc>
        <w:tc>
          <w:tcPr>
            <w:tcW w:w="228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pPr>
              <w:jc w:val="right"/>
            </w:pPr>
            <w:r>
              <w:t>3</w:t>
            </w:r>
            <w:r w:rsidR="00363245">
              <w:t>721</w:t>
            </w:r>
          </w:p>
        </w:tc>
        <w:tc>
          <w:tcPr>
            <w:tcW w:w="1900" w:type="dxa"/>
            <w:tcBorders>
              <w:top w:val="nil"/>
              <w:left w:val="nil"/>
              <w:bottom w:val="single" w:sz="4" w:space="0" w:color="FFFFFF"/>
              <w:right w:val="nil"/>
            </w:tcBorders>
            <w:shd w:val="clear" w:color="DBE5F1" w:fill="DBE5F1"/>
            <w:noWrap/>
            <w:vAlign w:val="bottom"/>
            <w:hideMark/>
          </w:tcPr>
          <w:p w:rsidR="00715345" w:rsidRDefault="00363245">
            <w:pPr>
              <w:jc w:val="right"/>
            </w:pPr>
            <w:r>
              <w:t>1041</w:t>
            </w:r>
          </w:p>
        </w:tc>
      </w:tr>
      <w:tr w:rsidR="00715345" w:rsidRPr="00C9101B" w:rsidTr="00715345">
        <w:trPr>
          <w:trHeight w:val="300"/>
        </w:trPr>
        <w:tc>
          <w:tcPr>
            <w:tcW w:w="407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r>
              <w:t>septembar</w:t>
            </w:r>
          </w:p>
        </w:tc>
        <w:tc>
          <w:tcPr>
            <w:tcW w:w="176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363245">
            <w:pPr>
              <w:jc w:val="right"/>
            </w:pPr>
            <w:r>
              <w:t>4269</w:t>
            </w:r>
          </w:p>
        </w:tc>
        <w:tc>
          <w:tcPr>
            <w:tcW w:w="228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363245">
            <w:pPr>
              <w:jc w:val="right"/>
            </w:pPr>
            <w:r>
              <w:t>3287</w:t>
            </w:r>
          </w:p>
        </w:tc>
        <w:tc>
          <w:tcPr>
            <w:tcW w:w="1900" w:type="dxa"/>
            <w:tcBorders>
              <w:top w:val="nil"/>
              <w:left w:val="nil"/>
              <w:bottom w:val="single" w:sz="4" w:space="0" w:color="FFFFFF"/>
              <w:right w:val="nil"/>
            </w:tcBorders>
            <w:shd w:val="clear" w:color="B8CCE4" w:fill="B8CCE4"/>
            <w:noWrap/>
            <w:vAlign w:val="bottom"/>
            <w:hideMark/>
          </w:tcPr>
          <w:p w:rsidR="00715345" w:rsidRDefault="00715345">
            <w:pPr>
              <w:jc w:val="right"/>
            </w:pPr>
            <w:r>
              <w:t>9</w:t>
            </w:r>
            <w:r w:rsidR="00363245">
              <w:t>82</w:t>
            </w:r>
          </w:p>
        </w:tc>
      </w:tr>
      <w:tr w:rsidR="00715345" w:rsidRPr="00C9101B" w:rsidTr="00715345">
        <w:trPr>
          <w:trHeight w:val="300"/>
        </w:trPr>
        <w:tc>
          <w:tcPr>
            <w:tcW w:w="407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r>
              <w:t>oktobar</w:t>
            </w:r>
          </w:p>
        </w:tc>
        <w:tc>
          <w:tcPr>
            <w:tcW w:w="176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pPr>
              <w:jc w:val="right"/>
            </w:pPr>
            <w:r>
              <w:t>4</w:t>
            </w:r>
            <w:r w:rsidR="00363245">
              <w:t>838</w:t>
            </w:r>
          </w:p>
        </w:tc>
        <w:tc>
          <w:tcPr>
            <w:tcW w:w="228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pPr>
              <w:jc w:val="right"/>
            </w:pPr>
            <w:r>
              <w:t>3</w:t>
            </w:r>
            <w:r w:rsidR="00363245">
              <w:t>751</w:t>
            </w:r>
          </w:p>
        </w:tc>
        <w:tc>
          <w:tcPr>
            <w:tcW w:w="1900" w:type="dxa"/>
            <w:tcBorders>
              <w:top w:val="nil"/>
              <w:left w:val="nil"/>
              <w:bottom w:val="single" w:sz="4" w:space="0" w:color="FFFFFF"/>
              <w:right w:val="nil"/>
            </w:tcBorders>
            <w:shd w:val="clear" w:color="DBE5F1" w:fill="DBE5F1"/>
            <w:noWrap/>
            <w:vAlign w:val="bottom"/>
            <w:hideMark/>
          </w:tcPr>
          <w:p w:rsidR="00715345" w:rsidRDefault="00715345">
            <w:pPr>
              <w:jc w:val="right"/>
            </w:pPr>
            <w:r>
              <w:t>1</w:t>
            </w:r>
            <w:r w:rsidR="00363245">
              <w:t>087</w:t>
            </w:r>
          </w:p>
        </w:tc>
      </w:tr>
      <w:tr w:rsidR="00715345" w:rsidRPr="00C9101B" w:rsidTr="00715345">
        <w:trPr>
          <w:trHeight w:val="300"/>
        </w:trPr>
        <w:tc>
          <w:tcPr>
            <w:tcW w:w="407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r>
              <w:t>novembar</w:t>
            </w:r>
          </w:p>
        </w:tc>
        <w:tc>
          <w:tcPr>
            <w:tcW w:w="176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363245">
            <w:pPr>
              <w:jc w:val="right"/>
            </w:pPr>
            <w:r>
              <w:t>5081</w:t>
            </w:r>
          </w:p>
        </w:tc>
        <w:tc>
          <w:tcPr>
            <w:tcW w:w="228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363245">
            <w:pPr>
              <w:jc w:val="right"/>
            </w:pPr>
            <w:r>
              <w:t>4173</w:t>
            </w:r>
          </w:p>
        </w:tc>
        <w:tc>
          <w:tcPr>
            <w:tcW w:w="1900" w:type="dxa"/>
            <w:tcBorders>
              <w:top w:val="nil"/>
              <w:left w:val="nil"/>
              <w:bottom w:val="single" w:sz="4" w:space="0" w:color="FFFFFF"/>
              <w:right w:val="nil"/>
            </w:tcBorders>
            <w:shd w:val="clear" w:color="B8CCE4" w:fill="B8CCE4"/>
            <w:noWrap/>
            <w:vAlign w:val="bottom"/>
            <w:hideMark/>
          </w:tcPr>
          <w:p w:rsidR="00715345" w:rsidRDefault="00363245">
            <w:pPr>
              <w:jc w:val="right"/>
            </w:pPr>
            <w:r>
              <w:t>908</w:t>
            </w:r>
          </w:p>
        </w:tc>
      </w:tr>
      <w:tr w:rsidR="00715345" w:rsidRPr="00C9101B" w:rsidTr="00715345">
        <w:trPr>
          <w:trHeight w:val="300"/>
        </w:trPr>
        <w:tc>
          <w:tcPr>
            <w:tcW w:w="407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r>
              <w:t>decembar</w:t>
            </w:r>
          </w:p>
        </w:tc>
        <w:tc>
          <w:tcPr>
            <w:tcW w:w="176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pPr>
              <w:jc w:val="right"/>
            </w:pPr>
            <w:r>
              <w:t>5</w:t>
            </w:r>
            <w:r w:rsidR="00363245">
              <w:t>894</w:t>
            </w:r>
          </w:p>
        </w:tc>
        <w:tc>
          <w:tcPr>
            <w:tcW w:w="228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pPr>
              <w:jc w:val="right"/>
            </w:pPr>
            <w:r>
              <w:t>4</w:t>
            </w:r>
            <w:r w:rsidR="00363245">
              <w:t>977</w:t>
            </w:r>
          </w:p>
        </w:tc>
        <w:tc>
          <w:tcPr>
            <w:tcW w:w="1900" w:type="dxa"/>
            <w:tcBorders>
              <w:top w:val="nil"/>
              <w:left w:val="nil"/>
              <w:bottom w:val="single" w:sz="4" w:space="0" w:color="FFFFFF"/>
              <w:right w:val="nil"/>
            </w:tcBorders>
            <w:shd w:val="clear" w:color="DBE5F1" w:fill="DBE5F1"/>
            <w:noWrap/>
            <w:vAlign w:val="bottom"/>
            <w:hideMark/>
          </w:tcPr>
          <w:p w:rsidR="00715345" w:rsidRDefault="00715345">
            <w:pPr>
              <w:jc w:val="right"/>
            </w:pPr>
            <w:r>
              <w:t>9</w:t>
            </w:r>
            <w:r w:rsidR="00363245">
              <w:t>17</w:t>
            </w:r>
          </w:p>
        </w:tc>
      </w:tr>
      <w:tr w:rsidR="00715345" w:rsidRPr="00C9101B" w:rsidTr="00715345">
        <w:trPr>
          <w:trHeight w:val="300"/>
        </w:trPr>
        <w:tc>
          <w:tcPr>
            <w:tcW w:w="407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r>
              <w:t>UKUPNO</w:t>
            </w:r>
          </w:p>
        </w:tc>
        <w:tc>
          <w:tcPr>
            <w:tcW w:w="176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pPr>
              <w:jc w:val="right"/>
            </w:pPr>
            <w:r>
              <w:t>5</w:t>
            </w:r>
            <w:r w:rsidR="00363245">
              <w:t>7367</w:t>
            </w:r>
          </w:p>
        </w:tc>
        <w:tc>
          <w:tcPr>
            <w:tcW w:w="228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pPr>
              <w:jc w:val="right"/>
            </w:pPr>
            <w:r>
              <w:t>4</w:t>
            </w:r>
            <w:r w:rsidR="00363245">
              <w:t>5180</w:t>
            </w:r>
          </w:p>
        </w:tc>
        <w:tc>
          <w:tcPr>
            <w:tcW w:w="1900" w:type="dxa"/>
            <w:tcBorders>
              <w:top w:val="nil"/>
              <w:left w:val="nil"/>
              <w:bottom w:val="single" w:sz="4" w:space="0" w:color="FFFFFF"/>
              <w:right w:val="nil"/>
            </w:tcBorders>
            <w:shd w:val="clear" w:color="B8CCE4" w:fill="B8CCE4"/>
            <w:noWrap/>
            <w:vAlign w:val="bottom"/>
            <w:hideMark/>
          </w:tcPr>
          <w:p w:rsidR="00715345" w:rsidRDefault="00715345">
            <w:pPr>
              <w:jc w:val="right"/>
            </w:pPr>
            <w:r>
              <w:t>1</w:t>
            </w:r>
            <w:r w:rsidR="00363245">
              <w:t>2187</w:t>
            </w:r>
          </w:p>
        </w:tc>
      </w:tr>
      <w:tr w:rsidR="00715345" w:rsidRPr="00C9101B" w:rsidTr="00715345">
        <w:trPr>
          <w:trHeight w:val="300"/>
        </w:trPr>
        <w:tc>
          <w:tcPr>
            <w:tcW w:w="4070" w:type="dxa"/>
            <w:gridSpan w:val="2"/>
            <w:tcBorders>
              <w:top w:val="nil"/>
              <w:left w:val="nil"/>
              <w:bottom w:val="nil"/>
              <w:right w:val="nil"/>
            </w:tcBorders>
            <w:shd w:val="clear" w:color="auto" w:fill="auto"/>
            <w:noWrap/>
            <w:vAlign w:val="bottom"/>
            <w:hideMark/>
          </w:tcPr>
          <w:p w:rsidR="00715345" w:rsidRDefault="00715345"/>
          <w:p w:rsidR="00715345" w:rsidRDefault="00715345">
            <w:r>
              <w:t>merno mesto 9</w:t>
            </w:r>
          </w:p>
        </w:tc>
        <w:tc>
          <w:tcPr>
            <w:tcW w:w="1760" w:type="dxa"/>
            <w:gridSpan w:val="2"/>
            <w:tcBorders>
              <w:top w:val="nil"/>
              <w:left w:val="nil"/>
              <w:bottom w:val="nil"/>
              <w:right w:val="nil"/>
            </w:tcBorders>
            <w:shd w:val="clear" w:color="auto" w:fill="auto"/>
            <w:noWrap/>
            <w:vAlign w:val="bottom"/>
            <w:hideMark/>
          </w:tcPr>
          <w:p w:rsidR="00715345" w:rsidRDefault="00715345"/>
        </w:tc>
        <w:tc>
          <w:tcPr>
            <w:tcW w:w="2280" w:type="dxa"/>
            <w:gridSpan w:val="2"/>
            <w:tcBorders>
              <w:top w:val="nil"/>
              <w:left w:val="nil"/>
              <w:bottom w:val="nil"/>
              <w:right w:val="nil"/>
            </w:tcBorders>
            <w:shd w:val="clear" w:color="auto" w:fill="auto"/>
            <w:noWrap/>
            <w:vAlign w:val="bottom"/>
            <w:hideMark/>
          </w:tcPr>
          <w:p w:rsidR="00715345" w:rsidRDefault="00715345"/>
        </w:tc>
        <w:tc>
          <w:tcPr>
            <w:tcW w:w="1900" w:type="dxa"/>
            <w:tcBorders>
              <w:top w:val="nil"/>
              <w:left w:val="nil"/>
              <w:bottom w:val="nil"/>
              <w:right w:val="nil"/>
            </w:tcBorders>
            <w:shd w:val="clear" w:color="auto" w:fill="auto"/>
            <w:noWrap/>
            <w:vAlign w:val="bottom"/>
            <w:hideMark/>
          </w:tcPr>
          <w:p w:rsidR="00715345" w:rsidRDefault="00715345"/>
        </w:tc>
      </w:tr>
      <w:tr w:rsidR="00715345" w:rsidRPr="00C9101B" w:rsidTr="00715345">
        <w:trPr>
          <w:trHeight w:val="300"/>
        </w:trPr>
        <w:tc>
          <w:tcPr>
            <w:tcW w:w="5830" w:type="dxa"/>
            <w:gridSpan w:val="4"/>
            <w:tcBorders>
              <w:top w:val="nil"/>
              <w:left w:val="nil"/>
              <w:bottom w:val="nil"/>
              <w:right w:val="nil"/>
            </w:tcBorders>
            <w:shd w:val="clear" w:color="auto" w:fill="auto"/>
            <w:noWrap/>
            <w:vAlign w:val="bottom"/>
            <w:hideMark/>
          </w:tcPr>
          <w:p w:rsidR="00715345" w:rsidRDefault="00715345">
            <w:r>
              <w:t>ED broj   0223493684</w:t>
            </w:r>
          </w:p>
        </w:tc>
        <w:tc>
          <w:tcPr>
            <w:tcW w:w="2280" w:type="dxa"/>
            <w:gridSpan w:val="2"/>
            <w:tcBorders>
              <w:top w:val="nil"/>
              <w:left w:val="nil"/>
              <w:bottom w:val="nil"/>
              <w:right w:val="nil"/>
            </w:tcBorders>
            <w:shd w:val="clear" w:color="auto" w:fill="auto"/>
            <w:noWrap/>
            <w:vAlign w:val="bottom"/>
            <w:hideMark/>
          </w:tcPr>
          <w:p w:rsidR="00715345" w:rsidRDefault="00715345"/>
        </w:tc>
        <w:tc>
          <w:tcPr>
            <w:tcW w:w="1900" w:type="dxa"/>
            <w:tcBorders>
              <w:top w:val="nil"/>
              <w:left w:val="nil"/>
              <w:bottom w:val="nil"/>
              <w:right w:val="nil"/>
            </w:tcBorders>
            <w:shd w:val="clear" w:color="auto" w:fill="auto"/>
            <w:noWrap/>
            <w:vAlign w:val="bottom"/>
            <w:hideMark/>
          </w:tcPr>
          <w:p w:rsidR="00715345" w:rsidRDefault="00715345"/>
        </w:tc>
      </w:tr>
      <w:tr w:rsidR="00715345" w:rsidRPr="00C9101B" w:rsidTr="00715345">
        <w:trPr>
          <w:trHeight w:val="300"/>
        </w:trPr>
        <w:tc>
          <w:tcPr>
            <w:tcW w:w="4070" w:type="dxa"/>
            <w:gridSpan w:val="2"/>
            <w:tcBorders>
              <w:top w:val="nil"/>
              <w:left w:val="nil"/>
              <w:bottom w:val="nil"/>
              <w:right w:val="nil"/>
            </w:tcBorders>
            <w:shd w:val="clear" w:color="auto" w:fill="auto"/>
            <w:noWrap/>
            <w:vAlign w:val="bottom"/>
            <w:hideMark/>
          </w:tcPr>
          <w:p w:rsidR="00715345" w:rsidRDefault="00715345">
            <w:r>
              <w:t>odobrena snaga  3.68KW</w:t>
            </w:r>
          </w:p>
        </w:tc>
        <w:tc>
          <w:tcPr>
            <w:tcW w:w="1760" w:type="dxa"/>
            <w:gridSpan w:val="2"/>
            <w:tcBorders>
              <w:top w:val="nil"/>
              <w:left w:val="nil"/>
              <w:bottom w:val="nil"/>
              <w:right w:val="nil"/>
            </w:tcBorders>
            <w:shd w:val="clear" w:color="auto" w:fill="auto"/>
            <w:noWrap/>
            <w:vAlign w:val="bottom"/>
            <w:hideMark/>
          </w:tcPr>
          <w:p w:rsidR="00715345" w:rsidRDefault="00715345"/>
        </w:tc>
        <w:tc>
          <w:tcPr>
            <w:tcW w:w="2280" w:type="dxa"/>
            <w:gridSpan w:val="2"/>
            <w:tcBorders>
              <w:top w:val="nil"/>
              <w:left w:val="nil"/>
              <w:bottom w:val="nil"/>
              <w:right w:val="nil"/>
            </w:tcBorders>
            <w:shd w:val="clear" w:color="auto" w:fill="auto"/>
            <w:noWrap/>
            <w:vAlign w:val="bottom"/>
            <w:hideMark/>
          </w:tcPr>
          <w:p w:rsidR="00715345" w:rsidRDefault="00715345"/>
        </w:tc>
        <w:tc>
          <w:tcPr>
            <w:tcW w:w="1900" w:type="dxa"/>
            <w:tcBorders>
              <w:top w:val="nil"/>
              <w:left w:val="nil"/>
              <w:bottom w:val="nil"/>
              <w:right w:val="nil"/>
            </w:tcBorders>
            <w:shd w:val="clear" w:color="auto" w:fill="auto"/>
            <w:noWrap/>
            <w:vAlign w:val="bottom"/>
            <w:hideMark/>
          </w:tcPr>
          <w:p w:rsidR="00715345" w:rsidRDefault="00715345"/>
        </w:tc>
      </w:tr>
      <w:tr w:rsidR="00715345" w:rsidRPr="00C9101B" w:rsidTr="00715345">
        <w:trPr>
          <w:trHeight w:val="300"/>
        </w:trPr>
        <w:tc>
          <w:tcPr>
            <w:tcW w:w="5830" w:type="dxa"/>
            <w:gridSpan w:val="4"/>
            <w:tcBorders>
              <w:top w:val="nil"/>
              <w:left w:val="nil"/>
              <w:bottom w:val="nil"/>
              <w:right w:val="nil"/>
            </w:tcBorders>
            <w:shd w:val="clear" w:color="auto" w:fill="auto"/>
            <w:noWrap/>
            <w:vAlign w:val="bottom"/>
            <w:hideMark/>
          </w:tcPr>
          <w:p w:rsidR="00715345" w:rsidRDefault="00715345">
            <w:r>
              <w:t>KEJ 1 USTANKA BB</w:t>
            </w:r>
          </w:p>
        </w:tc>
        <w:tc>
          <w:tcPr>
            <w:tcW w:w="2280" w:type="dxa"/>
            <w:gridSpan w:val="2"/>
            <w:tcBorders>
              <w:top w:val="nil"/>
              <w:left w:val="nil"/>
              <w:bottom w:val="nil"/>
              <w:right w:val="nil"/>
            </w:tcBorders>
            <w:shd w:val="clear" w:color="auto" w:fill="auto"/>
            <w:noWrap/>
            <w:vAlign w:val="bottom"/>
            <w:hideMark/>
          </w:tcPr>
          <w:p w:rsidR="00715345" w:rsidRDefault="00715345"/>
        </w:tc>
        <w:tc>
          <w:tcPr>
            <w:tcW w:w="1900" w:type="dxa"/>
            <w:tcBorders>
              <w:top w:val="nil"/>
              <w:left w:val="nil"/>
              <w:bottom w:val="nil"/>
              <w:right w:val="nil"/>
            </w:tcBorders>
            <w:shd w:val="clear" w:color="auto" w:fill="auto"/>
            <w:noWrap/>
            <w:vAlign w:val="bottom"/>
            <w:hideMark/>
          </w:tcPr>
          <w:p w:rsidR="00715345" w:rsidRDefault="00715345"/>
        </w:tc>
      </w:tr>
      <w:tr w:rsidR="00715345" w:rsidRPr="00C9101B" w:rsidTr="00715345">
        <w:trPr>
          <w:trHeight w:val="300"/>
        </w:trPr>
        <w:tc>
          <w:tcPr>
            <w:tcW w:w="4070" w:type="dxa"/>
            <w:gridSpan w:val="2"/>
            <w:tcBorders>
              <w:top w:val="nil"/>
              <w:left w:val="nil"/>
              <w:bottom w:val="nil"/>
              <w:right w:val="nil"/>
            </w:tcBorders>
            <w:shd w:val="clear" w:color="auto" w:fill="auto"/>
            <w:noWrap/>
            <w:vAlign w:val="bottom"/>
            <w:hideMark/>
          </w:tcPr>
          <w:p w:rsidR="00715345" w:rsidRDefault="00715345">
            <w:pPr>
              <w:rPr>
                <w:b/>
                <w:bCs/>
                <w:color w:val="FFFFFF"/>
              </w:rPr>
            </w:pPr>
            <w:r>
              <w:rPr>
                <w:b/>
                <w:bCs/>
                <w:color w:val="FFFFFF"/>
              </w:rPr>
              <w:t>period 2014</w:t>
            </w:r>
          </w:p>
        </w:tc>
        <w:tc>
          <w:tcPr>
            <w:tcW w:w="1760" w:type="dxa"/>
            <w:gridSpan w:val="2"/>
            <w:tcBorders>
              <w:top w:val="nil"/>
              <w:left w:val="nil"/>
              <w:bottom w:val="nil"/>
              <w:right w:val="nil"/>
            </w:tcBorders>
            <w:shd w:val="clear" w:color="auto" w:fill="auto"/>
            <w:noWrap/>
            <w:vAlign w:val="bottom"/>
            <w:hideMark/>
          </w:tcPr>
          <w:p w:rsidR="00715345" w:rsidRDefault="00715345">
            <w:pPr>
              <w:rPr>
                <w:b/>
                <w:bCs/>
                <w:color w:val="FFFFFF"/>
              </w:rPr>
            </w:pPr>
            <w:r>
              <w:rPr>
                <w:b/>
                <w:bCs/>
                <w:color w:val="FFFFFF"/>
              </w:rPr>
              <w:t>Ukupno (kwh)</w:t>
            </w:r>
          </w:p>
        </w:tc>
        <w:tc>
          <w:tcPr>
            <w:tcW w:w="2280" w:type="dxa"/>
            <w:gridSpan w:val="2"/>
            <w:tcBorders>
              <w:top w:val="nil"/>
              <w:left w:val="nil"/>
              <w:bottom w:val="nil"/>
              <w:right w:val="nil"/>
            </w:tcBorders>
            <w:shd w:val="clear" w:color="auto" w:fill="auto"/>
            <w:noWrap/>
            <w:vAlign w:val="bottom"/>
            <w:hideMark/>
          </w:tcPr>
          <w:p w:rsidR="00715345" w:rsidRDefault="00715345">
            <w:pPr>
              <w:rPr>
                <w:b/>
                <w:bCs/>
                <w:color w:val="FFFFFF"/>
              </w:rPr>
            </w:pPr>
            <w:r>
              <w:rPr>
                <w:b/>
                <w:bCs/>
                <w:color w:val="FFFFFF"/>
              </w:rPr>
              <w:t>viša tarifa (kwh)</w:t>
            </w:r>
          </w:p>
        </w:tc>
        <w:tc>
          <w:tcPr>
            <w:tcW w:w="1900" w:type="dxa"/>
            <w:tcBorders>
              <w:top w:val="nil"/>
              <w:left w:val="nil"/>
              <w:bottom w:val="nil"/>
              <w:right w:val="nil"/>
            </w:tcBorders>
            <w:shd w:val="clear" w:color="auto" w:fill="auto"/>
            <w:noWrap/>
            <w:vAlign w:val="bottom"/>
            <w:hideMark/>
          </w:tcPr>
          <w:p w:rsidR="00715345" w:rsidRDefault="00715345">
            <w:pPr>
              <w:rPr>
                <w:b/>
                <w:bCs/>
                <w:color w:val="FFFFFF"/>
              </w:rPr>
            </w:pPr>
            <w:r>
              <w:rPr>
                <w:b/>
                <w:bCs/>
                <w:color w:val="FFFFFF"/>
              </w:rPr>
              <w:t>Niža tarifa (kwh)</w:t>
            </w:r>
          </w:p>
        </w:tc>
      </w:tr>
      <w:tr w:rsidR="00715345" w:rsidRPr="00C9101B" w:rsidTr="00715345">
        <w:trPr>
          <w:trHeight w:val="300"/>
        </w:trPr>
        <w:tc>
          <w:tcPr>
            <w:tcW w:w="4070" w:type="dxa"/>
            <w:gridSpan w:val="2"/>
            <w:tcBorders>
              <w:top w:val="nil"/>
              <w:left w:val="nil"/>
              <w:bottom w:val="single" w:sz="12" w:space="0" w:color="FFFFFF"/>
              <w:right w:val="single" w:sz="4" w:space="0" w:color="FFFFFF"/>
            </w:tcBorders>
            <w:shd w:val="clear" w:color="4F81BD" w:fill="4F81BD"/>
            <w:noWrap/>
            <w:vAlign w:val="bottom"/>
            <w:hideMark/>
          </w:tcPr>
          <w:p w:rsidR="00715345" w:rsidRDefault="00715345">
            <w:pPr>
              <w:rPr>
                <w:b/>
                <w:bCs/>
                <w:color w:val="FFFFFF"/>
              </w:rPr>
            </w:pPr>
            <w:r>
              <w:rPr>
                <w:b/>
                <w:bCs/>
                <w:color w:val="FFFFFF"/>
              </w:rPr>
              <w:t>period 201</w:t>
            </w:r>
            <w:r w:rsidR="00363245">
              <w:rPr>
                <w:b/>
                <w:bCs/>
                <w:color w:val="FFFFFF"/>
              </w:rPr>
              <w:t>5</w:t>
            </w:r>
          </w:p>
        </w:tc>
        <w:tc>
          <w:tcPr>
            <w:tcW w:w="1760" w:type="dxa"/>
            <w:gridSpan w:val="2"/>
            <w:tcBorders>
              <w:top w:val="nil"/>
              <w:left w:val="nil"/>
              <w:bottom w:val="single" w:sz="12" w:space="0" w:color="FFFFFF"/>
              <w:right w:val="single" w:sz="4" w:space="0" w:color="FFFFFF"/>
            </w:tcBorders>
            <w:shd w:val="clear" w:color="4F81BD" w:fill="4F81BD"/>
            <w:noWrap/>
            <w:vAlign w:val="bottom"/>
            <w:hideMark/>
          </w:tcPr>
          <w:p w:rsidR="00715345" w:rsidRDefault="00715345">
            <w:pPr>
              <w:rPr>
                <w:b/>
                <w:bCs/>
                <w:color w:val="FFFFFF"/>
              </w:rPr>
            </w:pPr>
            <w:r>
              <w:rPr>
                <w:b/>
                <w:bCs/>
                <w:color w:val="FFFFFF"/>
              </w:rPr>
              <w:t>Ukupno (kwh)</w:t>
            </w:r>
          </w:p>
        </w:tc>
        <w:tc>
          <w:tcPr>
            <w:tcW w:w="2280" w:type="dxa"/>
            <w:gridSpan w:val="2"/>
            <w:tcBorders>
              <w:top w:val="nil"/>
              <w:left w:val="nil"/>
              <w:bottom w:val="single" w:sz="12" w:space="0" w:color="FFFFFF"/>
              <w:right w:val="single" w:sz="4" w:space="0" w:color="FFFFFF"/>
            </w:tcBorders>
            <w:shd w:val="clear" w:color="4F81BD" w:fill="4F81BD"/>
            <w:noWrap/>
            <w:vAlign w:val="bottom"/>
            <w:hideMark/>
          </w:tcPr>
          <w:p w:rsidR="00715345" w:rsidRDefault="00715345">
            <w:pPr>
              <w:rPr>
                <w:b/>
                <w:bCs/>
                <w:color w:val="FFFFFF"/>
              </w:rPr>
            </w:pPr>
            <w:r>
              <w:rPr>
                <w:b/>
                <w:bCs/>
                <w:color w:val="FFFFFF"/>
              </w:rPr>
              <w:t>viša tarifa (kwh)</w:t>
            </w:r>
          </w:p>
        </w:tc>
        <w:tc>
          <w:tcPr>
            <w:tcW w:w="1900" w:type="dxa"/>
            <w:tcBorders>
              <w:top w:val="nil"/>
              <w:left w:val="nil"/>
              <w:bottom w:val="single" w:sz="12" w:space="0" w:color="FFFFFF"/>
              <w:right w:val="nil"/>
            </w:tcBorders>
            <w:shd w:val="clear" w:color="4F81BD" w:fill="4F81BD"/>
            <w:noWrap/>
            <w:vAlign w:val="bottom"/>
            <w:hideMark/>
          </w:tcPr>
          <w:p w:rsidR="00715345" w:rsidRDefault="00715345">
            <w:pPr>
              <w:rPr>
                <w:b/>
                <w:bCs/>
                <w:color w:val="FFFFFF"/>
              </w:rPr>
            </w:pPr>
            <w:r>
              <w:rPr>
                <w:b/>
                <w:bCs/>
                <w:color w:val="FFFFFF"/>
              </w:rPr>
              <w:t>Niža tarifa (kwh)</w:t>
            </w:r>
          </w:p>
        </w:tc>
      </w:tr>
      <w:tr w:rsidR="00715345" w:rsidRPr="00C9101B" w:rsidTr="00715345">
        <w:trPr>
          <w:trHeight w:val="300"/>
        </w:trPr>
        <w:tc>
          <w:tcPr>
            <w:tcW w:w="407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pPr>
              <w:jc w:val="center"/>
            </w:pPr>
            <w:r>
              <w:t>1</w:t>
            </w:r>
          </w:p>
        </w:tc>
        <w:tc>
          <w:tcPr>
            <w:tcW w:w="176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pPr>
              <w:jc w:val="center"/>
            </w:pPr>
            <w:r>
              <w:t>2 (3+4)</w:t>
            </w:r>
          </w:p>
        </w:tc>
        <w:tc>
          <w:tcPr>
            <w:tcW w:w="228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pPr>
              <w:jc w:val="center"/>
            </w:pPr>
            <w:r>
              <w:t>3</w:t>
            </w:r>
          </w:p>
        </w:tc>
        <w:tc>
          <w:tcPr>
            <w:tcW w:w="1900" w:type="dxa"/>
            <w:tcBorders>
              <w:top w:val="nil"/>
              <w:left w:val="nil"/>
              <w:bottom w:val="single" w:sz="4" w:space="0" w:color="FFFFFF"/>
              <w:right w:val="nil"/>
            </w:tcBorders>
            <w:shd w:val="clear" w:color="B8CCE4" w:fill="B8CCE4"/>
            <w:noWrap/>
            <w:vAlign w:val="bottom"/>
            <w:hideMark/>
          </w:tcPr>
          <w:p w:rsidR="00715345" w:rsidRDefault="00715345">
            <w:pPr>
              <w:jc w:val="center"/>
            </w:pPr>
            <w:r>
              <w:t>4</w:t>
            </w:r>
          </w:p>
        </w:tc>
      </w:tr>
      <w:tr w:rsidR="00715345" w:rsidRPr="00C9101B" w:rsidTr="00715345">
        <w:trPr>
          <w:trHeight w:val="300"/>
        </w:trPr>
        <w:tc>
          <w:tcPr>
            <w:tcW w:w="407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r>
              <w:t>januar</w:t>
            </w:r>
          </w:p>
        </w:tc>
        <w:tc>
          <w:tcPr>
            <w:tcW w:w="176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tc>
        <w:tc>
          <w:tcPr>
            <w:tcW w:w="228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pPr>
              <w:jc w:val="right"/>
            </w:pPr>
            <w:r>
              <w:t>0</w:t>
            </w:r>
          </w:p>
        </w:tc>
        <w:tc>
          <w:tcPr>
            <w:tcW w:w="1900" w:type="dxa"/>
            <w:tcBorders>
              <w:top w:val="nil"/>
              <w:left w:val="nil"/>
              <w:bottom w:val="single" w:sz="4" w:space="0" w:color="FFFFFF"/>
              <w:right w:val="nil"/>
            </w:tcBorders>
            <w:shd w:val="clear" w:color="DBE5F1" w:fill="DBE5F1"/>
            <w:noWrap/>
            <w:vAlign w:val="bottom"/>
            <w:hideMark/>
          </w:tcPr>
          <w:p w:rsidR="00715345" w:rsidRDefault="00715345">
            <w:pPr>
              <w:jc w:val="right"/>
            </w:pPr>
            <w:r>
              <w:t>0</w:t>
            </w:r>
          </w:p>
        </w:tc>
      </w:tr>
      <w:tr w:rsidR="00715345" w:rsidRPr="00C9101B" w:rsidTr="00715345">
        <w:trPr>
          <w:trHeight w:val="300"/>
        </w:trPr>
        <w:tc>
          <w:tcPr>
            <w:tcW w:w="407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r>
              <w:t>februar</w:t>
            </w:r>
          </w:p>
        </w:tc>
        <w:tc>
          <w:tcPr>
            <w:tcW w:w="176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tc>
        <w:tc>
          <w:tcPr>
            <w:tcW w:w="228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pPr>
              <w:jc w:val="right"/>
            </w:pPr>
            <w:r>
              <w:t>0</w:t>
            </w:r>
          </w:p>
        </w:tc>
        <w:tc>
          <w:tcPr>
            <w:tcW w:w="1900" w:type="dxa"/>
            <w:tcBorders>
              <w:top w:val="nil"/>
              <w:left w:val="nil"/>
              <w:bottom w:val="single" w:sz="4" w:space="0" w:color="FFFFFF"/>
              <w:right w:val="nil"/>
            </w:tcBorders>
            <w:shd w:val="clear" w:color="B8CCE4" w:fill="B8CCE4"/>
            <w:noWrap/>
            <w:vAlign w:val="bottom"/>
            <w:hideMark/>
          </w:tcPr>
          <w:p w:rsidR="00715345" w:rsidRDefault="00715345">
            <w:pPr>
              <w:jc w:val="right"/>
            </w:pPr>
            <w:r>
              <w:t>0</w:t>
            </w:r>
          </w:p>
        </w:tc>
      </w:tr>
      <w:tr w:rsidR="00715345" w:rsidRPr="00C9101B" w:rsidTr="00715345">
        <w:trPr>
          <w:trHeight w:val="300"/>
        </w:trPr>
        <w:tc>
          <w:tcPr>
            <w:tcW w:w="407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r>
              <w:t>mart</w:t>
            </w:r>
          </w:p>
        </w:tc>
        <w:tc>
          <w:tcPr>
            <w:tcW w:w="176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tc>
        <w:tc>
          <w:tcPr>
            <w:tcW w:w="228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pPr>
              <w:jc w:val="right"/>
            </w:pPr>
            <w:r>
              <w:t>0</w:t>
            </w:r>
          </w:p>
        </w:tc>
        <w:tc>
          <w:tcPr>
            <w:tcW w:w="1900" w:type="dxa"/>
            <w:tcBorders>
              <w:top w:val="nil"/>
              <w:left w:val="nil"/>
              <w:bottom w:val="single" w:sz="4" w:space="0" w:color="FFFFFF"/>
              <w:right w:val="nil"/>
            </w:tcBorders>
            <w:shd w:val="clear" w:color="DBE5F1" w:fill="DBE5F1"/>
            <w:noWrap/>
            <w:vAlign w:val="bottom"/>
            <w:hideMark/>
          </w:tcPr>
          <w:p w:rsidR="00715345" w:rsidRDefault="00715345">
            <w:pPr>
              <w:jc w:val="right"/>
            </w:pPr>
            <w:r>
              <w:t>0</w:t>
            </w:r>
          </w:p>
        </w:tc>
      </w:tr>
      <w:tr w:rsidR="00715345" w:rsidRPr="00C9101B" w:rsidTr="00715345">
        <w:trPr>
          <w:trHeight w:val="300"/>
        </w:trPr>
        <w:tc>
          <w:tcPr>
            <w:tcW w:w="407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r>
              <w:t>aprila</w:t>
            </w:r>
          </w:p>
        </w:tc>
        <w:tc>
          <w:tcPr>
            <w:tcW w:w="176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tc>
        <w:tc>
          <w:tcPr>
            <w:tcW w:w="228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pPr>
              <w:jc w:val="right"/>
            </w:pPr>
            <w:r>
              <w:t>0</w:t>
            </w:r>
          </w:p>
        </w:tc>
        <w:tc>
          <w:tcPr>
            <w:tcW w:w="1900" w:type="dxa"/>
            <w:tcBorders>
              <w:top w:val="nil"/>
              <w:left w:val="nil"/>
              <w:bottom w:val="single" w:sz="4" w:space="0" w:color="FFFFFF"/>
              <w:right w:val="nil"/>
            </w:tcBorders>
            <w:shd w:val="clear" w:color="B8CCE4" w:fill="B8CCE4"/>
            <w:noWrap/>
            <w:vAlign w:val="bottom"/>
            <w:hideMark/>
          </w:tcPr>
          <w:p w:rsidR="00715345" w:rsidRDefault="00715345">
            <w:pPr>
              <w:jc w:val="right"/>
            </w:pPr>
            <w:r>
              <w:t>0</w:t>
            </w:r>
          </w:p>
        </w:tc>
      </w:tr>
      <w:tr w:rsidR="00715345" w:rsidRPr="00C9101B" w:rsidTr="00715345">
        <w:trPr>
          <w:trHeight w:val="300"/>
        </w:trPr>
        <w:tc>
          <w:tcPr>
            <w:tcW w:w="407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r>
              <w:t>maj</w:t>
            </w:r>
          </w:p>
        </w:tc>
        <w:tc>
          <w:tcPr>
            <w:tcW w:w="176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tc>
        <w:tc>
          <w:tcPr>
            <w:tcW w:w="228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pPr>
              <w:jc w:val="right"/>
            </w:pPr>
            <w:r>
              <w:t>0</w:t>
            </w:r>
          </w:p>
        </w:tc>
        <w:tc>
          <w:tcPr>
            <w:tcW w:w="1900" w:type="dxa"/>
            <w:tcBorders>
              <w:top w:val="nil"/>
              <w:left w:val="nil"/>
              <w:bottom w:val="single" w:sz="4" w:space="0" w:color="FFFFFF"/>
              <w:right w:val="nil"/>
            </w:tcBorders>
            <w:shd w:val="clear" w:color="DBE5F1" w:fill="DBE5F1"/>
            <w:noWrap/>
            <w:vAlign w:val="bottom"/>
            <w:hideMark/>
          </w:tcPr>
          <w:p w:rsidR="00715345" w:rsidRDefault="00715345">
            <w:pPr>
              <w:jc w:val="right"/>
            </w:pPr>
            <w:r>
              <w:t>0</w:t>
            </w:r>
          </w:p>
        </w:tc>
      </w:tr>
      <w:tr w:rsidR="00715345" w:rsidRPr="00C9101B" w:rsidTr="00715345">
        <w:trPr>
          <w:trHeight w:val="300"/>
        </w:trPr>
        <w:tc>
          <w:tcPr>
            <w:tcW w:w="407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r>
              <w:t>jun</w:t>
            </w:r>
          </w:p>
        </w:tc>
        <w:tc>
          <w:tcPr>
            <w:tcW w:w="176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tc>
        <w:tc>
          <w:tcPr>
            <w:tcW w:w="228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pPr>
              <w:jc w:val="right"/>
            </w:pPr>
            <w:r>
              <w:t>0</w:t>
            </w:r>
          </w:p>
        </w:tc>
        <w:tc>
          <w:tcPr>
            <w:tcW w:w="1900" w:type="dxa"/>
            <w:tcBorders>
              <w:top w:val="nil"/>
              <w:left w:val="nil"/>
              <w:bottom w:val="single" w:sz="4" w:space="0" w:color="FFFFFF"/>
              <w:right w:val="nil"/>
            </w:tcBorders>
            <w:shd w:val="clear" w:color="B8CCE4" w:fill="B8CCE4"/>
            <w:noWrap/>
            <w:vAlign w:val="bottom"/>
            <w:hideMark/>
          </w:tcPr>
          <w:p w:rsidR="00715345" w:rsidRDefault="00715345">
            <w:pPr>
              <w:jc w:val="right"/>
            </w:pPr>
            <w:r>
              <w:t>0</w:t>
            </w:r>
          </w:p>
        </w:tc>
      </w:tr>
      <w:tr w:rsidR="00715345" w:rsidRPr="00C9101B" w:rsidTr="00715345">
        <w:trPr>
          <w:trHeight w:val="300"/>
        </w:trPr>
        <w:tc>
          <w:tcPr>
            <w:tcW w:w="407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r>
              <w:t>jul</w:t>
            </w:r>
          </w:p>
        </w:tc>
        <w:tc>
          <w:tcPr>
            <w:tcW w:w="176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tc>
        <w:tc>
          <w:tcPr>
            <w:tcW w:w="228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pPr>
              <w:jc w:val="right"/>
            </w:pPr>
            <w:r>
              <w:t>0</w:t>
            </w:r>
          </w:p>
        </w:tc>
        <w:tc>
          <w:tcPr>
            <w:tcW w:w="1900" w:type="dxa"/>
            <w:tcBorders>
              <w:top w:val="nil"/>
              <w:left w:val="nil"/>
              <w:bottom w:val="single" w:sz="4" w:space="0" w:color="FFFFFF"/>
              <w:right w:val="nil"/>
            </w:tcBorders>
            <w:shd w:val="clear" w:color="DBE5F1" w:fill="DBE5F1"/>
            <w:noWrap/>
            <w:vAlign w:val="bottom"/>
            <w:hideMark/>
          </w:tcPr>
          <w:p w:rsidR="00715345" w:rsidRDefault="00715345">
            <w:pPr>
              <w:jc w:val="right"/>
            </w:pPr>
            <w:r>
              <w:t>0</w:t>
            </w:r>
          </w:p>
        </w:tc>
      </w:tr>
      <w:tr w:rsidR="00715345" w:rsidRPr="00C9101B" w:rsidTr="00715345">
        <w:trPr>
          <w:trHeight w:val="300"/>
        </w:trPr>
        <w:tc>
          <w:tcPr>
            <w:tcW w:w="407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r>
              <w:t>avgust</w:t>
            </w:r>
          </w:p>
        </w:tc>
        <w:tc>
          <w:tcPr>
            <w:tcW w:w="176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tc>
        <w:tc>
          <w:tcPr>
            <w:tcW w:w="228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pPr>
              <w:jc w:val="right"/>
            </w:pPr>
            <w:r>
              <w:t>0</w:t>
            </w:r>
          </w:p>
        </w:tc>
        <w:tc>
          <w:tcPr>
            <w:tcW w:w="1900" w:type="dxa"/>
            <w:tcBorders>
              <w:top w:val="nil"/>
              <w:left w:val="nil"/>
              <w:bottom w:val="single" w:sz="4" w:space="0" w:color="FFFFFF"/>
              <w:right w:val="nil"/>
            </w:tcBorders>
            <w:shd w:val="clear" w:color="B8CCE4" w:fill="B8CCE4"/>
            <w:noWrap/>
            <w:vAlign w:val="bottom"/>
            <w:hideMark/>
          </w:tcPr>
          <w:p w:rsidR="00715345" w:rsidRDefault="00715345">
            <w:pPr>
              <w:jc w:val="right"/>
            </w:pPr>
            <w:r>
              <w:t>0</w:t>
            </w:r>
          </w:p>
        </w:tc>
      </w:tr>
      <w:tr w:rsidR="00715345" w:rsidRPr="00C9101B" w:rsidTr="00715345">
        <w:trPr>
          <w:trHeight w:val="300"/>
        </w:trPr>
        <w:tc>
          <w:tcPr>
            <w:tcW w:w="407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r>
              <w:t>septembar</w:t>
            </w:r>
          </w:p>
        </w:tc>
        <w:tc>
          <w:tcPr>
            <w:tcW w:w="176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tc>
        <w:tc>
          <w:tcPr>
            <w:tcW w:w="228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pPr>
              <w:jc w:val="right"/>
            </w:pPr>
            <w:r>
              <w:t>0</w:t>
            </w:r>
          </w:p>
        </w:tc>
        <w:tc>
          <w:tcPr>
            <w:tcW w:w="1900" w:type="dxa"/>
            <w:tcBorders>
              <w:top w:val="nil"/>
              <w:left w:val="nil"/>
              <w:bottom w:val="single" w:sz="4" w:space="0" w:color="FFFFFF"/>
              <w:right w:val="nil"/>
            </w:tcBorders>
            <w:shd w:val="clear" w:color="DBE5F1" w:fill="DBE5F1"/>
            <w:noWrap/>
            <w:vAlign w:val="bottom"/>
            <w:hideMark/>
          </w:tcPr>
          <w:p w:rsidR="00715345" w:rsidRDefault="00715345">
            <w:pPr>
              <w:jc w:val="right"/>
            </w:pPr>
            <w:r>
              <w:t>0</w:t>
            </w:r>
          </w:p>
        </w:tc>
      </w:tr>
      <w:tr w:rsidR="00715345" w:rsidRPr="00C9101B" w:rsidTr="00715345">
        <w:trPr>
          <w:trHeight w:val="300"/>
        </w:trPr>
        <w:tc>
          <w:tcPr>
            <w:tcW w:w="407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r>
              <w:t>oktobar</w:t>
            </w:r>
          </w:p>
        </w:tc>
        <w:tc>
          <w:tcPr>
            <w:tcW w:w="176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tc>
        <w:tc>
          <w:tcPr>
            <w:tcW w:w="228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pPr>
              <w:jc w:val="right"/>
            </w:pPr>
            <w:r>
              <w:t>0</w:t>
            </w:r>
          </w:p>
        </w:tc>
        <w:tc>
          <w:tcPr>
            <w:tcW w:w="1900" w:type="dxa"/>
            <w:tcBorders>
              <w:top w:val="nil"/>
              <w:left w:val="nil"/>
              <w:bottom w:val="single" w:sz="4" w:space="0" w:color="FFFFFF"/>
              <w:right w:val="nil"/>
            </w:tcBorders>
            <w:shd w:val="clear" w:color="B8CCE4" w:fill="B8CCE4"/>
            <w:noWrap/>
            <w:vAlign w:val="bottom"/>
            <w:hideMark/>
          </w:tcPr>
          <w:p w:rsidR="00715345" w:rsidRDefault="00715345">
            <w:pPr>
              <w:jc w:val="right"/>
            </w:pPr>
            <w:r>
              <w:t>0</w:t>
            </w:r>
          </w:p>
        </w:tc>
      </w:tr>
      <w:tr w:rsidR="00715345" w:rsidRPr="00C9101B" w:rsidTr="00715345">
        <w:trPr>
          <w:trHeight w:val="300"/>
        </w:trPr>
        <w:tc>
          <w:tcPr>
            <w:tcW w:w="407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r>
              <w:t>novembar</w:t>
            </w:r>
          </w:p>
        </w:tc>
        <w:tc>
          <w:tcPr>
            <w:tcW w:w="176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363245">
            <w:r>
              <w:t xml:space="preserve">                        609</w:t>
            </w:r>
          </w:p>
        </w:tc>
        <w:tc>
          <w:tcPr>
            <w:tcW w:w="228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363245">
            <w:pPr>
              <w:jc w:val="right"/>
            </w:pPr>
            <w:r>
              <w:t>609</w:t>
            </w:r>
          </w:p>
        </w:tc>
        <w:tc>
          <w:tcPr>
            <w:tcW w:w="1900" w:type="dxa"/>
            <w:tcBorders>
              <w:top w:val="nil"/>
              <w:left w:val="nil"/>
              <w:bottom w:val="single" w:sz="4" w:space="0" w:color="FFFFFF"/>
              <w:right w:val="nil"/>
            </w:tcBorders>
            <w:shd w:val="clear" w:color="DBE5F1" w:fill="DBE5F1"/>
            <w:noWrap/>
            <w:vAlign w:val="bottom"/>
            <w:hideMark/>
          </w:tcPr>
          <w:p w:rsidR="00715345" w:rsidRDefault="00715345">
            <w:pPr>
              <w:jc w:val="right"/>
            </w:pPr>
            <w:r>
              <w:t>0</w:t>
            </w:r>
          </w:p>
        </w:tc>
      </w:tr>
      <w:tr w:rsidR="00715345" w:rsidRPr="00C9101B" w:rsidTr="00715345">
        <w:trPr>
          <w:trHeight w:val="300"/>
        </w:trPr>
        <w:tc>
          <w:tcPr>
            <w:tcW w:w="407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r>
              <w:t>decembar</w:t>
            </w:r>
          </w:p>
        </w:tc>
        <w:tc>
          <w:tcPr>
            <w:tcW w:w="176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363245">
            <w:r>
              <w:t xml:space="preserve">                          43</w:t>
            </w:r>
          </w:p>
        </w:tc>
        <w:tc>
          <w:tcPr>
            <w:tcW w:w="228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363245">
            <w:pPr>
              <w:jc w:val="right"/>
            </w:pPr>
            <w:r>
              <w:t>43</w:t>
            </w:r>
          </w:p>
        </w:tc>
        <w:tc>
          <w:tcPr>
            <w:tcW w:w="1900" w:type="dxa"/>
            <w:tcBorders>
              <w:top w:val="nil"/>
              <w:left w:val="nil"/>
              <w:bottom w:val="single" w:sz="4" w:space="0" w:color="FFFFFF"/>
              <w:right w:val="nil"/>
            </w:tcBorders>
            <w:shd w:val="clear" w:color="B8CCE4" w:fill="B8CCE4"/>
            <w:noWrap/>
            <w:vAlign w:val="bottom"/>
            <w:hideMark/>
          </w:tcPr>
          <w:p w:rsidR="00715345" w:rsidRDefault="00715345">
            <w:pPr>
              <w:jc w:val="right"/>
            </w:pPr>
            <w:r>
              <w:t>0</w:t>
            </w:r>
          </w:p>
        </w:tc>
      </w:tr>
      <w:tr w:rsidR="00715345" w:rsidRPr="00C9101B" w:rsidTr="00715345">
        <w:trPr>
          <w:trHeight w:val="300"/>
        </w:trPr>
        <w:tc>
          <w:tcPr>
            <w:tcW w:w="4070" w:type="dxa"/>
            <w:gridSpan w:val="2"/>
            <w:tcBorders>
              <w:top w:val="nil"/>
              <w:left w:val="nil"/>
              <w:bottom w:val="nil"/>
              <w:right w:val="single" w:sz="4" w:space="0" w:color="FFFFFF"/>
            </w:tcBorders>
            <w:shd w:val="clear" w:color="DBE5F1" w:fill="DBE5F1"/>
            <w:noWrap/>
            <w:vAlign w:val="bottom"/>
            <w:hideMark/>
          </w:tcPr>
          <w:p w:rsidR="00715345" w:rsidRDefault="00715345">
            <w:r>
              <w:t>UKUPNO</w:t>
            </w:r>
          </w:p>
        </w:tc>
        <w:tc>
          <w:tcPr>
            <w:tcW w:w="1760" w:type="dxa"/>
            <w:gridSpan w:val="2"/>
            <w:tcBorders>
              <w:top w:val="nil"/>
              <w:left w:val="nil"/>
              <w:bottom w:val="nil"/>
              <w:right w:val="single" w:sz="4" w:space="0" w:color="FFFFFF"/>
            </w:tcBorders>
            <w:shd w:val="clear" w:color="DBE5F1" w:fill="DBE5F1"/>
            <w:noWrap/>
            <w:vAlign w:val="bottom"/>
            <w:hideMark/>
          </w:tcPr>
          <w:p w:rsidR="00715345" w:rsidRDefault="00363245">
            <w:pPr>
              <w:jc w:val="right"/>
            </w:pPr>
            <w:r>
              <w:t>652</w:t>
            </w:r>
          </w:p>
        </w:tc>
        <w:tc>
          <w:tcPr>
            <w:tcW w:w="2280" w:type="dxa"/>
            <w:gridSpan w:val="2"/>
            <w:tcBorders>
              <w:top w:val="nil"/>
              <w:left w:val="nil"/>
              <w:bottom w:val="nil"/>
              <w:right w:val="single" w:sz="4" w:space="0" w:color="FFFFFF"/>
            </w:tcBorders>
            <w:shd w:val="clear" w:color="DBE5F1" w:fill="DBE5F1"/>
            <w:noWrap/>
            <w:vAlign w:val="bottom"/>
            <w:hideMark/>
          </w:tcPr>
          <w:p w:rsidR="00715345" w:rsidRDefault="00363245">
            <w:pPr>
              <w:jc w:val="right"/>
            </w:pPr>
            <w:r>
              <w:t>652</w:t>
            </w:r>
          </w:p>
        </w:tc>
        <w:tc>
          <w:tcPr>
            <w:tcW w:w="1900" w:type="dxa"/>
            <w:tcBorders>
              <w:top w:val="nil"/>
              <w:left w:val="nil"/>
              <w:bottom w:val="nil"/>
              <w:right w:val="nil"/>
            </w:tcBorders>
            <w:shd w:val="clear" w:color="DBE5F1" w:fill="DBE5F1"/>
            <w:noWrap/>
            <w:vAlign w:val="bottom"/>
            <w:hideMark/>
          </w:tcPr>
          <w:p w:rsidR="00715345" w:rsidRDefault="00715345">
            <w:pPr>
              <w:jc w:val="right"/>
            </w:pPr>
            <w:r>
              <w:t>0</w:t>
            </w:r>
          </w:p>
        </w:tc>
      </w:tr>
      <w:tr w:rsidR="00715345" w:rsidRPr="00C9101B" w:rsidTr="00715345">
        <w:trPr>
          <w:trHeight w:val="300"/>
        </w:trPr>
        <w:tc>
          <w:tcPr>
            <w:tcW w:w="2805" w:type="dxa"/>
            <w:tcBorders>
              <w:top w:val="nil"/>
              <w:left w:val="nil"/>
              <w:bottom w:val="nil"/>
              <w:right w:val="nil"/>
            </w:tcBorders>
            <w:shd w:val="clear" w:color="auto" w:fill="auto"/>
            <w:noWrap/>
            <w:vAlign w:val="bottom"/>
            <w:hideMark/>
          </w:tcPr>
          <w:p w:rsidR="00715345" w:rsidRDefault="00715345">
            <w:r>
              <w:lastRenderedPageBreak/>
              <w:t xml:space="preserve">merno mesto    10    </w:t>
            </w:r>
          </w:p>
        </w:tc>
        <w:tc>
          <w:tcPr>
            <w:tcW w:w="1760" w:type="dxa"/>
            <w:gridSpan w:val="2"/>
            <w:tcBorders>
              <w:top w:val="nil"/>
              <w:left w:val="nil"/>
              <w:bottom w:val="nil"/>
              <w:right w:val="nil"/>
            </w:tcBorders>
            <w:shd w:val="clear" w:color="auto" w:fill="auto"/>
            <w:noWrap/>
            <w:vAlign w:val="bottom"/>
            <w:hideMark/>
          </w:tcPr>
          <w:p w:rsidR="00715345" w:rsidRDefault="00715345"/>
        </w:tc>
        <w:tc>
          <w:tcPr>
            <w:tcW w:w="2280" w:type="dxa"/>
            <w:gridSpan w:val="2"/>
            <w:tcBorders>
              <w:top w:val="nil"/>
              <w:left w:val="nil"/>
              <w:bottom w:val="nil"/>
              <w:right w:val="nil"/>
            </w:tcBorders>
            <w:shd w:val="clear" w:color="auto" w:fill="auto"/>
            <w:noWrap/>
            <w:vAlign w:val="bottom"/>
            <w:hideMark/>
          </w:tcPr>
          <w:p w:rsidR="00715345" w:rsidRDefault="00715345"/>
        </w:tc>
        <w:tc>
          <w:tcPr>
            <w:tcW w:w="3165" w:type="dxa"/>
            <w:gridSpan w:val="2"/>
            <w:tcBorders>
              <w:top w:val="nil"/>
              <w:left w:val="nil"/>
              <w:bottom w:val="nil"/>
              <w:right w:val="nil"/>
            </w:tcBorders>
            <w:shd w:val="clear" w:color="auto" w:fill="auto"/>
            <w:noWrap/>
            <w:vAlign w:val="bottom"/>
            <w:hideMark/>
          </w:tcPr>
          <w:p w:rsidR="00715345" w:rsidRDefault="00715345"/>
        </w:tc>
      </w:tr>
      <w:tr w:rsidR="00715345" w:rsidRPr="00C9101B" w:rsidTr="00715345">
        <w:trPr>
          <w:trHeight w:val="300"/>
        </w:trPr>
        <w:tc>
          <w:tcPr>
            <w:tcW w:w="4565" w:type="dxa"/>
            <w:gridSpan w:val="3"/>
            <w:tcBorders>
              <w:top w:val="nil"/>
              <w:left w:val="nil"/>
              <w:bottom w:val="nil"/>
              <w:right w:val="nil"/>
            </w:tcBorders>
            <w:shd w:val="clear" w:color="auto" w:fill="auto"/>
            <w:noWrap/>
            <w:vAlign w:val="bottom"/>
            <w:hideMark/>
          </w:tcPr>
          <w:p w:rsidR="00715345" w:rsidRDefault="00715345">
            <w:r>
              <w:t xml:space="preserve">ED broj  0223493690                 </w:t>
            </w:r>
          </w:p>
        </w:tc>
        <w:tc>
          <w:tcPr>
            <w:tcW w:w="2280" w:type="dxa"/>
            <w:gridSpan w:val="2"/>
            <w:tcBorders>
              <w:top w:val="nil"/>
              <w:left w:val="nil"/>
              <w:bottom w:val="nil"/>
              <w:right w:val="nil"/>
            </w:tcBorders>
            <w:shd w:val="clear" w:color="auto" w:fill="auto"/>
            <w:noWrap/>
            <w:vAlign w:val="bottom"/>
            <w:hideMark/>
          </w:tcPr>
          <w:p w:rsidR="00715345" w:rsidRDefault="00715345"/>
        </w:tc>
        <w:tc>
          <w:tcPr>
            <w:tcW w:w="3165" w:type="dxa"/>
            <w:gridSpan w:val="2"/>
            <w:tcBorders>
              <w:top w:val="nil"/>
              <w:left w:val="nil"/>
              <w:bottom w:val="nil"/>
              <w:right w:val="nil"/>
            </w:tcBorders>
            <w:shd w:val="clear" w:color="auto" w:fill="auto"/>
            <w:noWrap/>
            <w:vAlign w:val="bottom"/>
            <w:hideMark/>
          </w:tcPr>
          <w:p w:rsidR="00715345" w:rsidRDefault="00715345"/>
        </w:tc>
      </w:tr>
      <w:tr w:rsidR="00715345" w:rsidRPr="00C9101B" w:rsidTr="00715345">
        <w:trPr>
          <w:trHeight w:val="300"/>
        </w:trPr>
        <w:tc>
          <w:tcPr>
            <w:tcW w:w="2805" w:type="dxa"/>
            <w:tcBorders>
              <w:top w:val="nil"/>
              <w:left w:val="nil"/>
              <w:bottom w:val="nil"/>
              <w:right w:val="nil"/>
            </w:tcBorders>
            <w:shd w:val="clear" w:color="auto" w:fill="auto"/>
            <w:noWrap/>
            <w:vAlign w:val="bottom"/>
            <w:hideMark/>
          </w:tcPr>
          <w:p w:rsidR="00715345" w:rsidRDefault="00715345">
            <w:r>
              <w:t>odobrena snaga 3.68 KW</w:t>
            </w:r>
          </w:p>
        </w:tc>
        <w:tc>
          <w:tcPr>
            <w:tcW w:w="1760" w:type="dxa"/>
            <w:gridSpan w:val="2"/>
            <w:tcBorders>
              <w:top w:val="nil"/>
              <w:left w:val="nil"/>
              <w:bottom w:val="nil"/>
              <w:right w:val="nil"/>
            </w:tcBorders>
            <w:shd w:val="clear" w:color="auto" w:fill="auto"/>
            <w:noWrap/>
            <w:vAlign w:val="bottom"/>
            <w:hideMark/>
          </w:tcPr>
          <w:p w:rsidR="00715345" w:rsidRDefault="00715345"/>
        </w:tc>
        <w:tc>
          <w:tcPr>
            <w:tcW w:w="2280" w:type="dxa"/>
            <w:gridSpan w:val="2"/>
            <w:tcBorders>
              <w:top w:val="nil"/>
              <w:left w:val="nil"/>
              <w:bottom w:val="nil"/>
              <w:right w:val="nil"/>
            </w:tcBorders>
            <w:shd w:val="clear" w:color="auto" w:fill="auto"/>
            <w:noWrap/>
            <w:vAlign w:val="bottom"/>
            <w:hideMark/>
          </w:tcPr>
          <w:p w:rsidR="00715345" w:rsidRDefault="00715345"/>
        </w:tc>
        <w:tc>
          <w:tcPr>
            <w:tcW w:w="3165" w:type="dxa"/>
            <w:gridSpan w:val="2"/>
            <w:tcBorders>
              <w:top w:val="nil"/>
              <w:left w:val="nil"/>
              <w:bottom w:val="nil"/>
              <w:right w:val="nil"/>
            </w:tcBorders>
            <w:shd w:val="clear" w:color="auto" w:fill="auto"/>
            <w:noWrap/>
            <w:vAlign w:val="bottom"/>
            <w:hideMark/>
          </w:tcPr>
          <w:p w:rsidR="00715345" w:rsidRDefault="00715345"/>
        </w:tc>
      </w:tr>
      <w:tr w:rsidR="00715345" w:rsidRPr="00C9101B" w:rsidTr="00715345">
        <w:trPr>
          <w:trHeight w:val="300"/>
        </w:trPr>
        <w:tc>
          <w:tcPr>
            <w:tcW w:w="4565" w:type="dxa"/>
            <w:gridSpan w:val="3"/>
            <w:tcBorders>
              <w:top w:val="nil"/>
              <w:left w:val="nil"/>
              <w:bottom w:val="nil"/>
              <w:right w:val="nil"/>
            </w:tcBorders>
            <w:shd w:val="clear" w:color="auto" w:fill="auto"/>
            <w:noWrap/>
            <w:vAlign w:val="bottom"/>
            <w:hideMark/>
          </w:tcPr>
          <w:p w:rsidR="00715345" w:rsidRDefault="00715345">
            <w:r>
              <w:t>VUKA KARADŽIĆA 2</w:t>
            </w:r>
          </w:p>
        </w:tc>
        <w:tc>
          <w:tcPr>
            <w:tcW w:w="2280" w:type="dxa"/>
            <w:gridSpan w:val="2"/>
            <w:tcBorders>
              <w:top w:val="nil"/>
              <w:left w:val="nil"/>
              <w:bottom w:val="nil"/>
              <w:right w:val="nil"/>
            </w:tcBorders>
            <w:shd w:val="clear" w:color="auto" w:fill="auto"/>
            <w:noWrap/>
            <w:vAlign w:val="bottom"/>
            <w:hideMark/>
          </w:tcPr>
          <w:p w:rsidR="00715345" w:rsidRDefault="00715345"/>
        </w:tc>
        <w:tc>
          <w:tcPr>
            <w:tcW w:w="3165" w:type="dxa"/>
            <w:gridSpan w:val="2"/>
            <w:tcBorders>
              <w:top w:val="nil"/>
              <w:left w:val="nil"/>
              <w:bottom w:val="nil"/>
              <w:right w:val="nil"/>
            </w:tcBorders>
            <w:shd w:val="clear" w:color="auto" w:fill="auto"/>
            <w:noWrap/>
            <w:vAlign w:val="bottom"/>
            <w:hideMark/>
          </w:tcPr>
          <w:p w:rsidR="00715345" w:rsidRDefault="00715345"/>
        </w:tc>
      </w:tr>
      <w:tr w:rsidR="00715345" w:rsidRPr="00C9101B" w:rsidTr="00715345">
        <w:trPr>
          <w:trHeight w:val="300"/>
        </w:trPr>
        <w:tc>
          <w:tcPr>
            <w:tcW w:w="4565" w:type="dxa"/>
            <w:gridSpan w:val="3"/>
            <w:tcBorders>
              <w:top w:val="nil"/>
              <w:left w:val="nil"/>
              <w:bottom w:val="nil"/>
              <w:right w:val="nil"/>
            </w:tcBorders>
            <w:shd w:val="clear" w:color="auto" w:fill="auto"/>
            <w:noWrap/>
            <w:vAlign w:val="bottom"/>
            <w:hideMark/>
          </w:tcPr>
          <w:p w:rsidR="00715345" w:rsidRDefault="00715345">
            <w:pPr>
              <w:rPr>
                <w:b/>
                <w:bCs/>
                <w:color w:val="FFFFFF"/>
              </w:rPr>
            </w:pPr>
            <w:r>
              <w:rPr>
                <w:b/>
                <w:bCs/>
                <w:color w:val="FFFFFF"/>
              </w:rPr>
              <w:t>period 2014</w:t>
            </w:r>
          </w:p>
        </w:tc>
        <w:tc>
          <w:tcPr>
            <w:tcW w:w="2280" w:type="dxa"/>
            <w:gridSpan w:val="2"/>
            <w:tcBorders>
              <w:top w:val="nil"/>
              <w:left w:val="nil"/>
              <w:bottom w:val="nil"/>
              <w:right w:val="nil"/>
            </w:tcBorders>
            <w:shd w:val="clear" w:color="auto" w:fill="auto"/>
            <w:noWrap/>
            <w:vAlign w:val="bottom"/>
            <w:hideMark/>
          </w:tcPr>
          <w:p w:rsidR="00715345" w:rsidRDefault="00715345">
            <w:pPr>
              <w:rPr>
                <w:b/>
                <w:bCs/>
                <w:color w:val="FFFFFF"/>
              </w:rPr>
            </w:pPr>
            <w:r>
              <w:rPr>
                <w:b/>
                <w:bCs/>
                <w:color w:val="FFFFFF"/>
              </w:rPr>
              <w:t>Ukupno (kwh)</w:t>
            </w:r>
          </w:p>
        </w:tc>
        <w:tc>
          <w:tcPr>
            <w:tcW w:w="3165" w:type="dxa"/>
            <w:gridSpan w:val="2"/>
            <w:tcBorders>
              <w:top w:val="nil"/>
              <w:left w:val="nil"/>
              <w:bottom w:val="nil"/>
              <w:right w:val="nil"/>
            </w:tcBorders>
            <w:shd w:val="clear" w:color="auto" w:fill="auto"/>
            <w:noWrap/>
            <w:vAlign w:val="bottom"/>
            <w:hideMark/>
          </w:tcPr>
          <w:p w:rsidR="00715345" w:rsidRDefault="00715345">
            <w:pPr>
              <w:rPr>
                <w:b/>
                <w:bCs/>
                <w:color w:val="FFFFFF"/>
              </w:rPr>
            </w:pPr>
            <w:r>
              <w:rPr>
                <w:b/>
                <w:bCs/>
                <w:color w:val="FFFFFF"/>
              </w:rPr>
              <w:t>viša tarifa (kwh)</w:t>
            </w:r>
          </w:p>
        </w:tc>
      </w:tr>
      <w:tr w:rsidR="00715345" w:rsidRPr="00C9101B" w:rsidTr="00715345">
        <w:trPr>
          <w:trHeight w:val="300"/>
        </w:trPr>
        <w:tc>
          <w:tcPr>
            <w:tcW w:w="2805" w:type="dxa"/>
            <w:tcBorders>
              <w:top w:val="nil"/>
              <w:left w:val="nil"/>
              <w:bottom w:val="single" w:sz="12" w:space="0" w:color="FFFFFF"/>
              <w:right w:val="single" w:sz="4" w:space="0" w:color="FFFFFF"/>
            </w:tcBorders>
            <w:shd w:val="clear" w:color="4F81BD" w:fill="4F81BD"/>
            <w:noWrap/>
            <w:vAlign w:val="bottom"/>
            <w:hideMark/>
          </w:tcPr>
          <w:p w:rsidR="00715345" w:rsidRDefault="00715345">
            <w:pPr>
              <w:jc w:val="center"/>
            </w:pPr>
            <w:r>
              <w:t>1</w:t>
            </w:r>
          </w:p>
        </w:tc>
        <w:tc>
          <w:tcPr>
            <w:tcW w:w="1760" w:type="dxa"/>
            <w:gridSpan w:val="2"/>
            <w:tcBorders>
              <w:top w:val="nil"/>
              <w:left w:val="nil"/>
              <w:bottom w:val="single" w:sz="12" w:space="0" w:color="FFFFFF"/>
              <w:right w:val="single" w:sz="4" w:space="0" w:color="FFFFFF"/>
            </w:tcBorders>
            <w:shd w:val="clear" w:color="4F81BD" w:fill="4F81BD"/>
            <w:noWrap/>
            <w:vAlign w:val="bottom"/>
            <w:hideMark/>
          </w:tcPr>
          <w:p w:rsidR="00715345" w:rsidRDefault="00715345">
            <w:pPr>
              <w:jc w:val="center"/>
            </w:pPr>
            <w:r>
              <w:t>2 (3+4)</w:t>
            </w:r>
          </w:p>
        </w:tc>
        <w:tc>
          <w:tcPr>
            <w:tcW w:w="2280" w:type="dxa"/>
            <w:gridSpan w:val="2"/>
            <w:tcBorders>
              <w:top w:val="nil"/>
              <w:left w:val="nil"/>
              <w:bottom w:val="single" w:sz="12" w:space="0" w:color="FFFFFF"/>
              <w:right w:val="single" w:sz="4" w:space="0" w:color="FFFFFF"/>
            </w:tcBorders>
            <w:shd w:val="clear" w:color="4F81BD" w:fill="4F81BD"/>
            <w:noWrap/>
            <w:vAlign w:val="bottom"/>
            <w:hideMark/>
          </w:tcPr>
          <w:p w:rsidR="00715345" w:rsidRDefault="00715345">
            <w:pPr>
              <w:jc w:val="center"/>
            </w:pPr>
            <w:r>
              <w:t>3</w:t>
            </w:r>
          </w:p>
        </w:tc>
        <w:tc>
          <w:tcPr>
            <w:tcW w:w="3165" w:type="dxa"/>
            <w:gridSpan w:val="2"/>
            <w:tcBorders>
              <w:top w:val="nil"/>
              <w:left w:val="nil"/>
              <w:bottom w:val="single" w:sz="12" w:space="0" w:color="FFFFFF"/>
              <w:right w:val="nil"/>
            </w:tcBorders>
            <w:shd w:val="clear" w:color="4F81BD" w:fill="4F81BD"/>
            <w:noWrap/>
            <w:vAlign w:val="bottom"/>
            <w:hideMark/>
          </w:tcPr>
          <w:p w:rsidR="00715345" w:rsidRDefault="00715345">
            <w:pPr>
              <w:jc w:val="center"/>
            </w:pPr>
            <w:r>
              <w:t>4</w:t>
            </w:r>
          </w:p>
        </w:tc>
      </w:tr>
      <w:tr w:rsidR="00715345" w:rsidRPr="00C9101B" w:rsidTr="00715345">
        <w:trPr>
          <w:trHeight w:val="300"/>
        </w:trPr>
        <w:tc>
          <w:tcPr>
            <w:tcW w:w="2805" w:type="dxa"/>
            <w:tcBorders>
              <w:top w:val="nil"/>
              <w:left w:val="nil"/>
              <w:bottom w:val="single" w:sz="4" w:space="0" w:color="FFFFFF"/>
              <w:right w:val="single" w:sz="4" w:space="0" w:color="FFFFFF"/>
            </w:tcBorders>
            <w:shd w:val="clear" w:color="B8CCE4" w:fill="B8CCE4"/>
            <w:noWrap/>
            <w:vAlign w:val="bottom"/>
            <w:hideMark/>
          </w:tcPr>
          <w:p w:rsidR="00715345" w:rsidRDefault="00715345">
            <w:r>
              <w:t>januar</w:t>
            </w:r>
          </w:p>
        </w:tc>
        <w:tc>
          <w:tcPr>
            <w:tcW w:w="176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pPr>
              <w:jc w:val="right"/>
            </w:pPr>
            <w:r>
              <w:t>0</w:t>
            </w:r>
          </w:p>
        </w:tc>
        <w:tc>
          <w:tcPr>
            <w:tcW w:w="228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715345">
            <w:pPr>
              <w:jc w:val="right"/>
            </w:pPr>
            <w:r>
              <w:t>0</w:t>
            </w:r>
          </w:p>
        </w:tc>
        <w:tc>
          <w:tcPr>
            <w:tcW w:w="3165" w:type="dxa"/>
            <w:gridSpan w:val="2"/>
            <w:tcBorders>
              <w:top w:val="nil"/>
              <w:left w:val="nil"/>
              <w:bottom w:val="single" w:sz="4" w:space="0" w:color="FFFFFF"/>
              <w:right w:val="nil"/>
            </w:tcBorders>
            <w:shd w:val="clear" w:color="B8CCE4" w:fill="B8CCE4"/>
            <w:noWrap/>
            <w:vAlign w:val="bottom"/>
            <w:hideMark/>
          </w:tcPr>
          <w:p w:rsidR="00715345" w:rsidRDefault="00715345">
            <w:pPr>
              <w:jc w:val="right"/>
            </w:pPr>
            <w:r>
              <w:t>0</w:t>
            </w:r>
          </w:p>
        </w:tc>
      </w:tr>
      <w:tr w:rsidR="00715345" w:rsidRPr="00C9101B" w:rsidTr="00715345">
        <w:trPr>
          <w:trHeight w:val="300"/>
        </w:trPr>
        <w:tc>
          <w:tcPr>
            <w:tcW w:w="2805" w:type="dxa"/>
            <w:tcBorders>
              <w:top w:val="nil"/>
              <w:left w:val="nil"/>
              <w:bottom w:val="single" w:sz="4" w:space="0" w:color="FFFFFF"/>
              <w:right w:val="single" w:sz="4" w:space="0" w:color="FFFFFF"/>
            </w:tcBorders>
            <w:shd w:val="clear" w:color="DBE5F1" w:fill="DBE5F1"/>
            <w:noWrap/>
            <w:vAlign w:val="bottom"/>
            <w:hideMark/>
          </w:tcPr>
          <w:p w:rsidR="00715345" w:rsidRDefault="00715345">
            <w:r>
              <w:t>februar</w:t>
            </w:r>
          </w:p>
        </w:tc>
        <w:tc>
          <w:tcPr>
            <w:tcW w:w="176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363245">
            <w:pPr>
              <w:jc w:val="right"/>
            </w:pPr>
            <w:r>
              <w:t>233</w:t>
            </w:r>
          </w:p>
        </w:tc>
        <w:tc>
          <w:tcPr>
            <w:tcW w:w="228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363245">
            <w:pPr>
              <w:jc w:val="right"/>
            </w:pPr>
            <w:r>
              <w:t>233</w:t>
            </w:r>
          </w:p>
        </w:tc>
        <w:tc>
          <w:tcPr>
            <w:tcW w:w="3165" w:type="dxa"/>
            <w:gridSpan w:val="2"/>
            <w:tcBorders>
              <w:top w:val="nil"/>
              <w:left w:val="nil"/>
              <w:bottom w:val="single" w:sz="4" w:space="0" w:color="FFFFFF"/>
              <w:right w:val="nil"/>
            </w:tcBorders>
            <w:shd w:val="clear" w:color="DBE5F1" w:fill="DBE5F1"/>
            <w:noWrap/>
            <w:vAlign w:val="bottom"/>
            <w:hideMark/>
          </w:tcPr>
          <w:p w:rsidR="00715345" w:rsidRDefault="00715345">
            <w:pPr>
              <w:jc w:val="right"/>
            </w:pPr>
            <w:r>
              <w:t>0</w:t>
            </w:r>
          </w:p>
        </w:tc>
      </w:tr>
      <w:tr w:rsidR="00715345" w:rsidRPr="00C9101B" w:rsidTr="00715345">
        <w:trPr>
          <w:trHeight w:val="300"/>
        </w:trPr>
        <w:tc>
          <w:tcPr>
            <w:tcW w:w="2805" w:type="dxa"/>
            <w:tcBorders>
              <w:top w:val="nil"/>
              <w:left w:val="nil"/>
              <w:bottom w:val="single" w:sz="4" w:space="0" w:color="FFFFFF"/>
              <w:right w:val="single" w:sz="4" w:space="0" w:color="FFFFFF"/>
            </w:tcBorders>
            <w:shd w:val="clear" w:color="B8CCE4" w:fill="B8CCE4"/>
            <w:noWrap/>
            <w:vAlign w:val="bottom"/>
            <w:hideMark/>
          </w:tcPr>
          <w:p w:rsidR="00715345" w:rsidRDefault="00715345">
            <w:r>
              <w:t>mart</w:t>
            </w:r>
          </w:p>
        </w:tc>
        <w:tc>
          <w:tcPr>
            <w:tcW w:w="176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363245">
            <w:pPr>
              <w:jc w:val="right"/>
            </w:pPr>
            <w:r>
              <w:t>243</w:t>
            </w:r>
          </w:p>
        </w:tc>
        <w:tc>
          <w:tcPr>
            <w:tcW w:w="228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363245">
            <w:pPr>
              <w:jc w:val="right"/>
            </w:pPr>
            <w:r>
              <w:t>243</w:t>
            </w:r>
          </w:p>
        </w:tc>
        <w:tc>
          <w:tcPr>
            <w:tcW w:w="3165" w:type="dxa"/>
            <w:gridSpan w:val="2"/>
            <w:tcBorders>
              <w:top w:val="nil"/>
              <w:left w:val="nil"/>
              <w:bottom w:val="single" w:sz="4" w:space="0" w:color="FFFFFF"/>
              <w:right w:val="nil"/>
            </w:tcBorders>
            <w:shd w:val="clear" w:color="B8CCE4" w:fill="B8CCE4"/>
            <w:noWrap/>
            <w:vAlign w:val="bottom"/>
            <w:hideMark/>
          </w:tcPr>
          <w:p w:rsidR="00715345" w:rsidRDefault="00715345">
            <w:pPr>
              <w:jc w:val="right"/>
            </w:pPr>
            <w:r>
              <w:t>0</w:t>
            </w:r>
          </w:p>
        </w:tc>
      </w:tr>
      <w:tr w:rsidR="00715345" w:rsidRPr="00C9101B" w:rsidTr="00715345">
        <w:trPr>
          <w:trHeight w:val="300"/>
        </w:trPr>
        <w:tc>
          <w:tcPr>
            <w:tcW w:w="2805" w:type="dxa"/>
            <w:tcBorders>
              <w:top w:val="nil"/>
              <w:left w:val="nil"/>
              <w:bottom w:val="single" w:sz="4" w:space="0" w:color="FFFFFF"/>
              <w:right w:val="single" w:sz="4" w:space="0" w:color="FFFFFF"/>
            </w:tcBorders>
            <w:shd w:val="clear" w:color="DBE5F1" w:fill="DBE5F1"/>
            <w:noWrap/>
            <w:vAlign w:val="bottom"/>
            <w:hideMark/>
          </w:tcPr>
          <w:p w:rsidR="00715345" w:rsidRDefault="00715345">
            <w:r>
              <w:t>april</w:t>
            </w:r>
          </w:p>
        </w:tc>
        <w:tc>
          <w:tcPr>
            <w:tcW w:w="176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pPr>
              <w:jc w:val="right"/>
            </w:pPr>
            <w:r>
              <w:t>0</w:t>
            </w:r>
          </w:p>
        </w:tc>
        <w:tc>
          <w:tcPr>
            <w:tcW w:w="228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pPr>
              <w:jc w:val="right"/>
            </w:pPr>
            <w:r>
              <w:t>0</w:t>
            </w:r>
          </w:p>
        </w:tc>
        <w:tc>
          <w:tcPr>
            <w:tcW w:w="3165" w:type="dxa"/>
            <w:gridSpan w:val="2"/>
            <w:tcBorders>
              <w:top w:val="nil"/>
              <w:left w:val="nil"/>
              <w:bottom w:val="single" w:sz="4" w:space="0" w:color="FFFFFF"/>
              <w:right w:val="nil"/>
            </w:tcBorders>
            <w:shd w:val="clear" w:color="DBE5F1" w:fill="DBE5F1"/>
            <w:noWrap/>
            <w:vAlign w:val="bottom"/>
            <w:hideMark/>
          </w:tcPr>
          <w:p w:rsidR="00715345" w:rsidRDefault="00715345">
            <w:pPr>
              <w:jc w:val="right"/>
            </w:pPr>
            <w:r>
              <w:t>0</w:t>
            </w:r>
          </w:p>
        </w:tc>
      </w:tr>
      <w:tr w:rsidR="00715345" w:rsidRPr="00C9101B" w:rsidTr="00715345">
        <w:trPr>
          <w:trHeight w:val="300"/>
        </w:trPr>
        <w:tc>
          <w:tcPr>
            <w:tcW w:w="2805" w:type="dxa"/>
            <w:tcBorders>
              <w:top w:val="nil"/>
              <w:left w:val="nil"/>
              <w:bottom w:val="single" w:sz="4" w:space="0" w:color="FFFFFF"/>
              <w:right w:val="single" w:sz="4" w:space="0" w:color="FFFFFF"/>
            </w:tcBorders>
            <w:shd w:val="clear" w:color="B8CCE4" w:fill="B8CCE4"/>
            <w:noWrap/>
            <w:vAlign w:val="bottom"/>
            <w:hideMark/>
          </w:tcPr>
          <w:p w:rsidR="00715345" w:rsidRDefault="00715345">
            <w:r>
              <w:t>maj</w:t>
            </w:r>
          </w:p>
        </w:tc>
        <w:tc>
          <w:tcPr>
            <w:tcW w:w="176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363245">
            <w:pPr>
              <w:jc w:val="right"/>
            </w:pPr>
            <w:r>
              <w:t>209</w:t>
            </w:r>
          </w:p>
        </w:tc>
        <w:tc>
          <w:tcPr>
            <w:tcW w:w="228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363245">
            <w:pPr>
              <w:jc w:val="right"/>
            </w:pPr>
            <w:r>
              <w:t>209</w:t>
            </w:r>
          </w:p>
        </w:tc>
        <w:tc>
          <w:tcPr>
            <w:tcW w:w="3165" w:type="dxa"/>
            <w:gridSpan w:val="2"/>
            <w:tcBorders>
              <w:top w:val="nil"/>
              <w:left w:val="nil"/>
              <w:bottom w:val="single" w:sz="4" w:space="0" w:color="FFFFFF"/>
              <w:right w:val="nil"/>
            </w:tcBorders>
            <w:shd w:val="clear" w:color="B8CCE4" w:fill="B8CCE4"/>
            <w:noWrap/>
            <w:vAlign w:val="bottom"/>
            <w:hideMark/>
          </w:tcPr>
          <w:p w:rsidR="00715345" w:rsidRDefault="00715345">
            <w:pPr>
              <w:jc w:val="right"/>
            </w:pPr>
            <w:r>
              <w:t>0</w:t>
            </w:r>
          </w:p>
        </w:tc>
      </w:tr>
      <w:tr w:rsidR="00715345" w:rsidRPr="00C9101B" w:rsidTr="00715345">
        <w:trPr>
          <w:trHeight w:val="300"/>
        </w:trPr>
        <w:tc>
          <w:tcPr>
            <w:tcW w:w="2805" w:type="dxa"/>
            <w:tcBorders>
              <w:top w:val="nil"/>
              <w:left w:val="nil"/>
              <w:bottom w:val="single" w:sz="4" w:space="0" w:color="FFFFFF"/>
              <w:right w:val="single" w:sz="4" w:space="0" w:color="FFFFFF"/>
            </w:tcBorders>
            <w:shd w:val="clear" w:color="DBE5F1" w:fill="DBE5F1"/>
            <w:noWrap/>
            <w:vAlign w:val="bottom"/>
            <w:hideMark/>
          </w:tcPr>
          <w:p w:rsidR="00715345" w:rsidRDefault="00715345">
            <w:r>
              <w:t>jun</w:t>
            </w:r>
          </w:p>
        </w:tc>
        <w:tc>
          <w:tcPr>
            <w:tcW w:w="176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363245">
            <w:pPr>
              <w:jc w:val="right"/>
            </w:pPr>
            <w:r>
              <w:t>0</w:t>
            </w:r>
          </w:p>
        </w:tc>
        <w:tc>
          <w:tcPr>
            <w:tcW w:w="228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363245">
            <w:pPr>
              <w:jc w:val="right"/>
            </w:pPr>
            <w:r>
              <w:t>0</w:t>
            </w:r>
          </w:p>
        </w:tc>
        <w:tc>
          <w:tcPr>
            <w:tcW w:w="3165" w:type="dxa"/>
            <w:gridSpan w:val="2"/>
            <w:tcBorders>
              <w:top w:val="nil"/>
              <w:left w:val="nil"/>
              <w:bottom w:val="single" w:sz="4" w:space="0" w:color="FFFFFF"/>
              <w:right w:val="nil"/>
            </w:tcBorders>
            <w:shd w:val="clear" w:color="DBE5F1" w:fill="DBE5F1"/>
            <w:noWrap/>
            <w:vAlign w:val="bottom"/>
            <w:hideMark/>
          </w:tcPr>
          <w:p w:rsidR="00715345" w:rsidRDefault="00715345">
            <w:pPr>
              <w:jc w:val="right"/>
            </w:pPr>
            <w:r>
              <w:t>0</w:t>
            </w:r>
          </w:p>
        </w:tc>
      </w:tr>
      <w:tr w:rsidR="00715345" w:rsidRPr="00C9101B" w:rsidTr="00715345">
        <w:trPr>
          <w:trHeight w:val="300"/>
        </w:trPr>
        <w:tc>
          <w:tcPr>
            <w:tcW w:w="2805" w:type="dxa"/>
            <w:tcBorders>
              <w:top w:val="nil"/>
              <w:left w:val="nil"/>
              <w:bottom w:val="single" w:sz="4" w:space="0" w:color="FFFFFF"/>
              <w:right w:val="single" w:sz="4" w:space="0" w:color="FFFFFF"/>
            </w:tcBorders>
            <w:shd w:val="clear" w:color="B8CCE4" w:fill="B8CCE4"/>
            <w:noWrap/>
            <w:vAlign w:val="bottom"/>
            <w:hideMark/>
          </w:tcPr>
          <w:p w:rsidR="00715345" w:rsidRDefault="00715345">
            <w:r>
              <w:t>jul</w:t>
            </w:r>
          </w:p>
        </w:tc>
        <w:tc>
          <w:tcPr>
            <w:tcW w:w="176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363245">
            <w:pPr>
              <w:jc w:val="right"/>
            </w:pPr>
            <w:r>
              <w:t>566</w:t>
            </w:r>
          </w:p>
        </w:tc>
        <w:tc>
          <w:tcPr>
            <w:tcW w:w="228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363245">
            <w:pPr>
              <w:jc w:val="right"/>
            </w:pPr>
            <w:r>
              <w:t>566</w:t>
            </w:r>
          </w:p>
        </w:tc>
        <w:tc>
          <w:tcPr>
            <w:tcW w:w="3165" w:type="dxa"/>
            <w:gridSpan w:val="2"/>
            <w:tcBorders>
              <w:top w:val="nil"/>
              <w:left w:val="nil"/>
              <w:bottom w:val="single" w:sz="4" w:space="0" w:color="FFFFFF"/>
              <w:right w:val="nil"/>
            </w:tcBorders>
            <w:shd w:val="clear" w:color="B8CCE4" w:fill="B8CCE4"/>
            <w:noWrap/>
            <w:vAlign w:val="bottom"/>
            <w:hideMark/>
          </w:tcPr>
          <w:p w:rsidR="00715345" w:rsidRDefault="00715345">
            <w:pPr>
              <w:jc w:val="right"/>
            </w:pPr>
            <w:r>
              <w:t>0</w:t>
            </w:r>
          </w:p>
        </w:tc>
      </w:tr>
      <w:tr w:rsidR="00715345" w:rsidRPr="00C9101B" w:rsidTr="00715345">
        <w:trPr>
          <w:trHeight w:val="300"/>
        </w:trPr>
        <w:tc>
          <w:tcPr>
            <w:tcW w:w="2805" w:type="dxa"/>
            <w:tcBorders>
              <w:top w:val="nil"/>
              <w:left w:val="nil"/>
              <w:bottom w:val="single" w:sz="4" w:space="0" w:color="FFFFFF"/>
              <w:right w:val="single" w:sz="4" w:space="0" w:color="FFFFFF"/>
            </w:tcBorders>
            <w:shd w:val="clear" w:color="DBE5F1" w:fill="DBE5F1"/>
            <w:noWrap/>
            <w:vAlign w:val="bottom"/>
            <w:hideMark/>
          </w:tcPr>
          <w:p w:rsidR="00715345" w:rsidRDefault="00715345">
            <w:r>
              <w:t>avgust</w:t>
            </w:r>
          </w:p>
        </w:tc>
        <w:tc>
          <w:tcPr>
            <w:tcW w:w="176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363245">
            <w:pPr>
              <w:jc w:val="right"/>
            </w:pPr>
            <w:r>
              <w:t>147</w:t>
            </w:r>
          </w:p>
        </w:tc>
        <w:tc>
          <w:tcPr>
            <w:tcW w:w="228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363245">
            <w:pPr>
              <w:jc w:val="right"/>
            </w:pPr>
            <w:r>
              <w:t>147</w:t>
            </w:r>
          </w:p>
        </w:tc>
        <w:tc>
          <w:tcPr>
            <w:tcW w:w="3165" w:type="dxa"/>
            <w:gridSpan w:val="2"/>
            <w:tcBorders>
              <w:top w:val="nil"/>
              <w:left w:val="nil"/>
              <w:bottom w:val="single" w:sz="4" w:space="0" w:color="FFFFFF"/>
              <w:right w:val="nil"/>
            </w:tcBorders>
            <w:shd w:val="clear" w:color="DBE5F1" w:fill="DBE5F1"/>
            <w:noWrap/>
            <w:vAlign w:val="bottom"/>
            <w:hideMark/>
          </w:tcPr>
          <w:p w:rsidR="00715345" w:rsidRDefault="00715345">
            <w:pPr>
              <w:jc w:val="right"/>
            </w:pPr>
            <w:r>
              <w:t>0</w:t>
            </w:r>
          </w:p>
        </w:tc>
      </w:tr>
      <w:tr w:rsidR="00715345" w:rsidRPr="00C9101B" w:rsidTr="00715345">
        <w:trPr>
          <w:trHeight w:val="300"/>
        </w:trPr>
        <w:tc>
          <w:tcPr>
            <w:tcW w:w="2805" w:type="dxa"/>
            <w:tcBorders>
              <w:top w:val="nil"/>
              <w:left w:val="nil"/>
              <w:bottom w:val="single" w:sz="4" w:space="0" w:color="FFFFFF"/>
              <w:right w:val="single" w:sz="4" w:space="0" w:color="FFFFFF"/>
            </w:tcBorders>
            <w:shd w:val="clear" w:color="B8CCE4" w:fill="B8CCE4"/>
            <w:noWrap/>
            <w:vAlign w:val="bottom"/>
            <w:hideMark/>
          </w:tcPr>
          <w:p w:rsidR="00715345" w:rsidRDefault="00715345">
            <w:r>
              <w:t>septembar</w:t>
            </w:r>
          </w:p>
        </w:tc>
        <w:tc>
          <w:tcPr>
            <w:tcW w:w="176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363245">
            <w:pPr>
              <w:jc w:val="right"/>
            </w:pPr>
            <w:r>
              <w:t>128</w:t>
            </w:r>
          </w:p>
        </w:tc>
        <w:tc>
          <w:tcPr>
            <w:tcW w:w="228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363245">
            <w:pPr>
              <w:jc w:val="right"/>
            </w:pPr>
            <w:r>
              <w:t>128</w:t>
            </w:r>
          </w:p>
        </w:tc>
        <w:tc>
          <w:tcPr>
            <w:tcW w:w="3165" w:type="dxa"/>
            <w:gridSpan w:val="2"/>
            <w:tcBorders>
              <w:top w:val="nil"/>
              <w:left w:val="nil"/>
              <w:bottom w:val="single" w:sz="4" w:space="0" w:color="FFFFFF"/>
              <w:right w:val="nil"/>
            </w:tcBorders>
            <w:shd w:val="clear" w:color="B8CCE4" w:fill="B8CCE4"/>
            <w:noWrap/>
            <w:vAlign w:val="bottom"/>
            <w:hideMark/>
          </w:tcPr>
          <w:p w:rsidR="00715345" w:rsidRDefault="00715345">
            <w:pPr>
              <w:jc w:val="right"/>
            </w:pPr>
            <w:r>
              <w:t>0</w:t>
            </w:r>
          </w:p>
        </w:tc>
      </w:tr>
      <w:tr w:rsidR="00715345" w:rsidRPr="00C9101B" w:rsidTr="00715345">
        <w:trPr>
          <w:trHeight w:val="300"/>
        </w:trPr>
        <w:tc>
          <w:tcPr>
            <w:tcW w:w="2805" w:type="dxa"/>
            <w:tcBorders>
              <w:top w:val="nil"/>
              <w:left w:val="nil"/>
              <w:bottom w:val="single" w:sz="4" w:space="0" w:color="FFFFFF"/>
              <w:right w:val="single" w:sz="4" w:space="0" w:color="FFFFFF"/>
            </w:tcBorders>
            <w:shd w:val="clear" w:color="DBE5F1" w:fill="DBE5F1"/>
            <w:noWrap/>
            <w:vAlign w:val="bottom"/>
            <w:hideMark/>
          </w:tcPr>
          <w:p w:rsidR="00715345" w:rsidRDefault="00715345">
            <w:r>
              <w:t>oktobar</w:t>
            </w:r>
          </w:p>
        </w:tc>
        <w:tc>
          <w:tcPr>
            <w:tcW w:w="176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363245">
            <w:pPr>
              <w:jc w:val="right"/>
            </w:pPr>
            <w:r>
              <w:t>164</w:t>
            </w:r>
          </w:p>
        </w:tc>
        <w:tc>
          <w:tcPr>
            <w:tcW w:w="228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363245">
            <w:pPr>
              <w:jc w:val="right"/>
            </w:pPr>
            <w:r>
              <w:t>164</w:t>
            </w:r>
          </w:p>
        </w:tc>
        <w:tc>
          <w:tcPr>
            <w:tcW w:w="3165" w:type="dxa"/>
            <w:gridSpan w:val="2"/>
            <w:tcBorders>
              <w:top w:val="nil"/>
              <w:left w:val="nil"/>
              <w:bottom w:val="single" w:sz="4" w:space="0" w:color="FFFFFF"/>
              <w:right w:val="nil"/>
            </w:tcBorders>
            <w:shd w:val="clear" w:color="DBE5F1" w:fill="DBE5F1"/>
            <w:noWrap/>
            <w:vAlign w:val="bottom"/>
            <w:hideMark/>
          </w:tcPr>
          <w:p w:rsidR="00715345" w:rsidRDefault="00715345">
            <w:pPr>
              <w:jc w:val="right"/>
            </w:pPr>
            <w:r>
              <w:t>0</w:t>
            </w:r>
          </w:p>
        </w:tc>
      </w:tr>
      <w:tr w:rsidR="00715345" w:rsidRPr="00C9101B" w:rsidTr="00715345">
        <w:trPr>
          <w:trHeight w:val="300"/>
        </w:trPr>
        <w:tc>
          <w:tcPr>
            <w:tcW w:w="2805" w:type="dxa"/>
            <w:tcBorders>
              <w:top w:val="nil"/>
              <w:left w:val="nil"/>
              <w:bottom w:val="single" w:sz="4" w:space="0" w:color="FFFFFF"/>
              <w:right w:val="single" w:sz="4" w:space="0" w:color="FFFFFF"/>
            </w:tcBorders>
            <w:shd w:val="clear" w:color="B8CCE4" w:fill="B8CCE4"/>
            <w:noWrap/>
            <w:vAlign w:val="bottom"/>
            <w:hideMark/>
          </w:tcPr>
          <w:p w:rsidR="00715345" w:rsidRDefault="00715345">
            <w:r>
              <w:t>novembar</w:t>
            </w:r>
          </w:p>
        </w:tc>
        <w:tc>
          <w:tcPr>
            <w:tcW w:w="176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363245">
            <w:pPr>
              <w:jc w:val="right"/>
            </w:pPr>
            <w:r>
              <w:t>0</w:t>
            </w:r>
          </w:p>
        </w:tc>
        <w:tc>
          <w:tcPr>
            <w:tcW w:w="228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363245">
            <w:pPr>
              <w:jc w:val="right"/>
            </w:pPr>
            <w:r>
              <w:t>0</w:t>
            </w:r>
          </w:p>
        </w:tc>
        <w:tc>
          <w:tcPr>
            <w:tcW w:w="3165" w:type="dxa"/>
            <w:gridSpan w:val="2"/>
            <w:tcBorders>
              <w:top w:val="nil"/>
              <w:left w:val="nil"/>
              <w:bottom w:val="single" w:sz="4" w:space="0" w:color="FFFFFF"/>
              <w:right w:val="nil"/>
            </w:tcBorders>
            <w:shd w:val="clear" w:color="B8CCE4" w:fill="B8CCE4"/>
            <w:noWrap/>
            <w:vAlign w:val="bottom"/>
            <w:hideMark/>
          </w:tcPr>
          <w:p w:rsidR="00715345" w:rsidRDefault="00715345">
            <w:pPr>
              <w:jc w:val="right"/>
            </w:pPr>
            <w:r>
              <w:t>0</w:t>
            </w:r>
          </w:p>
        </w:tc>
      </w:tr>
      <w:tr w:rsidR="00715345" w:rsidRPr="00C9101B" w:rsidTr="00715345">
        <w:trPr>
          <w:trHeight w:val="300"/>
        </w:trPr>
        <w:tc>
          <w:tcPr>
            <w:tcW w:w="2805" w:type="dxa"/>
            <w:tcBorders>
              <w:top w:val="nil"/>
              <w:left w:val="nil"/>
              <w:bottom w:val="single" w:sz="4" w:space="0" w:color="FFFFFF"/>
              <w:right w:val="single" w:sz="4" w:space="0" w:color="FFFFFF"/>
            </w:tcBorders>
            <w:shd w:val="clear" w:color="DBE5F1" w:fill="DBE5F1"/>
            <w:noWrap/>
            <w:vAlign w:val="bottom"/>
            <w:hideMark/>
          </w:tcPr>
          <w:p w:rsidR="00715345" w:rsidRDefault="00715345">
            <w:r>
              <w:t>decembar</w:t>
            </w:r>
          </w:p>
        </w:tc>
        <w:tc>
          <w:tcPr>
            <w:tcW w:w="176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pPr>
              <w:jc w:val="right"/>
            </w:pPr>
            <w:r>
              <w:t>0</w:t>
            </w:r>
          </w:p>
        </w:tc>
        <w:tc>
          <w:tcPr>
            <w:tcW w:w="2280" w:type="dxa"/>
            <w:gridSpan w:val="2"/>
            <w:tcBorders>
              <w:top w:val="nil"/>
              <w:left w:val="nil"/>
              <w:bottom w:val="single" w:sz="4" w:space="0" w:color="FFFFFF"/>
              <w:right w:val="single" w:sz="4" w:space="0" w:color="FFFFFF"/>
            </w:tcBorders>
            <w:shd w:val="clear" w:color="DBE5F1" w:fill="DBE5F1"/>
            <w:noWrap/>
            <w:vAlign w:val="bottom"/>
            <w:hideMark/>
          </w:tcPr>
          <w:p w:rsidR="00715345" w:rsidRDefault="00715345">
            <w:pPr>
              <w:jc w:val="right"/>
            </w:pPr>
            <w:r>
              <w:t>0</w:t>
            </w:r>
          </w:p>
        </w:tc>
        <w:tc>
          <w:tcPr>
            <w:tcW w:w="3165" w:type="dxa"/>
            <w:gridSpan w:val="2"/>
            <w:tcBorders>
              <w:top w:val="nil"/>
              <w:left w:val="nil"/>
              <w:bottom w:val="single" w:sz="4" w:space="0" w:color="FFFFFF"/>
              <w:right w:val="nil"/>
            </w:tcBorders>
            <w:shd w:val="clear" w:color="DBE5F1" w:fill="DBE5F1"/>
            <w:noWrap/>
            <w:vAlign w:val="bottom"/>
            <w:hideMark/>
          </w:tcPr>
          <w:p w:rsidR="00715345" w:rsidRDefault="00715345">
            <w:pPr>
              <w:jc w:val="right"/>
            </w:pPr>
            <w:r>
              <w:t>0</w:t>
            </w:r>
          </w:p>
        </w:tc>
      </w:tr>
      <w:tr w:rsidR="00715345" w:rsidRPr="00C9101B" w:rsidTr="00715345">
        <w:trPr>
          <w:trHeight w:val="300"/>
        </w:trPr>
        <w:tc>
          <w:tcPr>
            <w:tcW w:w="2805" w:type="dxa"/>
            <w:tcBorders>
              <w:top w:val="nil"/>
              <w:left w:val="nil"/>
              <w:bottom w:val="single" w:sz="4" w:space="0" w:color="FFFFFF"/>
              <w:right w:val="single" w:sz="4" w:space="0" w:color="FFFFFF"/>
            </w:tcBorders>
            <w:shd w:val="clear" w:color="B8CCE4" w:fill="B8CCE4"/>
            <w:noWrap/>
            <w:vAlign w:val="bottom"/>
            <w:hideMark/>
          </w:tcPr>
          <w:p w:rsidR="00715345" w:rsidRDefault="00715345">
            <w:r>
              <w:t>UKUPNO</w:t>
            </w:r>
          </w:p>
        </w:tc>
        <w:tc>
          <w:tcPr>
            <w:tcW w:w="176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363245">
            <w:pPr>
              <w:jc w:val="right"/>
            </w:pPr>
            <w:r>
              <w:t>1690</w:t>
            </w:r>
          </w:p>
        </w:tc>
        <w:tc>
          <w:tcPr>
            <w:tcW w:w="2280" w:type="dxa"/>
            <w:gridSpan w:val="2"/>
            <w:tcBorders>
              <w:top w:val="nil"/>
              <w:left w:val="nil"/>
              <w:bottom w:val="single" w:sz="4" w:space="0" w:color="FFFFFF"/>
              <w:right w:val="single" w:sz="4" w:space="0" w:color="FFFFFF"/>
            </w:tcBorders>
            <w:shd w:val="clear" w:color="B8CCE4" w:fill="B8CCE4"/>
            <w:noWrap/>
            <w:vAlign w:val="bottom"/>
            <w:hideMark/>
          </w:tcPr>
          <w:p w:rsidR="00715345" w:rsidRDefault="00363245">
            <w:pPr>
              <w:jc w:val="right"/>
            </w:pPr>
            <w:r>
              <w:t>1690</w:t>
            </w:r>
          </w:p>
        </w:tc>
        <w:tc>
          <w:tcPr>
            <w:tcW w:w="3165" w:type="dxa"/>
            <w:gridSpan w:val="2"/>
            <w:tcBorders>
              <w:top w:val="nil"/>
              <w:left w:val="nil"/>
              <w:bottom w:val="single" w:sz="4" w:space="0" w:color="FFFFFF"/>
              <w:right w:val="nil"/>
            </w:tcBorders>
            <w:shd w:val="clear" w:color="B8CCE4" w:fill="B8CCE4"/>
            <w:noWrap/>
            <w:vAlign w:val="bottom"/>
            <w:hideMark/>
          </w:tcPr>
          <w:p w:rsidR="00715345" w:rsidRDefault="00715345">
            <w:pPr>
              <w:jc w:val="right"/>
            </w:pPr>
            <w:r>
              <w:t>0</w:t>
            </w:r>
          </w:p>
        </w:tc>
      </w:tr>
    </w:tbl>
    <w:p w:rsidR="00C9101B" w:rsidRDefault="00C9101B" w:rsidP="00C9101B">
      <w:pPr>
        <w:spacing w:line="246" w:lineRule="auto"/>
        <w:ind w:left="10" w:right="-15" w:hanging="10"/>
        <w:jc w:val="both"/>
        <w:rPr>
          <w:rFonts w:ascii="Times New Roman" w:eastAsia="Times New Roman" w:hAnsi="Times New Roman" w:cs="Times New Roman"/>
          <w:b/>
          <w:sz w:val="24"/>
          <w:szCs w:val="24"/>
        </w:rPr>
      </w:pPr>
    </w:p>
    <w:tbl>
      <w:tblPr>
        <w:tblW w:w="8745" w:type="dxa"/>
        <w:tblInd w:w="93" w:type="dxa"/>
        <w:tblLook w:val="04A0"/>
      </w:tblPr>
      <w:tblGrid>
        <w:gridCol w:w="2805"/>
        <w:gridCol w:w="1760"/>
        <w:gridCol w:w="2280"/>
        <w:gridCol w:w="1900"/>
      </w:tblGrid>
      <w:tr w:rsidR="00F0695C" w:rsidRPr="00C9101B" w:rsidTr="00F0695C">
        <w:trPr>
          <w:trHeight w:val="300"/>
        </w:trPr>
        <w:tc>
          <w:tcPr>
            <w:tcW w:w="2805" w:type="dxa"/>
            <w:tcBorders>
              <w:top w:val="nil"/>
              <w:left w:val="nil"/>
              <w:bottom w:val="nil"/>
              <w:right w:val="nil"/>
            </w:tcBorders>
            <w:shd w:val="clear" w:color="auto" w:fill="auto"/>
            <w:noWrap/>
            <w:vAlign w:val="bottom"/>
            <w:hideMark/>
          </w:tcPr>
          <w:p w:rsidR="00F0695C" w:rsidRDefault="00F0695C">
            <w:r>
              <w:t>merno mesto    11</w:t>
            </w:r>
          </w:p>
        </w:tc>
        <w:tc>
          <w:tcPr>
            <w:tcW w:w="1760" w:type="dxa"/>
            <w:tcBorders>
              <w:top w:val="nil"/>
              <w:left w:val="nil"/>
              <w:bottom w:val="nil"/>
              <w:right w:val="nil"/>
            </w:tcBorders>
            <w:shd w:val="clear" w:color="auto" w:fill="auto"/>
            <w:noWrap/>
            <w:vAlign w:val="bottom"/>
            <w:hideMark/>
          </w:tcPr>
          <w:p w:rsidR="00F0695C" w:rsidRDefault="00F0695C"/>
        </w:tc>
        <w:tc>
          <w:tcPr>
            <w:tcW w:w="2280" w:type="dxa"/>
            <w:tcBorders>
              <w:top w:val="nil"/>
              <w:left w:val="nil"/>
              <w:bottom w:val="nil"/>
              <w:right w:val="nil"/>
            </w:tcBorders>
            <w:shd w:val="clear" w:color="auto" w:fill="auto"/>
            <w:noWrap/>
            <w:vAlign w:val="bottom"/>
            <w:hideMark/>
          </w:tcPr>
          <w:p w:rsidR="00F0695C" w:rsidRDefault="00F0695C"/>
        </w:tc>
        <w:tc>
          <w:tcPr>
            <w:tcW w:w="1900" w:type="dxa"/>
            <w:tcBorders>
              <w:top w:val="nil"/>
              <w:left w:val="nil"/>
              <w:bottom w:val="nil"/>
              <w:right w:val="nil"/>
            </w:tcBorders>
            <w:shd w:val="clear" w:color="auto" w:fill="auto"/>
            <w:noWrap/>
            <w:vAlign w:val="bottom"/>
            <w:hideMark/>
          </w:tcPr>
          <w:p w:rsidR="00F0695C" w:rsidRDefault="00F0695C"/>
        </w:tc>
      </w:tr>
      <w:tr w:rsidR="00F0695C" w:rsidRPr="00C9101B" w:rsidTr="00F0695C">
        <w:trPr>
          <w:trHeight w:val="300"/>
        </w:trPr>
        <w:tc>
          <w:tcPr>
            <w:tcW w:w="4565" w:type="dxa"/>
            <w:gridSpan w:val="2"/>
            <w:tcBorders>
              <w:top w:val="nil"/>
              <w:left w:val="nil"/>
              <w:bottom w:val="nil"/>
              <w:right w:val="nil"/>
            </w:tcBorders>
            <w:shd w:val="clear" w:color="auto" w:fill="auto"/>
            <w:noWrap/>
            <w:vAlign w:val="bottom"/>
            <w:hideMark/>
          </w:tcPr>
          <w:p w:rsidR="00F0695C" w:rsidRDefault="00F0695C">
            <w:r>
              <w:t xml:space="preserve">ED broj  0223478581             </w:t>
            </w:r>
          </w:p>
        </w:tc>
        <w:tc>
          <w:tcPr>
            <w:tcW w:w="2280" w:type="dxa"/>
            <w:tcBorders>
              <w:top w:val="nil"/>
              <w:left w:val="nil"/>
              <w:bottom w:val="nil"/>
              <w:right w:val="nil"/>
            </w:tcBorders>
            <w:shd w:val="clear" w:color="auto" w:fill="auto"/>
            <w:noWrap/>
            <w:vAlign w:val="bottom"/>
            <w:hideMark/>
          </w:tcPr>
          <w:p w:rsidR="00F0695C" w:rsidRDefault="00F0695C"/>
        </w:tc>
        <w:tc>
          <w:tcPr>
            <w:tcW w:w="1900" w:type="dxa"/>
            <w:tcBorders>
              <w:top w:val="nil"/>
              <w:left w:val="nil"/>
              <w:bottom w:val="nil"/>
              <w:right w:val="nil"/>
            </w:tcBorders>
            <w:shd w:val="clear" w:color="auto" w:fill="auto"/>
            <w:noWrap/>
            <w:vAlign w:val="bottom"/>
            <w:hideMark/>
          </w:tcPr>
          <w:p w:rsidR="00F0695C" w:rsidRDefault="00F0695C"/>
        </w:tc>
      </w:tr>
      <w:tr w:rsidR="00F0695C" w:rsidRPr="00C9101B" w:rsidTr="00F0695C">
        <w:trPr>
          <w:trHeight w:val="300"/>
        </w:trPr>
        <w:tc>
          <w:tcPr>
            <w:tcW w:w="2805" w:type="dxa"/>
            <w:tcBorders>
              <w:top w:val="nil"/>
              <w:left w:val="nil"/>
              <w:bottom w:val="nil"/>
              <w:right w:val="nil"/>
            </w:tcBorders>
            <w:shd w:val="clear" w:color="auto" w:fill="auto"/>
            <w:noWrap/>
            <w:vAlign w:val="bottom"/>
            <w:hideMark/>
          </w:tcPr>
          <w:p w:rsidR="00F0695C" w:rsidRDefault="00F0695C">
            <w:r>
              <w:t>odobrena snaga 76,00 KW</w:t>
            </w:r>
          </w:p>
        </w:tc>
        <w:tc>
          <w:tcPr>
            <w:tcW w:w="1760" w:type="dxa"/>
            <w:tcBorders>
              <w:top w:val="nil"/>
              <w:left w:val="nil"/>
              <w:bottom w:val="nil"/>
              <w:right w:val="nil"/>
            </w:tcBorders>
            <w:shd w:val="clear" w:color="auto" w:fill="auto"/>
            <w:noWrap/>
            <w:vAlign w:val="bottom"/>
            <w:hideMark/>
          </w:tcPr>
          <w:p w:rsidR="00F0695C" w:rsidRDefault="00F0695C"/>
        </w:tc>
        <w:tc>
          <w:tcPr>
            <w:tcW w:w="2280" w:type="dxa"/>
            <w:tcBorders>
              <w:top w:val="nil"/>
              <w:left w:val="nil"/>
              <w:bottom w:val="nil"/>
              <w:right w:val="nil"/>
            </w:tcBorders>
            <w:shd w:val="clear" w:color="auto" w:fill="auto"/>
            <w:noWrap/>
            <w:vAlign w:val="bottom"/>
            <w:hideMark/>
          </w:tcPr>
          <w:p w:rsidR="00F0695C" w:rsidRDefault="00F0695C"/>
        </w:tc>
        <w:tc>
          <w:tcPr>
            <w:tcW w:w="1900" w:type="dxa"/>
            <w:tcBorders>
              <w:top w:val="nil"/>
              <w:left w:val="nil"/>
              <w:bottom w:val="nil"/>
              <w:right w:val="nil"/>
            </w:tcBorders>
            <w:shd w:val="clear" w:color="auto" w:fill="auto"/>
            <w:noWrap/>
            <w:vAlign w:val="bottom"/>
            <w:hideMark/>
          </w:tcPr>
          <w:p w:rsidR="00F0695C" w:rsidRDefault="00F0695C"/>
        </w:tc>
      </w:tr>
      <w:tr w:rsidR="00F0695C" w:rsidRPr="00C9101B" w:rsidTr="00F0695C">
        <w:trPr>
          <w:trHeight w:val="300"/>
        </w:trPr>
        <w:tc>
          <w:tcPr>
            <w:tcW w:w="4565" w:type="dxa"/>
            <w:gridSpan w:val="2"/>
            <w:tcBorders>
              <w:top w:val="nil"/>
              <w:left w:val="nil"/>
              <w:bottom w:val="nil"/>
              <w:right w:val="nil"/>
            </w:tcBorders>
            <w:shd w:val="clear" w:color="auto" w:fill="auto"/>
            <w:noWrap/>
            <w:vAlign w:val="bottom"/>
            <w:hideMark/>
          </w:tcPr>
          <w:p w:rsidR="00F0695C" w:rsidRDefault="00F0695C">
            <w:r>
              <w:t>GORIĆ BB</w:t>
            </w:r>
          </w:p>
        </w:tc>
        <w:tc>
          <w:tcPr>
            <w:tcW w:w="2280" w:type="dxa"/>
            <w:tcBorders>
              <w:top w:val="nil"/>
              <w:left w:val="nil"/>
              <w:bottom w:val="nil"/>
              <w:right w:val="nil"/>
            </w:tcBorders>
            <w:shd w:val="clear" w:color="auto" w:fill="auto"/>
            <w:noWrap/>
            <w:vAlign w:val="bottom"/>
            <w:hideMark/>
          </w:tcPr>
          <w:p w:rsidR="00F0695C" w:rsidRDefault="00F0695C"/>
        </w:tc>
        <w:tc>
          <w:tcPr>
            <w:tcW w:w="1900" w:type="dxa"/>
            <w:tcBorders>
              <w:top w:val="nil"/>
              <w:left w:val="nil"/>
              <w:bottom w:val="nil"/>
              <w:right w:val="nil"/>
            </w:tcBorders>
            <w:shd w:val="clear" w:color="auto" w:fill="auto"/>
            <w:noWrap/>
            <w:vAlign w:val="bottom"/>
            <w:hideMark/>
          </w:tcPr>
          <w:p w:rsidR="00F0695C" w:rsidRDefault="00F0695C"/>
        </w:tc>
      </w:tr>
      <w:tr w:rsidR="00F0695C" w:rsidRPr="00C9101B" w:rsidTr="00F0695C">
        <w:trPr>
          <w:trHeight w:val="300"/>
        </w:trPr>
        <w:tc>
          <w:tcPr>
            <w:tcW w:w="4565" w:type="dxa"/>
            <w:gridSpan w:val="2"/>
            <w:tcBorders>
              <w:top w:val="nil"/>
              <w:left w:val="nil"/>
              <w:bottom w:val="nil"/>
              <w:right w:val="nil"/>
            </w:tcBorders>
            <w:shd w:val="clear" w:color="auto" w:fill="auto"/>
            <w:noWrap/>
            <w:vAlign w:val="bottom"/>
            <w:hideMark/>
          </w:tcPr>
          <w:p w:rsidR="00F0695C" w:rsidRDefault="00F0695C">
            <w:pPr>
              <w:rPr>
                <w:b/>
                <w:bCs/>
                <w:color w:val="FFFFFF"/>
              </w:rPr>
            </w:pPr>
            <w:r>
              <w:rPr>
                <w:b/>
                <w:bCs/>
                <w:color w:val="FFFFFF"/>
              </w:rPr>
              <w:t>period 2014</w:t>
            </w:r>
          </w:p>
        </w:tc>
        <w:tc>
          <w:tcPr>
            <w:tcW w:w="2280" w:type="dxa"/>
            <w:tcBorders>
              <w:top w:val="nil"/>
              <w:left w:val="nil"/>
              <w:bottom w:val="nil"/>
              <w:right w:val="nil"/>
            </w:tcBorders>
            <w:shd w:val="clear" w:color="auto" w:fill="auto"/>
            <w:noWrap/>
            <w:vAlign w:val="bottom"/>
            <w:hideMark/>
          </w:tcPr>
          <w:p w:rsidR="00F0695C" w:rsidRDefault="00F0695C">
            <w:pPr>
              <w:rPr>
                <w:b/>
                <w:bCs/>
                <w:color w:val="FFFFFF"/>
              </w:rPr>
            </w:pPr>
            <w:r>
              <w:rPr>
                <w:b/>
                <w:bCs/>
                <w:color w:val="FFFFFF"/>
              </w:rPr>
              <w:t>Ukupno (kwh)</w:t>
            </w:r>
          </w:p>
        </w:tc>
        <w:tc>
          <w:tcPr>
            <w:tcW w:w="1900" w:type="dxa"/>
            <w:tcBorders>
              <w:top w:val="nil"/>
              <w:left w:val="nil"/>
              <w:bottom w:val="nil"/>
              <w:right w:val="nil"/>
            </w:tcBorders>
            <w:shd w:val="clear" w:color="auto" w:fill="auto"/>
            <w:noWrap/>
            <w:vAlign w:val="bottom"/>
            <w:hideMark/>
          </w:tcPr>
          <w:p w:rsidR="00F0695C" w:rsidRDefault="00F0695C">
            <w:pPr>
              <w:rPr>
                <w:b/>
                <w:bCs/>
                <w:color w:val="FFFFFF"/>
              </w:rPr>
            </w:pPr>
            <w:r>
              <w:rPr>
                <w:b/>
                <w:bCs/>
                <w:color w:val="FFFFFF"/>
              </w:rPr>
              <w:t>viša tarifa (kwh)</w:t>
            </w:r>
          </w:p>
        </w:tc>
      </w:tr>
      <w:tr w:rsidR="00F0695C" w:rsidRPr="00C9101B" w:rsidTr="00F0695C">
        <w:trPr>
          <w:trHeight w:val="300"/>
        </w:trPr>
        <w:tc>
          <w:tcPr>
            <w:tcW w:w="2805" w:type="dxa"/>
            <w:tcBorders>
              <w:top w:val="nil"/>
              <w:left w:val="nil"/>
              <w:bottom w:val="single" w:sz="12" w:space="0" w:color="FFFFFF"/>
              <w:right w:val="single" w:sz="4" w:space="0" w:color="FFFFFF"/>
            </w:tcBorders>
            <w:shd w:val="clear" w:color="4F81BD" w:fill="4F81BD"/>
            <w:noWrap/>
            <w:vAlign w:val="bottom"/>
            <w:hideMark/>
          </w:tcPr>
          <w:p w:rsidR="00F0695C" w:rsidRDefault="00F0695C">
            <w:pPr>
              <w:jc w:val="center"/>
            </w:pPr>
            <w:r>
              <w:t>1</w:t>
            </w:r>
          </w:p>
        </w:tc>
        <w:tc>
          <w:tcPr>
            <w:tcW w:w="1760" w:type="dxa"/>
            <w:tcBorders>
              <w:top w:val="nil"/>
              <w:left w:val="nil"/>
              <w:bottom w:val="single" w:sz="12" w:space="0" w:color="FFFFFF"/>
              <w:right w:val="single" w:sz="4" w:space="0" w:color="FFFFFF"/>
            </w:tcBorders>
            <w:shd w:val="clear" w:color="4F81BD" w:fill="4F81BD"/>
            <w:noWrap/>
            <w:vAlign w:val="bottom"/>
            <w:hideMark/>
          </w:tcPr>
          <w:p w:rsidR="00F0695C" w:rsidRDefault="00F0695C">
            <w:pPr>
              <w:jc w:val="center"/>
            </w:pPr>
            <w:r>
              <w:t>2 (3+4)</w:t>
            </w:r>
          </w:p>
        </w:tc>
        <w:tc>
          <w:tcPr>
            <w:tcW w:w="2280" w:type="dxa"/>
            <w:tcBorders>
              <w:top w:val="nil"/>
              <w:left w:val="nil"/>
              <w:bottom w:val="single" w:sz="12" w:space="0" w:color="FFFFFF"/>
              <w:right w:val="single" w:sz="4" w:space="0" w:color="FFFFFF"/>
            </w:tcBorders>
            <w:shd w:val="clear" w:color="4F81BD" w:fill="4F81BD"/>
            <w:noWrap/>
            <w:vAlign w:val="bottom"/>
            <w:hideMark/>
          </w:tcPr>
          <w:p w:rsidR="00F0695C" w:rsidRDefault="00F0695C">
            <w:pPr>
              <w:jc w:val="center"/>
            </w:pPr>
            <w:r>
              <w:t>3</w:t>
            </w:r>
          </w:p>
        </w:tc>
        <w:tc>
          <w:tcPr>
            <w:tcW w:w="1900" w:type="dxa"/>
            <w:tcBorders>
              <w:top w:val="nil"/>
              <w:left w:val="nil"/>
              <w:bottom w:val="single" w:sz="12" w:space="0" w:color="FFFFFF"/>
              <w:right w:val="nil"/>
            </w:tcBorders>
            <w:shd w:val="clear" w:color="4F81BD" w:fill="4F81BD"/>
            <w:noWrap/>
            <w:vAlign w:val="bottom"/>
            <w:hideMark/>
          </w:tcPr>
          <w:p w:rsidR="00F0695C" w:rsidRDefault="00F0695C">
            <w:pPr>
              <w:jc w:val="center"/>
            </w:pPr>
            <w:r>
              <w:t>4</w:t>
            </w:r>
          </w:p>
        </w:tc>
      </w:tr>
      <w:tr w:rsidR="00F0695C" w:rsidRPr="00C9101B" w:rsidTr="00F0695C">
        <w:trPr>
          <w:trHeight w:val="300"/>
        </w:trPr>
        <w:tc>
          <w:tcPr>
            <w:tcW w:w="2805" w:type="dxa"/>
            <w:tcBorders>
              <w:top w:val="nil"/>
              <w:left w:val="nil"/>
              <w:bottom w:val="single" w:sz="4" w:space="0" w:color="FFFFFF"/>
              <w:right w:val="single" w:sz="4" w:space="0" w:color="FFFFFF"/>
            </w:tcBorders>
            <w:shd w:val="clear" w:color="B8CCE4" w:fill="B8CCE4"/>
            <w:noWrap/>
            <w:vAlign w:val="bottom"/>
            <w:hideMark/>
          </w:tcPr>
          <w:p w:rsidR="00F0695C" w:rsidRDefault="00F0695C">
            <w:r>
              <w:t>januar</w:t>
            </w:r>
          </w:p>
        </w:tc>
        <w:tc>
          <w:tcPr>
            <w:tcW w:w="1760" w:type="dxa"/>
            <w:tcBorders>
              <w:top w:val="nil"/>
              <w:left w:val="nil"/>
              <w:bottom w:val="single" w:sz="4" w:space="0" w:color="FFFFFF"/>
              <w:right w:val="single" w:sz="4" w:space="0" w:color="FFFFFF"/>
            </w:tcBorders>
            <w:shd w:val="clear" w:color="B8CCE4" w:fill="B8CCE4"/>
            <w:noWrap/>
            <w:vAlign w:val="bottom"/>
            <w:hideMark/>
          </w:tcPr>
          <w:p w:rsidR="00F0695C" w:rsidRDefault="00F0695C">
            <w:pPr>
              <w:jc w:val="right"/>
            </w:pPr>
            <w:r>
              <w:t>0</w:t>
            </w:r>
          </w:p>
        </w:tc>
        <w:tc>
          <w:tcPr>
            <w:tcW w:w="2280" w:type="dxa"/>
            <w:tcBorders>
              <w:top w:val="nil"/>
              <w:left w:val="nil"/>
              <w:bottom w:val="single" w:sz="4" w:space="0" w:color="FFFFFF"/>
              <w:right w:val="single" w:sz="4" w:space="0" w:color="FFFFFF"/>
            </w:tcBorders>
            <w:shd w:val="clear" w:color="B8CCE4" w:fill="B8CCE4"/>
            <w:noWrap/>
            <w:vAlign w:val="bottom"/>
            <w:hideMark/>
          </w:tcPr>
          <w:p w:rsidR="00F0695C" w:rsidRDefault="00F0695C">
            <w:pPr>
              <w:jc w:val="right"/>
            </w:pPr>
            <w:r>
              <w:t>0</w:t>
            </w:r>
          </w:p>
        </w:tc>
        <w:tc>
          <w:tcPr>
            <w:tcW w:w="1900" w:type="dxa"/>
            <w:tcBorders>
              <w:top w:val="nil"/>
              <w:left w:val="nil"/>
              <w:bottom w:val="single" w:sz="4" w:space="0" w:color="FFFFFF"/>
              <w:right w:val="nil"/>
            </w:tcBorders>
            <w:shd w:val="clear" w:color="B8CCE4" w:fill="B8CCE4"/>
            <w:noWrap/>
            <w:vAlign w:val="bottom"/>
            <w:hideMark/>
          </w:tcPr>
          <w:p w:rsidR="00F0695C" w:rsidRDefault="00F0695C">
            <w:pPr>
              <w:jc w:val="right"/>
            </w:pPr>
            <w:r>
              <w:t>0</w:t>
            </w:r>
          </w:p>
        </w:tc>
      </w:tr>
      <w:tr w:rsidR="00F0695C" w:rsidRPr="00C9101B" w:rsidTr="00F0695C">
        <w:trPr>
          <w:trHeight w:val="300"/>
        </w:trPr>
        <w:tc>
          <w:tcPr>
            <w:tcW w:w="2805" w:type="dxa"/>
            <w:tcBorders>
              <w:top w:val="nil"/>
              <w:left w:val="nil"/>
              <w:bottom w:val="single" w:sz="4" w:space="0" w:color="FFFFFF"/>
              <w:right w:val="single" w:sz="4" w:space="0" w:color="FFFFFF"/>
            </w:tcBorders>
            <w:shd w:val="clear" w:color="DBE5F1" w:fill="DBE5F1"/>
            <w:noWrap/>
            <w:vAlign w:val="bottom"/>
            <w:hideMark/>
          </w:tcPr>
          <w:p w:rsidR="00F0695C" w:rsidRDefault="00F0695C">
            <w:r>
              <w:t>februar</w:t>
            </w:r>
          </w:p>
        </w:tc>
        <w:tc>
          <w:tcPr>
            <w:tcW w:w="1760" w:type="dxa"/>
            <w:tcBorders>
              <w:top w:val="nil"/>
              <w:left w:val="nil"/>
              <w:bottom w:val="single" w:sz="4" w:space="0" w:color="FFFFFF"/>
              <w:right w:val="single" w:sz="4" w:space="0" w:color="FFFFFF"/>
            </w:tcBorders>
            <w:shd w:val="clear" w:color="DBE5F1" w:fill="DBE5F1"/>
            <w:noWrap/>
            <w:vAlign w:val="bottom"/>
            <w:hideMark/>
          </w:tcPr>
          <w:p w:rsidR="00F0695C" w:rsidRDefault="00363245">
            <w:pPr>
              <w:jc w:val="right"/>
            </w:pPr>
            <w:r>
              <w:t>0</w:t>
            </w:r>
          </w:p>
        </w:tc>
        <w:tc>
          <w:tcPr>
            <w:tcW w:w="2280" w:type="dxa"/>
            <w:tcBorders>
              <w:top w:val="nil"/>
              <w:left w:val="nil"/>
              <w:bottom w:val="single" w:sz="4" w:space="0" w:color="FFFFFF"/>
              <w:right w:val="single" w:sz="4" w:space="0" w:color="FFFFFF"/>
            </w:tcBorders>
            <w:shd w:val="clear" w:color="DBE5F1" w:fill="DBE5F1"/>
            <w:noWrap/>
            <w:vAlign w:val="bottom"/>
            <w:hideMark/>
          </w:tcPr>
          <w:p w:rsidR="00F0695C" w:rsidRDefault="00363245">
            <w:pPr>
              <w:jc w:val="right"/>
            </w:pPr>
            <w:r>
              <w:t>0</w:t>
            </w:r>
          </w:p>
        </w:tc>
        <w:tc>
          <w:tcPr>
            <w:tcW w:w="1900" w:type="dxa"/>
            <w:tcBorders>
              <w:top w:val="nil"/>
              <w:left w:val="nil"/>
              <w:bottom w:val="single" w:sz="4" w:space="0" w:color="FFFFFF"/>
              <w:right w:val="nil"/>
            </w:tcBorders>
            <w:shd w:val="clear" w:color="DBE5F1" w:fill="DBE5F1"/>
            <w:noWrap/>
            <w:vAlign w:val="bottom"/>
            <w:hideMark/>
          </w:tcPr>
          <w:p w:rsidR="00F0695C" w:rsidRDefault="00363245">
            <w:pPr>
              <w:jc w:val="right"/>
            </w:pPr>
            <w:r>
              <w:t>0</w:t>
            </w:r>
          </w:p>
        </w:tc>
      </w:tr>
      <w:tr w:rsidR="00F0695C" w:rsidRPr="00C9101B" w:rsidTr="00F0695C">
        <w:trPr>
          <w:trHeight w:val="300"/>
        </w:trPr>
        <w:tc>
          <w:tcPr>
            <w:tcW w:w="2805" w:type="dxa"/>
            <w:tcBorders>
              <w:top w:val="nil"/>
              <w:left w:val="nil"/>
              <w:bottom w:val="single" w:sz="4" w:space="0" w:color="FFFFFF"/>
              <w:right w:val="single" w:sz="4" w:space="0" w:color="FFFFFF"/>
            </w:tcBorders>
            <w:shd w:val="clear" w:color="B8CCE4" w:fill="B8CCE4"/>
            <w:noWrap/>
            <w:vAlign w:val="bottom"/>
            <w:hideMark/>
          </w:tcPr>
          <w:p w:rsidR="00F0695C" w:rsidRDefault="00F0695C">
            <w:r>
              <w:t>mart</w:t>
            </w:r>
          </w:p>
        </w:tc>
        <w:tc>
          <w:tcPr>
            <w:tcW w:w="1760" w:type="dxa"/>
            <w:tcBorders>
              <w:top w:val="nil"/>
              <w:left w:val="nil"/>
              <w:bottom w:val="single" w:sz="4" w:space="0" w:color="FFFFFF"/>
              <w:right w:val="single" w:sz="4" w:space="0" w:color="FFFFFF"/>
            </w:tcBorders>
            <w:shd w:val="clear" w:color="B8CCE4" w:fill="B8CCE4"/>
            <w:noWrap/>
            <w:vAlign w:val="bottom"/>
            <w:hideMark/>
          </w:tcPr>
          <w:p w:rsidR="00F0695C" w:rsidRDefault="00363245">
            <w:pPr>
              <w:jc w:val="right"/>
            </w:pPr>
            <w:r>
              <w:t>2811</w:t>
            </w:r>
          </w:p>
        </w:tc>
        <w:tc>
          <w:tcPr>
            <w:tcW w:w="2280" w:type="dxa"/>
            <w:tcBorders>
              <w:top w:val="nil"/>
              <w:left w:val="nil"/>
              <w:bottom w:val="single" w:sz="4" w:space="0" w:color="FFFFFF"/>
              <w:right w:val="single" w:sz="4" w:space="0" w:color="FFFFFF"/>
            </w:tcBorders>
            <w:shd w:val="clear" w:color="B8CCE4" w:fill="B8CCE4"/>
            <w:noWrap/>
            <w:vAlign w:val="bottom"/>
            <w:hideMark/>
          </w:tcPr>
          <w:p w:rsidR="00F0695C" w:rsidRDefault="00363245">
            <w:pPr>
              <w:jc w:val="right"/>
            </w:pPr>
            <w:r>
              <w:t>1728</w:t>
            </w:r>
          </w:p>
        </w:tc>
        <w:tc>
          <w:tcPr>
            <w:tcW w:w="1900" w:type="dxa"/>
            <w:tcBorders>
              <w:top w:val="nil"/>
              <w:left w:val="nil"/>
              <w:bottom w:val="single" w:sz="4" w:space="0" w:color="FFFFFF"/>
              <w:right w:val="nil"/>
            </w:tcBorders>
            <w:shd w:val="clear" w:color="B8CCE4" w:fill="B8CCE4"/>
            <w:noWrap/>
            <w:vAlign w:val="bottom"/>
            <w:hideMark/>
          </w:tcPr>
          <w:p w:rsidR="00F0695C" w:rsidRDefault="00363245">
            <w:pPr>
              <w:jc w:val="right"/>
            </w:pPr>
            <w:r>
              <w:t>1083</w:t>
            </w:r>
          </w:p>
        </w:tc>
      </w:tr>
      <w:tr w:rsidR="00F0695C" w:rsidRPr="00C9101B" w:rsidTr="00F0695C">
        <w:trPr>
          <w:trHeight w:val="300"/>
        </w:trPr>
        <w:tc>
          <w:tcPr>
            <w:tcW w:w="2805" w:type="dxa"/>
            <w:tcBorders>
              <w:top w:val="nil"/>
              <w:left w:val="nil"/>
              <w:bottom w:val="single" w:sz="4" w:space="0" w:color="FFFFFF"/>
              <w:right w:val="single" w:sz="4" w:space="0" w:color="FFFFFF"/>
            </w:tcBorders>
            <w:shd w:val="clear" w:color="DBE5F1" w:fill="DBE5F1"/>
            <w:noWrap/>
            <w:vAlign w:val="bottom"/>
            <w:hideMark/>
          </w:tcPr>
          <w:p w:rsidR="00F0695C" w:rsidRDefault="00F0695C">
            <w:r>
              <w:t>april</w:t>
            </w:r>
          </w:p>
        </w:tc>
        <w:tc>
          <w:tcPr>
            <w:tcW w:w="1760" w:type="dxa"/>
            <w:tcBorders>
              <w:top w:val="nil"/>
              <w:left w:val="nil"/>
              <w:bottom w:val="single" w:sz="4" w:space="0" w:color="FFFFFF"/>
              <w:right w:val="single" w:sz="4" w:space="0" w:color="FFFFFF"/>
            </w:tcBorders>
            <w:shd w:val="clear" w:color="DBE5F1" w:fill="DBE5F1"/>
            <w:noWrap/>
            <w:vAlign w:val="bottom"/>
            <w:hideMark/>
          </w:tcPr>
          <w:p w:rsidR="00F0695C" w:rsidRDefault="00363245">
            <w:pPr>
              <w:jc w:val="right"/>
            </w:pPr>
            <w:r>
              <w:t>2110</w:t>
            </w:r>
          </w:p>
        </w:tc>
        <w:tc>
          <w:tcPr>
            <w:tcW w:w="2280" w:type="dxa"/>
            <w:tcBorders>
              <w:top w:val="nil"/>
              <w:left w:val="nil"/>
              <w:bottom w:val="single" w:sz="4" w:space="0" w:color="FFFFFF"/>
              <w:right w:val="single" w:sz="4" w:space="0" w:color="FFFFFF"/>
            </w:tcBorders>
            <w:shd w:val="clear" w:color="DBE5F1" w:fill="DBE5F1"/>
            <w:noWrap/>
            <w:vAlign w:val="bottom"/>
            <w:hideMark/>
          </w:tcPr>
          <w:p w:rsidR="00F0695C" w:rsidRDefault="00363245">
            <w:pPr>
              <w:jc w:val="right"/>
            </w:pPr>
            <w:r>
              <w:t>1228</w:t>
            </w:r>
          </w:p>
        </w:tc>
        <w:tc>
          <w:tcPr>
            <w:tcW w:w="1900" w:type="dxa"/>
            <w:tcBorders>
              <w:top w:val="nil"/>
              <w:left w:val="nil"/>
              <w:bottom w:val="single" w:sz="4" w:space="0" w:color="FFFFFF"/>
              <w:right w:val="nil"/>
            </w:tcBorders>
            <w:shd w:val="clear" w:color="DBE5F1" w:fill="DBE5F1"/>
            <w:noWrap/>
            <w:vAlign w:val="bottom"/>
            <w:hideMark/>
          </w:tcPr>
          <w:p w:rsidR="00F0695C" w:rsidRDefault="00363245">
            <w:pPr>
              <w:jc w:val="right"/>
            </w:pPr>
            <w:r>
              <w:t>882</w:t>
            </w:r>
          </w:p>
        </w:tc>
      </w:tr>
      <w:tr w:rsidR="00F0695C" w:rsidRPr="00C9101B" w:rsidTr="00F0695C">
        <w:trPr>
          <w:trHeight w:val="300"/>
        </w:trPr>
        <w:tc>
          <w:tcPr>
            <w:tcW w:w="2805" w:type="dxa"/>
            <w:tcBorders>
              <w:top w:val="nil"/>
              <w:left w:val="nil"/>
              <w:bottom w:val="single" w:sz="4" w:space="0" w:color="FFFFFF"/>
              <w:right w:val="single" w:sz="4" w:space="0" w:color="FFFFFF"/>
            </w:tcBorders>
            <w:shd w:val="clear" w:color="B8CCE4" w:fill="B8CCE4"/>
            <w:noWrap/>
            <w:vAlign w:val="bottom"/>
            <w:hideMark/>
          </w:tcPr>
          <w:p w:rsidR="00F0695C" w:rsidRDefault="00F0695C">
            <w:r>
              <w:t>maj</w:t>
            </w:r>
          </w:p>
        </w:tc>
        <w:tc>
          <w:tcPr>
            <w:tcW w:w="1760" w:type="dxa"/>
            <w:tcBorders>
              <w:top w:val="nil"/>
              <w:left w:val="nil"/>
              <w:bottom w:val="single" w:sz="4" w:space="0" w:color="FFFFFF"/>
              <w:right w:val="single" w:sz="4" w:space="0" w:color="FFFFFF"/>
            </w:tcBorders>
            <w:shd w:val="clear" w:color="B8CCE4" w:fill="B8CCE4"/>
            <w:noWrap/>
            <w:vAlign w:val="bottom"/>
            <w:hideMark/>
          </w:tcPr>
          <w:p w:rsidR="00F0695C" w:rsidRDefault="00363245">
            <w:pPr>
              <w:jc w:val="right"/>
            </w:pPr>
            <w:r>
              <w:t>1222</w:t>
            </w:r>
          </w:p>
        </w:tc>
        <w:tc>
          <w:tcPr>
            <w:tcW w:w="2280" w:type="dxa"/>
            <w:tcBorders>
              <w:top w:val="nil"/>
              <w:left w:val="nil"/>
              <w:bottom w:val="single" w:sz="4" w:space="0" w:color="FFFFFF"/>
              <w:right w:val="single" w:sz="4" w:space="0" w:color="FFFFFF"/>
            </w:tcBorders>
            <w:shd w:val="clear" w:color="B8CCE4" w:fill="B8CCE4"/>
            <w:noWrap/>
            <w:vAlign w:val="bottom"/>
            <w:hideMark/>
          </w:tcPr>
          <w:p w:rsidR="00F0695C" w:rsidRDefault="00363245">
            <w:pPr>
              <w:jc w:val="right"/>
            </w:pPr>
            <w:r>
              <w:t>559</w:t>
            </w:r>
          </w:p>
        </w:tc>
        <w:tc>
          <w:tcPr>
            <w:tcW w:w="1900" w:type="dxa"/>
            <w:tcBorders>
              <w:top w:val="nil"/>
              <w:left w:val="nil"/>
              <w:bottom w:val="single" w:sz="4" w:space="0" w:color="FFFFFF"/>
              <w:right w:val="nil"/>
            </w:tcBorders>
            <w:shd w:val="clear" w:color="B8CCE4" w:fill="B8CCE4"/>
            <w:noWrap/>
            <w:vAlign w:val="bottom"/>
            <w:hideMark/>
          </w:tcPr>
          <w:p w:rsidR="00F0695C" w:rsidRDefault="00363245">
            <w:pPr>
              <w:jc w:val="right"/>
            </w:pPr>
            <w:r>
              <w:t>663</w:t>
            </w:r>
          </w:p>
        </w:tc>
      </w:tr>
      <w:tr w:rsidR="00F0695C" w:rsidRPr="00C9101B" w:rsidTr="00F0695C">
        <w:trPr>
          <w:trHeight w:val="300"/>
        </w:trPr>
        <w:tc>
          <w:tcPr>
            <w:tcW w:w="2805" w:type="dxa"/>
            <w:tcBorders>
              <w:top w:val="nil"/>
              <w:left w:val="nil"/>
              <w:bottom w:val="single" w:sz="4" w:space="0" w:color="FFFFFF"/>
              <w:right w:val="single" w:sz="4" w:space="0" w:color="FFFFFF"/>
            </w:tcBorders>
            <w:shd w:val="clear" w:color="DBE5F1" w:fill="DBE5F1"/>
            <w:noWrap/>
            <w:vAlign w:val="bottom"/>
            <w:hideMark/>
          </w:tcPr>
          <w:p w:rsidR="00F0695C" w:rsidRDefault="00F0695C">
            <w:r>
              <w:t>jun</w:t>
            </w:r>
          </w:p>
        </w:tc>
        <w:tc>
          <w:tcPr>
            <w:tcW w:w="1760" w:type="dxa"/>
            <w:tcBorders>
              <w:top w:val="nil"/>
              <w:left w:val="nil"/>
              <w:bottom w:val="single" w:sz="4" w:space="0" w:color="FFFFFF"/>
              <w:right w:val="single" w:sz="4" w:space="0" w:color="FFFFFF"/>
            </w:tcBorders>
            <w:shd w:val="clear" w:color="DBE5F1" w:fill="DBE5F1"/>
            <w:noWrap/>
            <w:vAlign w:val="bottom"/>
            <w:hideMark/>
          </w:tcPr>
          <w:p w:rsidR="00F0695C" w:rsidRDefault="00363245">
            <w:pPr>
              <w:jc w:val="right"/>
            </w:pPr>
            <w:r>
              <w:t>1092</w:t>
            </w:r>
          </w:p>
        </w:tc>
        <w:tc>
          <w:tcPr>
            <w:tcW w:w="2280" w:type="dxa"/>
            <w:tcBorders>
              <w:top w:val="nil"/>
              <w:left w:val="nil"/>
              <w:bottom w:val="single" w:sz="4" w:space="0" w:color="FFFFFF"/>
              <w:right w:val="single" w:sz="4" w:space="0" w:color="FFFFFF"/>
            </w:tcBorders>
            <w:shd w:val="clear" w:color="DBE5F1" w:fill="DBE5F1"/>
            <w:noWrap/>
            <w:vAlign w:val="bottom"/>
            <w:hideMark/>
          </w:tcPr>
          <w:p w:rsidR="00F0695C" w:rsidRDefault="00F0695C">
            <w:pPr>
              <w:jc w:val="right"/>
            </w:pPr>
            <w:r>
              <w:t>4</w:t>
            </w:r>
            <w:r w:rsidR="00363245">
              <w:t>99</w:t>
            </w:r>
          </w:p>
        </w:tc>
        <w:tc>
          <w:tcPr>
            <w:tcW w:w="1900" w:type="dxa"/>
            <w:tcBorders>
              <w:top w:val="nil"/>
              <w:left w:val="nil"/>
              <w:bottom w:val="single" w:sz="4" w:space="0" w:color="FFFFFF"/>
              <w:right w:val="nil"/>
            </w:tcBorders>
            <w:shd w:val="clear" w:color="DBE5F1" w:fill="DBE5F1"/>
            <w:noWrap/>
            <w:vAlign w:val="bottom"/>
            <w:hideMark/>
          </w:tcPr>
          <w:p w:rsidR="00F0695C" w:rsidRDefault="00F0695C">
            <w:pPr>
              <w:jc w:val="right"/>
            </w:pPr>
            <w:r>
              <w:t>5</w:t>
            </w:r>
            <w:r w:rsidR="00363245">
              <w:t>93</w:t>
            </w:r>
          </w:p>
        </w:tc>
      </w:tr>
      <w:tr w:rsidR="00F0695C" w:rsidRPr="00C9101B" w:rsidTr="00F0695C">
        <w:trPr>
          <w:trHeight w:val="300"/>
        </w:trPr>
        <w:tc>
          <w:tcPr>
            <w:tcW w:w="2805" w:type="dxa"/>
            <w:tcBorders>
              <w:top w:val="nil"/>
              <w:left w:val="nil"/>
              <w:bottom w:val="single" w:sz="4" w:space="0" w:color="FFFFFF"/>
              <w:right w:val="single" w:sz="4" w:space="0" w:color="FFFFFF"/>
            </w:tcBorders>
            <w:shd w:val="clear" w:color="B8CCE4" w:fill="B8CCE4"/>
            <w:noWrap/>
            <w:vAlign w:val="bottom"/>
            <w:hideMark/>
          </w:tcPr>
          <w:p w:rsidR="00F0695C" w:rsidRDefault="00F0695C">
            <w:r>
              <w:t>jul</w:t>
            </w:r>
          </w:p>
        </w:tc>
        <w:tc>
          <w:tcPr>
            <w:tcW w:w="1760" w:type="dxa"/>
            <w:tcBorders>
              <w:top w:val="nil"/>
              <w:left w:val="nil"/>
              <w:bottom w:val="single" w:sz="4" w:space="0" w:color="FFFFFF"/>
              <w:right w:val="single" w:sz="4" w:space="0" w:color="FFFFFF"/>
            </w:tcBorders>
            <w:shd w:val="clear" w:color="B8CCE4" w:fill="B8CCE4"/>
            <w:noWrap/>
            <w:vAlign w:val="bottom"/>
            <w:hideMark/>
          </w:tcPr>
          <w:p w:rsidR="00F0695C" w:rsidRDefault="00363245">
            <w:pPr>
              <w:jc w:val="right"/>
            </w:pPr>
            <w:r>
              <w:t>1047</w:t>
            </w:r>
          </w:p>
        </w:tc>
        <w:tc>
          <w:tcPr>
            <w:tcW w:w="2280" w:type="dxa"/>
            <w:tcBorders>
              <w:top w:val="nil"/>
              <w:left w:val="nil"/>
              <w:bottom w:val="single" w:sz="4" w:space="0" w:color="FFFFFF"/>
              <w:right w:val="single" w:sz="4" w:space="0" w:color="FFFFFF"/>
            </w:tcBorders>
            <w:shd w:val="clear" w:color="B8CCE4" w:fill="B8CCE4"/>
            <w:noWrap/>
            <w:vAlign w:val="bottom"/>
            <w:hideMark/>
          </w:tcPr>
          <w:p w:rsidR="00F0695C" w:rsidRDefault="00363245">
            <w:pPr>
              <w:jc w:val="right"/>
            </w:pPr>
            <w:r>
              <w:t>449</w:t>
            </w:r>
          </w:p>
        </w:tc>
        <w:tc>
          <w:tcPr>
            <w:tcW w:w="1900" w:type="dxa"/>
            <w:tcBorders>
              <w:top w:val="nil"/>
              <w:left w:val="nil"/>
              <w:bottom w:val="single" w:sz="4" w:space="0" w:color="FFFFFF"/>
              <w:right w:val="nil"/>
            </w:tcBorders>
            <w:shd w:val="clear" w:color="B8CCE4" w:fill="B8CCE4"/>
            <w:noWrap/>
            <w:vAlign w:val="bottom"/>
            <w:hideMark/>
          </w:tcPr>
          <w:p w:rsidR="00F0695C" w:rsidRDefault="00363245">
            <w:pPr>
              <w:jc w:val="right"/>
            </w:pPr>
            <w:r>
              <w:t>598</w:t>
            </w:r>
          </w:p>
        </w:tc>
      </w:tr>
      <w:tr w:rsidR="00F0695C" w:rsidRPr="00C9101B" w:rsidTr="00F0695C">
        <w:trPr>
          <w:trHeight w:val="300"/>
        </w:trPr>
        <w:tc>
          <w:tcPr>
            <w:tcW w:w="2805" w:type="dxa"/>
            <w:tcBorders>
              <w:top w:val="nil"/>
              <w:left w:val="nil"/>
              <w:bottom w:val="single" w:sz="4" w:space="0" w:color="FFFFFF"/>
              <w:right w:val="single" w:sz="4" w:space="0" w:color="FFFFFF"/>
            </w:tcBorders>
            <w:shd w:val="clear" w:color="DBE5F1" w:fill="DBE5F1"/>
            <w:noWrap/>
            <w:vAlign w:val="bottom"/>
            <w:hideMark/>
          </w:tcPr>
          <w:p w:rsidR="00F0695C" w:rsidRDefault="00F0695C">
            <w:r>
              <w:t>avgust</w:t>
            </w:r>
          </w:p>
        </w:tc>
        <w:tc>
          <w:tcPr>
            <w:tcW w:w="1760" w:type="dxa"/>
            <w:tcBorders>
              <w:top w:val="nil"/>
              <w:left w:val="nil"/>
              <w:bottom w:val="single" w:sz="4" w:space="0" w:color="FFFFFF"/>
              <w:right w:val="single" w:sz="4" w:space="0" w:color="FFFFFF"/>
            </w:tcBorders>
            <w:shd w:val="clear" w:color="DBE5F1" w:fill="DBE5F1"/>
            <w:noWrap/>
            <w:vAlign w:val="bottom"/>
            <w:hideMark/>
          </w:tcPr>
          <w:p w:rsidR="00F0695C" w:rsidRDefault="00363245">
            <w:pPr>
              <w:jc w:val="right"/>
            </w:pPr>
            <w:r>
              <w:t>1159</w:t>
            </w:r>
          </w:p>
        </w:tc>
        <w:tc>
          <w:tcPr>
            <w:tcW w:w="2280" w:type="dxa"/>
            <w:tcBorders>
              <w:top w:val="nil"/>
              <w:left w:val="nil"/>
              <w:bottom w:val="single" w:sz="4" w:space="0" w:color="FFFFFF"/>
              <w:right w:val="single" w:sz="4" w:space="0" w:color="FFFFFF"/>
            </w:tcBorders>
            <w:shd w:val="clear" w:color="DBE5F1" w:fill="DBE5F1"/>
            <w:noWrap/>
            <w:vAlign w:val="bottom"/>
            <w:hideMark/>
          </w:tcPr>
          <w:p w:rsidR="00F0695C" w:rsidRDefault="00363245">
            <w:pPr>
              <w:jc w:val="right"/>
            </w:pPr>
            <w:r>
              <w:t>515</w:t>
            </w:r>
          </w:p>
        </w:tc>
        <w:tc>
          <w:tcPr>
            <w:tcW w:w="1900" w:type="dxa"/>
            <w:tcBorders>
              <w:top w:val="nil"/>
              <w:left w:val="nil"/>
              <w:bottom w:val="single" w:sz="4" w:space="0" w:color="FFFFFF"/>
              <w:right w:val="nil"/>
            </w:tcBorders>
            <w:shd w:val="clear" w:color="DBE5F1" w:fill="DBE5F1"/>
            <w:noWrap/>
            <w:vAlign w:val="bottom"/>
            <w:hideMark/>
          </w:tcPr>
          <w:p w:rsidR="00F0695C" w:rsidRDefault="00F0695C">
            <w:pPr>
              <w:jc w:val="right"/>
            </w:pPr>
            <w:r>
              <w:t>6</w:t>
            </w:r>
            <w:r w:rsidR="00363245">
              <w:t>44</w:t>
            </w:r>
          </w:p>
        </w:tc>
      </w:tr>
      <w:tr w:rsidR="00F0695C" w:rsidRPr="00C9101B" w:rsidTr="00F0695C">
        <w:trPr>
          <w:trHeight w:val="300"/>
        </w:trPr>
        <w:tc>
          <w:tcPr>
            <w:tcW w:w="2805" w:type="dxa"/>
            <w:tcBorders>
              <w:top w:val="nil"/>
              <w:left w:val="nil"/>
              <w:bottom w:val="single" w:sz="4" w:space="0" w:color="FFFFFF"/>
              <w:right w:val="single" w:sz="4" w:space="0" w:color="FFFFFF"/>
            </w:tcBorders>
            <w:shd w:val="clear" w:color="B8CCE4" w:fill="B8CCE4"/>
            <w:noWrap/>
            <w:vAlign w:val="bottom"/>
            <w:hideMark/>
          </w:tcPr>
          <w:p w:rsidR="00F0695C" w:rsidRDefault="00F0695C">
            <w:r>
              <w:t>septembar</w:t>
            </w:r>
          </w:p>
        </w:tc>
        <w:tc>
          <w:tcPr>
            <w:tcW w:w="1760" w:type="dxa"/>
            <w:tcBorders>
              <w:top w:val="nil"/>
              <w:left w:val="nil"/>
              <w:bottom w:val="single" w:sz="4" w:space="0" w:color="FFFFFF"/>
              <w:right w:val="single" w:sz="4" w:space="0" w:color="FFFFFF"/>
            </w:tcBorders>
            <w:shd w:val="clear" w:color="B8CCE4" w:fill="B8CCE4"/>
            <w:noWrap/>
            <w:vAlign w:val="bottom"/>
            <w:hideMark/>
          </w:tcPr>
          <w:p w:rsidR="00F0695C" w:rsidRDefault="00363245">
            <w:pPr>
              <w:jc w:val="right"/>
            </w:pPr>
            <w:r>
              <w:t>1408</w:t>
            </w:r>
          </w:p>
        </w:tc>
        <w:tc>
          <w:tcPr>
            <w:tcW w:w="2280" w:type="dxa"/>
            <w:tcBorders>
              <w:top w:val="nil"/>
              <w:left w:val="nil"/>
              <w:bottom w:val="single" w:sz="4" w:space="0" w:color="FFFFFF"/>
              <w:right w:val="single" w:sz="4" w:space="0" w:color="FFFFFF"/>
            </w:tcBorders>
            <w:shd w:val="clear" w:color="B8CCE4" w:fill="B8CCE4"/>
            <w:noWrap/>
            <w:vAlign w:val="bottom"/>
            <w:hideMark/>
          </w:tcPr>
          <w:p w:rsidR="00F0695C" w:rsidRDefault="00363245">
            <w:pPr>
              <w:jc w:val="right"/>
            </w:pPr>
            <w:r>
              <w:t>742</w:t>
            </w:r>
          </w:p>
        </w:tc>
        <w:tc>
          <w:tcPr>
            <w:tcW w:w="1900" w:type="dxa"/>
            <w:tcBorders>
              <w:top w:val="nil"/>
              <w:left w:val="nil"/>
              <w:bottom w:val="single" w:sz="4" w:space="0" w:color="FFFFFF"/>
              <w:right w:val="nil"/>
            </w:tcBorders>
            <w:shd w:val="clear" w:color="B8CCE4" w:fill="B8CCE4"/>
            <w:noWrap/>
            <w:vAlign w:val="bottom"/>
            <w:hideMark/>
          </w:tcPr>
          <w:p w:rsidR="00F0695C" w:rsidRDefault="00363245">
            <w:pPr>
              <w:jc w:val="right"/>
            </w:pPr>
            <w:r>
              <w:t>666</w:t>
            </w:r>
          </w:p>
        </w:tc>
      </w:tr>
      <w:tr w:rsidR="00F0695C" w:rsidRPr="00C9101B" w:rsidTr="00F0695C">
        <w:trPr>
          <w:trHeight w:val="300"/>
        </w:trPr>
        <w:tc>
          <w:tcPr>
            <w:tcW w:w="2805" w:type="dxa"/>
            <w:tcBorders>
              <w:top w:val="nil"/>
              <w:left w:val="nil"/>
              <w:bottom w:val="single" w:sz="4" w:space="0" w:color="FFFFFF"/>
              <w:right w:val="single" w:sz="4" w:space="0" w:color="FFFFFF"/>
            </w:tcBorders>
            <w:shd w:val="clear" w:color="DBE5F1" w:fill="DBE5F1"/>
            <w:noWrap/>
            <w:vAlign w:val="bottom"/>
            <w:hideMark/>
          </w:tcPr>
          <w:p w:rsidR="00F0695C" w:rsidRDefault="00F0695C">
            <w:r>
              <w:t>oktobar</w:t>
            </w:r>
          </w:p>
        </w:tc>
        <w:tc>
          <w:tcPr>
            <w:tcW w:w="1760" w:type="dxa"/>
            <w:tcBorders>
              <w:top w:val="nil"/>
              <w:left w:val="nil"/>
              <w:bottom w:val="single" w:sz="4" w:space="0" w:color="FFFFFF"/>
              <w:right w:val="single" w:sz="4" w:space="0" w:color="FFFFFF"/>
            </w:tcBorders>
            <w:shd w:val="clear" w:color="DBE5F1" w:fill="DBE5F1"/>
            <w:noWrap/>
            <w:vAlign w:val="bottom"/>
            <w:hideMark/>
          </w:tcPr>
          <w:p w:rsidR="00F0695C" w:rsidRDefault="00363245">
            <w:pPr>
              <w:jc w:val="right"/>
            </w:pPr>
            <w:r>
              <w:t>2150</w:t>
            </w:r>
          </w:p>
        </w:tc>
        <w:tc>
          <w:tcPr>
            <w:tcW w:w="2280" w:type="dxa"/>
            <w:tcBorders>
              <w:top w:val="nil"/>
              <w:left w:val="nil"/>
              <w:bottom w:val="single" w:sz="4" w:space="0" w:color="FFFFFF"/>
              <w:right w:val="single" w:sz="4" w:space="0" w:color="FFFFFF"/>
            </w:tcBorders>
            <w:shd w:val="clear" w:color="DBE5F1" w:fill="DBE5F1"/>
            <w:noWrap/>
            <w:vAlign w:val="bottom"/>
            <w:hideMark/>
          </w:tcPr>
          <w:p w:rsidR="00F0695C" w:rsidRDefault="00363245">
            <w:pPr>
              <w:jc w:val="right"/>
            </w:pPr>
            <w:r>
              <w:t>1364</w:t>
            </w:r>
          </w:p>
        </w:tc>
        <w:tc>
          <w:tcPr>
            <w:tcW w:w="1900" w:type="dxa"/>
            <w:tcBorders>
              <w:top w:val="nil"/>
              <w:left w:val="nil"/>
              <w:bottom w:val="single" w:sz="4" w:space="0" w:color="FFFFFF"/>
              <w:right w:val="nil"/>
            </w:tcBorders>
            <w:shd w:val="clear" w:color="DBE5F1" w:fill="DBE5F1"/>
            <w:noWrap/>
            <w:vAlign w:val="bottom"/>
            <w:hideMark/>
          </w:tcPr>
          <w:p w:rsidR="00F0695C" w:rsidRDefault="00363245">
            <w:pPr>
              <w:jc w:val="right"/>
            </w:pPr>
            <w:r>
              <w:t>786</w:t>
            </w:r>
          </w:p>
        </w:tc>
      </w:tr>
      <w:tr w:rsidR="00F0695C" w:rsidRPr="00C9101B" w:rsidTr="00F0695C">
        <w:trPr>
          <w:trHeight w:val="300"/>
        </w:trPr>
        <w:tc>
          <w:tcPr>
            <w:tcW w:w="2805" w:type="dxa"/>
            <w:tcBorders>
              <w:top w:val="nil"/>
              <w:left w:val="nil"/>
              <w:bottom w:val="single" w:sz="4" w:space="0" w:color="FFFFFF"/>
              <w:right w:val="single" w:sz="4" w:space="0" w:color="FFFFFF"/>
            </w:tcBorders>
            <w:shd w:val="clear" w:color="B8CCE4" w:fill="B8CCE4"/>
            <w:noWrap/>
            <w:vAlign w:val="bottom"/>
            <w:hideMark/>
          </w:tcPr>
          <w:p w:rsidR="00F0695C" w:rsidRDefault="00F0695C">
            <w:r>
              <w:t>novembar</w:t>
            </w:r>
          </w:p>
        </w:tc>
        <w:tc>
          <w:tcPr>
            <w:tcW w:w="1760" w:type="dxa"/>
            <w:tcBorders>
              <w:top w:val="nil"/>
              <w:left w:val="nil"/>
              <w:bottom w:val="single" w:sz="4" w:space="0" w:color="FFFFFF"/>
              <w:right w:val="single" w:sz="4" w:space="0" w:color="FFFFFF"/>
            </w:tcBorders>
            <w:shd w:val="clear" w:color="B8CCE4" w:fill="B8CCE4"/>
            <w:noWrap/>
            <w:vAlign w:val="bottom"/>
            <w:hideMark/>
          </w:tcPr>
          <w:p w:rsidR="00F0695C" w:rsidRDefault="00363245">
            <w:pPr>
              <w:jc w:val="right"/>
            </w:pPr>
            <w:r>
              <w:t>3262</w:t>
            </w:r>
          </w:p>
        </w:tc>
        <w:tc>
          <w:tcPr>
            <w:tcW w:w="2280" w:type="dxa"/>
            <w:tcBorders>
              <w:top w:val="nil"/>
              <w:left w:val="nil"/>
              <w:bottom w:val="single" w:sz="4" w:space="0" w:color="FFFFFF"/>
              <w:right w:val="single" w:sz="4" w:space="0" w:color="FFFFFF"/>
            </w:tcBorders>
            <w:shd w:val="clear" w:color="B8CCE4" w:fill="B8CCE4"/>
            <w:noWrap/>
            <w:vAlign w:val="bottom"/>
            <w:hideMark/>
          </w:tcPr>
          <w:p w:rsidR="00F0695C" w:rsidRDefault="00363245">
            <w:pPr>
              <w:jc w:val="right"/>
            </w:pPr>
            <w:r>
              <w:t>2119</w:t>
            </w:r>
          </w:p>
        </w:tc>
        <w:tc>
          <w:tcPr>
            <w:tcW w:w="1900" w:type="dxa"/>
            <w:tcBorders>
              <w:top w:val="nil"/>
              <w:left w:val="nil"/>
              <w:bottom w:val="single" w:sz="4" w:space="0" w:color="FFFFFF"/>
              <w:right w:val="nil"/>
            </w:tcBorders>
            <w:shd w:val="clear" w:color="B8CCE4" w:fill="B8CCE4"/>
            <w:noWrap/>
            <w:vAlign w:val="bottom"/>
            <w:hideMark/>
          </w:tcPr>
          <w:p w:rsidR="00F0695C" w:rsidRDefault="00363245">
            <w:pPr>
              <w:jc w:val="right"/>
            </w:pPr>
            <w:r>
              <w:t>1143</w:t>
            </w:r>
          </w:p>
        </w:tc>
      </w:tr>
      <w:tr w:rsidR="00F0695C" w:rsidRPr="00C9101B" w:rsidTr="00F0695C">
        <w:trPr>
          <w:trHeight w:val="300"/>
        </w:trPr>
        <w:tc>
          <w:tcPr>
            <w:tcW w:w="2805" w:type="dxa"/>
            <w:tcBorders>
              <w:top w:val="nil"/>
              <w:left w:val="nil"/>
              <w:bottom w:val="single" w:sz="4" w:space="0" w:color="FFFFFF"/>
              <w:right w:val="single" w:sz="4" w:space="0" w:color="FFFFFF"/>
            </w:tcBorders>
            <w:shd w:val="clear" w:color="DBE5F1" w:fill="DBE5F1"/>
            <w:noWrap/>
            <w:vAlign w:val="bottom"/>
            <w:hideMark/>
          </w:tcPr>
          <w:p w:rsidR="00F0695C" w:rsidRDefault="00363245">
            <w:r>
              <w:t>D</w:t>
            </w:r>
            <w:r w:rsidR="00F0695C">
              <w:t>ecemba</w:t>
            </w:r>
            <w:r>
              <w:t>r</w:t>
            </w:r>
          </w:p>
        </w:tc>
        <w:tc>
          <w:tcPr>
            <w:tcW w:w="1760" w:type="dxa"/>
            <w:tcBorders>
              <w:top w:val="nil"/>
              <w:left w:val="nil"/>
              <w:bottom w:val="single" w:sz="4" w:space="0" w:color="FFFFFF"/>
              <w:right w:val="single" w:sz="4" w:space="0" w:color="FFFFFF"/>
            </w:tcBorders>
            <w:shd w:val="clear" w:color="DBE5F1" w:fill="DBE5F1"/>
            <w:noWrap/>
            <w:vAlign w:val="bottom"/>
            <w:hideMark/>
          </w:tcPr>
          <w:p w:rsidR="00F0695C" w:rsidRDefault="00363245">
            <w:pPr>
              <w:jc w:val="right"/>
            </w:pPr>
            <w:r>
              <w:t>4307</w:t>
            </w:r>
          </w:p>
        </w:tc>
        <w:tc>
          <w:tcPr>
            <w:tcW w:w="2280" w:type="dxa"/>
            <w:tcBorders>
              <w:top w:val="nil"/>
              <w:left w:val="nil"/>
              <w:bottom w:val="single" w:sz="4" w:space="0" w:color="FFFFFF"/>
              <w:right w:val="single" w:sz="4" w:space="0" w:color="FFFFFF"/>
            </w:tcBorders>
            <w:shd w:val="clear" w:color="DBE5F1" w:fill="DBE5F1"/>
            <w:noWrap/>
            <w:vAlign w:val="bottom"/>
            <w:hideMark/>
          </w:tcPr>
          <w:p w:rsidR="00F0695C" w:rsidRDefault="00363245">
            <w:pPr>
              <w:jc w:val="right"/>
            </w:pPr>
            <w:r>
              <w:t>2846</w:t>
            </w:r>
          </w:p>
        </w:tc>
        <w:tc>
          <w:tcPr>
            <w:tcW w:w="1900" w:type="dxa"/>
            <w:tcBorders>
              <w:top w:val="nil"/>
              <w:left w:val="nil"/>
              <w:bottom w:val="single" w:sz="4" w:space="0" w:color="FFFFFF"/>
              <w:right w:val="nil"/>
            </w:tcBorders>
            <w:shd w:val="clear" w:color="DBE5F1" w:fill="DBE5F1"/>
            <w:noWrap/>
            <w:vAlign w:val="bottom"/>
            <w:hideMark/>
          </w:tcPr>
          <w:p w:rsidR="00F0695C" w:rsidRDefault="00363245">
            <w:pPr>
              <w:jc w:val="right"/>
            </w:pPr>
            <w:r>
              <w:t>1461</w:t>
            </w:r>
          </w:p>
        </w:tc>
      </w:tr>
      <w:tr w:rsidR="00F0695C" w:rsidRPr="00C9101B" w:rsidTr="00F0695C">
        <w:trPr>
          <w:trHeight w:val="300"/>
        </w:trPr>
        <w:tc>
          <w:tcPr>
            <w:tcW w:w="2805" w:type="dxa"/>
            <w:tcBorders>
              <w:top w:val="nil"/>
              <w:left w:val="nil"/>
              <w:bottom w:val="single" w:sz="4" w:space="0" w:color="FFFFFF"/>
              <w:right w:val="single" w:sz="4" w:space="0" w:color="FFFFFF"/>
            </w:tcBorders>
            <w:shd w:val="clear" w:color="B8CCE4" w:fill="B8CCE4"/>
            <w:noWrap/>
            <w:vAlign w:val="bottom"/>
            <w:hideMark/>
          </w:tcPr>
          <w:p w:rsidR="00F0695C" w:rsidRDefault="00F0695C">
            <w:r>
              <w:t>UKUPNO</w:t>
            </w:r>
          </w:p>
        </w:tc>
        <w:tc>
          <w:tcPr>
            <w:tcW w:w="1760" w:type="dxa"/>
            <w:tcBorders>
              <w:top w:val="nil"/>
              <w:left w:val="nil"/>
              <w:bottom w:val="single" w:sz="4" w:space="0" w:color="FFFFFF"/>
              <w:right w:val="single" w:sz="4" w:space="0" w:color="FFFFFF"/>
            </w:tcBorders>
            <w:shd w:val="clear" w:color="B8CCE4" w:fill="B8CCE4"/>
            <w:noWrap/>
            <w:vAlign w:val="bottom"/>
            <w:hideMark/>
          </w:tcPr>
          <w:p w:rsidR="00F0695C" w:rsidRDefault="00363245">
            <w:pPr>
              <w:jc w:val="right"/>
            </w:pPr>
            <w:r>
              <w:t>20568</w:t>
            </w:r>
          </w:p>
        </w:tc>
        <w:tc>
          <w:tcPr>
            <w:tcW w:w="2280" w:type="dxa"/>
            <w:tcBorders>
              <w:top w:val="nil"/>
              <w:left w:val="nil"/>
              <w:bottom w:val="single" w:sz="4" w:space="0" w:color="FFFFFF"/>
              <w:right w:val="single" w:sz="4" w:space="0" w:color="FFFFFF"/>
            </w:tcBorders>
            <w:shd w:val="clear" w:color="B8CCE4" w:fill="B8CCE4"/>
            <w:noWrap/>
            <w:vAlign w:val="bottom"/>
            <w:hideMark/>
          </w:tcPr>
          <w:p w:rsidR="00F0695C" w:rsidRDefault="00363245">
            <w:pPr>
              <w:jc w:val="right"/>
            </w:pPr>
            <w:r>
              <w:t>12049</w:t>
            </w:r>
          </w:p>
        </w:tc>
        <w:tc>
          <w:tcPr>
            <w:tcW w:w="1900" w:type="dxa"/>
            <w:tcBorders>
              <w:top w:val="nil"/>
              <w:left w:val="nil"/>
              <w:bottom w:val="single" w:sz="4" w:space="0" w:color="FFFFFF"/>
              <w:right w:val="nil"/>
            </w:tcBorders>
            <w:shd w:val="clear" w:color="B8CCE4" w:fill="B8CCE4"/>
            <w:noWrap/>
            <w:vAlign w:val="bottom"/>
            <w:hideMark/>
          </w:tcPr>
          <w:p w:rsidR="00F0695C" w:rsidRDefault="00363245">
            <w:pPr>
              <w:jc w:val="right"/>
            </w:pPr>
            <w:r>
              <w:t>8519</w:t>
            </w:r>
          </w:p>
        </w:tc>
      </w:tr>
    </w:tbl>
    <w:p w:rsidR="00C9101B" w:rsidRDefault="00C9101B" w:rsidP="00C9101B">
      <w:pPr>
        <w:spacing w:after="120" w:line="246" w:lineRule="auto"/>
        <w:ind w:left="10" w:right="-15" w:hanging="10"/>
        <w:jc w:val="both"/>
        <w:rPr>
          <w:rFonts w:ascii="Times New Roman" w:eastAsia="Times New Roman" w:hAnsi="Times New Roman" w:cs="Times New Roman"/>
          <w:b/>
          <w:sz w:val="24"/>
          <w:szCs w:val="24"/>
        </w:rPr>
      </w:pPr>
    </w:p>
    <w:p w:rsidR="009768DC" w:rsidRDefault="00D629B7" w:rsidP="00665034">
      <w:pPr>
        <w:spacing w:line="246" w:lineRule="auto"/>
        <w:ind w:left="10" w:right="-15" w:hanging="10"/>
        <w:jc w:val="right"/>
        <w:rPr>
          <w:rFonts w:ascii="Times New Roman" w:eastAsia="Times New Roman" w:hAnsi="Times New Roman" w:cs="Times New Roman"/>
          <w:b/>
          <w:sz w:val="24"/>
          <w:szCs w:val="24"/>
        </w:rPr>
      </w:pPr>
      <w:r w:rsidRPr="007A7C2B">
        <w:rPr>
          <w:rFonts w:ascii="Times New Roman" w:eastAsia="Times New Roman" w:hAnsi="Times New Roman" w:cs="Times New Roman"/>
          <w:b/>
          <w:sz w:val="24"/>
          <w:szCs w:val="24"/>
        </w:rPr>
        <w:lastRenderedPageBreak/>
        <w:t>Образац 4</w:t>
      </w:r>
      <w:r w:rsidR="00D47711">
        <w:rPr>
          <w:rFonts w:ascii="Times New Roman" w:eastAsia="Times New Roman" w:hAnsi="Times New Roman" w:cs="Times New Roman"/>
          <w:b/>
          <w:sz w:val="24"/>
          <w:szCs w:val="24"/>
        </w:rPr>
        <w:t>.</w:t>
      </w:r>
    </w:p>
    <w:p w:rsidR="00D47711" w:rsidRPr="00D47711" w:rsidRDefault="00D47711" w:rsidP="00C42586">
      <w:pPr>
        <w:spacing w:line="246" w:lineRule="auto"/>
        <w:ind w:left="10" w:right="-15" w:hanging="10"/>
        <w:jc w:val="right"/>
        <w:rPr>
          <w:rFonts w:ascii="Times New Roman" w:hAnsi="Times New Roman" w:cs="Times New Roman"/>
          <w:sz w:val="24"/>
          <w:szCs w:val="24"/>
        </w:rPr>
      </w:pPr>
    </w:p>
    <w:p w:rsidR="009768DC" w:rsidRDefault="00D629B7" w:rsidP="00665034">
      <w:pPr>
        <w:spacing w:after="120" w:line="246" w:lineRule="auto"/>
        <w:ind w:left="10" w:right="-15" w:hanging="10"/>
        <w:jc w:val="center"/>
        <w:rPr>
          <w:rFonts w:ascii="Times New Roman" w:eastAsia="Times New Roman" w:hAnsi="Times New Roman" w:cs="Times New Roman"/>
          <w:b/>
          <w:sz w:val="24"/>
          <w:szCs w:val="24"/>
        </w:rPr>
      </w:pPr>
      <w:r w:rsidRPr="007A7C2B">
        <w:rPr>
          <w:rFonts w:ascii="Times New Roman" w:eastAsia="Times New Roman" w:hAnsi="Times New Roman" w:cs="Times New Roman"/>
          <w:b/>
          <w:sz w:val="24"/>
          <w:szCs w:val="24"/>
        </w:rPr>
        <w:t xml:space="preserve">ОБАВЕЗНИ УСЛОВИ ЗА УЧЕШЋЕ У ПОСТУПКУ, ЧЛАН 75. ЗАКОНА </w:t>
      </w:r>
    </w:p>
    <w:tbl>
      <w:tblPr>
        <w:tblStyle w:val="TableGrid0"/>
        <w:tblW w:w="0" w:type="auto"/>
        <w:tblInd w:w="10" w:type="dxa"/>
        <w:tblLayout w:type="fixed"/>
        <w:tblLook w:val="04A0"/>
      </w:tblPr>
      <w:tblGrid>
        <w:gridCol w:w="908"/>
        <w:gridCol w:w="6907"/>
        <w:gridCol w:w="990"/>
        <w:gridCol w:w="813"/>
      </w:tblGrid>
      <w:tr w:rsidR="00D47711" w:rsidRPr="001E3F3F" w:rsidTr="007066F8">
        <w:tc>
          <w:tcPr>
            <w:tcW w:w="908" w:type="dxa"/>
          </w:tcPr>
          <w:p w:rsidR="00D47711" w:rsidRPr="001E3F3F" w:rsidRDefault="001E3F3F" w:rsidP="00D47711">
            <w:pPr>
              <w:spacing w:line="246" w:lineRule="auto"/>
              <w:ind w:right="-15"/>
              <w:rPr>
                <w:rFonts w:ascii="Times New Roman" w:hAnsi="Times New Roman" w:cs="Times New Roman"/>
              </w:rPr>
            </w:pPr>
            <w:r w:rsidRPr="001E3F3F">
              <w:rPr>
                <w:rFonts w:ascii="Times New Roman" w:hAnsi="Times New Roman" w:cs="Times New Roman"/>
              </w:rPr>
              <w:t>Р</w:t>
            </w:r>
            <w:r w:rsidR="00D47711" w:rsidRPr="001E3F3F">
              <w:rPr>
                <w:rFonts w:ascii="Times New Roman" w:hAnsi="Times New Roman" w:cs="Times New Roman"/>
              </w:rPr>
              <w:t>ед</w:t>
            </w:r>
            <w:r w:rsidR="00EA4805">
              <w:rPr>
                <w:rFonts w:ascii="Times New Roman" w:hAnsi="Times New Roman" w:cs="Times New Roman"/>
              </w:rPr>
              <w:t>.</w:t>
            </w:r>
            <w:r w:rsidR="00D47711" w:rsidRPr="001E3F3F">
              <w:rPr>
                <w:rFonts w:ascii="Times New Roman" w:hAnsi="Times New Roman" w:cs="Times New Roman"/>
              </w:rPr>
              <w:t xml:space="preserve"> бр</w:t>
            </w:r>
            <w:r w:rsidR="00EA4805">
              <w:rPr>
                <w:rFonts w:ascii="Times New Roman" w:hAnsi="Times New Roman" w:cs="Times New Roman"/>
              </w:rPr>
              <w:t>.</w:t>
            </w:r>
            <w:r w:rsidR="00D47711" w:rsidRPr="001E3F3F">
              <w:rPr>
                <w:rFonts w:ascii="Times New Roman" w:hAnsi="Times New Roman" w:cs="Times New Roman"/>
              </w:rPr>
              <w:t xml:space="preserve"> </w:t>
            </w:r>
          </w:p>
          <w:p w:rsidR="00D47711" w:rsidRPr="001E3F3F" w:rsidRDefault="00D47711" w:rsidP="00D47711">
            <w:pPr>
              <w:spacing w:line="246" w:lineRule="auto"/>
              <w:ind w:right="-15"/>
              <w:rPr>
                <w:rFonts w:ascii="Times New Roman" w:hAnsi="Times New Roman" w:cs="Times New Roman"/>
              </w:rPr>
            </w:pPr>
            <w:r w:rsidRPr="001E3F3F">
              <w:rPr>
                <w:rFonts w:ascii="Times New Roman" w:hAnsi="Times New Roman" w:cs="Times New Roman"/>
              </w:rPr>
              <w:t>услова</w:t>
            </w:r>
          </w:p>
        </w:tc>
        <w:tc>
          <w:tcPr>
            <w:tcW w:w="6907" w:type="dxa"/>
          </w:tcPr>
          <w:p w:rsidR="00D47711" w:rsidRPr="001E3F3F" w:rsidRDefault="00D47711" w:rsidP="001E3F3F">
            <w:pPr>
              <w:spacing w:before="120" w:after="120" w:line="246" w:lineRule="auto"/>
              <w:ind w:right="-15"/>
              <w:rPr>
                <w:rFonts w:ascii="Times New Roman" w:hAnsi="Times New Roman" w:cs="Times New Roman"/>
              </w:rPr>
            </w:pPr>
            <w:r w:rsidRPr="001E3F3F">
              <w:rPr>
                <w:rFonts w:ascii="Times New Roman" w:hAnsi="Times New Roman" w:cs="Times New Roman"/>
              </w:rPr>
              <w:t>Услови и начин доказивања обавезних услова</w:t>
            </w:r>
          </w:p>
        </w:tc>
        <w:tc>
          <w:tcPr>
            <w:tcW w:w="1803" w:type="dxa"/>
            <w:gridSpan w:val="2"/>
          </w:tcPr>
          <w:p w:rsidR="00D47711" w:rsidRPr="001E3F3F" w:rsidRDefault="00D47711" w:rsidP="00EA4805">
            <w:pPr>
              <w:spacing w:line="246" w:lineRule="auto"/>
              <w:ind w:right="-15"/>
              <w:jc w:val="center"/>
              <w:rPr>
                <w:rFonts w:ascii="Times New Roman" w:hAnsi="Times New Roman" w:cs="Times New Roman"/>
              </w:rPr>
            </w:pPr>
            <w:r w:rsidRPr="001E3F3F">
              <w:rPr>
                <w:rFonts w:ascii="Times New Roman" w:hAnsi="Times New Roman" w:cs="Times New Roman"/>
              </w:rPr>
              <w:t>Доказ достављен</w:t>
            </w:r>
          </w:p>
          <w:p w:rsidR="00D47711" w:rsidRPr="00EA4805" w:rsidRDefault="00D47711" w:rsidP="00EA4805">
            <w:pPr>
              <w:spacing w:line="246" w:lineRule="auto"/>
              <w:ind w:right="-15"/>
              <w:jc w:val="center"/>
              <w:rPr>
                <w:rFonts w:ascii="Times New Roman" w:hAnsi="Times New Roman" w:cs="Times New Roman"/>
                <w:sz w:val="20"/>
                <w:szCs w:val="20"/>
              </w:rPr>
            </w:pPr>
            <w:r w:rsidRPr="00EA4805">
              <w:rPr>
                <w:rFonts w:ascii="Times New Roman" w:hAnsi="Times New Roman" w:cs="Times New Roman"/>
                <w:sz w:val="20"/>
                <w:szCs w:val="20"/>
              </w:rPr>
              <w:t>(заокружити један одговор)</w:t>
            </w:r>
          </w:p>
        </w:tc>
      </w:tr>
      <w:tr w:rsidR="00D47711" w:rsidRPr="001E3F3F" w:rsidTr="007066F8">
        <w:tc>
          <w:tcPr>
            <w:tcW w:w="908" w:type="dxa"/>
          </w:tcPr>
          <w:p w:rsidR="00D47711" w:rsidRPr="001E3F3F" w:rsidRDefault="00D47711"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r w:rsidRPr="001E3F3F">
              <w:rPr>
                <w:rFonts w:ascii="Times New Roman" w:hAnsi="Times New Roman" w:cs="Times New Roman"/>
              </w:rPr>
              <w:t>1.</w:t>
            </w:r>
          </w:p>
        </w:tc>
        <w:tc>
          <w:tcPr>
            <w:tcW w:w="6907" w:type="dxa"/>
          </w:tcPr>
          <w:p w:rsidR="001E3F3F" w:rsidRPr="001E3F3F" w:rsidRDefault="001E3F3F" w:rsidP="001E3F3F">
            <w:pPr>
              <w:spacing w:line="246" w:lineRule="auto"/>
              <w:ind w:right="-15"/>
              <w:rPr>
                <w:rFonts w:ascii="Times New Roman" w:hAnsi="Times New Roman" w:cs="Times New Roman"/>
              </w:rPr>
            </w:pPr>
            <w:r w:rsidRPr="001E3F3F">
              <w:rPr>
                <w:rFonts w:ascii="Times New Roman" w:hAnsi="Times New Roman" w:cs="Times New Roman"/>
              </w:rPr>
              <w:t xml:space="preserve">Да је понуђач регистрован код надлежног органа; </w:t>
            </w:r>
          </w:p>
          <w:p w:rsidR="00D47711" w:rsidRPr="001E3F3F" w:rsidRDefault="001E3F3F" w:rsidP="001E3F3F">
            <w:pPr>
              <w:spacing w:line="246" w:lineRule="auto"/>
              <w:ind w:right="-15"/>
              <w:rPr>
                <w:rFonts w:ascii="Times New Roman" w:hAnsi="Times New Roman" w:cs="Times New Roman"/>
              </w:rPr>
            </w:pPr>
            <w:r w:rsidRPr="001E3F3F">
              <w:rPr>
                <w:rFonts w:ascii="Times New Roman" w:hAnsi="Times New Roman" w:cs="Times New Roman"/>
              </w:rPr>
              <w:t>– Доказује се изводом из регистра Агенције за привредне регистре, односно изводом из регистра надлежног Привредног суда</w:t>
            </w:r>
          </w:p>
        </w:tc>
        <w:tc>
          <w:tcPr>
            <w:tcW w:w="990" w:type="dxa"/>
          </w:tcPr>
          <w:p w:rsidR="00D47711" w:rsidRPr="001E3F3F" w:rsidRDefault="00D47711"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r w:rsidRPr="001E3F3F">
              <w:rPr>
                <w:rFonts w:ascii="Times New Roman" w:hAnsi="Times New Roman" w:cs="Times New Roman"/>
              </w:rPr>
              <w:t>ДА</w:t>
            </w:r>
          </w:p>
        </w:tc>
        <w:tc>
          <w:tcPr>
            <w:tcW w:w="813" w:type="dxa"/>
          </w:tcPr>
          <w:p w:rsidR="001E3F3F" w:rsidRPr="001E3F3F" w:rsidRDefault="001E3F3F" w:rsidP="001E3F3F">
            <w:pPr>
              <w:spacing w:line="246" w:lineRule="auto"/>
              <w:ind w:right="-15"/>
              <w:jc w:val="center"/>
              <w:rPr>
                <w:rFonts w:ascii="Times New Roman" w:hAnsi="Times New Roman" w:cs="Times New Roman"/>
              </w:rPr>
            </w:pPr>
          </w:p>
          <w:p w:rsidR="00D47711" w:rsidRPr="001E3F3F" w:rsidRDefault="001E3F3F" w:rsidP="001E3F3F">
            <w:pPr>
              <w:spacing w:line="246" w:lineRule="auto"/>
              <w:ind w:right="-15"/>
              <w:jc w:val="center"/>
              <w:rPr>
                <w:rFonts w:ascii="Times New Roman" w:hAnsi="Times New Roman" w:cs="Times New Roman"/>
              </w:rPr>
            </w:pPr>
            <w:r w:rsidRPr="001E3F3F">
              <w:rPr>
                <w:rFonts w:ascii="Times New Roman" w:hAnsi="Times New Roman" w:cs="Times New Roman"/>
              </w:rPr>
              <w:t>НЕ</w:t>
            </w:r>
          </w:p>
        </w:tc>
      </w:tr>
      <w:tr w:rsidR="00D47711" w:rsidRPr="001E3F3F" w:rsidTr="007066F8">
        <w:tc>
          <w:tcPr>
            <w:tcW w:w="908" w:type="dxa"/>
          </w:tcPr>
          <w:p w:rsidR="00D47711" w:rsidRDefault="00D47711" w:rsidP="001E3F3F">
            <w:pPr>
              <w:spacing w:after="332" w:line="246" w:lineRule="auto"/>
              <w:ind w:right="-15"/>
              <w:jc w:val="center"/>
              <w:rPr>
                <w:rFonts w:ascii="Times New Roman" w:hAnsi="Times New Roman" w:cs="Times New Roman"/>
              </w:rPr>
            </w:pPr>
          </w:p>
          <w:p w:rsidR="00EA4805" w:rsidRDefault="00EA4805" w:rsidP="001E3F3F">
            <w:pPr>
              <w:spacing w:after="332" w:line="246" w:lineRule="auto"/>
              <w:ind w:right="-15"/>
              <w:jc w:val="center"/>
              <w:rPr>
                <w:rFonts w:ascii="Times New Roman" w:hAnsi="Times New Roman" w:cs="Times New Roman"/>
              </w:rPr>
            </w:pPr>
          </w:p>
          <w:p w:rsidR="00EA4805" w:rsidRDefault="00EA4805" w:rsidP="001E3F3F">
            <w:pPr>
              <w:spacing w:after="332" w:line="246" w:lineRule="auto"/>
              <w:ind w:right="-15"/>
              <w:jc w:val="center"/>
              <w:rPr>
                <w:rFonts w:ascii="Times New Roman" w:hAnsi="Times New Roman" w:cs="Times New Roman"/>
              </w:rPr>
            </w:pPr>
          </w:p>
          <w:p w:rsidR="00EA4805" w:rsidRDefault="00EA4805" w:rsidP="001E3F3F">
            <w:pPr>
              <w:spacing w:after="332" w:line="246" w:lineRule="auto"/>
              <w:ind w:right="-15"/>
              <w:jc w:val="center"/>
              <w:rPr>
                <w:rFonts w:ascii="Times New Roman" w:hAnsi="Times New Roman" w:cs="Times New Roman"/>
              </w:rPr>
            </w:pPr>
          </w:p>
          <w:p w:rsidR="00EA4805" w:rsidRDefault="00EA4805" w:rsidP="001E3F3F">
            <w:pPr>
              <w:spacing w:after="332" w:line="246" w:lineRule="auto"/>
              <w:ind w:right="-15"/>
              <w:jc w:val="center"/>
              <w:rPr>
                <w:rFonts w:ascii="Times New Roman" w:hAnsi="Times New Roman" w:cs="Times New Roman"/>
              </w:rPr>
            </w:pPr>
          </w:p>
          <w:p w:rsidR="00EA4805" w:rsidRDefault="00EA4805" w:rsidP="001E3F3F">
            <w:pPr>
              <w:spacing w:after="332" w:line="246" w:lineRule="auto"/>
              <w:ind w:right="-15"/>
              <w:jc w:val="center"/>
              <w:rPr>
                <w:rFonts w:ascii="Times New Roman" w:hAnsi="Times New Roman" w:cs="Times New Roman"/>
              </w:rPr>
            </w:pPr>
          </w:p>
          <w:p w:rsidR="00EA4805" w:rsidRDefault="00EA4805" w:rsidP="001E3F3F">
            <w:pPr>
              <w:spacing w:after="332" w:line="246" w:lineRule="auto"/>
              <w:ind w:right="-15"/>
              <w:jc w:val="center"/>
              <w:rPr>
                <w:rFonts w:ascii="Times New Roman" w:hAnsi="Times New Roman" w:cs="Times New Roman"/>
              </w:rPr>
            </w:pPr>
          </w:p>
          <w:p w:rsidR="00EA4805" w:rsidRPr="00EA4805" w:rsidRDefault="00EA4805" w:rsidP="00EA4805">
            <w:pPr>
              <w:spacing w:after="332" w:line="246" w:lineRule="auto"/>
              <w:ind w:right="-15"/>
              <w:jc w:val="center"/>
              <w:rPr>
                <w:rFonts w:ascii="Times New Roman" w:hAnsi="Times New Roman" w:cs="Times New Roman"/>
              </w:rPr>
            </w:pPr>
            <w:r>
              <w:rPr>
                <w:rFonts w:ascii="Times New Roman" w:hAnsi="Times New Roman" w:cs="Times New Roman"/>
              </w:rPr>
              <w:t>2.</w:t>
            </w:r>
          </w:p>
        </w:tc>
        <w:tc>
          <w:tcPr>
            <w:tcW w:w="6907" w:type="dxa"/>
          </w:tcPr>
          <w:p w:rsidR="001E3F3F" w:rsidRPr="001E3F3F" w:rsidRDefault="001E3F3F" w:rsidP="001E3F3F">
            <w:pPr>
              <w:spacing w:line="246" w:lineRule="auto"/>
              <w:ind w:right="-15"/>
              <w:rPr>
                <w:rFonts w:ascii="Times New Roman" w:hAnsi="Times New Roman" w:cs="Times New Roman"/>
              </w:rPr>
            </w:pPr>
            <w:r w:rsidRPr="001E3F3F">
              <w:rPr>
                <w:rFonts w:ascii="Times New Roman" w:hAnsi="Times New Roman" w:cs="Times New Roman"/>
              </w:rPr>
              <w:t xml:space="preserve">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1E3F3F" w:rsidRPr="001E3F3F" w:rsidRDefault="001E3F3F" w:rsidP="001E3F3F">
            <w:pPr>
              <w:spacing w:line="246" w:lineRule="auto"/>
              <w:ind w:right="-15"/>
              <w:rPr>
                <w:rFonts w:ascii="Times New Roman" w:hAnsi="Times New Roman" w:cs="Times New Roman"/>
              </w:rPr>
            </w:pPr>
            <w:r w:rsidRPr="001E3F3F">
              <w:rPr>
                <w:rFonts w:ascii="Times New Roman" w:hAnsi="Times New Roman" w:cs="Times New Roman"/>
              </w:rPr>
              <w:t xml:space="preserve">– Доказује се: </w:t>
            </w:r>
            <w:r w:rsidRPr="001E3F3F">
              <w:rPr>
                <w:rFonts w:ascii="Times New Roman" w:hAnsi="Times New Roman" w:cs="Times New Roman"/>
                <w:b/>
              </w:rPr>
              <w:t>Правна лица</w:t>
            </w:r>
            <w:r w:rsidRPr="001E3F3F">
              <w:rPr>
                <w:rFonts w:ascii="Times New Roman" w:hAnsi="Times New Roman" w:cs="Times New Roman"/>
              </w:rPr>
              <w:t>:</w:t>
            </w:r>
          </w:p>
          <w:p w:rsidR="001E3F3F" w:rsidRPr="001E3F3F" w:rsidRDefault="001E3F3F" w:rsidP="001E3F3F">
            <w:pPr>
              <w:spacing w:line="246" w:lineRule="auto"/>
              <w:ind w:right="-15"/>
              <w:rPr>
                <w:rFonts w:ascii="Times New Roman" w:hAnsi="Times New Roman" w:cs="Times New Roman"/>
              </w:rPr>
            </w:pPr>
            <w:r w:rsidRPr="001E3F3F">
              <w:rPr>
                <w:rFonts w:ascii="Times New Roman" w:hAnsi="Times New Roman" w:cs="Times New Roman"/>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1E3F3F" w:rsidRPr="001E3F3F" w:rsidRDefault="001E3F3F" w:rsidP="001E3F3F">
            <w:pPr>
              <w:spacing w:line="246" w:lineRule="auto"/>
              <w:ind w:right="-15"/>
              <w:rPr>
                <w:rFonts w:ascii="Times New Roman" w:hAnsi="Times New Roman" w:cs="Times New Roman"/>
              </w:rPr>
            </w:pPr>
            <w:r w:rsidRPr="001E3F3F">
              <w:rPr>
                <w:rFonts w:ascii="Times New Roman" w:hAnsi="Times New Roman" w:cs="Times New Roman"/>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E3F3F" w:rsidRPr="001E3F3F" w:rsidRDefault="001E3F3F" w:rsidP="001E3F3F">
            <w:pPr>
              <w:spacing w:line="246" w:lineRule="auto"/>
              <w:ind w:right="-15"/>
              <w:rPr>
                <w:rFonts w:ascii="Times New Roman" w:hAnsi="Times New Roman" w:cs="Times New Roman"/>
              </w:rPr>
            </w:pPr>
            <w:r w:rsidRPr="001E3F3F">
              <w:rPr>
                <w:rFonts w:ascii="Times New Roman" w:hAnsi="Times New Roman" w:cs="Times New Roman"/>
              </w:rPr>
              <w:t xml:space="preserve">3) Извод из казнене евиденције, односно уверење надлежне полицијске управе МУП-а,којим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E3F3F" w:rsidRPr="001E3F3F" w:rsidRDefault="001E3F3F" w:rsidP="001E3F3F">
            <w:pPr>
              <w:spacing w:line="246" w:lineRule="auto"/>
              <w:ind w:right="-15"/>
              <w:rPr>
                <w:rFonts w:ascii="Times New Roman" w:hAnsi="Times New Roman" w:cs="Times New Roman"/>
              </w:rPr>
            </w:pPr>
            <w:r w:rsidRPr="001E3F3F">
              <w:rPr>
                <w:rFonts w:ascii="Times New Roman" w:hAnsi="Times New Roman" w:cs="Times New Roman"/>
                <w:b/>
              </w:rPr>
              <w:t>Предузетници и физичка лица</w:t>
            </w:r>
            <w:r w:rsidRPr="001E3F3F">
              <w:rPr>
                <w:rFonts w:ascii="Times New Roman" w:hAnsi="Times New Roman" w:cs="Times New Roman"/>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средине,кривично дело примања или давања мита, кривично дело преваре (захтев се може поднети према месту рођења или према месту пребивалишта). </w:t>
            </w:r>
          </w:p>
          <w:p w:rsidR="00D47711" w:rsidRPr="001E3F3F" w:rsidRDefault="001E3F3F" w:rsidP="001E3F3F">
            <w:pPr>
              <w:spacing w:line="246" w:lineRule="auto"/>
              <w:ind w:right="-15"/>
              <w:rPr>
                <w:rFonts w:ascii="Times New Roman" w:hAnsi="Times New Roman" w:cs="Times New Roman"/>
              </w:rPr>
            </w:pPr>
            <w:r w:rsidRPr="001E3F3F">
              <w:rPr>
                <w:rFonts w:ascii="Times New Roman" w:hAnsi="Times New Roman" w:cs="Times New Roman"/>
              </w:rPr>
              <w:t>Доказ не може бити старији од два месеца пре отварања понуда</w:t>
            </w:r>
          </w:p>
        </w:tc>
        <w:tc>
          <w:tcPr>
            <w:tcW w:w="990" w:type="dxa"/>
          </w:tcPr>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D47711" w:rsidRPr="001E3F3F" w:rsidRDefault="001E3F3F" w:rsidP="001E3F3F">
            <w:pPr>
              <w:spacing w:line="246" w:lineRule="auto"/>
              <w:ind w:right="-15"/>
              <w:jc w:val="center"/>
              <w:rPr>
                <w:rFonts w:ascii="Times New Roman" w:hAnsi="Times New Roman" w:cs="Times New Roman"/>
              </w:rPr>
            </w:pPr>
            <w:r w:rsidRPr="001E3F3F">
              <w:rPr>
                <w:rFonts w:ascii="Times New Roman" w:hAnsi="Times New Roman" w:cs="Times New Roman"/>
              </w:rPr>
              <w:t>ДА</w:t>
            </w:r>
          </w:p>
        </w:tc>
        <w:tc>
          <w:tcPr>
            <w:tcW w:w="813" w:type="dxa"/>
          </w:tcPr>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1E3F3F" w:rsidRPr="001E3F3F" w:rsidRDefault="001E3F3F" w:rsidP="001E3F3F">
            <w:pPr>
              <w:spacing w:line="246" w:lineRule="auto"/>
              <w:ind w:right="-15"/>
              <w:jc w:val="center"/>
              <w:rPr>
                <w:rFonts w:ascii="Times New Roman" w:hAnsi="Times New Roman" w:cs="Times New Roman"/>
              </w:rPr>
            </w:pPr>
          </w:p>
          <w:p w:rsidR="00D47711" w:rsidRPr="001E3F3F" w:rsidRDefault="001E3F3F" w:rsidP="001E3F3F">
            <w:pPr>
              <w:spacing w:line="246" w:lineRule="auto"/>
              <w:ind w:right="-15"/>
              <w:jc w:val="center"/>
              <w:rPr>
                <w:rFonts w:ascii="Times New Roman" w:hAnsi="Times New Roman" w:cs="Times New Roman"/>
              </w:rPr>
            </w:pPr>
            <w:r w:rsidRPr="001E3F3F">
              <w:rPr>
                <w:rFonts w:ascii="Times New Roman" w:hAnsi="Times New Roman" w:cs="Times New Roman"/>
              </w:rPr>
              <w:t>НЕ</w:t>
            </w:r>
          </w:p>
        </w:tc>
      </w:tr>
      <w:tr w:rsidR="00D47711" w:rsidRPr="001E3F3F" w:rsidTr="007066F8">
        <w:tc>
          <w:tcPr>
            <w:tcW w:w="908" w:type="dxa"/>
          </w:tcPr>
          <w:p w:rsidR="00EA4805" w:rsidRDefault="00EA4805" w:rsidP="001E3F3F">
            <w:pPr>
              <w:spacing w:after="332" w:line="246" w:lineRule="auto"/>
              <w:ind w:right="-15"/>
              <w:jc w:val="center"/>
              <w:rPr>
                <w:rFonts w:ascii="Times New Roman" w:hAnsi="Times New Roman" w:cs="Times New Roman"/>
              </w:rPr>
            </w:pPr>
          </w:p>
          <w:p w:rsidR="00EA4805" w:rsidRDefault="00EA4805" w:rsidP="001E3F3F">
            <w:pPr>
              <w:spacing w:after="332" w:line="246" w:lineRule="auto"/>
              <w:ind w:right="-15"/>
              <w:jc w:val="center"/>
              <w:rPr>
                <w:rFonts w:ascii="Times New Roman" w:hAnsi="Times New Roman" w:cs="Times New Roman"/>
              </w:rPr>
            </w:pPr>
          </w:p>
          <w:p w:rsidR="00EA4805" w:rsidRDefault="00EA4805" w:rsidP="001E3F3F">
            <w:pPr>
              <w:spacing w:after="332" w:line="246" w:lineRule="auto"/>
              <w:ind w:right="-15"/>
              <w:jc w:val="center"/>
              <w:rPr>
                <w:rFonts w:ascii="Times New Roman" w:hAnsi="Times New Roman" w:cs="Times New Roman"/>
              </w:rPr>
            </w:pPr>
          </w:p>
          <w:p w:rsidR="00EA4805" w:rsidRDefault="00EA4805" w:rsidP="001E3F3F">
            <w:pPr>
              <w:spacing w:after="332" w:line="246" w:lineRule="auto"/>
              <w:ind w:right="-15"/>
              <w:jc w:val="center"/>
              <w:rPr>
                <w:rFonts w:ascii="Times New Roman" w:hAnsi="Times New Roman" w:cs="Times New Roman"/>
              </w:rPr>
            </w:pPr>
          </w:p>
          <w:p w:rsidR="00D47711" w:rsidRPr="00EA4805" w:rsidRDefault="00EA4805" w:rsidP="001E3F3F">
            <w:pPr>
              <w:spacing w:after="332" w:line="246" w:lineRule="auto"/>
              <w:ind w:right="-15"/>
              <w:jc w:val="center"/>
              <w:rPr>
                <w:rFonts w:ascii="Times New Roman" w:hAnsi="Times New Roman" w:cs="Times New Roman"/>
              </w:rPr>
            </w:pPr>
            <w:r>
              <w:rPr>
                <w:rFonts w:ascii="Times New Roman" w:hAnsi="Times New Roman" w:cs="Times New Roman"/>
              </w:rPr>
              <w:t>3.</w:t>
            </w:r>
          </w:p>
        </w:tc>
        <w:tc>
          <w:tcPr>
            <w:tcW w:w="6907" w:type="dxa"/>
          </w:tcPr>
          <w:p w:rsidR="00EA4805" w:rsidRPr="00EA4805" w:rsidRDefault="00EA4805" w:rsidP="00EA4805">
            <w:pPr>
              <w:spacing w:line="246" w:lineRule="auto"/>
              <w:ind w:right="-15"/>
              <w:rPr>
                <w:rFonts w:ascii="Times New Roman" w:hAnsi="Times New Roman" w:cs="Times New Roman"/>
              </w:rPr>
            </w:pPr>
            <w:r w:rsidRPr="00EA4805">
              <w:rPr>
                <w:rFonts w:ascii="Times New Roman" w:hAnsi="Times New Roman" w:cs="Times New Roman"/>
              </w:rPr>
              <w:lastRenderedPageBreak/>
              <w:t xml:space="preserve">Да понуђачу није изречена мера забране обављања делатности; </w:t>
            </w:r>
          </w:p>
          <w:p w:rsidR="00EA4805" w:rsidRDefault="00EA4805" w:rsidP="00EA4805">
            <w:pPr>
              <w:spacing w:line="246" w:lineRule="auto"/>
              <w:ind w:right="-15"/>
              <w:rPr>
                <w:rFonts w:ascii="Times New Roman" w:hAnsi="Times New Roman" w:cs="Times New Roman"/>
              </w:rPr>
            </w:pPr>
            <w:r w:rsidRPr="00EA4805">
              <w:rPr>
                <w:rFonts w:ascii="Times New Roman" w:hAnsi="Times New Roman" w:cs="Times New Roman"/>
              </w:rPr>
              <w:t xml:space="preserve">– Доказује се: </w:t>
            </w:r>
            <w:r w:rsidRPr="00EA4805">
              <w:rPr>
                <w:rFonts w:ascii="Times New Roman" w:hAnsi="Times New Roman" w:cs="Times New Roman"/>
                <w:b/>
              </w:rPr>
              <w:t>Правна лица</w:t>
            </w:r>
            <w:r w:rsidRPr="00EA4805">
              <w:rPr>
                <w:rFonts w:ascii="Times New Roman" w:hAnsi="Times New Roman" w:cs="Times New Roman"/>
              </w:rPr>
              <w:t>:</w:t>
            </w:r>
          </w:p>
          <w:p w:rsidR="00C42586" w:rsidRDefault="00EA4805" w:rsidP="00EA4805">
            <w:pPr>
              <w:spacing w:line="246" w:lineRule="auto"/>
              <w:ind w:right="-15"/>
              <w:rPr>
                <w:rFonts w:ascii="Times New Roman" w:hAnsi="Times New Roman" w:cs="Times New Roman"/>
              </w:rPr>
            </w:pPr>
            <w:r w:rsidRPr="00EA4805">
              <w:rPr>
                <w:rFonts w:ascii="Times New Roman" w:hAnsi="Times New Roman" w:cs="Times New Roman"/>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p>
          <w:p w:rsidR="00EA4805" w:rsidRDefault="00EA4805" w:rsidP="00EA4805">
            <w:pPr>
              <w:spacing w:line="246" w:lineRule="auto"/>
              <w:ind w:right="-15"/>
              <w:rPr>
                <w:rFonts w:ascii="Times New Roman" w:hAnsi="Times New Roman" w:cs="Times New Roman"/>
              </w:rPr>
            </w:pPr>
            <w:r w:rsidRPr="00EA4805">
              <w:rPr>
                <w:rFonts w:ascii="Times New Roman" w:hAnsi="Times New Roman" w:cs="Times New Roman"/>
                <w:b/>
              </w:rPr>
              <w:t>Предузетници:</w:t>
            </w:r>
            <w:r w:rsidRPr="00EA4805">
              <w:rPr>
                <w:rFonts w:ascii="Times New Roman" w:hAnsi="Times New Roman" w:cs="Times New Roman"/>
              </w:rPr>
              <w:t xml:space="preserve"> Потврда прекршајног суда да му није изречена мера </w:t>
            </w:r>
            <w:r w:rsidRPr="00EA4805">
              <w:rPr>
                <w:rFonts w:ascii="Times New Roman" w:hAnsi="Times New Roman" w:cs="Times New Roman"/>
              </w:rPr>
              <w:lastRenderedPageBreak/>
              <w:t>забране обављања делатности, или потврда Агенције за привредне регистре да код тог</w:t>
            </w:r>
            <w:r>
              <w:rPr>
                <w:rFonts w:ascii="Times New Roman" w:hAnsi="Times New Roman" w:cs="Times New Roman"/>
              </w:rPr>
              <w:t xml:space="preserve"> </w:t>
            </w:r>
            <w:r w:rsidRPr="00EA4805">
              <w:rPr>
                <w:rFonts w:ascii="Times New Roman" w:hAnsi="Times New Roman" w:cs="Times New Roman"/>
              </w:rPr>
              <w:t xml:space="preserve">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p>
          <w:p w:rsidR="00EA4805" w:rsidRPr="00EA4805" w:rsidRDefault="00EA4805" w:rsidP="00EA4805">
            <w:pPr>
              <w:spacing w:line="246" w:lineRule="auto"/>
              <w:ind w:right="-15"/>
              <w:rPr>
                <w:rFonts w:ascii="Times New Roman" w:hAnsi="Times New Roman" w:cs="Times New Roman"/>
              </w:rPr>
            </w:pPr>
            <w:r w:rsidRPr="00EA4805">
              <w:rPr>
                <w:rFonts w:ascii="Times New Roman" w:hAnsi="Times New Roman" w:cs="Times New Roman"/>
                <w:b/>
              </w:rPr>
              <w:t>Физичка лица</w:t>
            </w:r>
            <w:r w:rsidRPr="00EA4805">
              <w:rPr>
                <w:rFonts w:ascii="Times New Roman" w:hAnsi="Times New Roman" w:cs="Times New Roman"/>
              </w:rPr>
              <w:t>:</w:t>
            </w:r>
            <w:r>
              <w:t xml:space="preserve"> </w:t>
            </w:r>
            <w:r w:rsidRPr="00EA4805">
              <w:rPr>
                <w:rFonts w:ascii="Times New Roman" w:hAnsi="Times New Roman" w:cs="Times New Roman"/>
              </w:rPr>
              <w:t xml:space="preserve">Потврда прекршајног суда да му није изречена мера забране обављања одређених послова. </w:t>
            </w:r>
          </w:p>
          <w:p w:rsidR="00EA4805" w:rsidRPr="00EA4805" w:rsidRDefault="00EA4805" w:rsidP="00EA4805">
            <w:pPr>
              <w:spacing w:line="246" w:lineRule="auto"/>
              <w:ind w:right="-15"/>
              <w:rPr>
                <w:rFonts w:ascii="Times New Roman" w:hAnsi="Times New Roman" w:cs="Times New Roman"/>
              </w:rPr>
            </w:pPr>
            <w:r w:rsidRPr="00EA4805">
              <w:rPr>
                <w:rFonts w:ascii="Times New Roman" w:hAnsi="Times New Roman" w:cs="Times New Roman"/>
              </w:rPr>
              <w:t xml:space="preserve">Доказ мора бити издат након објављивања позива за подношење </w:t>
            </w:r>
          </w:p>
          <w:p w:rsidR="00D47711" w:rsidRPr="001E3F3F" w:rsidRDefault="00EA4805" w:rsidP="00EA4805">
            <w:pPr>
              <w:spacing w:line="246" w:lineRule="auto"/>
              <w:ind w:right="-15"/>
              <w:rPr>
                <w:rFonts w:ascii="Times New Roman" w:hAnsi="Times New Roman" w:cs="Times New Roman"/>
              </w:rPr>
            </w:pPr>
            <w:r w:rsidRPr="00EA4805">
              <w:rPr>
                <w:rFonts w:ascii="Times New Roman" w:hAnsi="Times New Roman" w:cs="Times New Roman"/>
              </w:rPr>
              <w:t>понуда</w:t>
            </w:r>
          </w:p>
        </w:tc>
        <w:tc>
          <w:tcPr>
            <w:tcW w:w="990" w:type="dxa"/>
          </w:tcPr>
          <w:p w:rsidR="00EA4805" w:rsidRDefault="00EA4805" w:rsidP="001E3F3F">
            <w:pPr>
              <w:spacing w:line="246" w:lineRule="auto"/>
              <w:ind w:right="-15"/>
              <w:jc w:val="center"/>
              <w:rPr>
                <w:rFonts w:ascii="Times New Roman" w:hAnsi="Times New Roman" w:cs="Times New Roman"/>
              </w:rPr>
            </w:pPr>
          </w:p>
          <w:p w:rsidR="00EA4805" w:rsidRDefault="00EA4805" w:rsidP="001E3F3F">
            <w:pPr>
              <w:spacing w:line="246" w:lineRule="auto"/>
              <w:ind w:right="-15"/>
              <w:jc w:val="center"/>
              <w:rPr>
                <w:rFonts w:ascii="Times New Roman" w:hAnsi="Times New Roman" w:cs="Times New Roman"/>
              </w:rPr>
            </w:pPr>
          </w:p>
          <w:p w:rsidR="00EA4805" w:rsidRDefault="00EA4805" w:rsidP="001E3F3F">
            <w:pPr>
              <w:spacing w:line="246" w:lineRule="auto"/>
              <w:ind w:right="-15"/>
              <w:jc w:val="center"/>
              <w:rPr>
                <w:rFonts w:ascii="Times New Roman" w:hAnsi="Times New Roman" w:cs="Times New Roman"/>
              </w:rPr>
            </w:pPr>
          </w:p>
          <w:p w:rsidR="00EA4805" w:rsidRDefault="00EA4805" w:rsidP="001E3F3F">
            <w:pPr>
              <w:spacing w:line="246" w:lineRule="auto"/>
              <w:ind w:right="-15"/>
              <w:jc w:val="center"/>
              <w:rPr>
                <w:rFonts w:ascii="Times New Roman" w:hAnsi="Times New Roman" w:cs="Times New Roman"/>
              </w:rPr>
            </w:pPr>
          </w:p>
          <w:p w:rsidR="00EA4805" w:rsidRDefault="00EA4805" w:rsidP="001E3F3F">
            <w:pPr>
              <w:spacing w:line="246" w:lineRule="auto"/>
              <w:ind w:right="-15"/>
              <w:jc w:val="center"/>
              <w:rPr>
                <w:rFonts w:ascii="Times New Roman" w:hAnsi="Times New Roman" w:cs="Times New Roman"/>
              </w:rPr>
            </w:pPr>
          </w:p>
          <w:p w:rsidR="00EA4805" w:rsidRDefault="00EA4805" w:rsidP="001E3F3F">
            <w:pPr>
              <w:spacing w:line="246" w:lineRule="auto"/>
              <w:ind w:right="-15"/>
              <w:jc w:val="center"/>
              <w:rPr>
                <w:rFonts w:ascii="Times New Roman" w:hAnsi="Times New Roman" w:cs="Times New Roman"/>
              </w:rPr>
            </w:pPr>
          </w:p>
          <w:p w:rsidR="00EA4805" w:rsidRDefault="00EA4805" w:rsidP="001E3F3F">
            <w:pPr>
              <w:spacing w:line="246" w:lineRule="auto"/>
              <w:ind w:right="-15"/>
              <w:jc w:val="center"/>
              <w:rPr>
                <w:rFonts w:ascii="Times New Roman" w:hAnsi="Times New Roman" w:cs="Times New Roman"/>
              </w:rPr>
            </w:pPr>
          </w:p>
          <w:p w:rsidR="00EA4805" w:rsidRDefault="00EA4805" w:rsidP="001E3F3F">
            <w:pPr>
              <w:spacing w:line="246" w:lineRule="auto"/>
              <w:ind w:right="-15"/>
              <w:jc w:val="center"/>
              <w:rPr>
                <w:rFonts w:ascii="Times New Roman" w:hAnsi="Times New Roman" w:cs="Times New Roman"/>
              </w:rPr>
            </w:pPr>
          </w:p>
          <w:p w:rsidR="00EA4805" w:rsidRDefault="00EA4805" w:rsidP="001E3F3F">
            <w:pPr>
              <w:spacing w:line="246" w:lineRule="auto"/>
              <w:ind w:right="-15"/>
              <w:jc w:val="center"/>
              <w:rPr>
                <w:rFonts w:ascii="Times New Roman" w:hAnsi="Times New Roman" w:cs="Times New Roman"/>
              </w:rPr>
            </w:pPr>
          </w:p>
          <w:p w:rsidR="00D47711" w:rsidRPr="001E3F3F" w:rsidRDefault="001E3F3F" w:rsidP="001E3F3F">
            <w:pPr>
              <w:spacing w:line="246" w:lineRule="auto"/>
              <w:ind w:right="-15"/>
              <w:jc w:val="center"/>
              <w:rPr>
                <w:rFonts w:ascii="Times New Roman" w:hAnsi="Times New Roman" w:cs="Times New Roman"/>
              </w:rPr>
            </w:pPr>
            <w:r w:rsidRPr="001E3F3F">
              <w:rPr>
                <w:rFonts w:ascii="Times New Roman" w:hAnsi="Times New Roman" w:cs="Times New Roman"/>
              </w:rPr>
              <w:t>ДА</w:t>
            </w:r>
          </w:p>
        </w:tc>
        <w:tc>
          <w:tcPr>
            <w:tcW w:w="813" w:type="dxa"/>
          </w:tcPr>
          <w:p w:rsidR="00EA4805" w:rsidRDefault="00EA4805" w:rsidP="001E3F3F">
            <w:pPr>
              <w:spacing w:line="246" w:lineRule="auto"/>
              <w:ind w:right="-15"/>
              <w:jc w:val="center"/>
              <w:rPr>
                <w:rFonts w:ascii="Times New Roman" w:hAnsi="Times New Roman" w:cs="Times New Roman"/>
              </w:rPr>
            </w:pPr>
          </w:p>
          <w:p w:rsidR="00EA4805" w:rsidRDefault="00EA4805" w:rsidP="001E3F3F">
            <w:pPr>
              <w:spacing w:line="246" w:lineRule="auto"/>
              <w:ind w:right="-15"/>
              <w:jc w:val="center"/>
              <w:rPr>
                <w:rFonts w:ascii="Times New Roman" w:hAnsi="Times New Roman" w:cs="Times New Roman"/>
              </w:rPr>
            </w:pPr>
          </w:p>
          <w:p w:rsidR="00EA4805" w:rsidRDefault="00EA4805" w:rsidP="001E3F3F">
            <w:pPr>
              <w:spacing w:line="246" w:lineRule="auto"/>
              <w:ind w:right="-15"/>
              <w:jc w:val="center"/>
              <w:rPr>
                <w:rFonts w:ascii="Times New Roman" w:hAnsi="Times New Roman" w:cs="Times New Roman"/>
              </w:rPr>
            </w:pPr>
          </w:p>
          <w:p w:rsidR="00EA4805" w:rsidRDefault="00EA4805" w:rsidP="001E3F3F">
            <w:pPr>
              <w:spacing w:line="246" w:lineRule="auto"/>
              <w:ind w:right="-15"/>
              <w:jc w:val="center"/>
              <w:rPr>
                <w:rFonts w:ascii="Times New Roman" w:hAnsi="Times New Roman" w:cs="Times New Roman"/>
              </w:rPr>
            </w:pPr>
          </w:p>
          <w:p w:rsidR="00EA4805" w:rsidRDefault="00EA4805" w:rsidP="001E3F3F">
            <w:pPr>
              <w:spacing w:line="246" w:lineRule="auto"/>
              <w:ind w:right="-15"/>
              <w:jc w:val="center"/>
              <w:rPr>
                <w:rFonts w:ascii="Times New Roman" w:hAnsi="Times New Roman" w:cs="Times New Roman"/>
              </w:rPr>
            </w:pPr>
          </w:p>
          <w:p w:rsidR="00EA4805" w:rsidRDefault="00EA4805" w:rsidP="001E3F3F">
            <w:pPr>
              <w:spacing w:line="246" w:lineRule="auto"/>
              <w:ind w:right="-15"/>
              <w:jc w:val="center"/>
              <w:rPr>
                <w:rFonts w:ascii="Times New Roman" w:hAnsi="Times New Roman" w:cs="Times New Roman"/>
              </w:rPr>
            </w:pPr>
          </w:p>
          <w:p w:rsidR="00EA4805" w:rsidRDefault="00EA4805" w:rsidP="001E3F3F">
            <w:pPr>
              <w:spacing w:line="246" w:lineRule="auto"/>
              <w:ind w:right="-15"/>
              <w:jc w:val="center"/>
              <w:rPr>
                <w:rFonts w:ascii="Times New Roman" w:hAnsi="Times New Roman" w:cs="Times New Roman"/>
              </w:rPr>
            </w:pPr>
          </w:p>
          <w:p w:rsidR="00EA4805" w:rsidRDefault="00EA4805" w:rsidP="001E3F3F">
            <w:pPr>
              <w:spacing w:line="246" w:lineRule="auto"/>
              <w:ind w:right="-15"/>
              <w:jc w:val="center"/>
              <w:rPr>
                <w:rFonts w:ascii="Times New Roman" w:hAnsi="Times New Roman" w:cs="Times New Roman"/>
              </w:rPr>
            </w:pPr>
          </w:p>
          <w:p w:rsidR="00EA4805" w:rsidRDefault="00EA4805" w:rsidP="001E3F3F">
            <w:pPr>
              <w:spacing w:line="246" w:lineRule="auto"/>
              <w:ind w:right="-15"/>
              <w:jc w:val="center"/>
              <w:rPr>
                <w:rFonts w:ascii="Times New Roman" w:hAnsi="Times New Roman" w:cs="Times New Roman"/>
              </w:rPr>
            </w:pPr>
          </w:p>
          <w:p w:rsidR="00D47711" w:rsidRPr="001E3F3F" w:rsidRDefault="001E3F3F" w:rsidP="001E3F3F">
            <w:pPr>
              <w:spacing w:line="246" w:lineRule="auto"/>
              <w:ind w:right="-15"/>
              <w:jc w:val="center"/>
              <w:rPr>
                <w:rFonts w:ascii="Times New Roman" w:hAnsi="Times New Roman" w:cs="Times New Roman"/>
              </w:rPr>
            </w:pPr>
            <w:r w:rsidRPr="001E3F3F">
              <w:rPr>
                <w:rFonts w:ascii="Times New Roman" w:hAnsi="Times New Roman" w:cs="Times New Roman"/>
              </w:rPr>
              <w:t>НЕ</w:t>
            </w:r>
          </w:p>
        </w:tc>
      </w:tr>
      <w:tr w:rsidR="00D47711" w:rsidRPr="001E3F3F" w:rsidTr="007066F8">
        <w:tc>
          <w:tcPr>
            <w:tcW w:w="908" w:type="dxa"/>
          </w:tcPr>
          <w:p w:rsidR="00EA4805" w:rsidRDefault="00EA4805" w:rsidP="001E3F3F">
            <w:pPr>
              <w:spacing w:after="332" w:line="246" w:lineRule="auto"/>
              <w:ind w:right="-15"/>
              <w:jc w:val="center"/>
              <w:rPr>
                <w:rFonts w:ascii="Times New Roman" w:hAnsi="Times New Roman" w:cs="Times New Roman"/>
              </w:rPr>
            </w:pPr>
          </w:p>
          <w:p w:rsidR="00D47711" w:rsidRPr="00EA4805" w:rsidRDefault="00EA4805" w:rsidP="001E3F3F">
            <w:pPr>
              <w:spacing w:after="332" w:line="246" w:lineRule="auto"/>
              <w:ind w:right="-15"/>
              <w:jc w:val="center"/>
              <w:rPr>
                <w:rFonts w:ascii="Times New Roman" w:hAnsi="Times New Roman" w:cs="Times New Roman"/>
              </w:rPr>
            </w:pPr>
            <w:r>
              <w:rPr>
                <w:rFonts w:ascii="Times New Roman" w:hAnsi="Times New Roman" w:cs="Times New Roman"/>
              </w:rPr>
              <w:t>4.</w:t>
            </w:r>
          </w:p>
        </w:tc>
        <w:tc>
          <w:tcPr>
            <w:tcW w:w="6907" w:type="dxa"/>
          </w:tcPr>
          <w:p w:rsidR="00EA4805" w:rsidRPr="00EA4805" w:rsidRDefault="00EA4805" w:rsidP="00EA4805">
            <w:pPr>
              <w:spacing w:line="246" w:lineRule="auto"/>
              <w:ind w:right="-15"/>
              <w:rPr>
                <w:rFonts w:ascii="Times New Roman" w:hAnsi="Times New Roman" w:cs="Times New Roman"/>
              </w:rPr>
            </w:pPr>
            <w:r w:rsidRPr="00EA4805">
              <w:rPr>
                <w:rFonts w:ascii="Times New Roman" w:hAnsi="Times New Roman" w:cs="Times New Roman"/>
              </w:rPr>
              <w:t xml:space="preserve">Да је понуђач измирио доспеле порезе и доприносе; </w:t>
            </w:r>
          </w:p>
          <w:p w:rsidR="00EA4805" w:rsidRPr="00EA4805" w:rsidRDefault="00EA4805" w:rsidP="00EA4805">
            <w:pPr>
              <w:spacing w:line="246" w:lineRule="auto"/>
              <w:ind w:right="-15"/>
              <w:rPr>
                <w:rFonts w:ascii="Times New Roman" w:hAnsi="Times New Roman" w:cs="Times New Roman"/>
              </w:rPr>
            </w:pPr>
            <w:r w:rsidRPr="00EA4805">
              <w:rPr>
                <w:rFonts w:ascii="Times New Roman" w:hAnsi="Times New Roman" w:cs="Times New Roman"/>
              </w:rPr>
              <w:t>– Доказује се уверењем Пореске управе Министарства финансија и</w:t>
            </w:r>
            <w:r>
              <w:rPr>
                <w:rFonts w:ascii="Times New Roman" w:hAnsi="Times New Roman" w:cs="Times New Roman"/>
              </w:rPr>
              <w:t xml:space="preserve"> </w:t>
            </w:r>
            <w:r w:rsidRPr="00EA4805">
              <w:rPr>
                <w:rFonts w:ascii="Times New Roman" w:hAnsi="Times New Roman" w:cs="Times New Roman"/>
              </w:rPr>
              <w:t xml:space="preserve">привреде да је измирио доспеле порезе и доприносе и уверење </w:t>
            </w:r>
          </w:p>
          <w:p w:rsidR="00EA4805" w:rsidRPr="00EA4805" w:rsidRDefault="00EA4805" w:rsidP="00EA4805">
            <w:pPr>
              <w:spacing w:line="246" w:lineRule="auto"/>
              <w:ind w:right="-15"/>
              <w:rPr>
                <w:rFonts w:ascii="Times New Roman" w:hAnsi="Times New Roman" w:cs="Times New Roman"/>
              </w:rPr>
            </w:pPr>
            <w:r w:rsidRPr="00EA4805">
              <w:rPr>
                <w:rFonts w:ascii="Times New Roman" w:hAnsi="Times New Roman" w:cs="Times New Roman"/>
              </w:rPr>
              <w:t xml:space="preserve">надлежне управе локалне самоуправе да је измирио обавезе по </w:t>
            </w:r>
          </w:p>
          <w:p w:rsidR="00EA4805" w:rsidRPr="00EA4805" w:rsidRDefault="00EA4805" w:rsidP="00EA4805">
            <w:pPr>
              <w:spacing w:line="246" w:lineRule="auto"/>
              <w:ind w:right="-15"/>
              <w:rPr>
                <w:rFonts w:ascii="Times New Roman" w:hAnsi="Times New Roman" w:cs="Times New Roman"/>
              </w:rPr>
            </w:pPr>
            <w:r w:rsidRPr="00EA4805">
              <w:rPr>
                <w:rFonts w:ascii="Times New Roman" w:hAnsi="Times New Roman" w:cs="Times New Roman"/>
              </w:rPr>
              <w:t>основу изворних локалних јавних прихода или потврду Агенције за</w:t>
            </w:r>
            <w:r>
              <w:rPr>
                <w:rFonts w:ascii="Times New Roman" w:hAnsi="Times New Roman" w:cs="Times New Roman"/>
              </w:rPr>
              <w:t xml:space="preserve"> </w:t>
            </w:r>
            <w:r w:rsidRPr="00EA4805">
              <w:rPr>
                <w:rFonts w:ascii="Times New Roman" w:hAnsi="Times New Roman" w:cs="Times New Roman"/>
              </w:rPr>
              <w:t xml:space="preserve">приватизацију да се понуђач налази у поступку приватизације. </w:t>
            </w:r>
          </w:p>
          <w:p w:rsidR="00D47711" w:rsidRPr="001E3F3F" w:rsidRDefault="00EA4805" w:rsidP="00EA4805">
            <w:pPr>
              <w:spacing w:line="246" w:lineRule="auto"/>
              <w:ind w:right="-15"/>
              <w:rPr>
                <w:rFonts w:ascii="Times New Roman" w:hAnsi="Times New Roman" w:cs="Times New Roman"/>
              </w:rPr>
            </w:pPr>
            <w:r w:rsidRPr="00EA4805">
              <w:rPr>
                <w:rFonts w:ascii="Times New Roman" w:hAnsi="Times New Roman" w:cs="Times New Roman"/>
              </w:rPr>
              <w:t>Доказ не може бити старији од два месеца пре отварања понуда</w:t>
            </w:r>
          </w:p>
        </w:tc>
        <w:tc>
          <w:tcPr>
            <w:tcW w:w="990" w:type="dxa"/>
          </w:tcPr>
          <w:p w:rsidR="00EA4805" w:rsidRDefault="00EA4805" w:rsidP="001E3F3F">
            <w:pPr>
              <w:spacing w:line="246" w:lineRule="auto"/>
              <w:ind w:right="-15"/>
              <w:jc w:val="center"/>
              <w:rPr>
                <w:rFonts w:ascii="Times New Roman" w:hAnsi="Times New Roman" w:cs="Times New Roman"/>
              </w:rPr>
            </w:pPr>
          </w:p>
          <w:p w:rsidR="00EA4805" w:rsidRDefault="00EA4805" w:rsidP="001E3F3F">
            <w:pPr>
              <w:spacing w:line="246" w:lineRule="auto"/>
              <w:ind w:right="-15"/>
              <w:jc w:val="center"/>
              <w:rPr>
                <w:rFonts w:ascii="Times New Roman" w:hAnsi="Times New Roman" w:cs="Times New Roman"/>
              </w:rPr>
            </w:pPr>
          </w:p>
          <w:p w:rsidR="00D47711" w:rsidRPr="001E3F3F" w:rsidRDefault="001E3F3F" w:rsidP="001E3F3F">
            <w:pPr>
              <w:spacing w:line="246" w:lineRule="auto"/>
              <w:ind w:right="-15"/>
              <w:jc w:val="center"/>
              <w:rPr>
                <w:rFonts w:ascii="Times New Roman" w:hAnsi="Times New Roman" w:cs="Times New Roman"/>
              </w:rPr>
            </w:pPr>
            <w:r w:rsidRPr="001E3F3F">
              <w:rPr>
                <w:rFonts w:ascii="Times New Roman" w:hAnsi="Times New Roman" w:cs="Times New Roman"/>
              </w:rPr>
              <w:t>ДА</w:t>
            </w:r>
          </w:p>
        </w:tc>
        <w:tc>
          <w:tcPr>
            <w:tcW w:w="813" w:type="dxa"/>
          </w:tcPr>
          <w:p w:rsidR="00EA4805" w:rsidRDefault="00EA4805" w:rsidP="001E3F3F">
            <w:pPr>
              <w:spacing w:line="246" w:lineRule="auto"/>
              <w:ind w:right="-15"/>
              <w:jc w:val="center"/>
              <w:rPr>
                <w:rFonts w:ascii="Times New Roman" w:hAnsi="Times New Roman" w:cs="Times New Roman"/>
              </w:rPr>
            </w:pPr>
          </w:p>
          <w:p w:rsidR="00EA4805" w:rsidRDefault="00EA4805" w:rsidP="001E3F3F">
            <w:pPr>
              <w:spacing w:line="246" w:lineRule="auto"/>
              <w:ind w:right="-15"/>
              <w:jc w:val="center"/>
              <w:rPr>
                <w:rFonts w:ascii="Times New Roman" w:hAnsi="Times New Roman" w:cs="Times New Roman"/>
              </w:rPr>
            </w:pPr>
          </w:p>
          <w:p w:rsidR="00D47711" w:rsidRPr="001E3F3F" w:rsidRDefault="001E3F3F" w:rsidP="001E3F3F">
            <w:pPr>
              <w:spacing w:line="246" w:lineRule="auto"/>
              <w:ind w:right="-15"/>
              <w:jc w:val="center"/>
              <w:rPr>
                <w:rFonts w:ascii="Times New Roman" w:hAnsi="Times New Roman" w:cs="Times New Roman"/>
              </w:rPr>
            </w:pPr>
            <w:r w:rsidRPr="001E3F3F">
              <w:rPr>
                <w:rFonts w:ascii="Times New Roman" w:hAnsi="Times New Roman" w:cs="Times New Roman"/>
              </w:rPr>
              <w:t>НЕ</w:t>
            </w:r>
          </w:p>
        </w:tc>
      </w:tr>
      <w:tr w:rsidR="00D47711" w:rsidRPr="001E3F3F" w:rsidTr="007066F8">
        <w:tc>
          <w:tcPr>
            <w:tcW w:w="908" w:type="dxa"/>
          </w:tcPr>
          <w:p w:rsidR="00D47711" w:rsidRDefault="00D47711" w:rsidP="001E3F3F">
            <w:pPr>
              <w:spacing w:after="332" w:line="246" w:lineRule="auto"/>
              <w:ind w:right="-15"/>
              <w:jc w:val="center"/>
              <w:rPr>
                <w:rFonts w:ascii="Times New Roman" w:hAnsi="Times New Roman" w:cs="Times New Roman"/>
              </w:rPr>
            </w:pPr>
          </w:p>
          <w:p w:rsidR="00EA4805" w:rsidRPr="00EA4805" w:rsidRDefault="00EA4805" w:rsidP="001E3F3F">
            <w:pPr>
              <w:spacing w:after="332" w:line="246" w:lineRule="auto"/>
              <w:ind w:right="-15"/>
              <w:jc w:val="center"/>
              <w:rPr>
                <w:rFonts w:ascii="Times New Roman" w:hAnsi="Times New Roman" w:cs="Times New Roman"/>
              </w:rPr>
            </w:pPr>
            <w:r>
              <w:rPr>
                <w:rFonts w:ascii="Times New Roman" w:hAnsi="Times New Roman" w:cs="Times New Roman"/>
              </w:rPr>
              <w:t>5.</w:t>
            </w:r>
          </w:p>
        </w:tc>
        <w:tc>
          <w:tcPr>
            <w:tcW w:w="6907" w:type="dxa"/>
          </w:tcPr>
          <w:p w:rsidR="00EA4805" w:rsidRPr="00EA4805" w:rsidRDefault="00EA4805" w:rsidP="00EA4805">
            <w:pPr>
              <w:spacing w:line="246" w:lineRule="auto"/>
              <w:ind w:right="-15"/>
              <w:rPr>
                <w:rFonts w:ascii="Times New Roman" w:hAnsi="Times New Roman" w:cs="Times New Roman"/>
              </w:rPr>
            </w:pPr>
            <w:r w:rsidRPr="00EA4805">
              <w:rPr>
                <w:rFonts w:ascii="Times New Roman" w:hAnsi="Times New Roman" w:cs="Times New Roman"/>
              </w:rPr>
              <w:t xml:space="preserve">Да понуђач има важећу дозволу надлежног органа за обављање </w:t>
            </w:r>
          </w:p>
          <w:p w:rsidR="00EA4805" w:rsidRPr="00EA4805" w:rsidRDefault="00EA4805" w:rsidP="00EA4805">
            <w:pPr>
              <w:spacing w:line="246" w:lineRule="auto"/>
              <w:ind w:right="-15"/>
              <w:rPr>
                <w:rFonts w:ascii="Times New Roman" w:hAnsi="Times New Roman" w:cs="Times New Roman"/>
              </w:rPr>
            </w:pPr>
            <w:r w:rsidRPr="00EA4805">
              <w:rPr>
                <w:rFonts w:ascii="Times New Roman" w:hAnsi="Times New Roman" w:cs="Times New Roman"/>
              </w:rPr>
              <w:t xml:space="preserve">делатности која је предмет јавне набавке; </w:t>
            </w:r>
          </w:p>
          <w:p w:rsidR="00EA4805" w:rsidRPr="00EA4805" w:rsidRDefault="00EA4805" w:rsidP="00EA4805">
            <w:pPr>
              <w:spacing w:line="246" w:lineRule="auto"/>
              <w:ind w:right="-15"/>
              <w:rPr>
                <w:rFonts w:ascii="Times New Roman" w:hAnsi="Times New Roman" w:cs="Times New Roman"/>
              </w:rPr>
            </w:pPr>
            <w:r w:rsidRPr="00EA4805">
              <w:rPr>
                <w:rFonts w:ascii="Times New Roman" w:hAnsi="Times New Roman" w:cs="Times New Roman"/>
              </w:rPr>
              <w:t xml:space="preserve">– Доказује се лиценцом за трговину електричном енергијом на </w:t>
            </w:r>
          </w:p>
          <w:p w:rsidR="00EA4805" w:rsidRPr="00EA4805" w:rsidRDefault="00EA4805" w:rsidP="00EA4805">
            <w:pPr>
              <w:spacing w:line="246" w:lineRule="auto"/>
              <w:ind w:right="-15"/>
              <w:rPr>
                <w:rFonts w:ascii="Times New Roman" w:hAnsi="Times New Roman" w:cs="Times New Roman"/>
              </w:rPr>
            </w:pPr>
            <w:r w:rsidRPr="00EA4805">
              <w:rPr>
                <w:rFonts w:ascii="Times New Roman" w:hAnsi="Times New Roman" w:cs="Times New Roman"/>
              </w:rPr>
              <w:t xml:space="preserve">тржишту електричне енергије, издату од Агенције за енергетику </w:t>
            </w:r>
          </w:p>
          <w:p w:rsidR="00EA4805" w:rsidRPr="00EA4805" w:rsidRDefault="00EA4805" w:rsidP="00EA4805">
            <w:pPr>
              <w:spacing w:line="246" w:lineRule="auto"/>
              <w:ind w:right="-15"/>
              <w:rPr>
                <w:rFonts w:ascii="Times New Roman" w:hAnsi="Times New Roman" w:cs="Times New Roman"/>
              </w:rPr>
            </w:pPr>
            <w:r w:rsidRPr="00EA4805">
              <w:rPr>
                <w:rFonts w:ascii="Times New Roman" w:hAnsi="Times New Roman" w:cs="Times New Roman"/>
              </w:rPr>
              <w:t xml:space="preserve">владе Републике Србије и Потврда исте Агенције да је та лиценца </w:t>
            </w:r>
          </w:p>
          <w:p w:rsidR="00D47711" w:rsidRPr="001E3F3F" w:rsidRDefault="00EA4805" w:rsidP="00EA4805">
            <w:pPr>
              <w:spacing w:line="246" w:lineRule="auto"/>
              <w:ind w:right="-15"/>
              <w:rPr>
                <w:rFonts w:ascii="Times New Roman" w:hAnsi="Times New Roman" w:cs="Times New Roman"/>
              </w:rPr>
            </w:pPr>
            <w:r w:rsidRPr="00EA4805">
              <w:rPr>
                <w:rFonts w:ascii="Times New Roman" w:hAnsi="Times New Roman" w:cs="Times New Roman"/>
              </w:rPr>
              <w:t>још увек важећа</w:t>
            </w:r>
          </w:p>
        </w:tc>
        <w:tc>
          <w:tcPr>
            <w:tcW w:w="990" w:type="dxa"/>
          </w:tcPr>
          <w:p w:rsidR="00EA4805" w:rsidRDefault="00EA4805" w:rsidP="001E3F3F">
            <w:pPr>
              <w:spacing w:line="246" w:lineRule="auto"/>
              <w:ind w:right="-15"/>
              <w:jc w:val="center"/>
              <w:rPr>
                <w:rFonts w:ascii="Times New Roman" w:hAnsi="Times New Roman" w:cs="Times New Roman"/>
              </w:rPr>
            </w:pPr>
          </w:p>
          <w:p w:rsidR="00EA4805" w:rsidRDefault="00EA4805" w:rsidP="001E3F3F">
            <w:pPr>
              <w:spacing w:line="246" w:lineRule="auto"/>
              <w:ind w:right="-15"/>
              <w:jc w:val="center"/>
              <w:rPr>
                <w:rFonts w:ascii="Times New Roman" w:hAnsi="Times New Roman" w:cs="Times New Roman"/>
              </w:rPr>
            </w:pPr>
          </w:p>
          <w:p w:rsidR="00D47711" w:rsidRPr="001E3F3F" w:rsidRDefault="001E3F3F" w:rsidP="001E3F3F">
            <w:pPr>
              <w:spacing w:line="246" w:lineRule="auto"/>
              <w:ind w:right="-15"/>
              <w:jc w:val="center"/>
              <w:rPr>
                <w:rFonts w:ascii="Times New Roman" w:hAnsi="Times New Roman" w:cs="Times New Roman"/>
              </w:rPr>
            </w:pPr>
            <w:r w:rsidRPr="001E3F3F">
              <w:rPr>
                <w:rFonts w:ascii="Times New Roman" w:hAnsi="Times New Roman" w:cs="Times New Roman"/>
              </w:rPr>
              <w:t>ДА</w:t>
            </w:r>
          </w:p>
        </w:tc>
        <w:tc>
          <w:tcPr>
            <w:tcW w:w="813" w:type="dxa"/>
          </w:tcPr>
          <w:p w:rsidR="00EA4805" w:rsidRDefault="00EA4805" w:rsidP="001E3F3F">
            <w:pPr>
              <w:spacing w:line="246" w:lineRule="auto"/>
              <w:ind w:right="-15"/>
              <w:jc w:val="center"/>
              <w:rPr>
                <w:rFonts w:ascii="Times New Roman" w:hAnsi="Times New Roman" w:cs="Times New Roman"/>
              </w:rPr>
            </w:pPr>
          </w:p>
          <w:p w:rsidR="00EA4805" w:rsidRDefault="00EA4805" w:rsidP="001E3F3F">
            <w:pPr>
              <w:spacing w:line="246" w:lineRule="auto"/>
              <w:ind w:right="-15"/>
              <w:jc w:val="center"/>
              <w:rPr>
                <w:rFonts w:ascii="Times New Roman" w:hAnsi="Times New Roman" w:cs="Times New Roman"/>
              </w:rPr>
            </w:pPr>
          </w:p>
          <w:p w:rsidR="00D47711" w:rsidRPr="001E3F3F" w:rsidRDefault="001E3F3F" w:rsidP="001E3F3F">
            <w:pPr>
              <w:spacing w:line="246" w:lineRule="auto"/>
              <w:ind w:right="-15"/>
              <w:jc w:val="center"/>
              <w:rPr>
                <w:rFonts w:ascii="Times New Roman" w:hAnsi="Times New Roman" w:cs="Times New Roman"/>
              </w:rPr>
            </w:pPr>
            <w:r w:rsidRPr="001E3F3F">
              <w:rPr>
                <w:rFonts w:ascii="Times New Roman" w:hAnsi="Times New Roman" w:cs="Times New Roman"/>
              </w:rPr>
              <w:t>НЕ</w:t>
            </w:r>
          </w:p>
        </w:tc>
      </w:tr>
      <w:tr w:rsidR="00D47711" w:rsidRPr="001E3F3F" w:rsidTr="007066F8">
        <w:tc>
          <w:tcPr>
            <w:tcW w:w="908" w:type="dxa"/>
          </w:tcPr>
          <w:p w:rsidR="00D47711" w:rsidRDefault="00D47711" w:rsidP="001E3F3F">
            <w:pPr>
              <w:spacing w:after="332" w:line="246" w:lineRule="auto"/>
              <w:ind w:right="-15"/>
              <w:jc w:val="center"/>
              <w:rPr>
                <w:rFonts w:ascii="Times New Roman" w:hAnsi="Times New Roman" w:cs="Times New Roman"/>
              </w:rPr>
            </w:pPr>
          </w:p>
          <w:p w:rsidR="00EA4805" w:rsidRPr="00EA4805" w:rsidRDefault="00EA4805" w:rsidP="001E3F3F">
            <w:pPr>
              <w:spacing w:after="332" w:line="246" w:lineRule="auto"/>
              <w:ind w:right="-15"/>
              <w:jc w:val="center"/>
              <w:rPr>
                <w:rFonts w:ascii="Times New Roman" w:hAnsi="Times New Roman" w:cs="Times New Roman"/>
              </w:rPr>
            </w:pPr>
            <w:r>
              <w:rPr>
                <w:rFonts w:ascii="Times New Roman" w:hAnsi="Times New Roman" w:cs="Times New Roman"/>
              </w:rPr>
              <w:t>6.</w:t>
            </w:r>
          </w:p>
        </w:tc>
        <w:tc>
          <w:tcPr>
            <w:tcW w:w="6907" w:type="dxa"/>
          </w:tcPr>
          <w:p w:rsidR="00EA4805" w:rsidRPr="00EA4805" w:rsidRDefault="00EA4805" w:rsidP="00EA4805">
            <w:pPr>
              <w:spacing w:line="246" w:lineRule="auto"/>
              <w:ind w:right="-15"/>
              <w:rPr>
                <w:rFonts w:ascii="Times New Roman" w:hAnsi="Times New Roman" w:cs="Times New Roman"/>
              </w:rPr>
            </w:pPr>
            <w:r w:rsidRPr="00EA4805">
              <w:rPr>
                <w:rFonts w:ascii="Times New Roman" w:hAnsi="Times New Roman" w:cs="Times New Roman"/>
              </w:rPr>
              <w:t>Понуђач је дужан да при састављању своје понуде изричито наведе</w:t>
            </w:r>
            <w:r>
              <w:rPr>
                <w:rFonts w:ascii="Times New Roman" w:hAnsi="Times New Roman" w:cs="Times New Roman"/>
              </w:rPr>
              <w:t xml:space="preserve"> </w:t>
            </w:r>
            <w:r w:rsidRPr="00EA4805">
              <w:rPr>
                <w:rFonts w:ascii="Times New Roman" w:hAnsi="Times New Roman" w:cs="Times New Roman"/>
              </w:rPr>
              <w:t xml:space="preserve">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D47711" w:rsidRPr="001E3F3F" w:rsidRDefault="00EA4805" w:rsidP="00EA4805">
            <w:pPr>
              <w:spacing w:line="246" w:lineRule="auto"/>
              <w:ind w:right="-15"/>
              <w:rPr>
                <w:rFonts w:ascii="Times New Roman" w:hAnsi="Times New Roman" w:cs="Times New Roman"/>
              </w:rPr>
            </w:pPr>
            <w:r w:rsidRPr="00EA4805">
              <w:rPr>
                <w:rFonts w:ascii="Times New Roman" w:hAnsi="Times New Roman" w:cs="Times New Roman"/>
              </w:rPr>
              <w:t>– Доказује се Изјавом (Образац 14).</w:t>
            </w:r>
          </w:p>
        </w:tc>
        <w:tc>
          <w:tcPr>
            <w:tcW w:w="990" w:type="dxa"/>
          </w:tcPr>
          <w:p w:rsidR="00EA4805" w:rsidRDefault="00EA4805" w:rsidP="001E3F3F">
            <w:pPr>
              <w:spacing w:line="246" w:lineRule="auto"/>
              <w:ind w:right="-15"/>
              <w:jc w:val="center"/>
              <w:rPr>
                <w:rFonts w:ascii="Times New Roman" w:hAnsi="Times New Roman" w:cs="Times New Roman"/>
              </w:rPr>
            </w:pPr>
          </w:p>
          <w:p w:rsidR="00EA4805" w:rsidRDefault="00EA4805" w:rsidP="001E3F3F">
            <w:pPr>
              <w:spacing w:line="246" w:lineRule="auto"/>
              <w:ind w:right="-15"/>
              <w:jc w:val="center"/>
              <w:rPr>
                <w:rFonts w:ascii="Times New Roman" w:hAnsi="Times New Roman" w:cs="Times New Roman"/>
              </w:rPr>
            </w:pPr>
          </w:p>
          <w:p w:rsidR="00D47711" w:rsidRPr="001E3F3F" w:rsidRDefault="001E3F3F" w:rsidP="001E3F3F">
            <w:pPr>
              <w:spacing w:line="246" w:lineRule="auto"/>
              <w:ind w:right="-15"/>
              <w:jc w:val="center"/>
              <w:rPr>
                <w:rFonts w:ascii="Times New Roman" w:hAnsi="Times New Roman" w:cs="Times New Roman"/>
              </w:rPr>
            </w:pPr>
            <w:r w:rsidRPr="001E3F3F">
              <w:rPr>
                <w:rFonts w:ascii="Times New Roman" w:hAnsi="Times New Roman" w:cs="Times New Roman"/>
              </w:rPr>
              <w:t>ДА</w:t>
            </w:r>
          </w:p>
        </w:tc>
        <w:tc>
          <w:tcPr>
            <w:tcW w:w="813" w:type="dxa"/>
          </w:tcPr>
          <w:p w:rsidR="00EA4805" w:rsidRDefault="00EA4805" w:rsidP="001E3F3F">
            <w:pPr>
              <w:spacing w:line="246" w:lineRule="auto"/>
              <w:ind w:right="-15"/>
              <w:jc w:val="center"/>
              <w:rPr>
                <w:rFonts w:ascii="Times New Roman" w:hAnsi="Times New Roman" w:cs="Times New Roman"/>
              </w:rPr>
            </w:pPr>
          </w:p>
          <w:p w:rsidR="00EA4805" w:rsidRDefault="00EA4805" w:rsidP="001E3F3F">
            <w:pPr>
              <w:spacing w:line="246" w:lineRule="auto"/>
              <w:ind w:right="-15"/>
              <w:jc w:val="center"/>
              <w:rPr>
                <w:rFonts w:ascii="Times New Roman" w:hAnsi="Times New Roman" w:cs="Times New Roman"/>
              </w:rPr>
            </w:pPr>
          </w:p>
          <w:p w:rsidR="00D47711" w:rsidRPr="001E3F3F" w:rsidRDefault="001E3F3F" w:rsidP="001E3F3F">
            <w:pPr>
              <w:spacing w:line="246" w:lineRule="auto"/>
              <w:ind w:right="-15"/>
              <w:jc w:val="center"/>
              <w:rPr>
                <w:rFonts w:ascii="Times New Roman" w:hAnsi="Times New Roman" w:cs="Times New Roman"/>
              </w:rPr>
            </w:pPr>
            <w:r w:rsidRPr="001E3F3F">
              <w:rPr>
                <w:rFonts w:ascii="Times New Roman" w:hAnsi="Times New Roman" w:cs="Times New Roman"/>
              </w:rPr>
              <w:t>НЕ</w:t>
            </w:r>
          </w:p>
        </w:tc>
      </w:tr>
    </w:tbl>
    <w:p w:rsidR="00C42586" w:rsidRDefault="00C42586" w:rsidP="00E45A5F">
      <w:pPr>
        <w:spacing w:line="240" w:lineRule="auto"/>
        <w:ind w:left="1054"/>
        <w:rPr>
          <w:rFonts w:ascii="Times New Roman" w:eastAsia="Times New Roman" w:hAnsi="Times New Roman" w:cs="Times New Roman"/>
          <w:b/>
          <w:sz w:val="24"/>
          <w:szCs w:val="24"/>
        </w:rPr>
      </w:pPr>
    </w:p>
    <w:p w:rsidR="009768DC" w:rsidRDefault="00D629B7" w:rsidP="00E45A5F">
      <w:pPr>
        <w:spacing w:line="240" w:lineRule="auto"/>
        <w:ind w:left="1054"/>
        <w:rPr>
          <w:rFonts w:ascii="Times New Roman" w:eastAsia="Times New Roman" w:hAnsi="Times New Roman" w:cs="Times New Roman"/>
          <w:b/>
          <w:sz w:val="24"/>
          <w:szCs w:val="24"/>
        </w:rPr>
      </w:pPr>
      <w:bookmarkStart w:id="0" w:name="_GoBack"/>
      <w:bookmarkEnd w:id="0"/>
      <w:r w:rsidRPr="007A7C2B">
        <w:rPr>
          <w:rFonts w:ascii="Times New Roman" w:eastAsia="Times New Roman" w:hAnsi="Times New Roman" w:cs="Times New Roman"/>
          <w:b/>
          <w:sz w:val="24"/>
          <w:szCs w:val="24"/>
        </w:rPr>
        <w:t xml:space="preserve">ДОДАТНИ УСЛОВИ ЗА УЧЕШЋЕ У ПОСТУПКУ, ЧЛАН 76. ЗАКОНА </w:t>
      </w:r>
    </w:p>
    <w:p w:rsidR="007066F8" w:rsidRDefault="007066F8" w:rsidP="00E45A5F">
      <w:pPr>
        <w:spacing w:line="240" w:lineRule="auto"/>
        <w:ind w:left="1054"/>
        <w:rPr>
          <w:rFonts w:ascii="Times New Roman" w:eastAsia="Times New Roman" w:hAnsi="Times New Roman" w:cs="Times New Roman"/>
          <w:b/>
          <w:sz w:val="24"/>
          <w:szCs w:val="24"/>
        </w:rPr>
      </w:pPr>
    </w:p>
    <w:tbl>
      <w:tblPr>
        <w:tblStyle w:val="TableGrid0"/>
        <w:tblW w:w="0" w:type="auto"/>
        <w:tblInd w:w="-5" w:type="dxa"/>
        <w:tblLayout w:type="fixed"/>
        <w:tblLook w:val="04A0"/>
      </w:tblPr>
      <w:tblGrid>
        <w:gridCol w:w="845"/>
        <w:gridCol w:w="6985"/>
        <w:gridCol w:w="990"/>
        <w:gridCol w:w="813"/>
      </w:tblGrid>
      <w:tr w:rsidR="00EA4805" w:rsidTr="00C42586">
        <w:tc>
          <w:tcPr>
            <w:tcW w:w="845" w:type="dxa"/>
          </w:tcPr>
          <w:p w:rsidR="00EA4805" w:rsidRPr="003F6DAE" w:rsidRDefault="00EA4805" w:rsidP="00EA4805">
            <w:pPr>
              <w:spacing w:line="246" w:lineRule="auto"/>
              <w:ind w:right="-15"/>
              <w:rPr>
                <w:rFonts w:ascii="Times New Roman" w:hAnsi="Times New Roman" w:cs="Times New Roman"/>
              </w:rPr>
            </w:pPr>
            <w:r w:rsidRPr="003F6DAE">
              <w:rPr>
                <w:rFonts w:ascii="Times New Roman" w:hAnsi="Times New Roman" w:cs="Times New Roman"/>
              </w:rPr>
              <w:t xml:space="preserve">Ред. бр. </w:t>
            </w:r>
          </w:p>
          <w:p w:rsidR="00EA4805" w:rsidRPr="003F6DAE" w:rsidRDefault="00EA4805" w:rsidP="00EA4805">
            <w:pPr>
              <w:spacing w:line="246" w:lineRule="auto"/>
              <w:ind w:right="-15"/>
              <w:rPr>
                <w:rFonts w:ascii="Times New Roman" w:hAnsi="Times New Roman" w:cs="Times New Roman"/>
              </w:rPr>
            </w:pPr>
            <w:r w:rsidRPr="003F6DAE">
              <w:rPr>
                <w:rFonts w:ascii="Times New Roman" w:hAnsi="Times New Roman" w:cs="Times New Roman"/>
              </w:rPr>
              <w:t>услова</w:t>
            </w:r>
          </w:p>
        </w:tc>
        <w:tc>
          <w:tcPr>
            <w:tcW w:w="6985" w:type="dxa"/>
          </w:tcPr>
          <w:p w:rsidR="00EA4805" w:rsidRPr="003F6DAE" w:rsidRDefault="003F6DAE" w:rsidP="003F6DAE">
            <w:pPr>
              <w:spacing w:line="240" w:lineRule="auto"/>
              <w:jc w:val="center"/>
              <w:rPr>
                <w:rFonts w:ascii="Times New Roman" w:hAnsi="Times New Roman" w:cs="Times New Roman"/>
              </w:rPr>
            </w:pPr>
            <w:r w:rsidRPr="003F6DAE">
              <w:rPr>
                <w:rFonts w:ascii="Times New Roman" w:hAnsi="Times New Roman" w:cs="Times New Roman"/>
              </w:rPr>
              <w:t>Услови и начин доказивања додатних услова</w:t>
            </w:r>
          </w:p>
        </w:tc>
        <w:tc>
          <w:tcPr>
            <w:tcW w:w="1803" w:type="dxa"/>
            <w:gridSpan w:val="2"/>
          </w:tcPr>
          <w:p w:rsidR="003F6DAE" w:rsidRPr="003F6DAE" w:rsidRDefault="003F6DAE" w:rsidP="003F6DAE">
            <w:pPr>
              <w:spacing w:line="240" w:lineRule="auto"/>
              <w:rPr>
                <w:rFonts w:ascii="Times New Roman" w:hAnsi="Times New Roman" w:cs="Times New Roman"/>
              </w:rPr>
            </w:pPr>
            <w:r w:rsidRPr="003F6DAE">
              <w:rPr>
                <w:rFonts w:ascii="Times New Roman" w:hAnsi="Times New Roman" w:cs="Times New Roman"/>
              </w:rPr>
              <w:t xml:space="preserve">Доказ достављен? </w:t>
            </w:r>
          </w:p>
          <w:p w:rsidR="00EA4805" w:rsidRPr="003F6DAE" w:rsidRDefault="003F6DAE" w:rsidP="003F6DAE">
            <w:pPr>
              <w:spacing w:line="240" w:lineRule="auto"/>
              <w:rPr>
                <w:rFonts w:ascii="Times New Roman" w:hAnsi="Times New Roman" w:cs="Times New Roman"/>
                <w:sz w:val="20"/>
                <w:szCs w:val="20"/>
              </w:rPr>
            </w:pPr>
            <w:r w:rsidRPr="003F6DAE">
              <w:rPr>
                <w:rFonts w:ascii="Times New Roman" w:hAnsi="Times New Roman" w:cs="Times New Roman"/>
                <w:sz w:val="20"/>
                <w:szCs w:val="20"/>
              </w:rPr>
              <w:t>(заокружити један одговор)</w:t>
            </w:r>
          </w:p>
        </w:tc>
      </w:tr>
      <w:tr w:rsidR="00EA4805" w:rsidTr="00C42586">
        <w:tc>
          <w:tcPr>
            <w:tcW w:w="845" w:type="dxa"/>
          </w:tcPr>
          <w:p w:rsidR="003F6DAE" w:rsidRDefault="003F6DAE" w:rsidP="003F6DAE">
            <w:pPr>
              <w:spacing w:line="240" w:lineRule="auto"/>
              <w:jc w:val="center"/>
              <w:rPr>
                <w:rFonts w:ascii="Times New Roman" w:hAnsi="Times New Roman" w:cs="Times New Roman"/>
                <w:sz w:val="24"/>
                <w:szCs w:val="24"/>
              </w:rPr>
            </w:pPr>
          </w:p>
          <w:p w:rsidR="00EA4805" w:rsidRPr="003F6DAE" w:rsidRDefault="003F6DAE" w:rsidP="003F6DA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985" w:type="dxa"/>
          </w:tcPr>
          <w:p w:rsidR="003F6DAE" w:rsidRPr="003F6DAE" w:rsidRDefault="003F6DAE" w:rsidP="003F6DAE">
            <w:pPr>
              <w:spacing w:line="240" w:lineRule="auto"/>
              <w:rPr>
                <w:rFonts w:ascii="Times New Roman" w:hAnsi="Times New Roman" w:cs="Times New Roman"/>
              </w:rPr>
            </w:pPr>
            <w:r w:rsidRPr="003F6DAE">
              <w:rPr>
                <w:rFonts w:ascii="Times New Roman" w:hAnsi="Times New Roman" w:cs="Times New Roman"/>
              </w:rPr>
              <w:t>Да располаже неопходним финансијским капацитетом, односно да није</w:t>
            </w:r>
            <w:r>
              <w:rPr>
                <w:rFonts w:ascii="Times New Roman" w:hAnsi="Times New Roman" w:cs="Times New Roman"/>
              </w:rPr>
              <w:t xml:space="preserve"> </w:t>
            </w:r>
            <w:r w:rsidRPr="003F6DAE">
              <w:rPr>
                <w:rFonts w:ascii="Times New Roman" w:hAnsi="Times New Roman" w:cs="Times New Roman"/>
              </w:rPr>
              <w:t xml:space="preserve">био у блокади дуже од 7 дана за последњих 6 месеци; </w:t>
            </w:r>
          </w:p>
          <w:p w:rsidR="00EA4805" w:rsidRPr="003F6DAE" w:rsidRDefault="003F6DAE" w:rsidP="003F6DAE">
            <w:pPr>
              <w:spacing w:line="240" w:lineRule="auto"/>
              <w:rPr>
                <w:rFonts w:ascii="Times New Roman" w:hAnsi="Times New Roman" w:cs="Times New Roman"/>
              </w:rPr>
            </w:pPr>
            <w:r w:rsidRPr="003F6DAE">
              <w:rPr>
                <w:rFonts w:ascii="Times New Roman" w:hAnsi="Times New Roman" w:cs="Times New Roman"/>
              </w:rPr>
              <w:t>– Доказује се потврдом НБС о броју дана неликвидности, чији датум издавања не може бити старији од 6 месеци од дана објављивања позива за подношење понуда.</w:t>
            </w:r>
          </w:p>
        </w:tc>
        <w:tc>
          <w:tcPr>
            <w:tcW w:w="990" w:type="dxa"/>
          </w:tcPr>
          <w:p w:rsidR="00EA4805" w:rsidRDefault="00EA4805" w:rsidP="003F6DAE">
            <w:pPr>
              <w:spacing w:line="240" w:lineRule="auto"/>
              <w:jc w:val="center"/>
              <w:rPr>
                <w:rFonts w:ascii="Times New Roman" w:hAnsi="Times New Roman" w:cs="Times New Roman"/>
                <w:sz w:val="24"/>
                <w:szCs w:val="24"/>
              </w:rPr>
            </w:pPr>
          </w:p>
          <w:p w:rsidR="003F6DAE" w:rsidRDefault="003F6DAE" w:rsidP="003F6DAE">
            <w:pPr>
              <w:spacing w:line="240" w:lineRule="auto"/>
              <w:jc w:val="center"/>
              <w:rPr>
                <w:rFonts w:ascii="Times New Roman" w:hAnsi="Times New Roman" w:cs="Times New Roman"/>
                <w:sz w:val="24"/>
                <w:szCs w:val="24"/>
              </w:rPr>
            </w:pPr>
            <w:r w:rsidRPr="001E3F3F">
              <w:rPr>
                <w:rFonts w:ascii="Times New Roman" w:hAnsi="Times New Roman" w:cs="Times New Roman"/>
              </w:rPr>
              <w:t>ДА</w:t>
            </w:r>
          </w:p>
        </w:tc>
        <w:tc>
          <w:tcPr>
            <w:tcW w:w="813" w:type="dxa"/>
          </w:tcPr>
          <w:p w:rsidR="003F6DAE" w:rsidRDefault="003F6DAE" w:rsidP="003F6DAE">
            <w:pPr>
              <w:spacing w:line="240" w:lineRule="auto"/>
              <w:jc w:val="center"/>
              <w:rPr>
                <w:rFonts w:ascii="Times New Roman" w:hAnsi="Times New Roman" w:cs="Times New Roman"/>
              </w:rPr>
            </w:pPr>
          </w:p>
          <w:p w:rsidR="00EA4805" w:rsidRDefault="003F6DAE" w:rsidP="003F6DAE">
            <w:pPr>
              <w:spacing w:line="240" w:lineRule="auto"/>
              <w:jc w:val="center"/>
              <w:rPr>
                <w:rFonts w:ascii="Times New Roman" w:hAnsi="Times New Roman" w:cs="Times New Roman"/>
                <w:sz w:val="24"/>
                <w:szCs w:val="24"/>
              </w:rPr>
            </w:pPr>
            <w:r w:rsidRPr="001E3F3F">
              <w:rPr>
                <w:rFonts w:ascii="Times New Roman" w:hAnsi="Times New Roman" w:cs="Times New Roman"/>
              </w:rPr>
              <w:t>НЕ</w:t>
            </w:r>
          </w:p>
        </w:tc>
      </w:tr>
      <w:tr w:rsidR="00EA4805" w:rsidTr="00C42586">
        <w:tc>
          <w:tcPr>
            <w:tcW w:w="845" w:type="dxa"/>
          </w:tcPr>
          <w:p w:rsidR="00EA4805" w:rsidRPr="003F6DAE" w:rsidRDefault="003F6DAE" w:rsidP="003F6DAE">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85" w:type="dxa"/>
          </w:tcPr>
          <w:p w:rsidR="003F6DAE" w:rsidRPr="003F6DAE" w:rsidRDefault="003F6DAE" w:rsidP="003F6DAE">
            <w:pPr>
              <w:spacing w:line="240" w:lineRule="auto"/>
              <w:rPr>
                <w:rFonts w:ascii="Times New Roman" w:hAnsi="Times New Roman" w:cs="Times New Roman"/>
              </w:rPr>
            </w:pPr>
            <w:r w:rsidRPr="003F6DAE">
              <w:rPr>
                <w:rFonts w:ascii="Times New Roman" w:hAnsi="Times New Roman" w:cs="Times New Roman"/>
              </w:rPr>
              <w:t xml:space="preserve">Да је понуђач активан учесник на тржишту електричне енергије, </w:t>
            </w:r>
          </w:p>
          <w:p w:rsidR="003F6DAE" w:rsidRPr="003F6DAE" w:rsidRDefault="003F6DAE" w:rsidP="003F6DAE">
            <w:pPr>
              <w:spacing w:line="240" w:lineRule="auto"/>
              <w:rPr>
                <w:rFonts w:ascii="Times New Roman" w:hAnsi="Times New Roman" w:cs="Times New Roman"/>
              </w:rPr>
            </w:pPr>
            <w:r w:rsidRPr="003F6DAE">
              <w:rPr>
                <w:rFonts w:ascii="Times New Roman" w:hAnsi="Times New Roman" w:cs="Times New Roman"/>
              </w:rPr>
              <w:t xml:space="preserve">односно да је у претходне две године, рачунајући од дана објављивања позива за подношење понуда, обавио бар једну трансакцију на тржишту електричне енергије; </w:t>
            </w:r>
          </w:p>
          <w:p w:rsidR="00EA4805" w:rsidRPr="003F6DAE" w:rsidRDefault="003F6DAE" w:rsidP="003F6DAE">
            <w:pPr>
              <w:spacing w:line="240" w:lineRule="auto"/>
              <w:rPr>
                <w:rFonts w:ascii="Times New Roman" w:hAnsi="Times New Roman" w:cs="Times New Roman"/>
              </w:rPr>
            </w:pPr>
            <w:r w:rsidRPr="003F6DAE">
              <w:rPr>
                <w:rFonts w:ascii="Times New Roman" w:hAnsi="Times New Roman" w:cs="Times New Roman"/>
              </w:rPr>
              <w:t>– Доказује се Потврдом (уверењем) Оператера преносног систем</w:t>
            </w:r>
            <w:r w:rsidR="00C42586">
              <w:rPr>
                <w:rFonts w:ascii="Times New Roman" w:hAnsi="Times New Roman" w:cs="Times New Roman"/>
              </w:rPr>
              <w:t xml:space="preserve"> </w:t>
            </w:r>
            <w:r w:rsidRPr="003F6DAE">
              <w:rPr>
                <w:rFonts w:ascii="Times New Roman" w:hAnsi="Times New Roman" w:cs="Times New Roman"/>
              </w:rPr>
              <w:t>(ТСО)</w:t>
            </w:r>
          </w:p>
        </w:tc>
        <w:tc>
          <w:tcPr>
            <w:tcW w:w="990" w:type="dxa"/>
          </w:tcPr>
          <w:p w:rsidR="00EA4805" w:rsidRDefault="003F6DAE" w:rsidP="003F6DAE">
            <w:pPr>
              <w:spacing w:line="240" w:lineRule="auto"/>
              <w:jc w:val="center"/>
              <w:rPr>
                <w:rFonts w:ascii="Times New Roman" w:hAnsi="Times New Roman" w:cs="Times New Roman"/>
                <w:sz w:val="24"/>
                <w:szCs w:val="24"/>
              </w:rPr>
            </w:pPr>
            <w:r w:rsidRPr="001E3F3F">
              <w:rPr>
                <w:rFonts w:ascii="Times New Roman" w:hAnsi="Times New Roman" w:cs="Times New Roman"/>
              </w:rPr>
              <w:t>ДА</w:t>
            </w:r>
          </w:p>
        </w:tc>
        <w:tc>
          <w:tcPr>
            <w:tcW w:w="813" w:type="dxa"/>
          </w:tcPr>
          <w:p w:rsidR="00EA4805" w:rsidRDefault="003F6DAE" w:rsidP="003F6DAE">
            <w:pPr>
              <w:spacing w:line="240" w:lineRule="auto"/>
              <w:jc w:val="center"/>
              <w:rPr>
                <w:rFonts w:ascii="Times New Roman" w:hAnsi="Times New Roman" w:cs="Times New Roman"/>
                <w:sz w:val="24"/>
                <w:szCs w:val="24"/>
              </w:rPr>
            </w:pPr>
            <w:r w:rsidRPr="001E3F3F">
              <w:rPr>
                <w:rFonts w:ascii="Times New Roman" w:hAnsi="Times New Roman" w:cs="Times New Roman"/>
              </w:rPr>
              <w:t>НЕ</w:t>
            </w:r>
          </w:p>
        </w:tc>
      </w:tr>
    </w:tbl>
    <w:p w:rsidR="00C42586" w:rsidRDefault="00C42586" w:rsidP="00E45A5F">
      <w:pPr>
        <w:spacing w:after="120" w:line="241" w:lineRule="auto"/>
        <w:ind w:left="-5" w:right="-15" w:hanging="10"/>
        <w:rPr>
          <w:rFonts w:ascii="Times New Roman" w:eastAsia="Times New Roman" w:hAnsi="Times New Roman" w:cs="Times New Roman"/>
          <w:sz w:val="24"/>
          <w:szCs w:val="24"/>
        </w:rPr>
      </w:pPr>
    </w:p>
    <w:p w:rsidR="007066F8" w:rsidRDefault="007066F8" w:rsidP="00E45A5F">
      <w:pPr>
        <w:spacing w:after="120" w:line="241" w:lineRule="auto"/>
        <w:ind w:left="-5" w:right="-15" w:hanging="10"/>
        <w:rPr>
          <w:rFonts w:ascii="Times New Roman" w:eastAsia="Times New Roman" w:hAnsi="Times New Roman" w:cs="Times New Roman"/>
          <w:sz w:val="24"/>
          <w:szCs w:val="24"/>
        </w:rPr>
      </w:pPr>
    </w:p>
    <w:p w:rsidR="009768DC" w:rsidRPr="007A7C2B" w:rsidRDefault="00D629B7" w:rsidP="00E45A5F">
      <w:pPr>
        <w:spacing w:after="120" w:line="241" w:lineRule="auto"/>
        <w:ind w:left="-5"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Место и датум:                                                                               </w:t>
      </w:r>
    </w:p>
    <w:p w:rsidR="009768DC" w:rsidRPr="008E7E6F" w:rsidRDefault="00D629B7" w:rsidP="008E7E6F">
      <w:pPr>
        <w:spacing w:line="241" w:lineRule="auto"/>
        <w:ind w:left="-5" w:right="-15" w:hanging="10"/>
        <w:rPr>
          <w:rFonts w:ascii="Times New Roman" w:eastAsia="Times New Roman" w:hAnsi="Times New Roman" w:cs="Times New Roman"/>
          <w:sz w:val="24"/>
          <w:szCs w:val="24"/>
          <w:lang w:val="sr-Cyrl-CS"/>
        </w:rPr>
      </w:pPr>
      <w:r w:rsidRPr="007A7C2B">
        <w:rPr>
          <w:rFonts w:ascii="Times New Roman" w:eastAsia="Times New Roman" w:hAnsi="Times New Roman" w:cs="Times New Roman"/>
          <w:sz w:val="24"/>
          <w:szCs w:val="24"/>
        </w:rPr>
        <w:t>_________________201</w:t>
      </w:r>
      <w:r w:rsidR="008E7E6F">
        <w:rPr>
          <w:rFonts w:ascii="Times New Roman" w:eastAsia="Times New Roman" w:hAnsi="Times New Roman" w:cs="Times New Roman"/>
          <w:sz w:val="24"/>
          <w:szCs w:val="24"/>
          <w:lang w:val="sr-Cyrl-CS"/>
        </w:rPr>
        <w:t>6</w:t>
      </w:r>
      <w:r w:rsidRPr="007A7C2B">
        <w:rPr>
          <w:rFonts w:ascii="Times New Roman" w:eastAsia="Times New Roman" w:hAnsi="Times New Roman" w:cs="Times New Roman"/>
          <w:sz w:val="24"/>
          <w:szCs w:val="24"/>
        </w:rPr>
        <w:t>. године             МП                               _______________________</w:t>
      </w:r>
    </w:p>
    <w:p w:rsidR="00C42586" w:rsidRDefault="00D629B7" w:rsidP="00C42586">
      <w:pPr>
        <w:spacing w:after="120" w:line="238" w:lineRule="auto"/>
        <w:ind w:left="-5" w:right="-15" w:hanging="10"/>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                                                                                                         ( потпис овлашћеног лица ) </w:t>
      </w:r>
    </w:p>
    <w:p w:rsidR="009768DC" w:rsidRPr="007A7C2B" w:rsidRDefault="00D629B7">
      <w:pPr>
        <w:spacing w:after="286" w:line="238" w:lineRule="auto"/>
        <w:ind w:left="-5"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lastRenderedPageBreak/>
        <w:t>НАПОМЕНЕ:</w:t>
      </w:r>
    </w:p>
    <w:p w:rsidR="009768DC" w:rsidRPr="00E45A5F" w:rsidRDefault="00D629B7">
      <w:pPr>
        <w:numPr>
          <w:ilvl w:val="0"/>
          <w:numId w:val="9"/>
        </w:numPr>
        <w:spacing w:after="32" w:line="241" w:lineRule="auto"/>
        <w:ind w:right="-15" w:hanging="360"/>
        <w:rPr>
          <w:rFonts w:ascii="Times New Roman" w:hAnsi="Times New Roman" w:cs="Times New Roman"/>
        </w:rPr>
      </w:pPr>
      <w:r w:rsidRPr="00E45A5F">
        <w:rPr>
          <w:rFonts w:ascii="Times New Roman" w:eastAsia="Times New Roman" w:hAnsi="Times New Roman" w:cs="Times New Roman"/>
        </w:rPr>
        <w:t>Докази о испуњености додатних услова из члана 76. тачка 2 ЗЈН – оверено после објаве позива на Порталу</w:t>
      </w:r>
      <w:r w:rsidR="003F6DAE" w:rsidRPr="00E45A5F">
        <w:rPr>
          <w:rFonts w:ascii="Times New Roman" w:eastAsia="Times New Roman" w:hAnsi="Times New Roman" w:cs="Times New Roman"/>
        </w:rPr>
        <w:t xml:space="preserve"> </w:t>
      </w:r>
      <w:r w:rsidRPr="00E45A5F">
        <w:rPr>
          <w:rFonts w:ascii="Times New Roman" w:eastAsia="Times New Roman" w:hAnsi="Times New Roman" w:cs="Times New Roman"/>
        </w:rPr>
        <w:t xml:space="preserve">управе за јавне набавке и на сајту ЈКП </w:t>
      </w:r>
      <w:r w:rsidR="003F6DAE" w:rsidRPr="00E45A5F">
        <w:rPr>
          <w:rFonts w:ascii="Times New Roman" w:eastAsia="Times New Roman" w:hAnsi="Times New Roman" w:cs="Times New Roman"/>
        </w:rPr>
        <w:t>„ВИДРАК“</w:t>
      </w:r>
      <w:r w:rsidRPr="00E45A5F">
        <w:rPr>
          <w:rFonts w:ascii="Times New Roman" w:eastAsia="Times New Roman" w:hAnsi="Times New Roman" w:cs="Times New Roman"/>
        </w:rPr>
        <w:t xml:space="preserve"> </w:t>
      </w:r>
      <w:r w:rsidR="003F6DAE" w:rsidRPr="00E45A5F">
        <w:rPr>
          <w:rFonts w:ascii="Times New Roman" w:eastAsia="Times New Roman" w:hAnsi="Times New Roman" w:cs="Times New Roman"/>
        </w:rPr>
        <w:t>ВАЉЕВО</w:t>
      </w:r>
      <w:r w:rsidRPr="00E45A5F">
        <w:rPr>
          <w:rFonts w:ascii="Times New Roman" w:eastAsia="Times New Roman" w:hAnsi="Times New Roman" w:cs="Times New Roman"/>
        </w:rPr>
        <w:t xml:space="preserve"> </w:t>
      </w:r>
      <w:r w:rsidRPr="00E45A5F">
        <w:rPr>
          <w:rFonts w:ascii="Times New Roman" w:eastAsia="Times New Roman" w:hAnsi="Times New Roman" w:cs="Times New Roman"/>
          <w:b/>
        </w:rPr>
        <w:t xml:space="preserve">                          </w:t>
      </w:r>
      <w:r w:rsidRPr="00E45A5F">
        <w:rPr>
          <w:rFonts w:ascii="Times New Roman" w:eastAsia="Times New Roman" w:hAnsi="Times New Roman" w:cs="Times New Roman"/>
        </w:rPr>
        <w:t xml:space="preserve">            </w:t>
      </w:r>
    </w:p>
    <w:p w:rsidR="009768DC" w:rsidRPr="00E45A5F" w:rsidRDefault="00D629B7">
      <w:pPr>
        <w:numPr>
          <w:ilvl w:val="0"/>
          <w:numId w:val="9"/>
        </w:numPr>
        <w:spacing w:after="35" w:line="235" w:lineRule="auto"/>
        <w:ind w:right="-15" w:hanging="360"/>
        <w:rPr>
          <w:rFonts w:ascii="Times New Roman" w:hAnsi="Times New Roman" w:cs="Times New Roman"/>
        </w:rPr>
      </w:pPr>
      <w:r w:rsidRPr="00E45A5F">
        <w:rPr>
          <w:rFonts w:ascii="Times New Roman" w:eastAsia="Times New Roman" w:hAnsi="Times New Roman" w:cs="Times New Roman"/>
        </w:rPr>
        <w:t xml:space="preserve">Ако поднета понуда буде оцењена као прихватљива, пре доношења одлуке о додели уговора, </w:t>
      </w:r>
      <w:r w:rsidRPr="00E45A5F">
        <w:rPr>
          <w:rFonts w:ascii="Times New Roman" w:eastAsia="Times New Roman" w:hAnsi="Times New Roman" w:cs="Times New Roman"/>
          <w:u w:val="single" w:color="000000"/>
        </w:rPr>
        <w:t>Наручилац може захтевати од понуђача да у року од пет дана од дана пријема писменог позива Наручиоца, достави на увид оригинал или оверену копију доказа о испуњености услова из  члана 75. ЗЈН (  Oбразац 4  . од тачке 1. до   5)</w:t>
      </w:r>
    </w:p>
    <w:p w:rsidR="009768DC" w:rsidRPr="00E45A5F" w:rsidRDefault="00D629B7">
      <w:pPr>
        <w:numPr>
          <w:ilvl w:val="0"/>
          <w:numId w:val="9"/>
        </w:numPr>
        <w:spacing w:after="15" w:line="241" w:lineRule="auto"/>
        <w:ind w:right="-15" w:hanging="360"/>
        <w:rPr>
          <w:rFonts w:ascii="Times New Roman" w:hAnsi="Times New Roman" w:cs="Times New Roman"/>
        </w:rPr>
      </w:pPr>
      <w:r w:rsidRPr="00E45A5F">
        <w:rPr>
          <w:rFonts w:ascii="Times New Roman" w:eastAsia="Times New Roman" w:hAnsi="Times New Roman" w:cs="Times New Roman"/>
        </w:rPr>
        <w:t xml:space="preserve">Понуђачи уписани у регистар понуђача,  испуњавају услове предвиђене из чл. 75 ЗЈН, </w:t>
      </w:r>
      <w:r w:rsidRPr="00E45A5F">
        <w:rPr>
          <w:rFonts w:ascii="Times New Roman" w:eastAsia="Times New Roman" w:hAnsi="Times New Roman" w:cs="Times New Roman"/>
          <w:b/>
        </w:rPr>
        <w:t xml:space="preserve">ДУЖНИ СУ да доставе копију потврде о упису у Регистар понуђача </w:t>
      </w:r>
      <w:r w:rsidRPr="00E45A5F">
        <w:rPr>
          <w:rFonts w:ascii="Times New Roman" w:eastAsia="Times New Roman" w:hAnsi="Times New Roman" w:cs="Times New Roman"/>
        </w:rPr>
        <w:t>са достављањем конкурсне документације.</w:t>
      </w:r>
    </w:p>
    <w:p w:rsidR="009768DC" w:rsidRPr="00E45A5F" w:rsidRDefault="00D629B7">
      <w:pPr>
        <w:numPr>
          <w:ilvl w:val="0"/>
          <w:numId w:val="9"/>
        </w:numPr>
        <w:spacing w:after="33" w:line="241" w:lineRule="auto"/>
        <w:ind w:right="-15" w:hanging="360"/>
        <w:rPr>
          <w:rFonts w:ascii="Times New Roman" w:hAnsi="Times New Roman" w:cs="Times New Roman"/>
        </w:rPr>
      </w:pPr>
      <w:r w:rsidRPr="00E45A5F">
        <w:rPr>
          <w:rFonts w:ascii="Times New Roman" w:eastAsia="Times New Roman" w:hAnsi="Times New Roman" w:cs="Times New Roman"/>
        </w:rPr>
        <w:t>Уколико понуђач у остављеном року не достави на увид оригинал или оверену копију тражених доказа, његова понуда ће бити одбијена као неприхватљива;</w:t>
      </w:r>
    </w:p>
    <w:p w:rsidR="009768DC" w:rsidRPr="00E45A5F" w:rsidRDefault="00D629B7">
      <w:pPr>
        <w:numPr>
          <w:ilvl w:val="0"/>
          <w:numId w:val="9"/>
        </w:numPr>
        <w:spacing w:after="32" w:line="241" w:lineRule="auto"/>
        <w:ind w:right="-15" w:hanging="360"/>
        <w:rPr>
          <w:rFonts w:ascii="Times New Roman" w:hAnsi="Times New Roman" w:cs="Times New Roman"/>
        </w:rPr>
      </w:pPr>
      <w:r w:rsidRPr="00E45A5F">
        <w:rPr>
          <w:rFonts w:ascii="Times New Roman" w:eastAsia="Times New Roman" w:hAnsi="Times New Roman" w:cs="Times New Roman"/>
        </w:rPr>
        <w:t>Доказ, потврда надлежног органа којом понуђач доказује да му није изречена мера забране обављања делатности, мора бити издата после дана објављивања позива на Порталу јавних набавки за подношење пону</w:t>
      </w:r>
      <w:r w:rsidR="00F30E5C">
        <w:rPr>
          <w:rFonts w:ascii="Times New Roman" w:eastAsia="Times New Roman" w:hAnsi="Times New Roman" w:cs="Times New Roman"/>
        </w:rPr>
        <w:t>да</w:t>
      </w:r>
      <w:r w:rsidRPr="00E45A5F">
        <w:rPr>
          <w:rFonts w:ascii="Times New Roman" w:eastAsia="Times New Roman" w:hAnsi="Times New Roman" w:cs="Times New Roman"/>
        </w:rPr>
        <w:t>;</w:t>
      </w:r>
    </w:p>
    <w:p w:rsidR="009768DC" w:rsidRPr="00E45A5F" w:rsidRDefault="00D629B7">
      <w:pPr>
        <w:numPr>
          <w:ilvl w:val="0"/>
          <w:numId w:val="9"/>
        </w:numPr>
        <w:spacing w:after="15" w:line="241" w:lineRule="auto"/>
        <w:ind w:right="-15" w:hanging="360"/>
        <w:rPr>
          <w:rFonts w:ascii="Times New Roman" w:hAnsi="Times New Roman" w:cs="Times New Roman"/>
        </w:rPr>
      </w:pPr>
      <w:r w:rsidRPr="00E45A5F">
        <w:rPr>
          <w:rFonts w:ascii="Times New Roman" w:eastAsia="Times New Roman" w:hAnsi="Times New Roman" w:cs="Times New Roman"/>
        </w:rPr>
        <w:t>Докази наведени у Oбразцу 4 од редног броја 2 до 5, не могу бити старији од</w:t>
      </w:r>
      <w:r w:rsidR="00F30E5C">
        <w:rPr>
          <w:rFonts w:ascii="Times New Roman" w:eastAsia="Times New Roman" w:hAnsi="Times New Roman" w:cs="Times New Roman"/>
        </w:rPr>
        <w:t xml:space="preserve"> два месеца пре отварања понуда.</w:t>
      </w:r>
    </w:p>
    <w:p w:rsidR="009768DC" w:rsidRPr="00E45A5F" w:rsidRDefault="00D629B7">
      <w:pPr>
        <w:numPr>
          <w:ilvl w:val="0"/>
          <w:numId w:val="9"/>
        </w:numPr>
        <w:spacing w:after="15" w:line="241" w:lineRule="auto"/>
        <w:ind w:right="-15" w:hanging="360"/>
        <w:rPr>
          <w:rFonts w:ascii="Times New Roman" w:hAnsi="Times New Roman" w:cs="Times New Roman"/>
        </w:rPr>
      </w:pPr>
      <w:r w:rsidRPr="00E45A5F">
        <w:rPr>
          <w:rFonts w:ascii="Times New Roman" w:eastAsia="Times New Roman" w:hAnsi="Times New Roman" w:cs="Times New Roma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ЗЈН.</w:t>
      </w:r>
    </w:p>
    <w:p w:rsidR="00C42586" w:rsidRPr="00C42586" w:rsidRDefault="00D629B7" w:rsidP="00F621EA">
      <w:pPr>
        <w:numPr>
          <w:ilvl w:val="0"/>
          <w:numId w:val="9"/>
        </w:numPr>
        <w:spacing w:after="33" w:line="241" w:lineRule="auto"/>
        <w:ind w:right="-15" w:hanging="360"/>
        <w:rPr>
          <w:rFonts w:ascii="Times New Roman" w:hAnsi="Times New Roman" w:cs="Times New Roman"/>
        </w:rPr>
      </w:pPr>
      <w:r w:rsidRPr="00C42586">
        <w:rPr>
          <w:rFonts w:ascii="Times New Roman" w:eastAsia="Times New Roman" w:hAnsi="Times New Roman" w:cs="Times New Roman"/>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768DC" w:rsidRPr="00C42586" w:rsidRDefault="00D629B7" w:rsidP="00F621EA">
      <w:pPr>
        <w:numPr>
          <w:ilvl w:val="0"/>
          <w:numId w:val="9"/>
        </w:numPr>
        <w:spacing w:after="33" w:line="241" w:lineRule="auto"/>
        <w:ind w:right="-15" w:hanging="360"/>
        <w:rPr>
          <w:rFonts w:ascii="Times New Roman" w:hAnsi="Times New Roman" w:cs="Times New Roman"/>
        </w:rPr>
      </w:pPr>
      <w:r w:rsidRPr="00C42586">
        <w:rPr>
          <w:rFonts w:ascii="Times New Roman" w:eastAsia="Times New Roman" w:hAnsi="Times New Roman" w:cs="Times New Roman"/>
        </w:rPr>
        <w:t xml:space="preserve">Понуђач је дужан да без одлагања, писмено обавести ЈКП </w:t>
      </w:r>
      <w:r w:rsidR="00E45A5F" w:rsidRPr="00C42586">
        <w:rPr>
          <w:rFonts w:ascii="Times New Roman" w:eastAsia="Times New Roman" w:hAnsi="Times New Roman" w:cs="Times New Roman"/>
        </w:rPr>
        <w:t>„Видрак“</w:t>
      </w:r>
      <w:r w:rsidRPr="00C42586">
        <w:rPr>
          <w:rFonts w:ascii="Times New Roman" w:eastAsia="Times New Roman" w:hAnsi="Times New Roman" w:cs="Times New Roman"/>
        </w:rPr>
        <w:t xml:space="preserve"> </w:t>
      </w:r>
      <w:r w:rsidR="00E45A5F" w:rsidRPr="00C42586">
        <w:rPr>
          <w:rFonts w:ascii="Times New Roman" w:eastAsia="Times New Roman" w:hAnsi="Times New Roman" w:cs="Times New Roman"/>
        </w:rPr>
        <w:t>Ваљево</w:t>
      </w:r>
      <w:r w:rsidRPr="00C42586">
        <w:rPr>
          <w:rFonts w:ascii="Times New Roman" w:eastAsia="Times New Roman" w:hAnsi="Times New Roman" w:cs="Times New Roman"/>
        </w:rPr>
        <w:t xml:space="preserve">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и да је документује на прописани начин.</w:t>
      </w:r>
    </w:p>
    <w:p w:rsidR="00E45A5F" w:rsidRDefault="00E45A5F">
      <w:pPr>
        <w:spacing w:after="274" w:line="243" w:lineRule="auto"/>
        <w:ind w:left="122" w:right="-9" w:hanging="10"/>
        <w:jc w:val="center"/>
        <w:rPr>
          <w:rFonts w:ascii="Times New Roman" w:eastAsia="Times New Roman" w:hAnsi="Times New Roman" w:cs="Times New Roman"/>
          <w:b/>
          <w:sz w:val="24"/>
          <w:szCs w:val="24"/>
        </w:rPr>
      </w:pPr>
    </w:p>
    <w:p w:rsidR="007066F8" w:rsidRDefault="007066F8" w:rsidP="00E45A5F">
      <w:pPr>
        <w:spacing w:after="274" w:line="243" w:lineRule="auto"/>
        <w:ind w:left="122" w:right="-9" w:hanging="10"/>
        <w:jc w:val="right"/>
        <w:rPr>
          <w:rFonts w:ascii="Times New Roman" w:eastAsia="Times New Roman" w:hAnsi="Times New Roman" w:cs="Times New Roman"/>
          <w:b/>
          <w:sz w:val="24"/>
          <w:szCs w:val="24"/>
        </w:rPr>
      </w:pPr>
    </w:p>
    <w:p w:rsidR="007066F8" w:rsidRDefault="007066F8" w:rsidP="00E45A5F">
      <w:pPr>
        <w:spacing w:after="274" w:line="243" w:lineRule="auto"/>
        <w:ind w:left="122" w:right="-9" w:hanging="10"/>
        <w:jc w:val="right"/>
        <w:rPr>
          <w:rFonts w:ascii="Times New Roman" w:eastAsia="Times New Roman" w:hAnsi="Times New Roman" w:cs="Times New Roman"/>
          <w:b/>
          <w:sz w:val="24"/>
          <w:szCs w:val="24"/>
        </w:rPr>
      </w:pPr>
    </w:p>
    <w:p w:rsidR="007066F8" w:rsidRDefault="007066F8" w:rsidP="00E45A5F">
      <w:pPr>
        <w:spacing w:after="274" w:line="243" w:lineRule="auto"/>
        <w:ind w:left="122" w:right="-9" w:hanging="10"/>
        <w:jc w:val="right"/>
        <w:rPr>
          <w:rFonts w:ascii="Times New Roman" w:eastAsia="Times New Roman" w:hAnsi="Times New Roman" w:cs="Times New Roman"/>
          <w:b/>
          <w:sz w:val="24"/>
          <w:szCs w:val="24"/>
        </w:rPr>
      </w:pPr>
    </w:p>
    <w:p w:rsidR="00F0695C" w:rsidRDefault="00F0695C" w:rsidP="00E45A5F">
      <w:pPr>
        <w:spacing w:after="274" w:line="243" w:lineRule="auto"/>
        <w:ind w:left="122" w:right="-9" w:hanging="10"/>
        <w:jc w:val="right"/>
        <w:rPr>
          <w:rFonts w:ascii="Times New Roman" w:eastAsia="Times New Roman" w:hAnsi="Times New Roman" w:cs="Times New Roman"/>
          <w:b/>
          <w:sz w:val="24"/>
          <w:szCs w:val="24"/>
        </w:rPr>
      </w:pPr>
    </w:p>
    <w:p w:rsidR="00F0695C" w:rsidRDefault="00F0695C" w:rsidP="00E45A5F">
      <w:pPr>
        <w:spacing w:after="274" w:line="243" w:lineRule="auto"/>
        <w:ind w:left="122" w:right="-9" w:hanging="10"/>
        <w:jc w:val="right"/>
        <w:rPr>
          <w:rFonts w:ascii="Times New Roman" w:eastAsia="Times New Roman" w:hAnsi="Times New Roman" w:cs="Times New Roman"/>
          <w:b/>
          <w:sz w:val="24"/>
          <w:szCs w:val="24"/>
        </w:rPr>
      </w:pPr>
    </w:p>
    <w:p w:rsidR="00F0695C" w:rsidRDefault="00F0695C" w:rsidP="00E45A5F">
      <w:pPr>
        <w:spacing w:after="274" w:line="243" w:lineRule="auto"/>
        <w:ind w:left="122" w:right="-9" w:hanging="10"/>
        <w:jc w:val="right"/>
        <w:rPr>
          <w:rFonts w:ascii="Times New Roman" w:eastAsia="Times New Roman" w:hAnsi="Times New Roman" w:cs="Times New Roman"/>
          <w:b/>
          <w:sz w:val="24"/>
          <w:szCs w:val="24"/>
        </w:rPr>
      </w:pPr>
    </w:p>
    <w:p w:rsidR="007066F8" w:rsidRDefault="007066F8" w:rsidP="00E45A5F">
      <w:pPr>
        <w:spacing w:after="274" w:line="243" w:lineRule="auto"/>
        <w:ind w:left="122" w:right="-9" w:hanging="10"/>
        <w:jc w:val="right"/>
        <w:rPr>
          <w:rFonts w:ascii="Times New Roman" w:eastAsia="Times New Roman" w:hAnsi="Times New Roman" w:cs="Times New Roman"/>
          <w:b/>
          <w:sz w:val="24"/>
          <w:szCs w:val="24"/>
        </w:rPr>
      </w:pPr>
    </w:p>
    <w:p w:rsidR="007066F8" w:rsidRDefault="007066F8" w:rsidP="00E45A5F">
      <w:pPr>
        <w:spacing w:after="274" w:line="243" w:lineRule="auto"/>
        <w:ind w:left="122" w:right="-9" w:hanging="10"/>
        <w:jc w:val="right"/>
        <w:rPr>
          <w:rFonts w:ascii="Times New Roman" w:eastAsia="Times New Roman" w:hAnsi="Times New Roman" w:cs="Times New Roman"/>
          <w:b/>
          <w:sz w:val="24"/>
          <w:szCs w:val="24"/>
        </w:rPr>
      </w:pPr>
    </w:p>
    <w:p w:rsidR="009768DC" w:rsidRPr="00E45A5F" w:rsidRDefault="00D629B7" w:rsidP="00E45A5F">
      <w:pPr>
        <w:spacing w:after="274" w:line="243" w:lineRule="auto"/>
        <w:ind w:left="122" w:right="-9" w:hanging="10"/>
        <w:jc w:val="right"/>
        <w:rPr>
          <w:rFonts w:ascii="Times New Roman" w:hAnsi="Times New Roman" w:cs="Times New Roman"/>
          <w:sz w:val="24"/>
          <w:szCs w:val="24"/>
        </w:rPr>
      </w:pPr>
      <w:r w:rsidRPr="007A7C2B">
        <w:rPr>
          <w:rFonts w:ascii="Times New Roman" w:eastAsia="Times New Roman" w:hAnsi="Times New Roman" w:cs="Times New Roman"/>
          <w:b/>
          <w:sz w:val="24"/>
          <w:szCs w:val="24"/>
        </w:rPr>
        <w:lastRenderedPageBreak/>
        <w:t>Образац 5</w:t>
      </w:r>
      <w:r w:rsidR="00E45A5F">
        <w:rPr>
          <w:rFonts w:ascii="Times New Roman" w:eastAsia="Times New Roman" w:hAnsi="Times New Roman" w:cs="Times New Roman"/>
          <w:b/>
          <w:sz w:val="24"/>
          <w:szCs w:val="24"/>
        </w:rPr>
        <w:t>.</w:t>
      </w:r>
    </w:p>
    <w:p w:rsidR="009768DC" w:rsidRPr="007A7C2B" w:rsidRDefault="00D629B7">
      <w:pPr>
        <w:spacing w:after="274" w:line="243" w:lineRule="auto"/>
        <w:ind w:left="122" w:right="-9" w:hanging="10"/>
        <w:jc w:val="center"/>
        <w:rPr>
          <w:rFonts w:ascii="Times New Roman" w:hAnsi="Times New Roman" w:cs="Times New Roman"/>
          <w:sz w:val="24"/>
          <w:szCs w:val="24"/>
        </w:rPr>
      </w:pPr>
      <w:r w:rsidRPr="007A7C2B">
        <w:rPr>
          <w:rFonts w:ascii="Times New Roman" w:eastAsia="Times New Roman" w:hAnsi="Times New Roman" w:cs="Times New Roman"/>
          <w:b/>
          <w:sz w:val="24"/>
          <w:szCs w:val="24"/>
        </w:rPr>
        <w:t xml:space="preserve"> УПУСТВО ПОНУЂАЧИМА КАКО ДА САЧИНЕ ПОНУДУ</w:t>
      </w:r>
    </w:p>
    <w:p w:rsidR="009768DC" w:rsidRPr="007A7C2B" w:rsidRDefault="00D629B7">
      <w:pPr>
        <w:numPr>
          <w:ilvl w:val="1"/>
          <w:numId w:val="10"/>
        </w:numPr>
        <w:spacing w:after="11" w:line="240" w:lineRule="auto"/>
        <w:ind w:right="14" w:hanging="420"/>
        <w:rPr>
          <w:rFonts w:ascii="Times New Roman" w:hAnsi="Times New Roman" w:cs="Times New Roman"/>
          <w:sz w:val="24"/>
          <w:szCs w:val="24"/>
        </w:rPr>
      </w:pPr>
      <w:r w:rsidRPr="007A7C2B">
        <w:rPr>
          <w:rFonts w:ascii="Times New Roman" w:eastAsia="Times New Roman" w:hAnsi="Times New Roman" w:cs="Times New Roman"/>
          <w:sz w:val="24"/>
          <w:szCs w:val="24"/>
        </w:rPr>
        <w:t>ПОДАЦИ О ЈЕЗИКУ НА КОЈЕМ ПОНУДА МОРА ДА БУДЕ САСТАВЉЕНА</w:t>
      </w:r>
    </w:p>
    <w:p w:rsidR="009768DC" w:rsidRPr="007A7C2B" w:rsidRDefault="00D629B7">
      <w:pPr>
        <w:spacing w:after="274"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Понуда мора бити сачињена на српском језику.</w:t>
      </w:r>
    </w:p>
    <w:p w:rsidR="009768DC" w:rsidRPr="007A7C2B" w:rsidRDefault="00D629B7">
      <w:pPr>
        <w:numPr>
          <w:ilvl w:val="1"/>
          <w:numId w:val="10"/>
        </w:numPr>
        <w:spacing w:after="11" w:line="240" w:lineRule="auto"/>
        <w:ind w:right="14" w:hanging="42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ЗАХТЕВИ У ВЕЗИ СА САЧИЊАВАЊЕМ ПОНУДЕ </w:t>
      </w:r>
    </w:p>
    <w:p w:rsidR="009768DC" w:rsidRPr="007A7C2B" w:rsidRDefault="00D629B7">
      <w:pPr>
        <w:numPr>
          <w:ilvl w:val="2"/>
          <w:numId w:val="11"/>
        </w:numPr>
        <w:spacing w:after="11" w:line="240" w:lineRule="auto"/>
        <w:ind w:right="14" w:hanging="260"/>
        <w:rPr>
          <w:rFonts w:ascii="Times New Roman" w:hAnsi="Times New Roman" w:cs="Times New Roman"/>
          <w:sz w:val="24"/>
          <w:szCs w:val="24"/>
        </w:rPr>
      </w:pPr>
      <w:r w:rsidRPr="007A7C2B">
        <w:rPr>
          <w:rFonts w:ascii="Times New Roman" w:eastAsia="Times New Roman" w:hAnsi="Times New Roman" w:cs="Times New Roman"/>
          <w:sz w:val="24"/>
          <w:szCs w:val="24"/>
        </w:rPr>
        <w:t>Понуда мора да садржи све доказе тражене конкурсне документације</w:t>
      </w:r>
    </w:p>
    <w:p w:rsidR="009768DC" w:rsidRPr="007A7C2B" w:rsidRDefault="00D629B7">
      <w:pPr>
        <w:numPr>
          <w:ilvl w:val="2"/>
          <w:numId w:val="11"/>
        </w:numPr>
        <w:spacing w:after="11" w:line="240" w:lineRule="auto"/>
        <w:ind w:right="14" w:hanging="260"/>
        <w:rPr>
          <w:rFonts w:ascii="Times New Roman" w:hAnsi="Times New Roman" w:cs="Times New Roman"/>
          <w:sz w:val="24"/>
          <w:szCs w:val="24"/>
        </w:rPr>
      </w:pPr>
      <w:r w:rsidRPr="007A7C2B">
        <w:rPr>
          <w:rFonts w:ascii="Times New Roman" w:eastAsia="Times New Roman" w:hAnsi="Times New Roman" w:cs="Times New Roman"/>
          <w:sz w:val="24"/>
          <w:szCs w:val="24"/>
        </w:rPr>
        <w:t>Понуђач подноси понуду у затвореној коверти, тако да се при отварању може проверити да  ли је коверта затворена онако како је била предата.</w:t>
      </w:r>
    </w:p>
    <w:p w:rsidR="009768DC" w:rsidRPr="007A7C2B" w:rsidRDefault="00D629B7">
      <w:pPr>
        <w:numPr>
          <w:ilvl w:val="2"/>
          <w:numId w:val="11"/>
        </w:numPr>
        <w:spacing w:after="11" w:line="240" w:lineRule="auto"/>
        <w:ind w:right="14" w:hanging="260"/>
        <w:rPr>
          <w:rFonts w:ascii="Times New Roman" w:hAnsi="Times New Roman" w:cs="Times New Roman"/>
          <w:sz w:val="24"/>
          <w:szCs w:val="24"/>
        </w:rPr>
      </w:pPr>
      <w:r w:rsidRPr="007A7C2B">
        <w:rPr>
          <w:rFonts w:ascii="Times New Roman" w:eastAsia="Times New Roman" w:hAnsi="Times New Roman" w:cs="Times New Roman"/>
          <w:sz w:val="24"/>
          <w:szCs w:val="24"/>
        </w:rPr>
        <w:t>Понуда  треба да буду у посебним затвореним и печатираним ковертама и запаковане у један коверат   на коме ће писати „</w:t>
      </w:r>
      <w:r w:rsidRPr="007A7C2B">
        <w:rPr>
          <w:rFonts w:ascii="Times New Roman" w:eastAsia="Times New Roman" w:hAnsi="Times New Roman" w:cs="Times New Roman"/>
          <w:b/>
          <w:sz w:val="24"/>
          <w:szCs w:val="24"/>
        </w:rPr>
        <w:t>Понуда за јавну набавку мале вредности</w:t>
      </w:r>
      <w:r w:rsidRPr="007A7C2B">
        <w:rPr>
          <w:rFonts w:ascii="Times New Roman" w:eastAsia="Times New Roman" w:hAnsi="Times New Roman" w:cs="Times New Roman"/>
          <w:sz w:val="24"/>
          <w:szCs w:val="24"/>
        </w:rPr>
        <w:t xml:space="preserve"> –</w:t>
      </w:r>
      <w:r w:rsidR="00E45A5F">
        <w:rPr>
          <w:rFonts w:ascii="Times New Roman" w:eastAsia="Times New Roman" w:hAnsi="Times New Roman" w:cs="Times New Roman"/>
          <w:b/>
          <w:sz w:val="24"/>
          <w:szCs w:val="24"/>
        </w:rPr>
        <w:t>куповина</w:t>
      </w:r>
      <w:r w:rsidRPr="007A7C2B">
        <w:rPr>
          <w:rFonts w:ascii="Times New Roman" w:eastAsia="Times New Roman" w:hAnsi="Times New Roman" w:cs="Times New Roman"/>
          <w:sz w:val="24"/>
          <w:szCs w:val="24"/>
        </w:rPr>
        <w:t xml:space="preserve"> </w:t>
      </w:r>
      <w:r w:rsidRPr="007A7C2B">
        <w:rPr>
          <w:rFonts w:ascii="Times New Roman" w:eastAsia="Times New Roman" w:hAnsi="Times New Roman" w:cs="Times New Roman"/>
          <w:b/>
          <w:sz w:val="24"/>
          <w:szCs w:val="24"/>
        </w:rPr>
        <w:t>електричн</w:t>
      </w:r>
      <w:r w:rsidR="00E45A5F">
        <w:rPr>
          <w:rFonts w:ascii="Times New Roman" w:eastAsia="Times New Roman" w:hAnsi="Times New Roman" w:cs="Times New Roman"/>
          <w:b/>
          <w:sz w:val="24"/>
          <w:szCs w:val="24"/>
        </w:rPr>
        <w:t>е енергије</w:t>
      </w:r>
      <w:r w:rsidRPr="007A7C2B">
        <w:rPr>
          <w:rFonts w:ascii="Times New Roman" w:eastAsia="Times New Roman" w:hAnsi="Times New Roman" w:cs="Times New Roman"/>
          <w:sz w:val="24"/>
          <w:szCs w:val="24"/>
        </w:rPr>
        <w:t xml:space="preserve"> за потребе </w:t>
      </w:r>
      <w:r w:rsidRPr="007A7C2B">
        <w:rPr>
          <w:rFonts w:ascii="Times New Roman" w:eastAsia="Times New Roman" w:hAnsi="Times New Roman" w:cs="Times New Roman"/>
          <w:b/>
          <w:sz w:val="24"/>
          <w:szCs w:val="24"/>
        </w:rPr>
        <w:t xml:space="preserve">ЈКП  </w:t>
      </w:r>
      <w:r w:rsidR="00E45A5F">
        <w:rPr>
          <w:rFonts w:ascii="Times New Roman" w:eastAsia="Times New Roman" w:hAnsi="Times New Roman" w:cs="Times New Roman"/>
          <w:b/>
          <w:sz w:val="24"/>
          <w:szCs w:val="24"/>
        </w:rPr>
        <w:t>„Видрак“</w:t>
      </w:r>
      <w:r w:rsidRPr="007A7C2B">
        <w:rPr>
          <w:rFonts w:ascii="Times New Roman" w:eastAsia="Times New Roman" w:hAnsi="Times New Roman" w:cs="Times New Roman"/>
          <w:b/>
          <w:sz w:val="24"/>
          <w:szCs w:val="24"/>
        </w:rPr>
        <w:t xml:space="preserve">, </w:t>
      </w:r>
      <w:r w:rsidR="00E45A5F">
        <w:rPr>
          <w:rFonts w:ascii="Times New Roman" w:eastAsia="Times New Roman" w:hAnsi="Times New Roman" w:cs="Times New Roman"/>
          <w:b/>
          <w:sz w:val="24"/>
          <w:szCs w:val="24"/>
        </w:rPr>
        <w:t xml:space="preserve">Ваљево </w:t>
      </w:r>
      <w:r w:rsidRPr="007A7C2B">
        <w:rPr>
          <w:rFonts w:ascii="Times New Roman" w:eastAsia="Times New Roman" w:hAnsi="Times New Roman" w:cs="Times New Roman"/>
          <w:b/>
          <w:sz w:val="24"/>
          <w:szCs w:val="24"/>
        </w:rPr>
        <w:t xml:space="preserve">- ЈН МВ </w:t>
      </w:r>
      <w:r w:rsidR="00E45A5F">
        <w:rPr>
          <w:rFonts w:ascii="Times New Roman" w:eastAsia="Times New Roman" w:hAnsi="Times New Roman" w:cs="Times New Roman"/>
          <w:b/>
          <w:sz w:val="24"/>
          <w:szCs w:val="24"/>
        </w:rPr>
        <w:t>–</w:t>
      </w:r>
      <w:r w:rsidRPr="007A7C2B">
        <w:rPr>
          <w:rFonts w:ascii="Times New Roman" w:eastAsia="Times New Roman" w:hAnsi="Times New Roman" w:cs="Times New Roman"/>
          <w:b/>
          <w:sz w:val="24"/>
          <w:szCs w:val="24"/>
        </w:rPr>
        <w:t xml:space="preserve"> </w:t>
      </w:r>
      <w:r w:rsidR="00E45A5F">
        <w:rPr>
          <w:rFonts w:ascii="Times New Roman" w:eastAsia="Times New Roman" w:hAnsi="Times New Roman" w:cs="Times New Roman"/>
          <w:b/>
          <w:sz w:val="24"/>
          <w:szCs w:val="24"/>
        </w:rPr>
        <w:t>бр.</w:t>
      </w:r>
      <w:r w:rsidRPr="007A7C2B">
        <w:rPr>
          <w:rFonts w:ascii="Times New Roman" w:eastAsia="Times New Roman" w:hAnsi="Times New Roman" w:cs="Times New Roman"/>
          <w:b/>
          <w:sz w:val="24"/>
          <w:szCs w:val="24"/>
        </w:rPr>
        <w:t>0</w:t>
      </w:r>
      <w:r w:rsidR="00E45A5F">
        <w:rPr>
          <w:rFonts w:ascii="Times New Roman" w:eastAsia="Times New Roman" w:hAnsi="Times New Roman" w:cs="Times New Roman"/>
          <w:b/>
          <w:sz w:val="24"/>
          <w:szCs w:val="24"/>
        </w:rPr>
        <w:t>1</w:t>
      </w:r>
      <w:r w:rsidRPr="007A7C2B">
        <w:rPr>
          <w:rFonts w:ascii="Times New Roman" w:eastAsia="Times New Roman" w:hAnsi="Times New Roman" w:cs="Times New Roman"/>
          <w:b/>
          <w:sz w:val="24"/>
          <w:szCs w:val="24"/>
        </w:rPr>
        <w:t>/201</w:t>
      </w:r>
      <w:r w:rsidR="0018438E">
        <w:rPr>
          <w:rFonts w:ascii="Times New Roman" w:eastAsia="Times New Roman" w:hAnsi="Times New Roman" w:cs="Times New Roman"/>
          <w:b/>
          <w:sz w:val="24"/>
          <w:szCs w:val="24"/>
        </w:rPr>
        <w:t>6</w:t>
      </w:r>
      <w:r w:rsidRPr="007A7C2B">
        <w:rPr>
          <w:rFonts w:ascii="Times New Roman" w:eastAsia="Times New Roman" w:hAnsi="Times New Roman" w:cs="Times New Roman"/>
          <w:b/>
          <w:sz w:val="24"/>
          <w:szCs w:val="24"/>
        </w:rPr>
        <w:t>“ – не отварати.</w:t>
      </w:r>
    </w:p>
    <w:p w:rsidR="009768DC" w:rsidRPr="007A7C2B" w:rsidRDefault="00D629B7">
      <w:pPr>
        <w:numPr>
          <w:ilvl w:val="2"/>
          <w:numId w:val="11"/>
        </w:numPr>
        <w:spacing w:after="11" w:line="240" w:lineRule="auto"/>
        <w:ind w:right="14" w:hanging="260"/>
        <w:rPr>
          <w:rFonts w:ascii="Times New Roman" w:hAnsi="Times New Roman" w:cs="Times New Roman"/>
          <w:sz w:val="24"/>
          <w:szCs w:val="24"/>
        </w:rPr>
      </w:pPr>
      <w:r w:rsidRPr="007A7C2B">
        <w:rPr>
          <w:rFonts w:ascii="Times New Roman" w:eastAsia="Times New Roman" w:hAnsi="Times New Roman" w:cs="Times New Roman"/>
          <w:sz w:val="24"/>
          <w:szCs w:val="24"/>
        </w:rPr>
        <w:t>Понуда мора да садржи све доказе наведене у Обрасцу 4</w:t>
      </w:r>
      <w:r w:rsidR="00E45A5F">
        <w:rPr>
          <w:rFonts w:ascii="Times New Roman" w:eastAsia="Times New Roman" w:hAnsi="Times New Roman" w:cs="Times New Roman"/>
          <w:sz w:val="24"/>
          <w:szCs w:val="24"/>
        </w:rPr>
        <w:t>.</w:t>
      </w:r>
      <w:r w:rsidRPr="007A7C2B">
        <w:rPr>
          <w:rFonts w:ascii="Times New Roman" w:eastAsia="Times New Roman" w:hAnsi="Times New Roman" w:cs="Times New Roman"/>
          <w:sz w:val="24"/>
          <w:szCs w:val="24"/>
        </w:rPr>
        <w:t xml:space="preserve">  Упутства како се доказује испуњеност обавезних и додатних услова и обрасце из конкурсне документације. </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Све изјаве, обрасци и прилози који су саставни део понуде морају бити попуњени, потписани и оверени печатом од стране понуђача.</w:t>
      </w:r>
    </w:p>
    <w:p w:rsidR="009768DC" w:rsidRPr="007A7C2B" w:rsidRDefault="00D629B7">
      <w:pPr>
        <w:numPr>
          <w:ilvl w:val="2"/>
          <w:numId w:val="11"/>
        </w:numPr>
        <w:spacing w:line="243" w:lineRule="auto"/>
        <w:ind w:right="14" w:hanging="260"/>
        <w:rPr>
          <w:rFonts w:ascii="Times New Roman" w:hAnsi="Times New Roman" w:cs="Times New Roman"/>
          <w:sz w:val="24"/>
          <w:szCs w:val="24"/>
        </w:rPr>
      </w:pPr>
      <w:r w:rsidRPr="007A7C2B">
        <w:rPr>
          <w:rFonts w:ascii="Times New Roman" w:eastAsia="Times New Roman" w:hAnsi="Times New Roman" w:cs="Times New Roman"/>
          <w:b/>
          <w:sz w:val="24"/>
          <w:szCs w:val="24"/>
        </w:rPr>
        <w:t>Начин преузимања конкурсне документације, односно интернет адресa где је конкурсна   документација доступна:</w:t>
      </w:r>
    </w:p>
    <w:p w:rsidR="009768DC" w:rsidRPr="007A7C2B" w:rsidRDefault="00D629B7">
      <w:pPr>
        <w:numPr>
          <w:ilvl w:val="3"/>
          <w:numId w:val="12"/>
        </w:numPr>
        <w:spacing w:after="11" w:line="240" w:lineRule="auto"/>
        <w:ind w:left="1180" w:right="14" w:hanging="140"/>
        <w:rPr>
          <w:rFonts w:ascii="Times New Roman" w:hAnsi="Times New Roman" w:cs="Times New Roman"/>
          <w:sz w:val="24"/>
          <w:szCs w:val="24"/>
        </w:rPr>
      </w:pPr>
      <w:r w:rsidRPr="007A7C2B">
        <w:rPr>
          <w:rFonts w:ascii="Times New Roman" w:eastAsia="Times New Roman" w:hAnsi="Times New Roman" w:cs="Times New Roman"/>
          <w:sz w:val="24"/>
          <w:szCs w:val="24"/>
        </w:rPr>
        <w:t>Портал јавних набавки, portal.ujn.gov.rs;</w:t>
      </w:r>
    </w:p>
    <w:p w:rsidR="009768DC" w:rsidRPr="007A7C2B" w:rsidRDefault="00D629B7">
      <w:pPr>
        <w:numPr>
          <w:ilvl w:val="3"/>
          <w:numId w:val="12"/>
        </w:numPr>
        <w:spacing w:after="11" w:line="240" w:lineRule="auto"/>
        <w:ind w:left="1180" w:right="14" w:hanging="140"/>
        <w:rPr>
          <w:rFonts w:ascii="Times New Roman" w:hAnsi="Times New Roman" w:cs="Times New Roman"/>
          <w:sz w:val="24"/>
          <w:szCs w:val="24"/>
        </w:rPr>
      </w:pPr>
      <w:r w:rsidRPr="007A7C2B">
        <w:rPr>
          <w:rFonts w:ascii="Times New Roman" w:eastAsia="Times New Roman" w:hAnsi="Times New Roman" w:cs="Times New Roman"/>
          <w:sz w:val="24"/>
          <w:szCs w:val="24"/>
        </w:rPr>
        <w:t>Интернет страница наручиоца (www.</w:t>
      </w:r>
      <w:r w:rsidR="00E45A5F">
        <w:rPr>
          <w:rFonts w:ascii="Times New Roman" w:eastAsia="Times New Roman" w:hAnsi="Times New Roman" w:cs="Times New Roman"/>
          <w:sz w:val="24"/>
          <w:szCs w:val="24"/>
        </w:rPr>
        <w:t>vidrakvaljevo.com</w:t>
      </w:r>
      <w:r w:rsidRPr="007A7C2B">
        <w:rPr>
          <w:rFonts w:ascii="Times New Roman" w:eastAsia="Times New Roman" w:hAnsi="Times New Roman" w:cs="Times New Roman"/>
          <w:sz w:val="24"/>
          <w:szCs w:val="24"/>
        </w:rPr>
        <w:t xml:space="preserve">); </w:t>
      </w:r>
    </w:p>
    <w:p w:rsidR="009768DC" w:rsidRPr="007A7C2B" w:rsidRDefault="00D629B7">
      <w:pPr>
        <w:numPr>
          <w:ilvl w:val="3"/>
          <w:numId w:val="12"/>
        </w:numPr>
        <w:spacing w:after="11" w:line="240" w:lineRule="auto"/>
        <w:ind w:left="1180" w:right="14" w:hanging="14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Непосредно преузимањем на адреси </w:t>
      </w:r>
      <w:r w:rsidR="00E45A5F">
        <w:rPr>
          <w:rFonts w:ascii="Times New Roman" w:eastAsia="Times New Roman" w:hAnsi="Times New Roman" w:cs="Times New Roman"/>
          <w:sz w:val="24"/>
          <w:szCs w:val="24"/>
        </w:rPr>
        <w:t>Војводе Мишића бр.50</w:t>
      </w:r>
      <w:r w:rsidRPr="007A7C2B">
        <w:rPr>
          <w:rFonts w:ascii="Times New Roman" w:eastAsia="Times New Roman" w:hAnsi="Times New Roman" w:cs="Times New Roman"/>
          <w:sz w:val="24"/>
          <w:szCs w:val="24"/>
        </w:rPr>
        <w:t xml:space="preserve">, </w:t>
      </w:r>
      <w:r w:rsidR="00E45A5F">
        <w:rPr>
          <w:rFonts w:ascii="Times New Roman" w:eastAsia="Times New Roman" w:hAnsi="Times New Roman" w:cs="Times New Roman"/>
          <w:sz w:val="24"/>
          <w:szCs w:val="24"/>
        </w:rPr>
        <w:t>Ваљево</w:t>
      </w:r>
      <w:r w:rsidRPr="007A7C2B">
        <w:rPr>
          <w:rFonts w:ascii="Times New Roman" w:eastAsia="Times New Roman" w:hAnsi="Times New Roman" w:cs="Times New Roman"/>
          <w:sz w:val="24"/>
          <w:szCs w:val="24"/>
        </w:rPr>
        <w:t>, (сваког радног дана у периоду од   07.00 до 14.00 часова).</w:t>
      </w:r>
    </w:p>
    <w:p w:rsidR="009768DC" w:rsidRPr="007A7C2B" w:rsidRDefault="00D629B7">
      <w:pPr>
        <w:spacing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 xml:space="preserve">    6) Начин подношења понуде и рок за подношење понуде: </w:t>
      </w:r>
    </w:p>
    <w:p w:rsidR="009768DC" w:rsidRPr="007A7C2B" w:rsidRDefault="00D629B7">
      <w:pPr>
        <w:spacing w:line="234" w:lineRule="auto"/>
        <w:ind w:left="-5" w:hanging="10"/>
        <w:jc w:val="both"/>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w:t>
      </w:r>
    </w:p>
    <w:p w:rsidR="00F30E5C" w:rsidRDefault="00D629B7" w:rsidP="00F30E5C">
      <w:pPr>
        <w:spacing w:after="120" w:line="240" w:lineRule="auto"/>
        <w:ind w:left="-5" w:right="14" w:hanging="10"/>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       На полеђини коверте навести назив и адресу понуђача.</w:t>
      </w:r>
    </w:p>
    <w:p w:rsidR="009768DC" w:rsidRPr="007A7C2B" w:rsidRDefault="00D629B7" w:rsidP="00F30E5C">
      <w:pPr>
        <w:spacing w:after="274"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68DC" w:rsidRPr="007A7C2B" w:rsidRDefault="00D629B7">
      <w:pPr>
        <w:spacing w:after="332"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 xml:space="preserve">    Понуду доставити на адресу: </w:t>
      </w:r>
    </w:p>
    <w:p w:rsidR="009768DC" w:rsidRPr="00F30E5C" w:rsidRDefault="00FA509D">
      <w:pPr>
        <w:spacing w:line="243" w:lineRule="auto"/>
        <w:ind w:left="1712" w:right="-15" w:hanging="10"/>
        <w:rPr>
          <w:rFonts w:ascii="Times New Roman" w:hAnsi="Times New Roman" w:cs="Times New Roman"/>
          <w:sz w:val="24"/>
          <w:szCs w:val="24"/>
        </w:rPr>
      </w:pPr>
      <w:r>
        <w:rPr>
          <w:rFonts w:ascii="Times New Roman" w:hAnsi="Times New Roman" w:cs="Times New Roman"/>
          <w:noProof/>
          <w:sz w:val="24"/>
          <w:szCs w:val="24"/>
        </w:rPr>
        <w:pict>
          <v:group id="Group 24951" o:spid="_x0000_s1026" style="position:absolute;left:0;text-align:left;margin-left:-.1pt;margin-top:-3.3pt;width:455.1pt;height:19.5pt;z-index:-251654144" coordsize="5779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">
            <v:shape id="Shape 1487" o:spid="_x0000_s1027" style="position:absolute;width:57785;height:12;visibility:visible" coordsize="5778500,1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sG8MA&#10;AADdAAAADwAAAGRycy9kb3ducmV2LnhtbERP24rCMBB9X/Afwgi+ranrolKNoguisA/r7QPGZmyK&#10;zaQ2sXb/frMg+DaHc53ZorWlaKj2hWMFg34CgjhzuuBcwem4fp+A8AFZY+mYFPySh8W88zbDVLsH&#10;76k5hFzEEPYpKjAhVKmUPjNk0fddRRy5i6sthgjrXOoaHzHclvIjSUbSYsGxwWBFX4ay6+FuFdzO&#10;fvNT7DbX7ZjMZXXbD+/N91CpXrddTkEEasNL/HRvdZz/ORnD/zfxB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sG8MAAADdAAAADwAAAAAAAAAAAAAAAACYAgAAZHJzL2Rv&#10;d25yZXYueG1sUEsFBgAAAAAEAAQA9QAAAIgDAAAAAA==&#10;" adj="0,,0" path="m,l5778500,r,1270l1270,1270,,xe" fillcolor="black" stroked="f" strokeweight="0">
              <v:stroke miterlimit="83231f" joinstyle="miter"/>
              <v:formulas/>
              <v:path arrowok="t" o:connecttype="segments" textboxrect="0,0,5778500,1270"/>
            </v:shape>
            <v:shape id="Shape 1488" o:spid="_x0000_s1028" style="position:absolute;top:2451;width:57797;height:25;visibility:visible" coordsize="5779770,2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9TMgA&#10;AADdAAAADwAAAGRycy9kb3ducmV2LnhtbESP3UrDQBCF7wXfYZlCb8RuLKIxdltqIVgQlP48wJgd&#10;s6nZ2ZBdm/TtnQvBuxnOmXO+WaxG36oz9bEJbOBuloEiroJtuDZwPJS3OaiYkC22gcnAhSKsltdX&#10;CyxsGHhH532qlYRwLNCAS6krtI6VI49xFjpi0b5C7zHJ2tfa9jhIuG/1PMsetMeGpcFhRxtH1ff+&#10;xxs4XE5PH4/zbXlzdLu3/P1zeClf18ZMJ+P6GVSiMf2b/663VvDvc8GVb2QEv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sr1MyAAAAN0AAAAPAAAAAAAAAAAAAAAAAJgCAABk&#10;cnMvZG93bnJldi54bWxQSwUGAAAAAAQABAD1AAAAjQMAAAAA&#10;" adj="0,,0" path="m1270,l5778500,r,1270l5779770,2540,,2540,,1270,1270,xe" fillcolor="black" stroked="f" strokeweight="0">
              <v:stroke miterlimit="83231f" joinstyle="miter"/>
              <v:formulas/>
              <v:path arrowok="t" o:connecttype="segments" textboxrect="0,0,5779770,2540"/>
            </v:shape>
            <v:shape id="Shape 1489" o:spid="_x0000_s1029" style="position:absolute;top:2463;width:0;height:13;visibility:visible" coordsize="0,1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9S8YA&#10;AADdAAAADwAAAGRycy9kb3ducmV2LnhtbERP32vCMBB+H+x/CDfwRWYy58R1RhFh4JvYDTbfjuZs&#10;ujaX0mS2869fBsLe7uP7ecv14Bpxpi5UnjU8TBQI4sKbiksN72+v9wsQISIbbDyThh8KsF7d3iwx&#10;M77nA53zWIoUwiFDDTbGNpMyFJYcholviRN38p3DmGBXStNhn8JdI6dKzaXDilODxZa2loo6/3Ya&#10;6v3XZ3481rP56fHJ7i5jlfcfSuvR3bB5ARFpiP/iq3tn0vzZ4hn+vkkn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T9S8YAAADdAAAADwAAAAAAAAAAAAAAAACYAgAAZHJz&#10;L2Rvd25yZXYueG1sUEsFBgAAAAAEAAQA9QAAAIsDAAAAAA==&#10;" adj="0,,0" path="m,1270l,,,1270xe" fillcolor="black" stroked="f" strokeweight="0">
              <v:stroke miterlimit="83231f" joinstyle="miter"/>
              <v:formulas/>
              <v:path arrowok="t" o:connecttype="segments" textboxrect="0,0,0,1270"/>
            </v:shape>
            <v:shape id="Shape 1490" o:spid="_x0000_s1030" style="position:absolute;width:12;height:2463;visibility:visible" coordsize="1270,2463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x6y8gA&#10;AADdAAAADwAAAGRycy9kb3ducmV2LnhtbESPQUsDMRCF74L/IYzgRWzSKouuTUuRCgXxYFv0OmzG&#10;3dXNZJtk2+2/dw6Ctxnem/e+mS9H36kjxdQGtjCdGFDEVXAt1xb2u5fbB1ApIzvsApOFMyVYLi4v&#10;5li6cOJ3Om5zrSSEU4kWmpz7UutUNeQxTUJPLNpXiB6zrLHWLuJJwn2nZ8YU2mPL0tBgT88NVT/b&#10;wVtYn9+GVWHuzPTz4zV+D5tD0d8crL2+GldPoDKN+d/8d71xgn//KPzyjYy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rHrLyAAAAN0AAAAPAAAAAAAAAAAAAAAAAJgCAABk&#10;cnMvZG93bnJldi54bWxQSwUGAAAAAAQABAD1AAAAjQMAAAAA&#10;" adj="0,,0" path="m,l1270,1270r,243840l,246380,,xe" fillcolor="black" stroked="f" strokeweight="0">
              <v:stroke miterlimit="83231f" joinstyle="miter"/>
              <v:formulas/>
              <v:path arrowok="t" o:connecttype="segments" textboxrect="0,0,1270,246380"/>
            </v:shape>
            <v:shape id="Shape 1491" o:spid="_x0000_s1031" style="position:absolute;left:57785;width:12;height:2476;visibility:visible" coordsize="1270,247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dCmcMA&#10;AADdAAAADwAAAGRycy9kb3ducmV2LnhtbERPS2vCQBC+C/0Pywi96SalRJu6Sgkt9FAPxkKvQ3ZM&#10;gtnZkN28+uu7BcHbfHzP2R0m04iBOldbVhCvIxDEhdU1lwq+zx+rLQjnkTU2lknBTA4O+4fFDlNt&#10;Rz7RkPtShBB2KSqovG9TKV1RkUG3ti1x4C62M+gD7EqpOxxDuGnkUxQl0mDNoaHClrKKimveGwVf&#10;47t3v8fyOkj8iftNMp94myn1uJzeXkF4mvxdfHN/6jD/+SWG/2/CC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dCmcMAAADdAAAADwAAAAAAAAAAAAAAAACYAgAAZHJzL2Rv&#10;d25yZXYueG1sUEsFBgAAAAAEAAQA9QAAAIgDAAAAAA==&#10;" adj="0,,0" path="m,l1270,r,247650l,246380r,-1270l,1270,,xe" fillcolor="black" stroked="f" strokeweight="0">
              <v:stroke miterlimit="83231f" joinstyle="miter"/>
              <v:formulas/>
              <v:path arrowok="t" o:connecttype="segments" textboxrect="0,0,1270,247650"/>
            </v:shape>
          </v:group>
        </w:pict>
      </w:r>
      <w:r w:rsidR="00D629B7" w:rsidRPr="007A7C2B">
        <w:rPr>
          <w:rFonts w:ascii="Times New Roman" w:eastAsia="Times New Roman" w:hAnsi="Times New Roman" w:cs="Times New Roman"/>
          <w:b/>
          <w:sz w:val="24"/>
          <w:szCs w:val="24"/>
        </w:rPr>
        <w:t xml:space="preserve">ЈКП </w:t>
      </w:r>
      <w:r w:rsidR="00F30E5C">
        <w:rPr>
          <w:rFonts w:ascii="Times New Roman" w:eastAsia="Times New Roman" w:hAnsi="Times New Roman" w:cs="Times New Roman"/>
          <w:b/>
          <w:sz w:val="24"/>
          <w:szCs w:val="24"/>
        </w:rPr>
        <w:t>„ ВИДРАК“ ВАЉЕВО</w:t>
      </w:r>
      <w:r w:rsidR="00D629B7" w:rsidRPr="007A7C2B">
        <w:rPr>
          <w:rFonts w:ascii="Times New Roman" w:eastAsia="Times New Roman" w:hAnsi="Times New Roman" w:cs="Times New Roman"/>
          <w:b/>
          <w:sz w:val="24"/>
          <w:szCs w:val="24"/>
        </w:rPr>
        <w:t xml:space="preserve">, </w:t>
      </w:r>
      <w:r w:rsidR="00F30E5C">
        <w:rPr>
          <w:rFonts w:ascii="Times New Roman" w:eastAsia="Times New Roman" w:hAnsi="Times New Roman" w:cs="Times New Roman"/>
          <w:b/>
          <w:sz w:val="24"/>
          <w:szCs w:val="24"/>
        </w:rPr>
        <w:t>ВОЈВОДЕ МИШИЋА БР.50</w:t>
      </w:r>
      <w:r w:rsidR="00D629B7" w:rsidRPr="007A7C2B">
        <w:rPr>
          <w:rFonts w:ascii="Times New Roman" w:eastAsia="Times New Roman" w:hAnsi="Times New Roman" w:cs="Times New Roman"/>
          <w:b/>
          <w:sz w:val="24"/>
          <w:szCs w:val="24"/>
        </w:rPr>
        <w:t xml:space="preserve">,  </w:t>
      </w:r>
      <w:r w:rsidR="00F30E5C">
        <w:rPr>
          <w:rFonts w:ascii="Times New Roman" w:eastAsia="Times New Roman" w:hAnsi="Times New Roman" w:cs="Times New Roman"/>
          <w:b/>
          <w:sz w:val="24"/>
          <w:szCs w:val="24"/>
        </w:rPr>
        <w:t>ВАЉЕВО</w:t>
      </w:r>
    </w:p>
    <w:p w:rsidR="009768DC" w:rsidRPr="007A7C2B" w:rsidRDefault="00D629B7">
      <w:pPr>
        <w:spacing w:line="240" w:lineRule="auto"/>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9768DC" w:rsidRPr="007A7C2B" w:rsidRDefault="00D629B7">
      <w:pPr>
        <w:spacing w:after="332"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Понуда треба да буде у  затвореној и печатираној коверти на којој ће писати:</w:t>
      </w:r>
    </w:p>
    <w:p w:rsidR="009768DC" w:rsidRDefault="00FA509D" w:rsidP="00F30E5C">
      <w:pPr>
        <w:spacing w:line="243" w:lineRule="auto"/>
        <w:ind w:right="1232"/>
        <w:jc w:val="center"/>
        <w:rPr>
          <w:rFonts w:ascii="Times New Roman" w:eastAsia="Times New Roman" w:hAnsi="Times New Roman" w:cs="Times New Roman"/>
          <w:b/>
          <w:sz w:val="24"/>
          <w:szCs w:val="24"/>
        </w:rPr>
      </w:pPr>
      <w:r w:rsidRPr="00FA509D">
        <w:rPr>
          <w:rFonts w:ascii="Times New Roman" w:hAnsi="Times New Roman" w:cs="Times New Roman"/>
          <w:noProof/>
          <w:sz w:val="24"/>
          <w:szCs w:val="24"/>
        </w:rPr>
        <w:pict>
          <v:group id="Group 24952" o:spid="_x0000_s1044" style="position:absolute;left:0;text-align:left;margin-left:-.1pt;margin-top:-3.3pt;width:455.1pt;height:47.1pt;z-index:-251653120" coordsize="57797,5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">
            <v:shape id="Shape 1505" o:spid="_x0000_s1049" style="position:absolute;width:57785;height:12;visibility:visible" coordsize="5778500,1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bMMQA&#10;AADdAAAADwAAAGRycy9kb3ducmV2LnhtbERPzWrCQBC+C32HZQredNMGbUldRQui0ION7QNMs2M2&#10;mJ1NsmtM375bELzNx/c7i9Vga9FT5yvHCp6mCQjiwumKSwXfX9vJKwgfkDXWjknBL3lYLR9GC8y0&#10;u3JO/TGUIoawz1CBCaHJpPSFIYt+6hriyJ1cZzFE2JVSd3iN4baWz0kylxYrjg0GG3o3VJyPF6ug&#10;/fG7Q/W5O+9fyJw2bZ5e+o9UqfHjsH4DEWgId/HNvddx/iyZwf838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hGzDEAAAA3QAAAA8AAAAAAAAAAAAAAAAAmAIAAGRycy9k&#10;b3ducmV2LnhtbFBLBQYAAAAABAAEAPUAAACJAwAAAAA=&#10;" adj="0,,0" path="m,l5778500,r,1270l1270,1270,,xe" fillcolor="black" stroked="f" strokeweight="0">
              <v:stroke miterlimit="83231f" joinstyle="miter"/>
              <v:formulas/>
              <v:path arrowok="t" o:connecttype="segments" textboxrect="0,0,5778500,1270"/>
            </v:shape>
            <v:shape id="Shape 1506" o:spid="_x0000_s1048" style="position:absolute;top:5956;width:57797;height:25;visibility:visible" coordsize="5779770,2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OAYsUA&#10;AADdAAAADwAAAGRycy9kb3ducmV2LnhtbERP22rCQBB9L/gPywh9Ed1U8NLUVWwhVBBavHzANDvN&#10;RrOzIbs18e9dQejbHM51FqvOVuJCjS8dK3gZJSCIc6dLLhQcD9lwDsIHZI2VY1JwJQ+rZe9pgal2&#10;Le/osg+FiCHsU1RgQqhTKX1uyKIfuZo4cr+usRgibAqpG2xjuK3kOEmm0mLJscFgTR+G8vP+zyo4&#10;XE+v37PxJhsczW47//pp37PPtVLP/W79BiJQF/7FD/dGx/mTZAr3b+IJ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4BixQAAAN0AAAAPAAAAAAAAAAAAAAAAAJgCAABkcnMv&#10;ZG93bnJldi54bWxQSwUGAAAAAAQABAD1AAAAigMAAAAA&#10;" adj="0,,0" path="m1270,l5778500,r,1270l5779770,2540,,2540,,1270,1270,xe" fillcolor="black" stroked="f" strokeweight="0">
              <v:stroke miterlimit="83231f" joinstyle="miter"/>
              <v:formulas/>
              <v:path arrowok="t" o:connecttype="segments" textboxrect="0,0,5779770,2540"/>
            </v:shape>
            <v:shape id="Shape 1507" o:spid="_x0000_s1047" style="position:absolute;top:5969;width:0;height:12;visibility:visible" coordsize="0,1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AZcUA&#10;AADdAAAADwAAAGRycy9kb3ducmV2LnhtbERPS0sDMRC+C/6HMEIv0iZW+2DbtIhQ6E1chba3YTPd&#10;rLuZLJu0u/rrjSB4m4/vOevt4BpxpS5UnjU8TBQI4sKbiksNH++78RJEiMgGG8+k4YsCbDe3N2vM&#10;jO/5ja55LEUK4ZChBhtjm0kZCksOw8S3xIk7+85hTLArpemwT+GukVOl5tJhxanBYksvloo6vzgN&#10;9evnMT+d6qf5+XFm99/3Ku8PSuvR3fC8AhFpiP/iP/fepPkztYDfb9IJ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cBlxQAAAN0AAAAPAAAAAAAAAAAAAAAAAJgCAABkcnMv&#10;ZG93bnJldi54bWxQSwUGAAAAAAQABAD1AAAAigMAAAAA&#10;" adj="0,,0" path="m,1270l,,,1270xe" fillcolor="black" stroked="f" strokeweight="0">
              <v:stroke miterlimit="83231f" joinstyle="miter"/>
              <v:formulas/>
              <v:path arrowok="t" o:connecttype="segments" textboxrect="0,0,0,1270"/>
            </v:shape>
            <v:shape id="Shape 1508" o:spid="_x0000_s1046" style="position:absolute;width:12;height:5969;visibility:visible" coordsize="1270,596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4MUA&#10;AADdAAAADwAAAGRycy9kb3ducmV2LnhtbESPQWsCMRCF70L/Q5iCN81aUWRrlNIi2IMUt9bzsJlu&#10;FjeTJYm6/fedQ6G3Gd6b975ZbwffqRvF1AY2MJsWoIjrYFtuDJw+d5MVqJSRLXaBycAPJdhuHkZr&#10;LG2485FuVW6UhHAq0YDLuS+1TrUjj2kaemLRvkP0mGWNjbYR7xLuO/1UFEvtsWVpcNjTq6P6Ul29&#10;gUPlPhbn97cQz1+r2eUU6DD3V2PGj8PLM6hMQ/43/13vreAvCsGVb2QE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5MjgxQAAAN0AAAAPAAAAAAAAAAAAAAAAAJgCAABkcnMv&#10;ZG93bnJldi54bWxQSwUGAAAAAAQABAD1AAAAigMAAAAA&#10;" adj="0,,0" path="m,l,,1270,1270r,594360l,596900,,xe" fillcolor="black" stroked="f" strokeweight="0">
              <v:stroke miterlimit="83231f" joinstyle="miter"/>
              <v:formulas/>
              <v:path arrowok="t" o:connecttype="segments" textboxrect="0,0,1270,596900"/>
            </v:shape>
            <v:shape id="Shape 1509" o:spid="_x0000_s1045" style="position:absolute;left:57785;width:12;height:5981;visibility:visible" coordsize="1270,5981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LUFMIA&#10;AADdAAAADwAAAGRycy9kb3ducmV2LnhtbERPS4vCMBC+C/sfwizsTdNdVLQaZVkUFm8+DvY2NGMb&#10;bSalybbdf28Ewdt8fM9ZrntbiZYabxwr+BwlIIhzpw0XCk7H7XAGwgdkjZVjUvBPHtart8ESU+06&#10;3lN7CIWIIexTVFCGUKdS+rwki37kauLIXVxjMUTYFFI32MVwW8mvJJlKi4ZjQ4k1/ZSU3w5/VsH1&#10;TH1bbMeYjXfsNpvMZN3NKPXx3n8vQATqw0v8dP/qOH+SzOHxTTxB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YtQUwgAAAN0AAAAPAAAAAAAAAAAAAAAAAJgCAABkcnMvZG93&#10;bnJldi54bWxQSwUGAAAAAAQABAD1AAAAhwMAAAAA&#10;" adj="0,,0" path="m,l1270,r,598170l,596900r,-1270l,1270,,xe" fillcolor="black" stroked="f" strokeweight="0">
              <v:stroke miterlimit="83231f" joinstyle="miter"/>
              <v:formulas/>
              <v:path arrowok="t" o:connecttype="segments" textboxrect="0,0,1270,598170"/>
            </v:shape>
          </v:group>
        </w:pict>
      </w:r>
      <w:r w:rsidR="00D629B7" w:rsidRPr="007A7C2B">
        <w:rPr>
          <w:rFonts w:ascii="Times New Roman" w:eastAsia="Times New Roman" w:hAnsi="Times New Roman" w:cs="Times New Roman"/>
          <w:b/>
          <w:sz w:val="24"/>
          <w:szCs w:val="24"/>
        </w:rPr>
        <w:t xml:space="preserve">Понуда за јавну набавку мале вредности –  </w:t>
      </w:r>
      <w:r w:rsidR="00F30E5C">
        <w:rPr>
          <w:rFonts w:ascii="Times New Roman" w:eastAsia="Times New Roman" w:hAnsi="Times New Roman" w:cs="Times New Roman"/>
          <w:b/>
          <w:sz w:val="24"/>
          <w:szCs w:val="24"/>
        </w:rPr>
        <w:t xml:space="preserve">куповина </w:t>
      </w:r>
      <w:r w:rsidR="00D629B7" w:rsidRPr="007A7C2B">
        <w:rPr>
          <w:rFonts w:ascii="Times New Roman" w:eastAsia="Times New Roman" w:hAnsi="Times New Roman" w:cs="Times New Roman"/>
          <w:b/>
          <w:sz w:val="24"/>
          <w:szCs w:val="24"/>
        </w:rPr>
        <w:t>електричн</w:t>
      </w:r>
      <w:r w:rsidR="00F30E5C">
        <w:rPr>
          <w:rFonts w:ascii="Times New Roman" w:eastAsia="Times New Roman" w:hAnsi="Times New Roman" w:cs="Times New Roman"/>
          <w:b/>
          <w:sz w:val="24"/>
          <w:szCs w:val="24"/>
        </w:rPr>
        <w:t>е</w:t>
      </w:r>
      <w:r w:rsidR="00D629B7" w:rsidRPr="007A7C2B">
        <w:rPr>
          <w:rFonts w:ascii="Times New Roman" w:eastAsia="Times New Roman" w:hAnsi="Times New Roman" w:cs="Times New Roman"/>
          <w:b/>
          <w:sz w:val="24"/>
          <w:szCs w:val="24"/>
        </w:rPr>
        <w:t xml:space="preserve"> енергиј</w:t>
      </w:r>
      <w:r w:rsidR="00F30E5C">
        <w:rPr>
          <w:rFonts w:ascii="Times New Roman" w:eastAsia="Times New Roman" w:hAnsi="Times New Roman" w:cs="Times New Roman"/>
          <w:b/>
          <w:sz w:val="24"/>
          <w:szCs w:val="24"/>
        </w:rPr>
        <w:t>е</w:t>
      </w:r>
      <w:r w:rsidR="00D629B7" w:rsidRPr="007A7C2B">
        <w:rPr>
          <w:rFonts w:ascii="Times New Roman" w:eastAsia="Times New Roman" w:hAnsi="Times New Roman" w:cs="Times New Roman"/>
          <w:b/>
          <w:sz w:val="24"/>
          <w:szCs w:val="24"/>
        </w:rPr>
        <w:t xml:space="preserve">,     ЈН МВ </w:t>
      </w:r>
      <w:r w:rsidR="00F30E5C">
        <w:rPr>
          <w:rFonts w:ascii="Times New Roman" w:eastAsia="Times New Roman" w:hAnsi="Times New Roman" w:cs="Times New Roman"/>
          <w:b/>
          <w:sz w:val="24"/>
          <w:szCs w:val="24"/>
        </w:rPr>
        <w:t>бр.</w:t>
      </w:r>
      <w:r w:rsidR="00D629B7" w:rsidRPr="007A7C2B">
        <w:rPr>
          <w:rFonts w:ascii="Times New Roman" w:eastAsia="Times New Roman" w:hAnsi="Times New Roman" w:cs="Times New Roman"/>
          <w:b/>
          <w:sz w:val="24"/>
          <w:szCs w:val="24"/>
        </w:rPr>
        <w:t xml:space="preserve"> 0</w:t>
      </w:r>
      <w:r w:rsidR="00F30E5C">
        <w:rPr>
          <w:rFonts w:ascii="Times New Roman" w:eastAsia="Times New Roman" w:hAnsi="Times New Roman" w:cs="Times New Roman"/>
          <w:b/>
          <w:sz w:val="24"/>
          <w:szCs w:val="24"/>
        </w:rPr>
        <w:t>1</w:t>
      </w:r>
      <w:r w:rsidR="00D629B7" w:rsidRPr="007A7C2B">
        <w:rPr>
          <w:rFonts w:ascii="Times New Roman" w:eastAsia="Times New Roman" w:hAnsi="Times New Roman" w:cs="Times New Roman"/>
          <w:b/>
          <w:sz w:val="24"/>
          <w:szCs w:val="24"/>
        </w:rPr>
        <w:t>/201</w:t>
      </w:r>
      <w:r w:rsidR="0018438E">
        <w:rPr>
          <w:rFonts w:ascii="Times New Roman" w:eastAsia="Times New Roman" w:hAnsi="Times New Roman" w:cs="Times New Roman"/>
          <w:b/>
          <w:sz w:val="24"/>
          <w:szCs w:val="24"/>
        </w:rPr>
        <w:t>6</w:t>
      </w:r>
      <w:r w:rsidR="00D629B7" w:rsidRPr="007A7C2B">
        <w:rPr>
          <w:rFonts w:ascii="Times New Roman" w:eastAsia="Times New Roman" w:hAnsi="Times New Roman" w:cs="Times New Roman"/>
          <w:b/>
          <w:sz w:val="24"/>
          <w:szCs w:val="24"/>
        </w:rPr>
        <w:t>“</w:t>
      </w:r>
    </w:p>
    <w:p w:rsidR="00F30E5C" w:rsidRPr="007A7C2B" w:rsidRDefault="00F30E5C" w:rsidP="00F30E5C">
      <w:pPr>
        <w:spacing w:line="243" w:lineRule="auto"/>
        <w:ind w:right="1232"/>
        <w:jc w:val="center"/>
        <w:rPr>
          <w:rFonts w:ascii="Times New Roman" w:hAnsi="Times New Roman" w:cs="Times New Roman"/>
          <w:sz w:val="24"/>
          <w:szCs w:val="24"/>
        </w:rPr>
      </w:pPr>
    </w:p>
    <w:p w:rsidR="009768DC" w:rsidRPr="007A7C2B" w:rsidRDefault="00D629B7">
      <w:pPr>
        <w:spacing w:after="54" w:line="243" w:lineRule="auto"/>
        <w:ind w:left="122" w:right="-9" w:hanging="10"/>
        <w:jc w:val="center"/>
        <w:rPr>
          <w:rFonts w:ascii="Times New Roman" w:hAnsi="Times New Roman" w:cs="Times New Roman"/>
          <w:sz w:val="24"/>
          <w:szCs w:val="24"/>
        </w:rPr>
      </w:pPr>
      <w:r w:rsidRPr="007A7C2B">
        <w:rPr>
          <w:rFonts w:ascii="Times New Roman" w:eastAsia="Times New Roman" w:hAnsi="Times New Roman" w:cs="Times New Roman"/>
          <w:b/>
          <w:sz w:val="24"/>
          <w:szCs w:val="24"/>
        </w:rPr>
        <w:t>НЕ  ОТВАРАТИ</w:t>
      </w:r>
      <w:r w:rsidRPr="007A7C2B">
        <w:rPr>
          <w:rFonts w:ascii="Times New Roman" w:eastAsia="Times New Roman" w:hAnsi="Times New Roman" w:cs="Times New Roman"/>
          <w:sz w:val="24"/>
          <w:szCs w:val="24"/>
        </w:rPr>
        <w:t>.</w:t>
      </w:r>
    </w:p>
    <w:p w:rsidR="009768DC" w:rsidRPr="007A7C2B" w:rsidRDefault="00D629B7">
      <w:pPr>
        <w:spacing w:line="240" w:lineRule="auto"/>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9768DC" w:rsidRPr="007A7C2B" w:rsidRDefault="00D629B7">
      <w:pPr>
        <w:spacing w:after="332"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 xml:space="preserve">    РОК ЗА ПОДНОШЕЊЕ ПОНУДА ЈЕ:</w:t>
      </w:r>
    </w:p>
    <w:p w:rsidR="009768DC" w:rsidRPr="007A7C2B" w:rsidRDefault="00FA509D">
      <w:pPr>
        <w:spacing w:line="243" w:lineRule="auto"/>
        <w:ind w:left="-5" w:right="-15" w:hanging="10"/>
        <w:rPr>
          <w:rFonts w:ascii="Times New Roman" w:hAnsi="Times New Roman" w:cs="Times New Roman"/>
          <w:sz w:val="24"/>
          <w:szCs w:val="24"/>
        </w:rPr>
      </w:pPr>
      <w:r>
        <w:rPr>
          <w:rFonts w:ascii="Times New Roman" w:hAnsi="Times New Roman" w:cs="Times New Roman"/>
          <w:noProof/>
          <w:sz w:val="24"/>
          <w:szCs w:val="24"/>
        </w:rPr>
        <w:lastRenderedPageBreak/>
        <w:pict>
          <v:group id="Group 24953" o:spid="_x0000_s1038" style="position:absolute;left:0;text-align:left;margin-left:-.1pt;margin-top:-3.3pt;width:455.1pt;height:19.5pt;z-index:-251652096" coordsize="5779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">
            <v:shape id="Shape 1527" o:spid="_x0000_s1043" style="position:absolute;width:57785;height:12;visibility:visible" coordsize="5778500,1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p8vMMA&#10;AADdAAAADwAAAGRycy9kb3ducmV2LnhtbERP24rCMBB9X/Afwgi+ranKqlSjuAuisA/r7QPGZmyK&#10;zaQ2sXb/frMg+DaHc535srWlaKj2hWMFg34CgjhzuuBcwem4fp+C8AFZY+mYFPySh+Wi8zbHVLsH&#10;76k5hFzEEPYpKjAhVKmUPjNk0fddRRy5i6sthgjrXOoaHzHclnKYJGNpseDYYLCiL0PZ9XC3Cm5n&#10;v/kpdpvrdkLm8nnbj+7N90ipXrddzUAEasNL/HRvdZz/MZzA/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p8vMMAAADdAAAADwAAAAAAAAAAAAAAAACYAgAAZHJzL2Rv&#10;d25yZXYueG1sUEsFBgAAAAAEAAQA9QAAAIgDAAAAAA==&#10;" adj="0,,0" path="m,l5778500,r,1270l1270,1270,,xe" fillcolor="black" stroked="f" strokeweight="0">
              <v:stroke miterlimit="83231f" joinstyle="miter"/>
              <v:formulas/>
              <v:path arrowok="t" o:connecttype="segments" textboxrect="0,0,5778500,1270"/>
            </v:shape>
            <v:shape id="Shape 1528" o:spid="_x0000_s1042" style="position:absolute;top:2451;width:57797;height:25;visibility:visible" coordsize="5779770,2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t68gA&#10;AADdAAAADwAAAGRycy9kb3ducmV2LnhtbESP3UrDQBCF74W+wzKCN9JuDGhr7LZUIVgQlP48wJgd&#10;s7HZ2ZBdm/TtnQvBuxnOmXO+Wa5H36oz9bEJbOBuloEiroJtuDZwPJTTBaiYkC22gcnAhSKsV5Or&#10;JRY2DLyj8z7VSkI4FmjApdQVWsfKkcc4Cx2xaF+h95hk7Wttexwk3Lc6z7IH7bFhaXDY0Yuj6rT/&#10;8QYOl+/Hj3m+LW+Pbve2eP8cnsvXjTE31+PmCVSiMf2b/663VvDvc8GVb2QE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Ne3ryAAAAN0AAAAPAAAAAAAAAAAAAAAAAJgCAABk&#10;cnMvZG93bnJldi54bWxQSwUGAAAAAAQABAD1AAAAjQMAAAAA&#10;" adj="0,,0" path="m1270,l5778500,r,1270l5779770,2540,,2540,,1270,1270,xe" fillcolor="black" stroked="f" strokeweight="0">
              <v:stroke miterlimit="83231f" joinstyle="miter"/>
              <v:formulas/>
              <v:path arrowok="t" o:connecttype="segments" textboxrect="0,0,5779770,2540"/>
            </v:shape>
            <v:shape id="Shape 1529" o:spid="_x0000_s1041" style="position:absolute;top:2463;width:0;height:13;visibility:visible" coordsize="0,1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t7MYA&#10;AADdAAAADwAAAGRycy9kb3ducmV2LnhtbERP32vCMBB+F/wfwgl7kZnMqWydUcZg4JvYDTbfjuZs&#10;ujaX0mS2869fBsLe7uP7eevt4Bpxpi5UnjXczRQI4sKbiksN72+vtw8gQkQ22HgmDT8UYLsZj9aY&#10;Gd/zgc55LEUK4ZChBhtjm0kZCksOw8y3xIk7+c5hTLArpemwT+GukXOlVtJhxanBYksvloo6/3Ya&#10;6v3XZ3481ovV6X5pd5epyvsPpfXNZHh+AhFpiP/iq3tn0vzl/BH+vkkn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Ot7MYAAADdAAAADwAAAAAAAAAAAAAAAACYAgAAZHJz&#10;L2Rvd25yZXYueG1sUEsFBgAAAAAEAAQA9QAAAIsDAAAAAA==&#10;" adj="0,,0" path="m,1270l,,,1270xe" fillcolor="black" stroked="f" strokeweight="0">
              <v:stroke miterlimit="83231f" joinstyle="miter"/>
              <v:formulas/>
              <v:path arrowok="t" o:connecttype="segments" textboxrect="0,0,0,1270"/>
            </v:shape>
            <v:shape id="Shape 1530" o:spid="_x0000_s1040" style="position:absolute;width:12;height:2463;visibility:visible" coordsize="1270,2463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qbMgA&#10;AADdAAAADwAAAGRycy9kb3ducmV2LnhtbESPQUsDMRCF70L/Q5iCF7FJLS6yNi2lKBTEg1X0OmzG&#10;3bWbyTbJttt/7xwEbzO8N+99s1yPvlMniqkNbGE+M6CIq+Bari18vD/fPoBKGdlhF5gsXCjBejW5&#10;WmLpwpnf6LTPtZIQTiVaaHLuS61T1ZDHNAs9sWjfIXrMssZau4hnCfedvjOm0B5bloYGe9o2VB32&#10;g7fwdHkdNoVZmPnX50v8GXbHor85Wns9HTePoDKN+d/8d71zgn+/EH75Rkb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KypsyAAAAN0AAAAPAAAAAAAAAAAAAAAAAJgCAABk&#10;cnMvZG93bnJldi54bWxQSwUGAAAAAAQABAD1AAAAjQMAAAAA&#10;" adj="0,,0" path="m,l1270,1270r,243840l,246380,,xe" fillcolor="black" stroked="f" strokeweight="0">
              <v:stroke miterlimit="83231f" joinstyle="miter"/>
              <v:formulas/>
              <v:path arrowok="t" o:connecttype="segments" textboxrect="0,0,1270,246380"/>
            </v:shape>
            <v:shape id="Shape 1531" o:spid="_x0000_s1039" style="position:absolute;left:57785;width:12;height:2476;visibility:visible" coordsize="1270,247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ASPsMA&#10;AADdAAAADwAAAGRycy9kb3ducmV2LnhtbERPS2vCQBC+F/oflhG81U1atJK6SgkteNBDtNDrkB2T&#10;YHY2ZDcvf70rFHqbj+85m91oatFT6yrLCuJFBII4t7riQsHP+ftlDcJ5ZI21ZVIwkYPd9vlpg4m2&#10;A2fUn3whQgi7BBWU3jeJlC4vyaBb2IY4cBfbGvQBtoXULQ4h3NTyNYpW0mDFoaHEhtKS8uupMwoO&#10;w5d3t2Nx7SX+xt37asp4nSo1n42fHyA8jf5f/Ofe6zB/+RbD45twgt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ASPsMAAADdAAAADwAAAAAAAAAAAAAAAACYAgAAZHJzL2Rv&#10;d25yZXYueG1sUEsFBgAAAAAEAAQA9QAAAIgDAAAAAA==&#10;" adj="0,,0" path="m,l1270,r,247650l,246380r,-1270l,1270,,xe" fillcolor="black" stroked="f" strokeweight="0">
              <v:stroke miterlimit="83231f" joinstyle="miter"/>
              <v:formulas/>
              <v:path arrowok="t" o:connecttype="segments" textboxrect="0,0,1270,247650"/>
            </v:shape>
          </v:group>
        </w:pict>
      </w:r>
      <w:r w:rsidR="00D629B7" w:rsidRPr="007A7C2B">
        <w:rPr>
          <w:rFonts w:ascii="Times New Roman" w:eastAsia="Times New Roman" w:hAnsi="Times New Roman" w:cs="Times New Roman"/>
          <w:sz w:val="24"/>
          <w:szCs w:val="24"/>
        </w:rPr>
        <w:t xml:space="preserve">                             </w:t>
      </w:r>
      <w:r w:rsidR="00D629B7" w:rsidRPr="007A7C2B">
        <w:rPr>
          <w:rFonts w:ascii="Times New Roman" w:eastAsia="Times New Roman" w:hAnsi="Times New Roman" w:cs="Times New Roman"/>
          <w:b/>
          <w:sz w:val="24"/>
          <w:szCs w:val="24"/>
        </w:rPr>
        <w:t xml:space="preserve">   </w:t>
      </w:r>
      <w:r w:rsidR="0018438E">
        <w:rPr>
          <w:rFonts w:ascii="Times New Roman" w:eastAsia="Times New Roman" w:hAnsi="Times New Roman" w:cs="Times New Roman"/>
          <w:b/>
          <w:sz w:val="24"/>
          <w:szCs w:val="24"/>
        </w:rPr>
        <w:t>09</w:t>
      </w:r>
      <w:r w:rsidR="00D629B7" w:rsidRPr="007A7C2B">
        <w:rPr>
          <w:rFonts w:ascii="Times New Roman" w:eastAsia="Times New Roman" w:hAnsi="Times New Roman" w:cs="Times New Roman"/>
          <w:b/>
          <w:sz w:val="24"/>
          <w:szCs w:val="24"/>
        </w:rPr>
        <w:t>.02. 201</w:t>
      </w:r>
      <w:r w:rsidR="0018438E">
        <w:rPr>
          <w:rFonts w:ascii="Times New Roman" w:eastAsia="Times New Roman" w:hAnsi="Times New Roman" w:cs="Times New Roman"/>
          <w:b/>
          <w:sz w:val="24"/>
          <w:szCs w:val="24"/>
        </w:rPr>
        <w:t>6</w:t>
      </w:r>
      <w:r w:rsidR="00D629B7" w:rsidRPr="007A7C2B">
        <w:rPr>
          <w:rFonts w:ascii="Times New Roman" w:eastAsia="Times New Roman" w:hAnsi="Times New Roman" w:cs="Times New Roman"/>
          <w:b/>
          <w:sz w:val="24"/>
          <w:szCs w:val="24"/>
        </w:rPr>
        <w:t xml:space="preserve">. ГОДИНЕ ДО  </w:t>
      </w:r>
      <w:r w:rsidR="00F30E5C">
        <w:rPr>
          <w:rFonts w:ascii="Times New Roman" w:eastAsia="Times New Roman" w:hAnsi="Times New Roman" w:cs="Times New Roman"/>
          <w:b/>
          <w:sz w:val="24"/>
          <w:szCs w:val="24"/>
        </w:rPr>
        <w:t>11</w:t>
      </w:r>
      <w:r w:rsidR="00D629B7" w:rsidRPr="007A7C2B">
        <w:rPr>
          <w:rFonts w:ascii="Times New Roman" w:eastAsia="Times New Roman" w:hAnsi="Times New Roman" w:cs="Times New Roman"/>
          <w:b/>
          <w:sz w:val="24"/>
          <w:szCs w:val="24"/>
        </w:rPr>
        <w:t>.00 ЧАСОВА</w:t>
      </w:r>
    </w:p>
    <w:p w:rsidR="000D116C" w:rsidRDefault="00D629B7">
      <w:pPr>
        <w:spacing w:after="11" w:line="240" w:lineRule="auto"/>
        <w:ind w:left="-5" w:right="14" w:hanging="10"/>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       Понуда се сматра благовременом ако је у писарницу наручиоца на адреси </w:t>
      </w:r>
      <w:r w:rsidR="00F30E5C">
        <w:rPr>
          <w:rFonts w:ascii="Times New Roman" w:eastAsia="Times New Roman" w:hAnsi="Times New Roman" w:cs="Times New Roman"/>
          <w:sz w:val="24"/>
          <w:szCs w:val="24"/>
        </w:rPr>
        <w:t>Војводе Мишића бр.50</w:t>
      </w:r>
      <w:r w:rsidRPr="007A7C2B">
        <w:rPr>
          <w:rFonts w:ascii="Times New Roman" w:eastAsia="Times New Roman" w:hAnsi="Times New Roman" w:cs="Times New Roman"/>
          <w:sz w:val="24"/>
          <w:szCs w:val="24"/>
        </w:rPr>
        <w:t xml:space="preserve">, </w:t>
      </w:r>
      <w:r w:rsidR="00F30E5C">
        <w:rPr>
          <w:rFonts w:ascii="Times New Roman" w:eastAsia="Times New Roman" w:hAnsi="Times New Roman" w:cs="Times New Roman"/>
          <w:sz w:val="24"/>
          <w:szCs w:val="24"/>
        </w:rPr>
        <w:t>Ваљево</w:t>
      </w:r>
      <w:r w:rsidRPr="007A7C2B">
        <w:rPr>
          <w:rFonts w:ascii="Times New Roman" w:eastAsia="Times New Roman" w:hAnsi="Times New Roman" w:cs="Times New Roman"/>
          <w:sz w:val="24"/>
          <w:szCs w:val="24"/>
        </w:rPr>
        <w:t xml:space="preserve"> , пристигла закључно са </w:t>
      </w:r>
      <w:r w:rsidR="0018438E">
        <w:rPr>
          <w:rFonts w:ascii="Times New Roman" w:eastAsia="Times New Roman" w:hAnsi="Times New Roman" w:cs="Times New Roman"/>
          <w:sz w:val="24"/>
          <w:szCs w:val="24"/>
        </w:rPr>
        <w:t>09</w:t>
      </w:r>
      <w:r w:rsidRPr="007A7C2B">
        <w:rPr>
          <w:rFonts w:ascii="Times New Roman" w:eastAsia="Times New Roman" w:hAnsi="Times New Roman" w:cs="Times New Roman"/>
          <w:sz w:val="24"/>
          <w:szCs w:val="24"/>
        </w:rPr>
        <w:t>.02.201</w:t>
      </w:r>
      <w:r w:rsidR="0018438E">
        <w:rPr>
          <w:rFonts w:ascii="Times New Roman" w:eastAsia="Times New Roman" w:hAnsi="Times New Roman" w:cs="Times New Roman"/>
          <w:sz w:val="24"/>
          <w:szCs w:val="24"/>
        </w:rPr>
        <w:t>6</w:t>
      </w:r>
      <w:r w:rsidRPr="007A7C2B">
        <w:rPr>
          <w:rFonts w:ascii="Times New Roman" w:eastAsia="Times New Roman" w:hAnsi="Times New Roman" w:cs="Times New Roman"/>
          <w:sz w:val="24"/>
          <w:szCs w:val="24"/>
        </w:rPr>
        <w:t xml:space="preserve">.године, до </w:t>
      </w:r>
      <w:r w:rsidR="0018438E">
        <w:rPr>
          <w:rFonts w:ascii="Times New Roman" w:eastAsia="Times New Roman" w:hAnsi="Times New Roman" w:cs="Times New Roman"/>
          <w:sz w:val="24"/>
          <w:szCs w:val="24"/>
        </w:rPr>
        <w:t>10</w:t>
      </w:r>
      <w:r w:rsidRPr="007A7C2B">
        <w:rPr>
          <w:rFonts w:ascii="Times New Roman" w:eastAsia="Times New Roman" w:hAnsi="Times New Roman" w:cs="Times New Roman"/>
          <w:sz w:val="24"/>
          <w:szCs w:val="24"/>
        </w:rPr>
        <w:t xml:space="preserve">.00  часова.          Неблаговременом ће се сматрати понуда понуђача која није стигла у писарницу наручиоца на адреси, </w:t>
      </w:r>
      <w:r w:rsidR="00F30E5C">
        <w:rPr>
          <w:rFonts w:ascii="Times New Roman" w:eastAsia="Times New Roman" w:hAnsi="Times New Roman" w:cs="Times New Roman"/>
          <w:sz w:val="24"/>
          <w:szCs w:val="24"/>
        </w:rPr>
        <w:t>Војводе Мишића бр.50</w:t>
      </w:r>
      <w:r w:rsidRPr="007A7C2B">
        <w:rPr>
          <w:rFonts w:ascii="Times New Roman" w:eastAsia="Times New Roman" w:hAnsi="Times New Roman" w:cs="Times New Roman"/>
          <w:sz w:val="24"/>
          <w:szCs w:val="24"/>
        </w:rPr>
        <w:t xml:space="preserve">, </w:t>
      </w:r>
      <w:r w:rsidR="00F30E5C">
        <w:rPr>
          <w:rFonts w:ascii="Times New Roman" w:eastAsia="Times New Roman" w:hAnsi="Times New Roman" w:cs="Times New Roman"/>
          <w:sz w:val="24"/>
          <w:szCs w:val="24"/>
        </w:rPr>
        <w:t>Ваљево,</w:t>
      </w:r>
      <w:r w:rsidRPr="007A7C2B">
        <w:rPr>
          <w:rFonts w:ascii="Times New Roman" w:eastAsia="Times New Roman" w:hAnsi="Times New Roman" w:cs="Times New Roman"/>
          <w:sz w:val="24"/>
          <w:szCs w:val="24"/>
        </w:rPr>
        <w:t xml:space="preserve"> закључно са </w:t>
      </w:r>
      <w:r w:rsidR="0018438E">
        <w:rPr>
          <w:rFonts w:ascii="Times New Roman" w:eastAsia="Times New Roman" w:hAnsi="Times New Roman" w:cs="Times New Roman"/>
          <w:sz w:val="24"/>
          <w:szCs w:val="24"/>
        </w:rPr>
        <w:t>09</w:t>
      </w:r>
      <w:r w:rsidRPr="007A7C2B">
        <w:rPr>
          <w:rFonts w:ascii="Times New Roman" w:eastAsia="Times New Roman" w:hAnsi="Times New Roman" w:cs="Times New Roman"/>
          <w:sz w:val="24"/>
          <w:szCs w:val="24"/>
        </w:rPr>
        <w:t>.02.201</w:t>
      </w:r>
      <w:r w:rsidR="0018438E">
        <w:rPr>
          <w:rFonts w:ascii="Times New Roman" w:eastAsia="Times New Roman" w:hAnsi="Times New Roman" w:cs="Times New Roman"/>
          <w:sz w:val="24"/>
          <w:szCs w:val="24"/>
        </w:rPr>
        <w:t>6</w:t>
      </w:r>
      <w:r w:rsidRPr="007A7C2B">
        <w:rPr>
          <w:rFonts w:ascii="Times New Roman" w:eastAsia="Times New Roman" w:hAnsi="Times New Roman" w:cs="Times New Roman"/>
          <w:sz w:val="24"/>
          <w:szCs w:val="24"/>
        </w:rPr>
        <w:t xml:space="preserve">. године до   </w:t>
      </w:r>
      <w:r w:rsidR="0018438E">
        <w:rPr>
          <w:rFonts w:ascii="Times New Roman" w:eastAsia="Times New Roman" w:hAnsi="Times New Roman" w:cs="Times New Roman"/>
          <w:sz w:val="24"/>
          <w:szCs w:val="24"/>
        </w:rPr>
        <w:t>10</w:t>
      </w:r>
      <w:r w:rsidRPr="007A7C2B">
        <w:rPr>
          <w:rFonts w:ascii="Times New Roman" w:eastAsia="Times New Roman" w:hAnsi="Times New Roman" w:cs="Times New Roman"/>
          <w:sz w:val="24"/>
          <w:szCs w:val="24"/>
        </w:rPr>
        <w:t xml:space="preserve">.00 часова. </w:t>
      </w:r>
    </w:p>
    <w:p w:rsidR="009768DC" w:rsidRPr="000D116C" w:rsidRDefault="000D116C" w:rsidP="000D116C">
      <w:pPr>
        <w:ind w:left="284" w:hanging="284"/>
        <w:jc w:val="both"/>
        <w:rPr>
          <w:rFonts w:ascii="Times New Roman" w:hAnsi="Times New Roman" w:cs="Times New Roman"/>
          <w:noProof/>
          <w:sz w:val="24"/>
          <w:szCs w:val="24"/>
          <w:lang w:val="sr-Cyrl-CS"/>
        </w:rPr>
      </w:pPr>
      <w:r w:rsidRPr="000D116C">
        <w:rPr>
          <w:rFonts w:ascii="Times New Roman" w:hAnsi="Times New Roman" w:cs="Times New Roman"/>
          <w:noProof/>
          <w:sz w:val="24"/>
          <w:szCs w:val="24"/>
          <w:lang w:val="sr-Cyrl-CS"/>
        </w:rPr>
        <w:t>Неблаговреме</w:t>
      </w:r>
      <w:r>
        <w:rPr>
          <w:rFonts w:ascii="Times New Roman" w:hAnsi="Times New Roman" w:cs="Times New Roman"/>
          <w:noProof/>
          <w:sz w:val="24"/>
          <w:szCs w:val="24"/>
          <w:lang w:val="sr-Cyrl-CS"/>
        </w:rPr>
        <w:t>не понуде неће бити разматране.</w:t>
      </w:r>
    </w:p>
    <w:p w:rsidR="009768DC" w:rsidRPr="007A7C2B" w:rsidRDefault="00D629B7">
      <w:pPr>
        <w:spacing w:line="240" w:lineRule="auto"/>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9768DC" w:rsidRPr="007A7C2B" w:rsidRDefault="00D629B7">
      <w:pPr>
        <w:numPr>
          <w:ilvl w:val="0"/>
          <w:numId w:val="13"/>
        </w:numPr>
        <w:spacing w:after="275" w:line="240" w:lineRule="auto"/>
        <w:ind w:hanging="260"/>
        <w:rPr>
          <w:rFonts w:ascii="Times New Roman" w:hAnsi="Times New Roman" w:cs="Times New Roman"/>
          <w:sz w:val="24"/>
          <w:szCs w:val="24"/>
        </w:rPr>
      </w:pPr>
      <w:r w:rsidRPr="007A7C2B">
        <w:rPr>
          <w:rFonts w:ascii="Times New Roman" w:eastAsia="Times New Roman" w:hAnsi="Times New Roman" w:cs="Times New Roman"/>
          <w:b/>
          <w:sz w:val="24"/>
          <w:szCs w:val="24"/>
        </w:rPr>
        <w:t xml:space="preserve">Место, време и начин отварања понуда: </w:t>
      </w:r>
      <w:r w:rsidRPr="007A7C2B">
        <w:rPr>
          <w:rFonts w:ascii="Times New Roman" w:eastAsia="Times New Roman" w:hAnsi="Times New Roman" w:cs="Times New Roman"/>
          <w:sz w:val="24"/>
          <w:szCs w:val="24"/>
        </w:rPr>
        <w:t xml:space="preserve">Отварање понуда је јавно и одржаће се одмах након истека рока за подношење понуда, </w:t>
      </w:r>
      <w:r w:rsidRPr="007A7C2B">
        <w:rPr>
          <w:rFonts w:ascii="Times New Roman" w:eastAsia="Times New Roman" w:hAnsi="Times New Roman" w:cs="Times New Roman"/>
          <w:b/>
          <w:sz w:val="24"/>
          <w:szCs w:val="24"/>
        </w:rPr>
        <w:t xml:space="preserve">дана </w:t>
      </w:r>
      <w:r w:rsidR="0018438E">
        <w:rPr>
          <w:rFonts w:ascii="Times New Roman" w:eastAsia="Times New Roman" w:hAnsi="Times New Roman" w:cs="Times New Roman"/>
          <w:b/>
          <w:sz w:val="24"/>
          <w:szCs w:val="24"/>
        </w:rPr>
        <w:t>09</w:t>
      </w:r>
      <w:r w:rsidR="007066F8">
        <w:rPr>
          <w:rFonts w:ascii="Times New Roman" w:eastAsia="Times New Roman" w:hAnsi="Times New Roman" w:cs="Times New Roman"/>
          <w:b/>
          <w:sz w:val="24"/>
          <w:szCs w:val="24"/>
        </w:rPr>
        <w:t>.</w:t>
      </w:r>
      <w:r w:rsidRPr="007A7C2B">
        <w:rPr>
          <w:rFonts w:ascii="Times New Roman" w:eastAsia="Times New Roman" w:hAnsi="Times New Roman" w:cs="Times New Roman"/>
          <w:b/>
          <w:sz w:val="24"/>
          <w:szCs w:val="24"/>
        </w:rPr>
        <w:t>02.201</w:t>
      </w:r>
      <w:r w:rsidR="0018438E">
        <w:rPr>
          <w:rFonts w:ascii="Times New Roman" w:eastAsia="Times New Roman" w:hAnsi="Times New Roman" w:cs="Times New Roman"/>
          <w:b/>
          <w:sz w:val="24"/>
          <w:szCs w:val="24"/>
        </w:rPr>
        <w:t>6</w:t>
      </w:r>
      <w:r w:rsidRPr="007A7C2B">
        <w:rPr>
          <w:rFonts w:ascii="Times New Roman" w:eastAsia="Times New Roman" w:hAnsi="Times New Roman" w:cs="Times New Roman"/>
          <w:b/>
          <w:sz w:val="24"/>
          <w:szCs w:val="24"/>
        </w:rPr>
        <w:t xml:space="preserve"> године, у </w:t>
      </w:r>
      <w:r w:rsidR="000D116C">
        <w:rPr>
          <w:rFonts w:ascii="Times New Roman" w:eastAsia="Times New Roman" w:hAnsi="Times New Roman" w:cs="Times New Roman"/>
          <w:b/>
          <w:sz w:val="24"/>
          <w:szCs w:val="24"/>
        </w:rPr>
        <w:t>11</w:t>
      </w:r>
      <w:r w:rsidR="0018438E">
        <w:rPr>
          <w:rFonts w:ascii="Times New Roman" w:eastAsia="Times New Roman" w:hAnsi="Times New Roman" w:cs="Times New Roman"/>
          <w:b/>
          <w:sz w:val="24"/>
          <w:szCs w:val="24"/>
        </w:rPr>
        <w:t>.00</w:t>
      </w:r>
      <w:r w:rsidRPr="007A7C2B">
        <w:rPr>
          <w:rFonts w:ascii="Times New Roman" w:eastAsia="Times New Roman" w:hAnsi="Times New Roman" w:cs="Times New Roman"/>
          <w:b/>
          <w:sz w:val="24"/>
          <w:szCs w:val="24"/>
        </w:rPr>
        <w:t xml:space="preserve"> часова </w:t>
      </w:r>
      <w:r w:rsidRPr="007A7C2B">
        <w:rPr>
          <w:rFonts w:ascii="Times New Roman" w:eastAsia="Times New Roman" w:hAnsi="Times New Roman" w:cs="Times New Roman"/>
          <w:sz w:val="24"/>
          <w:szCs w:val="24"/>
        </w:rPr>
        <w:t>на</w:t>
      </w:r>
      <w:r w:rsidRPr="007A7C2B">
        <w:rPr>
          <w:rFonts w:ascii="Times New Roman" w:eastAsia="Times New Roman" w:hAnsi="Times New Roman" w:cs="Times New Roman"/>
          <w:b/>
          <w:sz w:val="24"/>
          <w:szCs w:val="24"/>
        </w:rPr>
        <w:t xml:space="preserve"> </w:t>
      </w:r>
      <w:r w:rsidRPr="007A7C2B">
        <w:rPr>
          <w:rFonts w:ascii="Times New Roman" w:eastAsia="Times New Roman" w:hAnsi="Times New Roman" w:cs="Times New Roman"/>
          <w:sz w:val="24"/>
          <w:szCs w:val="24"/>
        </w:rPr>
        <w:t xml:space="preserve">адреси </w:t>
      </w:r>
      <w:r w:rsidR="000D116C">
        <w:rPr>
          <w:rFonts w:ascii="Times New Roman" w:eastAsia="Times New Roman" w:hAnsi="Times New Roman" w:cs="Times New Roman"/>
          <w:sz w:val="24"/>
          <w:szCs w:val="24"/>
        </w:rPr>
        <w:t>Војводе Мишића бр.50</w:t>
      </w:r>
      <w:r w:rsidRPr="007A7C2B">
        <w:rPr>
          <w:rFonts w:ascii="Times New Roman" w:eastAsia="Times New Roman" w:hAnsi="Times New Roman" w:cs="Times New Roman"/>
          <w:sz w:val="24"/>
          <w:szCs w:val="24"/>
        </w:rPr>
        <w:t>,</w:t>
      </w:r>
      <w:r w:rsidR="000D116C">
        <w:rPr>
          <w:rFonts w:ascii="Times New Roman" w:eastAsia="Times New Roman" w:hAnsi="Times New Roman" w:cs="Times New Roman"/>
          <w:sz w:val="24"/>
          <w:szCs w:val="24"/>
        </w:rPr>
        <w:t>Ваљево</w:t>
      </w:r>
      <w:r w:rsidRPr="007A7C2B">
        <w:rPr>
          <w:rFonts w:ascii="Times New Roman" w:eastAsia="Times New Roman" w:hAnsi="Times New Roman" w:cs="Times New Roman"/>
          <w:sz w:val="24"/>
          <w:szCs w:val="24"/>
        </w:rPr>
        <w:t xml:space="preserve"> у присуству чланова Комисије за предметну јавну набавку.</w:t>
      </w:r>
    </w:p>
    <w:p w:rsidR="009768DC" w:rsidRPr="007A7C2B" w:rsidRDefault="00D629B7">
      <w:pPr>
        <w:numPr>
          <w:ilvl w:val="0"/>
          <w:numId w:val="13"/>
        </w:numPr>
        <w:spacing w:line="243" w:lineRule="auto"/>
        <w:ind w:hanging="260"/>
        <w:rPr>
          <w:rFonts w:ascii="Times New Roman" w:hAnsi="Times New Roman" w:cs="Times New Roman"/>
          <w:sz w:val="24"/>
          <w:szCs w:val="24"/>
        </w:rPr>
      </w:pPr>
      <w:r w:rsidRPr="007A7C2B">
        <w:rPr>
          <w:rFonts w:ascii="Times New Roman" w:eastAsia="Times New Roman" w:hAnsi="Times New Roman" w:cs="Times New Roman"/>
          <w:b/>
          <w:sz w:val="24"/>
          <w:szCs w:val="24"/>
        </w:rPr>
        <w:t>Услови под којима представници понуђача могу учествовати у поступку отварања понуда:</w:t>
      </w:r>
    </w:p>
    <w:p w:rsidR="009768DC" w:rsidRPr="007A7C2B" w:rsidRDefault="00D629B7">
      <w:pPr>
        <w:spacing w:after="275" w:line="234" w:lineRule="auto"/>
        <w:ind w:left="-5" w:hanging="10"/>
        <w:jc w:val="both"/>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9768DC" w:rsidRPr="007A7C2B" w:rsidRDefault="00D629B7">
      <w:pPr>
        <w:numPr>
          <w:ilvl w:val="0"/>
          <w:numId w:val="13"/>
        </w:numPr>
        <w:spacing w:after="274" w:line="240" w:lineRule="auto"/>
        <w:ind w:hanging="26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Контакт:  </w:t>
      </w:r>
      <w:r w:rsidR="0018438E">
        <w:rPr>
          <w:rFonts w:ascii="Times New Roman" w:eastAsia="Times New Roman" w:hAnsi="Times New Roman" w:cs="Times New Roman"/>
          <w:color w:val="000080"/>
          <w:sz w:val="24"/>
          <w:szCs w:val="24"/>
          <w:u w:val="single" w:color="000080"/>
          <w:lang w:val="sr-Latn-CS"/>
        </w:rPr>
        <w:t xml:space="preserve">065/22-40-938 </w:t>
      </w:r>
      <w:r w:rsidR="0018438E">
        <w:rPr>
          <w:rFonts w:ascii="Times New Roman" w:eastAsia="Times New Roman" w:hAnsi="Times New Roman" w:cs="Times New Roman"/>
          <w:color w:val="000080"/>
          <w:sz w:val="24"/>
          <w:szCs w:val="24"/>
          <w:u w:val="single" w:color="000080"/>
          <w:lang w:val="sr-Cyrl-CS"/>
        </w:rPr>
        <w:t>ЛАЗИЋ ЛАЗАР ИЛИ</w:t>
      </w:r>
      <w:r w:rsidR="0018438E">
        <w:rPr>
          <w:rFonts w:ascii="Times New Roman" w:eastAsia="Times New Roman" w:hAnsi="Times New Roman" w:cs="Times New Roman"/>
          <w:color w:val="000080"/>
          <w:sz w:val="24"/>
          <w:szCs w:val="24"/>
          <w:u w:val="single" w:color="000080"/>
          <w:lang w:val="sr-Latn-CS"/>
        </w:rPr>
        <w:t xml:space="preserve"> www.vidrakvaljevo.com</w:t>
      </w:r>
    </w:p>
    <w:p w:rsidR="009768DC" w:rsidRPr="007A7C2B" w:rsidRDefault="00D629B7" w:rsidP="000D116C">
      <w:pPr>
        <w:numPr>
          <w:ilvl w:val="1"/>
          <w:numId w:val="14"/>
        </w:numPr>
        <w:spacing w:line="240" w:lineRule="auto"/>
        <w:ind w:right="14" w:hanging="480"/>
        <w:rPr>
          <w:rFonts w:ascii="Times New Roman" w:hAnsi="Times New Roman" w:cs="Times New Roman"/>
          <w:sz w:val="24"/>
          <w:szCs w:val="24"/>
        </w:rPr>
      </w:pPr>
      <w:r w:rsidRPr="007A7C2B">
        <w:rPr>
          <w:rFonts w:ascii="Times New Roman" w:eastAsia="Times New Roman" w:hAnsi="Times New Roman" w:cs="Times New Roman"/>
          <w:sz w:val="24"/>
          <w:szCs w:val="24"/>
        </w:rPr>
        <w:t>ПАРТИЈЕ</w:t>
      </w:r>
    </w:p>
    <w:p w:rsidR="009768DC" w:rsidRPr="007A7C2B" w:rsidRDefault="00D629B7">
      <w:pPr>
        <w:spacing w:line="240" w:lineRule="auto"/>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9768DC" w:rsidRPr="007A7C2B" w:rsidRDefault="00D629B7" w:rsidP="000D116C">
      <w:pPr>
        <w:spacing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Предметна јавна набвка није обликована по партијама</w:t>
      </w:r>
    </w:p>
    <w:p w:rsidR="009768DC" w:rsidRPr="007A7C2B" w:rsidRDefault="00D629B7">
      <w:pPr>
        <w:spacing w:line="240" w:lineRule="auto"/>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9768DC" w:rsidRPr="007A7C2B" w:rsidRDefault="00D629B7" w:rsidP="000D116C">
      <w:pPr>
        <w:numPr>
          <w:ilvl w:val="1"/>
          <w:numId w:val="14"/>
        </w:numPr>
        <w:spacing w:after="240" w:line="240" w:lineRule="auto"/>
        <w:ind w:right="14" w:hanging="480"/>
        <w:rPr>
          <w:rFonts w:ascii="Times New Roman" w:hAnsi="Times New Roman" w:cs="Times New Roman"/>
          <w:sz w:val="24"/>
          <w:szCs w:val="24"/>
        </w:rPr>
      </w:pPr>
      <w:r w:rsidRPr="007A7C2B">
        <w:rPr>
          <w:rFonts w:ascii="Times New Roman" w:eastAsia="Times New Roman" w:hAnsi="Times New Roman" w:cs="Times New Roman"/>
          <w:sz w:val="24"/>
          <w:szCs w:val="24"/>
        </w:rPr>
        <w:t>ПОНУДЕ СА ВАРИЈАНТАМА</w:t>
      </w:r>
    </w:p>
    <w:p w:rsidR="009768DC" w:rsidRPr="007A7C2B" w:rsidRDefault="00D629B7" w:rsidP="000D116C">
      <w:pPr>
        <w:spacing w:after="240"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Понуде са варијантама нису дозвољене.</w:t>
      </w:r>
    </w:p>
    <w:p w:rsidR="009768DC" w:rsidRPr="007A7C2B" w:rsidRDefault="00D629B7">
      <w:pPr>
        <w:numPr>
          <w:ilvl w:val="1"/>
          <w:numId w:val="14"/>
        </w:numPr>
        <w:spacing w:after="274" w:line="240" w:lineRule="auto"/>
        <w:ind w:right="14" w:hanging="480"/>
        <w:rPr>
          <w:rFonts w:ascii="Times New Roman" w:hAnsi="Times New Roman" w:cs="Times New Roman"/>
          <w:sz w:val="24"/>
          <w:szCs w:val="24"/>
        </w:rPr>
      </w:pPr>
      <w:r w:rsidRPr="007A7C2B">
        <w:rPr>
          <w:rFonts w:ascii="Times New Roman" w:eastAsia="Times New Roman" w:hAnsi="Times New Roman" w:cs="Times New Roman"/>
          <w:sz w:val="24"/>
          <w:szCs w:val="24"/>
        </w:rPr>
        <w:t>НАЧИН ИЗМЕНЕ, ДОПУНЕ И ОПОЗИВА ПОНУДЕ</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У 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w:t>
      </w:r>
    </w:p>
    <w:p w:rsidR="009768DC" w:rsidRPr="007A7C2B" w:rsidRDefault="00D629B7" w:rsidP="000D116C">
      <w:pPr>
        <w:spacing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Измена, допуна или повлачење понуде се врши на начин одређен за подношење понуде.</w:t>
      </w:r>
    </w:p>
    <w:p w:rsidR="009768DC" w:rsidRPr="007A7C2B" w:rsidRDefault="00D629B7">
      <w:pPr>
        <w:spacing w:line="240" w:lineRule="auto"/>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Измену, допуну или опозив понуде треба доставити на адресу: </w:t>
      </w:r>
      <w:r w:rsidRPr="007A7C2B">
        <w:rPr>
          <w:rFonts w:ascii="Times New Roman" w:eastAsia="Times New Roman" w:hAnsi="Times New Roman" w:cs="Times New Roman"/>
          <w:b/>
          <w:sz w:val="24"/>
          <w:szCs w:val="24"/>
        </w:rPr>
        <w:t xml:space="preserve">ЈКП  </w:t>
      </w:r>
      <w:r w:rsidR="000D116C">
        <w:rPr>
          <w:rFonts w:ascii="Times New Roman" w:eastAsia="Times New Roman" w:hAnsi="Times New Roman" w:cs="Times New Roman"/>
          <w:b/>
          <w:sz w:val="24"/>
          <w:szCs w:val="24"/>
        </w:rPr>
        <w:t>„Видрак“ Ваљево</w:t>
      </w:r>
      <w:r w:rsidRPr="007A7C2B">
        <w:rPr>
          <w:rFonts w:ascii="Times New Roman" w:eastAsia="Times New Roman" w:hAnsi="Times New Roman" w:cs="Times New Roman"/>
          <w:b/>
          <w:sz w:val="24"/>
          <w:szCs w:val="24"/>
        </w:rPr>
        <w:t xml:space="preserve">, </w:t>
      </w:r>
      <w:r w:rsidRPr="007A7C2B">
        <w:rPr>
          <w:rFonts w:ascii="Times New Roman" w:eastAsia="Times New Roman" w:hAnsi="Times New Roman" w:cs="Times New Roman"/>
          <w:i/>
          <w:sz w:val="24"/>
          <w:szCs w:val="24"/>
        </w:rPr>
        <w:t>,</w:t>
      </w:r>
      <w:r w:rsidRPr="007A7C2B">
        <w:rPr>
          <w:rFonts w:ascii="Times New Roman" w:eastAsia="Times New Roman" w:hAnsi="Times New Roman" w:cs="Times New Roman"/>
          <w:color w:val="FF0000"/>
          <w:sz w:val="24"/>
          <w:szCs w:val="24"/>
        </w:rPr>
        <w:t xml:space="preserve"> </w:t>
      </w:r>
      <w:r w:rsidRPr="007A7C2B">
        <w:rPr>
          <w:rFonts w:ascii="Times New Roman" w:eastAsia="Times New Roman" w:hAnsi="Times New Roman" w:cs="Times New Roman"/>
          <w:sz w:val="24"/>
          <w:szCs w:val="24"/>
        </w:rPr>
        <w:t>са назнаком:</w:t>
      </w:r>
    </w:p>
    <w:p w:rsidR="009768DC" w:rsidRPr="007A7C2B" w:rsidRDefault="00D629B7">
      <w:pPr>
        <w:spacing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t>„</w:t>
      </w:r>
      <w:r w:rsidRPr="007A7C2B">
        <w:rPr>
          <w:rFonts w:ascii="Times New Roman" w:eastAsia="Times New Roman" w:hAnsi="Times New Roman" w:cs="Times New Roman"/>
          <w:b/>
          <w:sz w:val="24"/>
          <w:szCs w:val="24"/>
        </w:rPr>
        <w:t>Измена понуде за јавну набавку мале вредности –</w:t>
      </w:r>
      <w:r w:rsidR="000D116C">
        <w:rPr>
          <w:rFonts w:ascii="Times New Roman" w:eastAsia="Times New Roman" w:hAnsi="Times New Roman" w:cs="Times New Roman"/>
          <w:b/>
          <w:sz w:val="24"/>
          <w:szCs w:val="24"/>
        </w:rPr>
        <w:t>куповина</w:t>
      </w:r>
      <w:r w:rsidRPr="007A7C2B">
        <w:rPr>
          <w:rFonts w:ascii="Times New Roman" w:eastAsia="Times New Roman" w:hAnsi="Times New Roman" w:cs="Times New Roman"/>
          <w:b/>
          <w:sz w:val="24"/>
          <w:szCs w:val="24"/>
        </w:rPr>
        <w:t xml:space="preserve"> електричн</w:t>
      </w:r>
      <w:r w:rsidR="000D116C">
        <w:rPr>
          <w:rFonts w:ascii="Times New Roman" w:eastAsia="Times New Roman" w:hAnsi="Times New Roman" w:cs="Times New Roman"/>
          <w:b/>
          <w:sz w:val="24"/>
          <w:szCs w:val="24"/>
        </w:rPr>
        <w:t>е</w:t>
      </w:r>
      <w:r w:rsidRPr="007A7C2B">
        <w:rPr>
          <w:rFonts w:ascii="Times New Roman" w:eastAsia="Times New Roman" w:hAnsi="Times New Roman" w:cs="Times New Roman"/>
          <w:b/>
          <w:sz w:val="24"/>
          <w:szCs w:val="24"/>
        </w:rPr>
        <w:t xml:space="preserve"> енергиј</w:t>
      </w:r>
      <w:r w:rsidR="000D116C">
        <w:rPr>
          <w:rFonts w:ascii="Times New Roman" w:eastAsia="Times New Roman" w:hAnsi="Times New Roman" w:cs="Times New Roman"/>
          <w:b/>
          <w:sz w:val="24"/>
          <w:szCs w:val="24"/>
        </w:rPr>
        <w:t>е</w:t>
      </w:r>
      <w:r w:rsidRPr="007A7C2B">
        <w:rPr>
          <w:rFonts w:ascii="Times New Roman" w:eastAsia="Times New Roman" w:hAnsi="Times New Roman" w:cs="Times New Roman"/>
          <w:sz w:val="24"/>
          <w:szCs w:val="24"/>
        </w:rPr>
        <w:t xml:space="preserve">, </w:t>
      </w:r>
      <w:r w:rsidRPr="007A7C2B">
        <w:rPr>
          <w:rFonts w:ascii="Times New Roman" w:eastAsia="Times New Roman" w:hAnsi="Times New Roman" w:cs="Times New Roman"/>
          <w:b/>
          <w:sz w:val="24"/>
          <w:szCs w:val="24"/>
        </w:rPr>
        <w:t xml:space="preserve">ЈН  </w:t>
      </w:r>
      <w:r w:rsidR="000D116C">
        <w:rPr>
          <w:rFonts w:ascii="Times New Roman" w:eastAsia="Times New Roman" w:hAnsi="Times New Roman" w:cs="Times New Roman"/>
          <w:b/>
          <w:sz w:val="24"/>
          <w:szCs w:val="24"/>
        </w:rPr>
        <w:t xml:space="preserve">МВ </w:t>
      </w:r>
      <w:r w:rsidRPr="007A7C2B">
        <w:rPr>
          <w:rFonts w:ascii="Times New Roman" w:eastAsia="Times New Roman" w:hAnsi="Times New Roman" w:cs="Times New Roman"/>
          <w:b/>
          <w:sz w:val="24"/>
          <w:szCs w:val="24"/>
        </w:rPr>
        <w:t>бр .0</w:t>
      </w:r>
      <w:r w:rsidR="000D116C">
        <w:rPr>
          <w:rFonts w:ascii="Times New Roman" w:eastAsia="Times New Roman" w:hAnsi="Times New Roman" w:cs="Times New Roman"/>
          <w:b/>
          <w:sz w:val="24"/>
          <w:szCs w:val="24"/>
        </w:rPr>
        <w:t>1</w:t>
      </w:r>
      <w:r w:rsidRPr="007A7C2B">
        <w:rPr>
          <w:rFonts w:ascii="Times New Roman" w:eastAsia="Times New Roman" w:hAnsi="Times New Roman" w:cs="Times New Roman"/>
          <w:b/>
          <w:sz w:val="24"/>
          <w:szCs w:val="24"/>
        </w:rPr>
        <w:t>/201</w:t>
      </w:r>
      <w:r w:rsidR="0018438E">
        <w:rPr>
          <w:rFonts w:ascii="Times New Roman" w:eastAsia="Times New Roman" w:hAnsi="Times New Roman" w:cs="Times New Roman"/>
          <w:b/>
          <w:sz w:val="24"/>
          <w:szCs w:val="24"/>
          <w:lang w:val="sr-Latn-CS"/>
        </w:rPr>
        <w:t>6</w:t>
      </w:r>
      <w:r w:rsidRPr="007A7C2B">
        <w:rPr>
          <w:rFonts w:ascii="Times New Roman" w:eastAsia="Times New Roman" w:hAnsi="Times New Roman" w:cs="Times New Roman"/>
          <w:b/>
          <w:sz w:val="24"/>
          <w:szCs w:val="24"/>
        </w:rPr>
        <w:t xml:space="preserve"> - НЕ ОТВАРАТИ”</w:t>
      </w:r>
      <w:r w:rsidRPr="007A7C2B">
        <w:rPr>
          <w:rFonts w:ascii="Times New Roman" w:eastAsia="Times New Roman" w:hAnsi="Times New Roman" w:cs="Times New Roman"/>
          <w:sz w:val="24"/>
          <w:szCs w:val="24"/>
        </w:rPr>
        <w:t xml:space="preserve"> или</w:t>
      </w:r>
    </w:p>
    <w:p w:rsidR="009768DC" w:rsidRPr="007A7C2B" w:rsidRDefault="00D629B7">
      <w:pPr>
        <w:spacing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t>„</w:t>
      </w:r>
      <w:r w:rsidRPr="007A7C2B">
        <w:rPr>
          <w:rFonts w:ascii="Times New Roman" w:eastAsia="Times New Roman" w:hAnsi="Times New Roman" w:cs="Times New Roman"/>
          <w:b/>
          <w:sz w:val="24"/>
          <w:szCs w:val="24"/>
        </w:rPr>
        <w:t>Допуна понуде</w:t>
      </w:r>
      <w:r w:rsidRPr="007A7C2B">
        <w:rPr>
          <w:rFonts w:ascii="Times New Roman" w:eastAsia="Times New Roman" w:hAnsi="Times New Roman" w:cs="Times New Roman"/>
          <w:sz w:val="24"/>
          <w:szCs w:val="24"/>
        </w:rPr>
        <w:t xml:space="preserve"> </w:t>
      </w:r>
      <w:r w:rsidRPr="007A7C2B">
        <w:rPr>
          <w:rFonts w:ascii="Times New Roman" w:eastAsia="Times New Roman" w:hAnsi="Times New Roman" w:cs="Times New Roman"/>
          <w:b/>
          <w:sz w:val="24"/>
          <w:szCs w:val="24"/>
        </w:rPr>
        <w:t>за јавну набавку мале вредности</w:t>
      </w:r>
      <w:r w:rsidRPr="007A7C2B">
        <w:rPr>
          <w:rFonts w:ascii="Times New Roman" w:eastAsia="Times New Roman" w:hAnsi="Times New Roman" w:cs="Times New Roman"/>
          <w:sz w:val="24"/>
          <w:szCs w:val="24"/>
        </w:rPr>
        <w:t xml:space="preserve"> </w:t>
      </w:r>
      <w:r w:rsidRPr="007A7C2B">
        <w:rPr>
          <w:rFonts w:ascii="Times New Roman" w:eastAsia="Times New Roman" w:hAnsi="Times New Roman" w:cs="Times New Roman"/>
          <w:b/>
          <w:sz w:val="24"/>
          <w:szCs w:val="24"/>
        </w:rPr>
        <w:t xml:space="preserve">– </w:t>
      </w:r>
      <w:r w:rsidR="000D116C">
        <w:rPr>
          <w:rFonts w:ascii="Times New Roman" w:eastAsia="Times New Roman" w:hAnsi="Times New Roman" w:cs="Times New Roman"/>
          <w:b/>
          <w:sz w:val="24"/>
          <w:szCs w:val="24"/>
        </w:rPr>
        <w:t>куповина</w:t>
      </w:r>
      <w:r w:rsidR="000D116C" w:rsidRPr="007A7C2B">
        <w:rPr>
          <w:rFonts w:ascii="Times New Roman" w:eastAsia="Times New Roman" w:hAnsi="Times New Roman" w:cs="Times New Roman"/>
          <w:b/>
          <w:sz w:val="24"/>
          <w:szCs w:val="24"/>
        </w:rPr>
        <w:t xml:space="preserve"> електричн</w:t>
      </w:r>
      <w:r w:rsidR="000D116C">
        <w:rPr>
          <w:rFonts w:ascii="Times New Roman" w:eastAsia="Times New Roman" w:hAnsi="Times New Roman" w:cs="Times New Roman"/>
          <w:b/>
          <w:sz w:val="24"/>
          <w:szCs w:val="24"/>
        </w:rPr>
        <w:t>е</w:t>
      </w:r>
      <w:r w:rsidR="000D116C" w:rsidRPr="007A7C2B">
        <w:rPr>
          <w:rFonts w:ascii="Times New Roman" w:eastAsia="Times New Roman" w:hAnsi="Times New Roman" w:cs="Times New Roman"/>
          <w:b/>
          <w:sz w:val="24"/>
          <w:szCs w:val="24"/>
        </w:rPr>
        <w:t xml:space="preserve"> енергиј</w:t>
      </w:r>
      <w:r w:rsidR="000D116C">
        <w:rPr>
          <w:rFonts w:ascii="Times New Roman" w:eastAsia="Times New Roman" w:hAnsi="Times New Roman" w:cs="Times New Roman"/>
          <w:b/>
          <w:sz w:val="24"/>
          <w:szCs w:val="24"/>
        </w:rPr>
        <w:t>е</w:t>
      </w:r>
      <w:r w:rsidRPr="007A7C2B">
        <w:rPr>
          <w:rFonts w:ascii="Times New Roman" w:eastAsia="Times New Roman" w:hAnsi="Times New Roman" w:cs="Times New Roman"/>
          <w:sz w:val="24"/>
          <w:szCs w:val="24"/>
        </w:rPr>
        <w:t xml:space="preserve">, </w:t>
      </w:r>
      <w:r w:rsidRPr="007A7C2B">
        <w:rPr>
          <w:rFonts w:ascii="Times New Roman" w:eastAsia="Times New Roman" w:hAnsi="Times New Roman" w:cs="Times New Roman"/>
          <w:b/>
          <w:sz w:val="24"/>
          <w:szCs w:val="24"/>
        </w:rPr>
        <w:t>ЈН МВ бр . 0</w:t>
      </w:r>
      <w:r w:rsidR="000D116C">
        <w:rPr>
          <w:rFonts w:ascii="Times New Roman" w:eastAsia="Times New Roman" w:hAnsi="Times New Roman" w:cs="Times New Roman"/>
          <w:b/>
          <w:sz w:val="24"/>
          <w:szCs w:val="24"/>
        </w:rPr>
        <w:t>1</w:t>
      </w:r>
      <w:r w:rsidRPr="007A7C2B">
        <w:rPr>
          <w:rFonts w:ascii="Times New Roman" w:eastAsia="Times New Roman" w:hAnsi="Times New Roman" w:cs="Times New Roman"/>
          <w:b/>
          <w:sz w:val="24"/>
          <w:szCs w:val="24"/>
        </w:rPr>
        <w:t>/201</w:t>
      </w:r>
      <w:r w:rsidR="0018438E">
        <w:rPr>
          <w:rFonts w:ascii="Times New Roman" w:eastAsia="Times New Roman" w:hAnsi="Times New Roman" w:cs="Times New Roman"/>
          <w:b/>
          <w:sz w:val="24"/>
          <w:szCs w:val="24"/>
          <w:lang w:val="sr-Latn-CS"/>
        </w:rPr>
        <w:t>6</w:t>
      </w:r>
      <w:r w:rsidRPr="007A7C2B">
        <w:rPr>
          <w:rFonts w:ascii="Times New Roman" w:eastAsia="Times New Roman" w:hAnsi="Times New Roman" w:cs="Times New Roman"/>
          <w:b/>
          <w:sz w:val="24"/>
          <w:szCs w:val="24"/>
        </w:rPr>
        <w:t xml:space="preserve"> - НЕ ОТВАРАТИ”</w:t>
      </w:r>
      <w:r w:rsidRPr="007A7C2B">
        <w:rPr>
          <w:rFonts w:ascii="Times New Roman" w:eastAsia="Times New Roman" w:hAnsi="Times New Roman" w:cs="Times New Roman"/>
          <w:sz w:val="24"/>
          <w:szCs w:val="24"/>
        </w:rPr>
        <w:t xml:space="preserve"> или</w:t>
      </w:r>
      <w:r w:rsidRPr="007A7C2B">
        <w:rPr>
          <w:rFonts w:ascii="Times New Roman" w:eastAsia="Times New Roman" w:hAnsi="Times New Roman" w:cs="Times New Roman"/>
          <w:b/>
          <w:color w:val="002060"/>
          <w:sz w:val="24"/>
          <w:szCs w:val="24"/>
        </w:rPr>
        <w:t xml:space="preserve"> </w:t>
      </w:r>
    </w:p>
    <w:p w:rsidR="009768DC" w:rsidRPr="007A7C2B" w:rsidRDefault="00D629B7">
      <w:pPr>
        <w:spacing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t>„</w:t>
      </w:r>
      <w:r w:rsidRPr="007A7C2B">
        <w:rPr>
          <w:rFonts w:ascii="Times New Roman" w:eastAsia="Times New Roman" w:hAnsi="Times New Roman" w:cs="Times New Roman"/>
          <w:b/>
          <w:sz w:val="24"/>
          <w:szCs w:val="24"/>
        </w:rPr>
        <w:t>Опозив понуде</w:t>
      </w:r>
      <w:r w:rsidRPr="007A7C2B">
        <w:rPr>
          <w:rFonts w:ascii="Times New Roman" w:eastAsia="Times New Roman" w:hAnsi="Times New Roman" w:cs="Times New Roman"/>
          <w:sz w:val="24"/>
          <w:szCs w:val="24"/>
        </w:rPr>
        <w:t xml:space="preserve"> </w:t>
      </w:r>
      <w:r w:rsidRPr="007A7C2B">
        <w:rPr>
          <w:rFonts w:ascii="Times New Roman" w:eastAsia="Times New Roman" w:hAnsi="Times New Roman" w:cs="Times New Roman"/>
          <w:b/>
          <w:sz w:val="24"/>
          <w:szCs w:val="24"/>
        </w:rPr>
        <w:t xml:space="preserve">за јавну набавку мале вредности – </w:t>
      </w:r>
      <w:r w:rsidR="000D116C">
        <w:rPr>
          <w:rFonts w:ascii="Times New Roman" w:eastAsia="Times New Roman" w:hAnsi="Times New Roman" w:cs="Times New Roman"/>
          <w:b/>
          <w:sz w:val="24"/>
          <w:szCs w:val="24"/>
        </w:rPr>
        <w:t>куповина</w:t>
      </w:r>
      <w:r w:rsidR="000D116C" w:rsidRPr="007A7C2B">
        <w:rPr>
          <w:rFonts w:ascii="Times New Roman" w:eastAsia="Times New Roman" w:hAnsi="Times New Roman" w:cs="Times New Roman"/>
          <w:b/>
          <w:sz w:val="24"/>
          <w:szCs w:val="24"/>
        </w:rPr>
        <w:t xml:space="preserve"> електричн</w:t>
      </w:r>
      <w:r w:rsidR="000D116C">
        <w:rPr>
          <w:rFonts w:ascii="Times New Roman" w:eastAsia="Times New Roman" w:hAnsi="Times New Roman" w:cs="Times New Roman"/>
          <w:b/>
          <w:sz w:val="24"/>
          <w:szCs w:val="24"/>
        </w:rPr>
        <w:t>е</w:t>
      </w:r>
      <w:r w:rsidR="000D116C" w:rsidRPr="007A7C2B">
        <w:rPr>
          <w:rFonts w:ascii="Times New Roman" w:eastAsia="Times New Roman" w:hAnsi="Times New Roman" w:cs="Times New Roman"/>
          <w:b/>
          <w:sz w:val="24"/>
          <w:szCs w:val="24"/>
        </w:rPr>
        <w:t xml:space="preserve"> енергиј</w:t>
      </w:r>
      <w:r w:rsidR="000D116C">
        <w:rPr>
          <w:rFonts w:ascii="Times New Roman" w:eastAsia="Times New Roman" w:hAnsi="Times New Roman" w:cs="Times New Roman"/>
          <w:b/>
          <w:sz w:val="24"/>
          <w:szCs w:val="24"/>
        </w:rPr>
        <w:t>е</w:t>
      </w:r>
      <w:r w:rsidRPr="007A7C2B">
        <w:rPr>
          <w:rFonts w:ascii="Times New Roman" w:eastAsia="Times New Roman" w:hAnsi="Times New Roman" w:cs="Times New Roman"/>
          <w:b/>
          <w:sz w:val="24"/>
          <w:szCs w:val="24"/>
        </w:rPr>
        <w:t>, ЈН МВ бр . 0</w:t>
      </w:r>
      <w:r w:rsidR="000D116C">
        <w:rPr>
          <w:rFonts w:ascii="Times New Roman" w:eastAsia="Times New Roman" w:hAnsi="Times New Roman" w:cs="Times New Roman"/>
          <w:b/>
          <w:sz w:val="24"/>
          <w:szCs w:val="24"/>
        </w:rPr>
        <w:t>1</w:t>
      </w:r>
      <w:r w:rsidRPr="007A7C2B">
        <w:rPr>
          <w:rFonts w:ascii="Times New Roman" w:eastAsia="Times New Roman" w:hAnsi="Times New Roman" w:cs="Times New Roman"/>
          <w:b/>
          <w:sz w:val="24"/>
          <w:szCs w:val="24"/>
        </w:rPr>
        <w:t>/201</w:t>
      </w:r>
      <w:r w:rsidR="0018438E">
        <w:rPr>
          <w:rFonts w:ascii="Times New Roman" w:eastAsia="Times New Roman" w:hAnsi="Times New Roman" w:cs="Times New Roman"/>
          <w:b/>
          <w:sz w:val="24"/>
          <w:szCs w:val="24"/>
          <w:lang w:val="sr-Latn-CS"/>
        </w:rPr>
        <w:t>6</w:t>
      </w:r>
      <w:r w:rsidRPr="007A7C2B">
        <w:rPr>
          <w:rFonts w:ascii="Times New Roman" w:eastAsia="Times New Roman" w:hAnsi="Times New Roman" w:cs="Times New Roman"/>
          <w:b/>
          <w:sz w:val="24"/>
          <w:szCs w:val="24"/>
        </w:rPr>
        <w:t xml:space="preserve">- НЕ ОТВАРАТИ” </w:t>
      </w:r>
      <w:r w:rsidRPr="007A7C2B">
        <w:rPr>
          <w:rFonts w:ascii="Times New Roman" w:eastAsia="Times New Roman" w:hAnsi="Times New Roman" w:cs="Times New Roman"/>
          <w:sz w:val="24"/>
          <w:szCs w:val="24"/>
        </w:rPr>
        <w:t xml:space="preserve"> или</w:t>
      </w:r>
    </w:p>
    <w:p w:rsidR="009768DC" w:rsidRPr="007A7C2B" w:rsidRDefault="00D629B7" w:rsidP="000D116C">
      <w:pPr>
        <w:spacing w:after="120"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t>„</w:t>
      </w:r>
      <w:r w:rsidRPr="007A7C2B">
        <w:rPr>
          <w:rFonts w:ascii="Times New Roman" w:eastAsia="Times New Roman" w:hAnsi="Times New Roman" w:cs="Times New Roman"/>
          <w:b/>
          <w:sz w:val="24"/>
          <w:szCs w:val="24"/>
        </w:rPr>
        <w:t xml:space="preserve">Измена и допуна понуде за јавну набавку мале вредности  – </w:t>
      </w:r>
      <w:r w:rsidR="000D116C">
        <w:rPr>
          <w:rFonts w:ascii="Times New Roman" w:eastAsia="Times New Roman" w:hAnsi="Times New Roman" w:cs="Times New Roman"/>
          <w:b/>
          <w:sz w:val="24"/>
          <w:szCs w:val="24"/>
        </w:rPr>
        <w:t>куповина</w:t>
      </w:r>
      <w:r w:rsidR="000D116C" w:rsidRPr="007A7C2B">
        <w:rPr>
          <w:rFonts w:ascii="Times New Roman" w:eastAsia="Times New Roman" w:hAnsi="Times New Roman" w:cs="Times New Roman"/>
          <w:b/>
          <w:sz w:val="24"/>
          <w:szCs w:val="24"/>
        </w:rPr>
        <w:t xml:space="preserve"> електричн</w:t>
      </w:r>
      <w:r w:rsidR="000D116C">
        <w:rPr>
          <w:rFonts w:ascii="Times New Roman" w:eastAsia="Times New Roman" w:hAnsi="Times New Roman" w:cs="Times New Roman"/>
          <w:b/>
          <w:sz w:val="24"/>
          <w:szCs w:val="24"/>
        </w:rPr>
        <w:t>е</w:t>
      </w:r>
      <w:r w:rsidR="000D116C" w:rsidRPr="007A7C2B">
        <w:rPr>
          <w:rFonts w:ascii="Times New Roman" w:eastAsia="Times New Roman" w:hAnsi="Times New Roman" w:cs="Times New Roman"/>
          <w:b/>
          <w:sz w:val="24"/>
          <w:szCs w:val="24"/>
        </w:rPr>
        <w:t xml:space="preserve"> енергиј</w:t>
      </w:r>
      <w:r w:rsidR="000D116C">
        <w:rPr>
          <w:rFonts w:ascii="Times New Roman" w:eastAsia="Times New Roman" w:hAnsi="Times New Roman" w:cs="Times New Roman"/>
          <w:b/>
          <w:sz w:val="24"/>
          <w:szCs w:val="24"/>
        </w:rPr>
        <w:t xml:space="preserve">е </w:t>
      </w:r>
      <w:r w:rsidRPr="007A7C2B">
        <w:rPr>
          <w:rFonts w:ascii="Times New Roman" w:eastAsia="Times New Roman" w:hAnsi="Times New Roman" w:cs="Times New Roman"/>
          <w:b/>
          <w:sz w:val="24"/>
          <w:szCs w:val="24"/>
        </w:rPr>
        <w:t xml:space="preserve"> , ЈН МВ бр .0</w:t>
      </w:r>
      <w:r w:rsidR="000D116C">
        <w:rPr>
          <w:rFonts w:ascii="Times New Roman" w:eastAsia="Times New Roman" w:hAnsi="Times New Roman" w:cs="Times New Roman"/>
          <w:b/>
          <w:sz w:val="24"/>
          <w:szCs w:val="24"/>
        </w:rPr>
        <w:t>1</w:t>
      </w:r>
      <w:r w:rsidRPr="007A7C2B">
        <w:rPr>
          <w:rFonts w:ascii="Times New Roman" w:eastAsia="Times New Roman" w:hAnsi="Times New Roman" w:cs="Times New Roman"/>
          <w:b/>
          <w:sz w:val="24"/>
          <w:szCs w:val="24"/>
        </w:rPr>
        <w:t>/201</w:t>
      </w:r>
      <w:r w:rsidR="0018438E">
        <w:rPr>
          <w:rFonts w:ascii="Times New Roman" w:eastAsia="Times New Roman" w:hAnsi="Times New Roman" w:cs="Times New Roman"/>
          <w:b/>
          <w:sz w:val="24"/>
          <w:szCs w:val="24"/>
          <w:lang w:val="sr-Latn-CS"/>
        </w:rPr>
        <w:t>6</w:t>
      </w:r>
      <w:r w:rsidRPr="007A7C2B">
        <w:rPr>
          <w:rFonts w:ascii="Times New Roman" w:eastAsia="Times New Roman" w:hAnsi="Times New Roman" w:cs="Times New Roman"/>
          <w:b/>
          <w:sz w:val="24"/>
          <w:szCs w:val="24"/>
        </w:rPr>
        <w:t xml:space="preserve"> - НЕ ОТВАРАТИ”.</w:t>
      </w:r>
    </w:p>
    <w:p w:rsidR="009768DC" w:rsidRPr="007A7C2B" w:rsidRDefault="00D629B7" w:rsidP="000D116C">
      <w:pPr>
        <w:spacing w:after="240" w:line="234" w:lineRule="auto"/>
        <w:ind w:left="-5" w:hanging="10"/>
        <w:jc w:val="both"/>
        <w:rPr>
          <w:rFonts w:ascii="Times New Roman" w:hAnsi="Times New Roman" w:cs="Times New Roman"/>
          <w:sz w:val="24"/>
          <w:szCs w:val="24"/>
        </w:rPr>
      </w:pPr>
      <w:r w:rsidRPr="007A7C2B">
        <w:rPr>
          <w:rFonts w:ascii="Times New Roman" w:eastAsia="Times New Roman" w:hAnsi="Times New Roman" w:cs="Times New Roman"/>
          <w:sz w:val="24"/>
          <w:szCs w:val="24"/>
        </w:rPr>
        <w:lastRenderedPageBreak/>
        <w:t xml:space="preserve">  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68DC" w:rsidRPr="007A7C2B" w:rsidRDefault="00D629B7">
      <w:pPr>
        <w:spacing w:after="274"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 истеку рока за подношење понуда понуђач не може да повуче нити да мења своју понуду.</w:t>
      </w:r>
    </w:p>
    <w:p w:rsidR="009768DC" w:rsidRPr="007A7C2B" w:rsidRDefault="00D629B7">
      <w:pPr>
        <w:spacing w:after="274"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5.6 УЧЕСТВОВАЊЕ У ЗАЈЕДНИЧКОЈ ПОНУДИ ИЛИ КАО ПОДИЗВОЂАЧ</w:t>
      </w:r>
    </w:p>
    <w:p w:rsidR="009768DC" w:rsidRPr="007A7C2B" w:rsidRDefault="00D629B7">
      <w:pPr>
        <w:spacing w:after="275"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9768DC" w:rsidRPr="007A7C2B" w:rsidRDefault="00D629B7">
      <w:pPr>
        <w:spacing w:after="274"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5.7 ИСПУЊЕНОСТ УСЛОВА ОД СТРАНЕ ПОДИЗВОЂАЧА</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можебити већи од 50 %, као и део предмета набавке који ће извршити преко подизвођача.        Уколико уговор између наручиоца и понуђача буде закључен, тај подизвођач ће бити   наведен у уговору.</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Понуђач у потпуности одговара наручиоцу за извршење уговорене набавке, без обзира на број подизвођача.</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Понуђач који наступа са подизвођачем мора да самостално испуни обавезне услове из члана 75.став 1.тачка од 1) до 5) ЗЈН и додатне услове  одређене конкурсном документацијом, ( Образац 4 ), а подизвођач мора самостално да испуни обавезне услове из члана 75.став 1. тачка од 1) до 5)ЗЈН. </w:t>
      </w:r>
    </w:p>
    <w:p w:rsidR="009768DC" w:rsidRPr="007A7C2B" w:rsidRDefault="00D629B7">
      <w:pPr>
        <w:spacing w:after="11" w:line="240" w:lineRule="auto"/>
        <w:ind w:left="-5" w:right="2630" w:hanging="10"/>
        <w:rPr>
          <w:rFonts w:ascii="Times New Roman" w:hAnsi="Times New Roman" w:cs="Times New Roman"/>
          <w:sz w:val="24"/>
          <w:szCs w:val="24"/>
        </w:rPr>
      </w:pPr>
      <w:r w:rsidRPr="007A7C2B">
        <w:rPr>
          <w:rFonts w:ascii="Times New Roman" w:eastAsia="Times New Roman" w:hAnsi="Times New Roman" w:cs="Times New Roman"/>
          <w:sz w:val="24"/>
          <w:szCs w:val="24"/>
        </w:rPr>
        <w:t>5.8    ИСПУЊЕНОСТ УСЛОВА У ЗАЈЕДНИЧКОЈ ПОНУДИ          Понуду може поднети ГРУПА ПОНУЂАЧА.</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Овај споразум обавезно садржи податке наведене у члану 81. став 4. ЗЈН, и то податке:</w:t>
      </w:r>
    </w:p>
    <w:p w:rsidR="009768DC" w:rsidRPr="007A7C2B" w:rsidRDefault="00D629B7">
      <w:pPr>
        <w:numPr>
          <w:ilvl w:val="0"/>
          <w:numId w:val="15"/>
        </w:numPr>
        <w:spacing w:after="11" w:line="240" w:lineRule="auto"/>
        <w:ind w:right="14" w:hanging="360"/>
        <w:rPr>
          <w:rFonts w:ascii="Times New Roman" w:hAnsi="Times New Roman" w:cs="Times New Roman"/>
          <w:sz w:val="24"/>
          <w:szCs w:val="24"/>
        </w:rPr>
      </w:pPr>
      <w:r w:rsidRPr="007A7C2B">
        <w:rPr>
          <w:rFonts w:ascii="Times New Roman" w:eastAsia="Times New Roman" w:hAnsi="Times New Roman" w:cs="Times New Roman"/>
          <w:sz w:val="24"/>
          <w:szCs w:val="24"/>
        </w:rPr>
        <w:t>члану групе који ће бити носилац посла, односно који ће поднети понуду и који ће заступати групу понуђача пред наручиоцем;</w:t>
      </w:r>
    </w:p>
    <w:p w:rsidR="009768DC" w:rsidRPr="007A7C2B" w:rsidRDefault="00D629B7">
      <w:pPr>
        <w:numPr>
          <w:ilvl w:val="0"/>
          <w:numId w:val="15"/>
        </w:numPr>
        <w:spacing w:after="11" w:line="240" w:lineRule="auto"/>
        <w:ind w:right="14" w:hanging="360"/>
        <w:rPr>
          <w:rFonts w:ascii="Times New Roman" w:hAnsi="Times New Roman" w:cs="Times New Roman"/>
          <w:sz w:val="24"/>
          <w:szCs w:val="24"/>
        </w:rPr>
      </w:pPr>
      <w:r w:rsidRPr="007A7C2B">
        <w:rPr>
          <w:rFonts w:ascii="Times New Roman" w:eastAsia="Times New Roman" w:hAnsi="Times New Roman" w:cs="Times New Roman"/>
          <w:sz w:val="24"/>
          <w:szCs w:val="24"/>
        </w:rPr>
        <w:t>понуђачу који ће у име групе понуђача потписати уговор;</w:t>
      </w:r>
    </w:p>
    <w:p w:rsidR="009768DC" w:rsidRPr="007A7C2B" w:rsidRDefault="00D629B7">
      <w:pPr>
        <w:numPr>
          <w:ilvl w:val="0"/>
          <w:numId w:val="15"/>
        </w:numPr>
        <w:spacing w:after="11" w:line="240" w:lineRule="auto"/>
        <w:ind w:right="14" w:hanging="360"/>
        <w:rPr>
          <w:rFonts w:ascii="Times New Roman" w:hAnsi="Times New Roman" w:cs="Times New Roman"/>
          <w:sz w:val="24"/>
          <w:szCs w:val="24"/>
        </w:rPr>
      </w:pPr>
      <w:r w:rsidRPr="007A7C2B">
        <w:rPr>
          <w:rFonts w:ascii="Times New Roman" w:eastAsia="Times New Roman" w:hAnsi="Times New Roman" w:cs="Times New Roman"/>
          <w:sz w:val="24"/>
          <w:szCs w:val="24"/>
        </w:rPr>
        <w:t>понуђачу који ће у име групе понуђача дати средство обезбеђења;</w:t>
      </w:r>
    </w:p>
    <w:p w:rsidR="009768DC" w:rsidRPr="007A7C2B" w:rsidRDefault="00D629B7">
      <w:pPr>
        <w:numPr>
          <w:ilvl w:val="0"/>
          <w:numId w:val="15"/>
        </w:numPr>
        <w:spacing w:after="11" w:line="240" w:lineRule="auto"/>
        <w:ind w:right="14" w:hanging="360"/>
        <w:rPr>
          <w:rFonts w:ascii="Times New Roman" w:hAnsi="Times New Roman" w:cs="Times New Roman"/>
          <w:sz w:val="24"/>
          <w:szCs w:val="24"/>
        </w:rPr>
      </w:pPr>
      <w:r w:rsidRPr="007A7C2B">
        <w:rPr>
          <w:rFonts w:ascii="Times New Roman" w:eastAsia="Times New Roman" w:hAnsi="Times New Roman" w:cs="Times New Roman"/>
          <w:sz w:val="24"/>
          <w:szCs w:val="24"/>
        </w:rPr>
        <w:t>понуђачу који ће издати рачун;</w:t>
      </w:r>
    </w:p>
    <w:p w:rsidR="009768DC" w:rsidRPr="007A7C2B" w:rsidRDefault="00D629B7">
      <w:pPr>
        <w:numPr>
          <w:ilvl w:val="0"/>
          <w:numId w:val="15"/>
        </w:numPr>
        <w:spacing w:after="11" w:line="240" w:lineRule="auto"/>
        <w:ind w:right="14" w:hanging="360"/>
        <w:rPr>
          <w:rFonts w:ascii="Times New Roman" w:hAnsi="Times New Roman" w:cs="Times New Roman"/>
          <w:sz w:val="24"/>
          <w:szCs w:val="24"/>
        </w:rPr>
      </w:pPr>
      <w:r w:rsidRPr="007A7C2B">
        <w:rPr>
          <w:rFonts w:ascii="Times New Roman" w:eastAsia="Times New Roman" w:hAnsi="Times New Roman" w:cs="Times New Roman"/>
          <w:sz w:val="24"/>
          <w:szCs w:val="24"/>
        </w:rPr>
        <w:t>рачуну на који ће бити извршено плаћање;</w:t>
      </w:r>
    </w:p>
    <w:p w:rsidR="009768DC" w:rsidRPr="007A7C2B" w:rsidRDefault="00D629B7">
      <w:pPr>
        <w:numPr>
          <w:ilvl w:val="0"/>
          <w:numId w:val="15"/>
        </w:numPr>
        <w:spacing w:after="274" w:line="240" w:lineRule="auto"/>
        <w:ind w:right="14" w:hanging="360"/>
        <w:rPr>
          <w:rFonts w:ascii="Times New Roman" w:hAnsi="Times New Roman" w:cs="Times New Roman"/>
          <w:sz w:val="24"/>
          <w:szCs w:val="24"/>
        </w:rPr>
      </w:pPr>
      <w:r w:rsidRPr="007A7C2B">
        <w:rPr>
          <w:rFonts w:ascii="Times New Roman" w:eastAsia="Times New Roman" w:hAnsi="Times New Roman" w:cs="Times New Roman"/>
          <w:sz w:val="24"/>
          <w:szCs w:val="24"/>
        </w:rPr>
        <w:t>обавезама сваког од понуђача из групе понуђача за извршење уговора.</w:t>
      </w:r>
    </w:p>
    <w:p w:rsidR="009768DC" w:rsidRPr="007A7C2B" w:rsidRDefault="00D629B7">
      <w:pPr>
        <w:spacing w:after="274"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Понуђачи из групе понуђача одговарају неограничено солидарно према наручиоцу.</w:t>
      </w:r>
    </w:p>
    <w:p w:rsidR="009768DC" w:rsidRPr="007A7C2B" w:rsidRDefault="00D629B7" w:rsidP="000D116C">
      <w:pPr>
        <w:spacing w:after="120"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Сваки понуђач из групе понуђача мора да испуни обавезне услове из члана 75.став 1.тачка од 1) до 5)  ЗЈН.</w:t>
      </w:r>
    </w:p>
    <w:p w:rsidR="009768DC" w:rsidRPr="007A7C2B" w:rsidRDefault="00D629B7">
      <w:pPr>
        <w:spacing w:after="274"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lastRenderedPageBreak/>
        <w:t>5.9  ЗАХТЕВИ ОД ЗНАЧАЈА ЗА ПРИХВАТЉИВОСТ ПОНУДЕ</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Понуђена добра морају у свим аспектима одговарати свим захтевима наручиоца и задатим техничким карактеристикама.</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Испорука добара наведених у техничкој спецификацији је сукцесивна по потреби наручиоца.</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b/>
          <w:i/>
          <w:sz w:val="24"/>
          <w:szCs w:val="24"/>
        </w:rPr>
        <w:t xml:space="preserve">     </w:t>
      </w:r>
      <w:r w:rsidRPr="007A7C2B">
        <w:rPr>
          <w:rFonts w:ascii="Times New Roman" w:eastAsia="Times New Roman" w:hAnsi="Times New Roman" w:cs="Times New Roman"/>
          <w:sz w:val="24"/>
          <w:szCs w:val="24"/>
        </w:rPr>
        <w:t>Приликом фактурисања продатих добара, на рачуну треба навести број јавне набавке на коју се испорука односи.</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Рок плаћања се прецизира од дана пријема исправног рачуна. Рок за плаћање рачуна 45 календарских  дана од дана пријема исправног рачуна.</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Плаћање се врши уплатом на рачун понуђача.</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Рокове понуђач треба прецизно да одреди.</w:t>
      </w:r>
    </w:p>
    <w:p w:rsidR="009768DC" w:rsidRPr="007A7C2B" w:rsidRDefault="00D629B7">
      <w:pPr>
        <w:spacing w:after="274"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Понуђачу није дозвољено да захтева аванс.</w:t>
      </w:r>
    </w:p>
    <w:p w:rsidR="009768DC" w:rsidRPr="007A7C2B" w:rsidRDefault="00D629B7" w:rsidP="007152EA">
      <w:pPr>
        <w:spacing w:after="120"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5.10 ЦЕНА</w:t>
      </w:r>
    </w:p>
    <w:p w:rsidR="007152EA" w:rsidRPr="007152EA" w:rsidRDefault="00D629B7" w:rsidP="007152EA">
      <w:pPr>
        <w:jc w:val="both"/>
        <w:rPr>
          <w:rFonts w:ascii="Times New Roman" w:hAnsi="Times New Roman" w:cs="Times New Roman"/>
          <w:i/>
          <w:iCs/>
          <w:noProof/>
          <w:sz w:val="24"/>
          <w:szCs w:val="24"/>
          <w:lang w:val="sr-Cyrl-CS"/>
        </w:rPr>
      </w:pPr>
      <w:r w:rsidRPr="007152EA">
        <w:rPr>
          <w:rFonts w:ascii="Times New Roman" w:eastAsia="Times New Roman" w:hAnsi="Times New Roman" w:cs="Times New Roman"/>
          <w:sz w:val="24"/>
          <w:szCs w:val="24"/>
        </w:rPr>
        <w:t xml:space="preserve">     </w:t>
      </w:r>
      <w:r w:rsidR="007152EA" w:rsidRPr="007152EA">
        <w:rPr>
          <w:rFonts w:ascii="Times New Roman" w:hAnsi="Times New Roman" w:cs="Times New Roman"/>
          <w:noProof/>
          <w:sz w:val="24"/>
          <w:szCs w:val="24"/>
          <w:lang w:val="sr-Cyrl-CS" w:eastAsia="sr-Latn-CS"/>
        </w:rPr>
        <w:t xml:space="preserve">Цена мора бити изражена у динарима, </w:t>
      </w:r>
      <w:r w:rsidR="007152EA" w:rsidRPr="007152EA">
        <w:rPr>
          <w:rFonts w:ascii="Times New Roman" w:hAnsi="Times New Roman" w:cs="Times New Roman"/>
          <w:noProof/>
          <w:sz w:val="24"/>
          <w:szCs w:val="24"/>
          <w:lang w:val="sr-Cyrl-CS"/>
        </w:rPr>
        <w:t xml:space="preserve">нумерички, са две децимале </w:t>
      </w:r>
      <w:r w:rsidR="007152EA" w:rsidRPr="007152EA">
        <w:rPr>
          <w:rFonts w:ascii="Times New Roman" w:hAnsi="Times New Roman" w:cs="Times New Roman"/>
          <w:noProof/>
          <w:sz w:val="24"/>
          <w:szCs w:val="24"/>
          <w:lang w:val="sr-Cyrl-CS" w:eastAsia="sr-Latn-CS"/>
        </w:rPr>
        <w:t xml:space="preserve">са и без обрачунатог пореза на додату вредност, с тим да се за оцену понуде узима цена без ПДВ-а. </w:t>
      </w:r>
      <w:r w:rsidR="007152EA" w:rsidRPr="007152EA">
        <w:rPr>
          <w:rFonts w:ascii="Times New Roman" w:hAnsi="Times New Roman" w:cs="Times New Roman"/>
          <w:noProof/>
          <w:sz w:val="24"/>
          <w:szCs w:val="24"/>
          <w:lang w:val="sr-Cyrl-CS"/>
        </w:rPr>
        <w:t>У цену добра укључени су трошкови балансирања.</w:t>
      </w:r>
      <w:r w:rsidR="007152EA" w:rsidRPr="007152EA">
        <w:rPr>
          <w:rFonts w:ascii="Times New Roman" w:hAnsi="Times New Roman" w:cs="Times New Roman"/>
          <w:iCs/>
          <w:noProof/>
          <w:sz w:val="24"/>
          <w:szCs w:val="24"/>
          <w:lang w:val="sr-Cyrl-CS"/>
        </w:rPr>
        <w:t xml:space="preserve"> У цену нису урачунати трошкови приступа и коришћења система електричне енергије, трошкови накнаде за подстицај повлашћених потрошача и ПДВ</w:t>
      </w:r>
      <w:r w:rsidR="007152EA" w:rsidRPr="007152EA">
        <w:rPr>
          <w:rFonts w:ascii="Times New Roman" w:hAnsi="Times New Roman" w:cs="Times New Roman"/>
          <w:i/>
          <w:iCs/>
          <w:noProof/>
          <w:sz w:val="24"/>
          <w:szCs w:val="24"/>
          <w:lang w:val="sr-Cyrl-CS"/>
        </w:rPr>
        <w:t>.</w:t>
      </w:r>
    </w:p>
    <w:p w:rsidR="007152EA" w:rsidRPr="007152EA" w:rsidRDefault="007152EA" w:rsidP="007152EA">
      <w:pPr>
        <w:autoSpaceDE w:val="0"/>
        <w:autoSpaceDN w:val="0"/>
        <w:adjustRightInd w:val="0"/>
        <w:ind w:firstLine="360"/>
        <w:jc w:val="both"/>
        <w:rPr>
          <w:rFonts w:ascii="Times New Roman" w:hAnsi="Times New Roman" w:cs="Times New Roman"/>
          <w:noProof/>
          <w:sz w:val="24"/>
          <w:szCs w:val="24"/>
          <w:lang w:val="sr-Cyrl-CS" w:eastAsia="sr-Latn-CS"/>
        </w:rPr>
      </w:pPr>
      <w:r w:rsidRPr="007152EA">
        <w:rPr>
          <w:rFonts w:ascii="Times New Roman" w:hAnsi="Times New Roman" w:cs="Times New Roman"/>
          <w:noProof/>
          <w:sz w:val="24"/>
          <w:szCs w:val="24"/>
          <w:lang w:val="sr-Cyrl-CS" w:eastAsia="sr-Latn-CS"/>
        </w:rPr>
        <w:t xml:space="preserve">Понуђач сноси све трошкове везане за припрему и достављање понуде.У случају да понуђач даје попуст на понуђену цену, мора навести овај попуст у понуди и урачунати га у коначну цену понуде. Попусти који нису наведени у понуди и урачунати у коначну цену из понуде неће бити узети у обзир. Ако је у понуди исказана неуобичајено ниска цена, Наручилац ће поступити у складу са чланом 92. Закона. </w:t>
      </w:r>
      <w:r w:rsidRPr="007152EA">
        <w:rPr>
          <w:rFonts w:ascii="Times New Roman" w:hAnsi="Times New Roman" w:cs="Times New Roman"/>
          <w:b/>
          <w:bCs/>
          <w:noProof/>
          <w:sz w:val="24"/>
          <w:szCs w:val="24"/>
          <w:lang w:val="sr-Cyrl-CS" w:eastAsia="sr-Latn-CS"/>
        </w:rPr>
        <w:t>Наручилац није предвидео могућност повећања цене те је понуђена цена коначна</w:t>
      </w:r>
      <w:r w:rsidRPr="007152EA">
        <w:rPr>
          <w:rFonts w:ascii="Times New Roman" w:hAnsi="Times New Roman" w:cs="Times New Roman"/>
          <w:noProof/>
          <w:sz w:val="24"/>
          <w:szCs w:val="24"/>
          <w:lang w:val="sr-Cyrl-CS" w:eastAsia="sr-Latn-CS"/>
        </w:rPr>
        <w:t>. У случају да се уоче рачунске грешке и ако се Понуђач не сагласи са исправком рачунских грешака, Наручилац ће његову понуду одбити као неприхватљиву због битног недостатка.</w:t>
      </w:r>
      <w:r w:rsidR="0060137E">
        <w:rPr>
          <w:rFonts w:ascii="Times New Roman" w:hAnsi="Times New Roman" w:cs="Times New Roman"/>
          <w:noProof/>
          <w:sz w:val="24"/>
          <w:szCs w:val="24"/>
          <w:lang w:val="sr-Cyrl-CS" w:eastAsia="sr-Latn-CS"/>
        </w:rPr>
        <w:t>Акција за утрошену електричну енергију није урачуната у понуђену цену активне електричне енергије.</w:t>
      </w:r>
    </w:p>
    <w:p w:rsidR="009768DC" w:rsidRPr="007A7C2B" w:rsidRDefault="00D629B7" w:rsidP="007152EA">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w:t>
      </w:r>
    </w:p>
    <w:p w:rsidR="009768DC" w:rsidRPr="007A7C2B" w:rsidRDefault="00D629B7" w:rsidP="007152EA">
      <w:pPr>
        <w:spacing w:after="120"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5.11 СРЕДСТВА ФИНАНСИЈСКОГ ОБЕЗБЕЂЕЊА</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Једна бланко соло меница без протеста, са меничним овлашћењем које гласи на наручиоца, као средство обезбеђења за добро извршење посла и евентуално плаћање уговорне казне, као средство обезбеђења на име гаранције за добро изврешење преузетих уговорних обавеза, а Наручилац исту може попунити и наплатити у износу  од 10 (десет)%  вредности овог Уговора (без ПДВ-а)  на име гаранције за добро извршење преузетих уговорних обавеза, са роком важности најмање 30 (тридесет) дана дужим од периода на који је закључен Уговор. Бланко соло меницу понуђач предаје ЈКП </w:t>
      </w:r>
      <w:r w:rsidR="003D3AA8">
        <w:rPr>
          <w:rFonts w:ascii="Times New Roman" w:eastAsia="Times New Roman" w:hAnsi="Times New Roman" w:cs="Times New Roman"/>
          <w:sz w:val="24"/>
          <w:szCs w:val="24"/>
        </w:rPr>
        <w:t xml:space="preserve">„ВИДРАК“ </w:t>
      </w:r>
      <w:r w:rsidRPr="007A7C2B">
        <w:rPr>
          <w:rFonts w:ascii="Times New Roman" w:eastAsia="Times New Roman" w:hAnsi="Times New Roman" w:cs="Times New Roman"/>
          <w:sz w:val="24"/>
          <w:szCs w:val="24"/>
        </w:rPr>
        <w:t xml:space="preserve"> </w:t>
      </w:r>
      <w:r w:rsidR="003D3AA8">
        <w:rPr>
          <w:rFonts w:ascii="Times New Roman" w:eastAsia="Times New Roman" w:hAnsi="Times New Roman" w:cs="Times New Roman"/>
          <w:sz w:val="24"/>
          <w:szCs w:val="24"/>
        </w:rPr>
        <w:t>ВАЉЕВО</w:t>
      </w:r>
      <w:r w:rsidRPr="007A7C2B">
        <w:rPr>
          <w:rFonts w:ascii="Times New Roman" w:eastAsia="Times New Roman" w:hAnsi="Times New Roman" w:cs="Times New Roman"/>
          <w:sz w:val="24"/>
          <w:szCs w:val="24"/>
        </w:rPr>
        <w:t xml:space="preserve"> истовремено са </w:t>
      </w:r>
      <w:r w:rsidR="003D3AA8">
        <w:rPr>
          <w:rFonts w:ascii="Times New Roman" w:eastAsia="Times New Roman" w:hAnsi="Times New Roman" w:cs="Times New Roman"/>
          <w:sz w:val="24"/>
          <w:szCs w:val="24"/>
        </w:rPr>
        <w:t>п</w:t>
      </w:r>
      <w:r w:rsidRPr="007A7C2B">
        <w:rPr>
          <w:rFonts w:ascii="Times New Roman" w:eastAsia="Times New Roman" w:hAnsi="Times New Roman" w:cs="Times New Roman"/>
          <w:sz w:val="24"/>
          <w:szCs w:val="24"/>
        </w:rPr>
        <w:t>отписивањем уговора.</w:t>
      </w:r>
    </w:p>
    <w:p w:rsidR="009768DC" w:rsidRPr="007A7C2B" w:rsidRDefault="00D629B7">
      <w:pPr>
        <w:spacing w:after="273"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Менице морају бити регистроване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
    <w:p w:rsidR="009768DC" w:rsidRPr="007A7C2B" w:rsidRDefault="00D629B7" w:rsidP="003D3AA8">
      <w:pPr>
        <w:spacing w:line="237" w:lineRule="auto"/>
        <w:ind w:left="-5" w:right="-12" w:hanging="10"/>
        <w:jc w:val="both"/>
        <w:rPr>
          <w:rFonts w:ascii="Times New Roman" w:hAnsi="Times New Roman" w:cs="Times New Roman"/>
          <w:sz w:val="24"/>
          <w:szCs w:val="24"/>
        </w:rPr>
      </w:pPr>
      <w:r w:rsidRPr="007A7C2B">
        <w:rPr>
          <w:rFonts w:ascii="Times New Roman" w:eastAsia="Times New Roman" w:hAnsi="Times New Roman" w:cs="Times New Roman"/>
          <w:sz w:val="24"/>
          <w:szCs w:val="24"/>
        </w:rPr>
        <w:lastRenderedPageBreak/>
        <w:t xml:space="preserve">  5.12 </w:t>
      </w:r>
      <w:r w:rsidRPr="007A7C2B">
        <w:rPr>
          <w:rFonts w:ascii="Times New Roman" w:eastAsia="Times New Roman" w:hAnsi="Times New Roman" w:cs="Times New Roman"/>
          <w:b/>
          <w:i/>
          <w:sz w:val="24"/>
          <w:szCs w:val="24"/>
        </w:rPr>
        <w:t xml:space="preserve">. </w:t>
      </w:r>
      <w:r w:rsidRPr="007A7C2B">
        <w:rPr>
          <w:rFonts w:ascii="Times New Roman" w:eastAsia="Times New Roman" w:hAnsi="Times New Roman" w:cs="Times New Roman"/>
          <w:sz w:val="24"/>
          <w:szCs w:val="24"/>
        </w:rPr>
        <w:t>ПОДАЦИ О ДРЖАВНОМ ОРГАНУ ИЛИ ОРГАНИЗА</w:t>
      </w:r>
      <w:r w:rsidR="003D3AA8">
        <w:rPr>
          <w:rFonts w:ascii="Times New Roman" w:eastAsia="Times New Roman" w:hAnsi="Times New Roman" w:cs="Times New Roman"/>
          <w:sz w:val="24"/>
          <w:szCs w:val="24"/>
        </w:rPr>
        <w:t xml:space="preserve">ЦИЈИ, ОДНОСНО ОРГАНУ ИЛИ СЛУЖБИ  </w:t>
      </w:r>
      <w:r w:rsidRPr="007A7C2B">
        <w:rPr>
          <w:rFonts w:ascii="Times New Roman" w:eastAsia="Times New Roman" w:hAnsi="Times New Roman" w:cs="Times New Roman"/>
          <w:sz w:val="24"/>
          <w:szCs w:val="24"/>
        </w:rPr>
        <w:t xml:space="preserve">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Подаци о пореским обавезама се могу добити у Пореској управи, Министарства финансија и привреде.</w:t>
      </w:r>
    </w:p>
    <w:p w:rsidR="009768DC" w:rsidRPr="0018438E" w:rsidRDefault="00D629B7" w:rsidP="0018438E">
      <w:pPr>
        <w:spacing w:after="11" w:line="240" w:lineRule="auto"/>
        <w:ind w:left="-5" w:right="14" w:hanging="10"/>
        <w:rPr>
          <w:rFonts w:ascii="Times New Roman" w:hAnsi="Times New Roman" w:cs="Times New Roman"/>
          <w:sz w:val="24"/>
          <w:szCs w:val="24"/>
          <w:lang w:val="sr-Cyrl-CS"/>
        </w:rPr>
      </w:pPr>
      <w:r w:rsidRPr="007A7C2B">
        <w:rPr>
          <w:rFonts w:ascii="Times New Roman" w:eastAsia="Times New Roman" w:hAnsi="Times New Roman" w:cs="Times New Roman"/>
          <w:sz w:val="24"/>
          <w:szCs w:val="24"/>
        </w:rPr>
        <w:t xml:space="preserve">    Подаци о заштити живо</w:t>
      </w:r>
      <w:r w:rsidR="0018438E">
        <w:rPr>
          <w:rFonts w:ascii="Times New Roman" w:eastAsia="Times New Roman" w:hAnsi="Times New Roman" w:cs="Times New Roman"/>
          <w:sz w:val="24"/>
          <w:szCs w:val="24"/>
          <w:lang w:val="sr-Cyrl-CS"/>
        </w:rPr>
        <w:t>тне средине и заштити на раду се достављају на сопственом меморандуму.</w:t>
      </w:r>
    </w:p>
    <w:p w:rsidR="009768DC" w:rsidRPr="007A7C2B" w:rsidRDefault="00D629B7" w:rsidP="003D3AA8">
      <w:pPr>
        <w:spacing w:after="120"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5.13 ОДРЕЂИВАЊЕ ПОВЕРЉИВОСТИ</w:t>
      </w:r>
    </w:p>
    <w:p w:rsidR="009768DC" w:rsidRPr="007A7C2B" w:rsidRDefault="00D629B7">
      <w:pPr>
        <w:spacing w:after="275"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Предметна набавка не садржи поверљиве информације које наручилац ставља на располагање.</w:t>
      </w:r>
    </w:p>
    <w:p w:rsidR="009768DC" w:rsidRPr="007A7C2B" w:rsidRDefault="00D629B7">
      <w:pPr>
        <w:spacing w:after="274"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5.14ДОДАТНЕ ИНФОРМАЦИЈЕ И ПОЈАШЊЕЊА У ВЕЗИ СА ПРИПРЕМАЊЕМ ПОНУДЕ</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Понуђач може у писаном облику на адресу ЈКП </w:t>
      </w:r>
      <w:r w:rsidR="003D3AA8">
        <w:rPr>
          <w:rFonts w:ascii="Times New Roman" w:eastAsia="Times New Roman" w:hAnsi="Times New Roman" w:cs="Times New Roman"/>
          <w:sz w:val="24"/>
          <w:szCs w:val="24"/>
        </w:rPr>
        <w:t>„Видрак“ Ваљево</w:t>
      </w:r>
      <w:r w:rsidRPr="007A7C2B">
        <w:rPr>
          <w:rFonts w:ascii="Times New Roman" w:eastAsia="Times New Roman" w:hAnsi="Times New Roman" w:cs="Times New Roman"/>
          <w:sz w:val="24"/>
          <w:szCs w:val="24"/>
        </w:rPr>
        <w:t xml:space="preserve">, </w:t>
      </w:r>
      <w:r w:rsidR="003D3AA8">
        <w:rPr>
          <w:rFonts w:ascii="Times New Roman" w:eastAsia="Times New Roman" w:hAnsi="Times New Roman" w:cs="Times New Roman"/>
          <w:sz w:val="24"/>
          <w:szCs w:val="24"/>
        </w:rPr>
        <w:t>Војводе Мишића бр.50</w:t>
      </w:r>
      <w:r w:rsidRPr="007A7C2B">
        <w:rPr>
          <w:rFonts w:ascii="Times New Roman" w:eastAsia="Times New Roman" w:hAnsi="Times New Roman" w:cs="Times New Roman"/>
          <w:sz w:val="24"/>
          <w:szCs w:val="24"/>
        </w:rPr>
        <w:t xml:space="preserve">, </w:t>
      </w:r>
      <w:r w:rsidR="003D3AA8">
        <w:rPr>
          <w:rFonts w:ascii="Times New Roman" w:eastAsia="Times New Roman" w:hAnsi="Times New Roman" w:cs="Times New Roman"/>
          <w:sz w:val="24"/>
          <w:szCs w:val="24"/>
        </w:rPr>
        <w:t>Ваљево</w:t>
      </w:r>
      <w:r w:rsidRPr="007A7C2B">
        <w:rPr>
          <w:rFonts w:ascii="Times New Roman" w:eastAsia="Times New Roman" w:hAnsi="Times New Roman" w:cs="Times New Roman"/>
          <w:sz w:val="24"/>
          <w:szCs w:val="24"/>
        </w:rPr>
        <w:t xml:space="preserve"> или на e-mail:  </w:t>
      </w:r>
      <w:r w:rsidR="0018438E">
        <w:rPr>
          <w:rFonts w:ascii="Times New Roman" w:eastAsia="Times New Roman" w:hAnsi="Times New Roman" w:cs="Times New Roman"/>
          <w:color w:val="000080"/>
          <w:sz w:val="24"/>
          <w:szCs w:val="24"/>
          <w:u w:val="single" w:color="000080"/>
          <w:lang w:val="sr-Latn-CS"/>
        </w:rPr>
        <w:t>laza.vidrak</w:t>
      </w:r>
      <w:r w:rsidR="0018438E">
        <w:rPr>
          <w:rFonts w:ascii="Times New Roman" w:eastAsia="Times New Roman" w:hAnsi="Times New Roman" w:cs="Times New Roman"/>
          <w:color w:val="000080"/>
          <w:sz w:val="24"/>
          <w:szCs w:val="24"/>
          <w:u w:val="single" w:color="000080"/>
        </w:rPr>
        <w:t>@gmail.com</w:t>
      </w:r>
      <w:r w:rsidRPr="007A7C2B">
        <w:rPr>
          <w:rFonts w:ascii="Times New Roman" w:eastAsia="Times New Roman" w:hAnsi="Times New Roman" w:cs="Times New Roman"/>
          <w:sz w:val="24"/>
          <w:szCs w:val="24"/>
        </w:rPr>
        <w:t xml:space="preserve"> тражити додатне информације или појашњења у вези са припремањем понуде најкасније пет дана пре истека рока за подношење понуда, а ЈКП </w:t>
      </w:r>
      <w:r w:rsidR="003D3AA8">
        <w:rPr>
          <w:rFonts w:ascii="Times New Roman" w:eastAsia="Times New Roman" w:hAnsi="Times New Roman" w:cs="Times New Roman"/>
          <w:sz w:val="24"/>
          <w:szCs w:val="24"/>
        </w:rPr>
        <w:t>„Видрак“ Ваљево</w:t>
      </w:r>
      <w:r w:rsidRPr="007A7C2B">
        <w:rPr>
          <w:rFonts w:ascii="Times New Roman" w:eastAsia="Times New Roman" w:hAnsi="Times New Roman" w:cs="Times New Roman"/>
          <w:sz w:val="24"/>
          <w:szCs w:val="24"/>
        </w:rPr>
        <w:t xml:space="preserve"> ће на захтеве понуђача одговорити у писаном облику у року од три дана од дана пријема захтева понуђача и истовремено ту информацију ће доставити свим другим заинтересованим лицима за која има сазнања да су примила конкурсну документацију и објавити је на Порталу јавних набавки и на својој интернет страници линк- јавне набавке. На истом месту ће објавити и измене и допуне конкурсне документације.</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Комуникација између понуђача и наручиоца се врши на начин описан у члану 20. ЗЈН, и то:</w:t>
      </w:r>
    </w:p>
    <w:p w:rsidR="009768DC" w:rsidRPr="007A7C2B" w:rsidRDefault="00D629B7">
      <w:pPr>
        <w:numPr>
          <w:ilvl w:val="0"/>
          <w:numId w:val="16"/>
        </w:numPr>
        <w:spacing w:after="11" w:line="240" w:lineRule="auto"/>
        <w:ind w:right="14" w:hanging="200"/>
        <w:rPr>
          <w:rFonts w:ascii="Times New Roman" w:hAnsi="Times New Roman" w:cs="Times New Roman"/>
          <w:sz w:val="24"/>
          <w:szCs w:val="24"/>
        </w:rPr>
      </w:pPr>
      <w:r w:rsidRPr="007A7C2B">
        <w:rPr>
          <w:rFonts w:ascii="Times New Roman" w:eastAsia="Times New Roman" w:hAnsi="Times New Roman" w:cs="Times New Roman"/>
          <w:sz w:val="24"/>
          <w:szCs w:val="24"/>
        </w:rPr>
        <w:t>путем електронске поште, факса или поште;</w:t>
      </w:r>
    </w:p>
    <w:p w:rsidR="009768DC" w:rsidRPr="007A7C2B" w:rsidRDefault="00D629B7">
      <w:pPr>
        <w:numPr>
          <w:ilvl w:val="0"/>
          <w:numId w:val="16"/>
        </w:numPr>
        <w:spacing w:after="11" w:line="240" w:lineRule="auto"/>
        <w:ind w:right="14" w:hanging="200"/>
        <w:rPr>
          <w:rFonts w:ascii="Times New Roman" w:hAnsi="Times New Roman" w:cs="Times New Roman"/>
          <w:sz w:val="24"/>
          <w:szCs w:val="24"/>
        </w:rPr>
      </w:pPr>
      <w:r w:rsidRPr="007A7C2B">
        <w:rPr>
          <w:rFonts w:ascii="Times New Roman" w:eastAsia="Times New Roman" w:hAnsi="Times New Roman" w:cs="Times New Roman"/>
          <w:sz w:val="24"/>
          <w:szCs w:val="24"/>
        </w:rPr>
        <w:t>ако је документ из поступка јавне набавке достављен од стране наручиоца или понуђача путем електронске поште или факсом,страна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       Додатне информације или појашњења упућују се са напоменом „</w:t>
      </w:r>
      <w:r w:rsidRPr="007A7C2B">
        <w:rPr>
          <w:rFonts w:ascii="Times New Roman" w:eastAsia="Times New Roman" w:hAnsi="Times New Roman" w:cs="Times New Roman"/>
          <w:b/>
          <w:sz w:val="24"/>
          <w:szCs w:val="24"/>
        </w:rPr>
        <w:t>Захтев за додатним информацијама или појашњењима конкурсне документације, ЈН МВ бр 0</w:t>
      </w:r>
      <w:r w:rsidR="003D3AA8">
        <w:rPr>
          <w:rFonts w:ascii="Times New Roman" w:eastAsia="Times New Roman" w:hAnsi="Times New Roman" w:cs="Times New Roman"/>
          <w:b/>
          <w:sz w:val="24"/>
          <w:szCs w:val="24"/>
        </w:rPr>
        <w:t>1</w:t>
      </w:r>
      <w:r w:rsidRPr="007A7C2B">
        <w:rPr>
          <w:rFonts w:ascii="Times New Roman" w:eastAsia="Times New Roman" w:hAnsi="Times New Roman" w:cs="Times New Roman"/>
          <w:b/>
          <w:sz w:val="24"/>
          <w:szCs w:val="24"/>
        </w:rPr>
        <w:t>/201</w:t>
      </w:r>
      <w:r w:rsidR="0018438E">
        <w:rPr>
          <w:rFonts w:ascii="Times New Roman" w:eastAsia="Times New Roman" w:hAnsi="Times New Roman" w:cs="Times New Roman"/>
          <w:b/>
          <w:sz w:val="24"/>
          <w:szCs w:val="24"/>
        </w:rPr>
        <w:t>6</w:t>
      </w:r>
      <w:r w:rsidRPr="007A7C2B">
        <w:rPr>
          <w:rFonts w:ascii="Times New Roman" w:eastAsia="Times New Roman" w:hAnsi="Times New Roman" w:cs="Times New Roman"/>
          <w:sz w:val="24"/>
          <w:szCs w:val="24"/>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Тражење додатних информација и појашњења телефоном није дозвољено.</w:t>
      </w:r>
    </w:p>
    <w:p w:rsidR="009768DC" w:rsidRPr="007A7C2B" w:rsidRDefault="00D629B7">
      <w:pPr>
        <w:spacing w:line="240" w:lineRule="auto"/>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9768DC" w:rsidRPr="007A7C2B" w:rsidRDefault="00D629B7">
      <w:pPr>
        <w:spacing w:after="274"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5.15 ДОДАТНА ОБЈАШЊЕЊА, КОНТРОЛА И ДОПУШТЕНЕ ИСПРАВКЕ</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ЈКП </w:t>
      </w:r>
      <w:r w:rsidR="003217DC">
        <w:rPr>
          <w:rFonts w:ascii="Times New Roman" w:eastAsia="Times New Roman" w:hAnsi="Times New Roman" w:cs="Times New Roman"/>
          <w:sz w:val="24"/>
          <w:szCs w:val="24"/>
        </w:rPr>
        <w:t>„Видрак“ Ваљево</w:t>
      </w:r>
      <w:r w:rsidRPr="007A7C2B">
        <w:rPr>
          <w:rFonts w:ascii="Times New Roman" w:eastAsia="Times New Roman" w:hAnsi="Times New Roman" w:cs="Times New Roman"/>
          <w:sz w:val="24"/>
          <w:szCs w:val="24"/>
        </w:rPr>
        <w:t xml:space="preserve"> може, после отварања понуде, да у писменом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његовог подизвођача (члан 93. ЗЈН).</w:t>
      </w:r>
    </w:p>
    <w:p w:rsidR="009768DC" w:rsidRPr="007A7C2B" w:rsidRDefault="00D629B7">
      <w:pPr>
        <w:spacing w:line="234" w:lineRule="auto"/>
        <w:ind w:left="-5" w:hanging="10"/>
        <w:jc w:val="both"/>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lastRenderedPageBreak/>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9768DC" w:rsidRPr="007A7C2B" w:rsidRDefault="00D629B7">
      <w:pPr>
        <w:spacing w:after="11" w:line="240" w:lineRule="auto"/>
        <w:ind w:left="-5" w:right="23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У случају разлике између јединичне и укупне цене, меродавна је јединична цена.       Ако се понуђач не сагласи са исправком рачунских грешака, наручилац ће такву понуду одбити као неприхватљиву.</w:t>
      </w:r>
    </w:p>
    <w:p w:rsidR="009768DC" w:rsidRPr="007A7C2B" w:rsidRDefault="00D629B7">
      <w:pPr>
        <w:spacing w:line="240" w:lineRule="auto"/>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9768DC" w:rsidRPr="007A7C2B" w:rsidRDefault="00D629B7">
      <w:pPr>
        <w:spacing w:after="274"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5.16  ЗАХТЕВ У ПОГЛЕДУ РОКА ВАЖЕЊА ПОНУДЕ </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Рок важења</w:t>
      </w:r>
      <w:r w:rsidR="005033AD">
        <w:rPr>
          <w:rFonts w:ascii="Times New Roman" w:eastAsia="Times New Roman" w:hAnsi="Times New Roman" w:cs="Times New Roman"/>
          <w:sz w:val="24"/>
          <w:szCs w:val="24"/>
        </w:rPr>
        <w:t xml:space="preserve"> понуде не може бити краћи од 30</w:t>
      </w:r>
      <w:r w:rsidRPr="007A7C2B">
        <w:rPr>
          <w:rFonts w:ascii="Times New Roman" w:eastAsia="Times New Roman" w:hAnsi="Times New Roman" w:cs="Times New Roman"/>
          <w:sz w:val="24"/>
          <w:szCs w:val="24"/>
        </w:rPr>
        <w:t xml:space="preserve"> дана од дана отварања понуда.</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У случају истека рока важења понуде, наручилац је дужан да у писаном облику затражи од понуђача продужење рока важења понуде.</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Понуђач који прихвати захтев за продужење рока важења понуде не може мењати понуду.</w:t>
      </w:r>
    </w:p>
    <w:p w:rsidR="009768DC" w:rsidRPr="007A7C2B" w:rsidRDefault="00D629B7">
      <w:pPr>
        <w:spacing w:line="240" w:lineRule="auto"/>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9768DC" w:rsidRPr="007A7C2B" w:rsidRDefault="00D629B7">
      <w:pPr>
        <w:spacing w:after="274"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5.17  НЕГАТИВНЕ РЕФЕРЕНЦЕ</w:t>
      </w:r>
    </w:p>
    <w:p w:rsidR="009768DC" w:rsidRPr="007A7C2B" w:rsidRDefault="00D629B7" w:rsidP="003217DC">
      <w:pPr>
        <w:spacing w:after="120"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r w:rsidR="003217DC" w:rsidRPr="003217DC">
        <w:rPr>
          <w:rFonts w:ascii="Times New Roman" w:hAnsi="Times New Roman" w:cs="Times New Roman"/>
          <w:noProof/>
          <w:sz w:val="24"/>
          <w:szCs w:val="24"/>
        </w:rPr>
        <w:t>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w:t>
      </w:r>
      <w:r w:rsidRPr="007A7C2B">
        <w:rPr>
          <w:rFonts w:ascii="Times New Roman" w:eastAsia="Times New Roman" w:hAnsi="Times New Roman" w:cs="Times New Roman"/>
          <w:sz w:val="24"/>
          <w:szCs w:val="24"/>
        </w:rPr>
        <w:t>.</w:t>
      </w:r>
    </w:p>
    <w:p w:rsidR="009768DC" w:rsidRPr="007A7C2B" w:rsidRDefault="00D629B7">
      <w:pPr>
        <w:spacing w:after="274"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5.18 ЕЛЕМЕНТИ УГОВОРА О КОЈИМА ЋЕ СЕ ПРЕГОВАРАТИ И НАЧИН ПРЕГОВАРАЊА</w:t>
      </w:r>
    </w:p>
    <w:p w:rsidR="009768DC" w:rsidRPr="007A7C2B" w:rsidRDefault="00D629B7">
      <w:pPr>
        <w:spacing w:after="275"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Како је предметни поступак - поступак јавне набавке мале вредности, не постоје елементи о којима ће се преговарати.</w:t>
      </w:r>
    </w:p>
    <w:p w:rsidR="009768DC" w:rsidRPr="007A7C2B" w:rsidRDefault="00D629B7">
      <w:pPr>
        <w:spacing w:after="274"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5.19 ВРСТА КРИТЕРИЈУМА</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Избор између достављених одговарајућих и прихватљивих понуда вршиће се применом критеријума „</w:t>
      </w:r>
      <w:r w:rsidRPr="007A7C2B">
        <w:rPr>
          <w:rFonts w:ascii="Times New Roman" w:eastAsia="Times New Roman" w:hAnsi="Times New Roman" w:cs="Times New Roman"/>
          <w:b/>
          <w:sz w:val="24"/>
          <w:szCs w:val="24"/>
        </w:rPr>
        <w:t>најнижа понуђена цена</w:t>
      </w:r>
      <w:r w:rsidRPr="007A7C2B">
        <w:rPr>
          <w:rFonts w:ascii="Times New Roman" w:eastAsia="Times New Roman" w:hAnsi="Times New Roman" w:cs="Times New Roman"/>
          <w:sz w:val="24"/>
          <w:szCs w:val="24"/>
        </w:rPr>
        <w:t>“.</w:t>
      </w:r>
    </w:p>
    <w:p w:rsidR="009768DC" w:rsidRPr="007A7C2B" w:rsidRDefault="00D629B7">
      <w:pPr>
        <w:spacing w:line="240" w:lineRule="auto"/>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5.20  ДВЕ ИЛИ ВИШЕ ПОНУДА СА ИСТОМ НАЈНИЖОМ ПОНУЂЕНОМ ЦЕНОМ </w:t>
      </w:r>
    </w:p>
    <w:p w:rsidR="009768DC" w:rsidRPr="007A7C2B" w:rsidRDefault="00D629B7">
      <w:pPr>
        <w:spacing w:line="240" w:lineRule="auto"/>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Уколико две или више понуда имају исту најнижу понуђену цену, као најповољнија биће изабрана понуда оног понуђача који је </w:t>
      </w:r>
      <w:r w:rsidR="008B7D5A">
        <w:rPr>
          <w:rFonts w:ascii="Times New Roman" w:eastAsia="Times New Roman" w:hAnsi="Times New Roman" w:cs="Times New Roman"/>
          <w:sz w:val="24"/>
          <w:szCs w:val="24"/>
        </w:rPr>
        <w:t>је први доставио понуду</w:t>
      </w:r>
      <w:r w:rsidRPr="007A7C2B">
        <w:rPr>
          <w:rFonts w:ascii="Times New Roman" w:eastAsia="Times New Roman" w:hAnsi="Times New Roman" w:cs="Times New Roman"/>
          <w:sz w:val="24"/>
          <w:szCs w:val="24"/>
        </w:rPr>
        <w:t xml:space="preserve">. </w:t>
      </w:r>
    </w:p>
    <w:p w:rsidR="009768DC" w:rsidRPr="007A7C2B" w:rsidRDefault="00D629B7">
      <w:pPr>
        <w:spacing w:after="275"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9768DC" w:rsidRPr="007A7C2B" w:rsidRDefault="00D629B7" w:rsidP="00F36097">
      <w:pPr>
        <w:spacing w:after="120"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5.21 ПОШТОВАЊЕ ВАЖЕЋИХ ПРОПИСА</w:t>
      </w:r>
    </w:p>
    <w:p w:rsidR="009768DC" w:rsidRDefault="00D629B7">
      <w:pPr>
        <w:spacing w:after="11" w:line="240" w:lineRule="auto"/>
        <w:ind w:left="-5" w:right="14" w:hanging="10"/>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      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w:t>
      </w:r>
    </w:p>
    <w:p w:rsidR="00F36097" w:rsidRPr="007A7C2B" w:rsidRDefault="00F36097">
      <w:pPr>
        <w:spacing w:after="11" w:line="240" w:lineRule="auto"/>
        <w:ind w:left="-5" w:right="14" w:hanging="10"/>
        <w:rPr>
          <w:rFonts w:ascii="Times New Roman" w:hAnsi="Times New Roman" w:cs="Times New Roman"/>
          <w:sz w:val="24"/>
          <w:szCs w:val="24"/>
        </w:rPr>
      </w:pPr>
    </w:p>
    <w:p w:rsidR="009768DC" w:rsidRPr="007A7C2B" w:rsidRDefault="00D629B7">
      <w:pPr>
        <w:spacing w:line="240" w:lineRule="auto"/>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5.22 КОРИШЋЕЊЕ ПАТЕНАТА И ПРАВА ИНТЕЛЕКТУАЛНЕ СВОЈИНЕ</w:t>
      </w:r>
    </w:p>
    <w:p w:rsidR="009768DC" w:rsidRPr="007A7C2B" w:rsidRDefault="00D629B7">
      <w:pPr>
        <w:spacing w:line="240" w:lineRule="auto"/>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Накнаду за коришћење патената, као и одговорност за повреду заштићених права интелектуалне својине трећих лица сноси понуђач </w:t>
      </w:r>
    </w:p>
    <w:p w:rsidR="009768DC" w:rsidRPr="007A7C2B" w:rsidRDefault="00D629B7">
      <w:pPr>
        <w:spacing w:line="240" w:lineRule="auto"/>
        <w:rPr>
          <w:rFonts w:ascii="Times New Roman" w:hAnsi="Times New Roman" w:cs="Times New Roman"/>
          <w:sz w:val="24"/>
          <w:szCs w:val="24"/>
        </w:rPr>
      </w:pPr>
      <w:r w:rsidRPr="007A7C2B">
        <w:rPr>
          <w:rFonts w:ascii="Times New Roman" w:eastAsia="Times New Roman" w:hAnsi="Times New Roman" w:cs="Times New Roman"/>
          <w:sz w:val="24"/>
          <w:szCs w:val="24"/>
        </w:rPr>
        <w:lastRenderedPageBreak/>
        <w:t xml:space="preserve"> </w:t>
      </w:r>
    </w:p>
    <w:p w:rsidR="009768DC" w:rsidRPr="007A7C2B" w:rsidRDefault="00D629B7">
      <w:pPr>
        <w:spacing w:after="274"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5.23. НАЧИН И РОК ЗА ПОДНОШЕЊЕ ЗАХТЕВА ЗА ЗАШТИТУ ПРАВА ПОНУЂАЧА </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Захтев за заштиту права може да поднесе понуђач, односно свако заинтересовано лице, или пословно удружење у њихово име. </w:t>
      </w:r>
    </w:p>
    <w:p w:rsidR="009768DC" w:rsidRPr="007A7C2B" w:rsidRDefault="00D629B7">
      <w:pPr>
        <w:spacing w:line="234" w:lineRule="auto"/>
        <w:ind w:left="-5" w:hanging="10"/>
        <w:jc w:val="both"/>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9768DC" w:rsidRPr="007A7C2B" w:rsidRDefault="00D629B7">
      <w:pPr>
        <w:spacing w:line="234" w:lineRule="auto"/>
        <w:ind w:left="-5" w:hanging="10"/>
        <w:jc w:val="both"/>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768DC" w:rsidRPr="007A7C2B" w:rsidRDefault="00D629B7">
      <w:pPr>
        <w:spacing w:line="234" w:lineRule="auto"/>
        <w:ind w:left="-5" w:hanging="10"/>
        <w:jc w:val="both"/>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9768DC" w:rsidRPr="007A7C2B" w:rsidRDefault="00D629B7">
      <w:pPr>
        <w:spacing w:line="234" w:lineRule="auto"/>
        <w:ind w:left="-5" w:hanging="10"/>
        <w:jc w:val="both"/>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9768DC" w:rsidRPr="007A7C2B" w:rsidRDefault="00D629B7">
      <w:pPr>
        <w:spacing w:line="234" w:lineRule="auto"/>
        <w:ind w:left="-5" w:hanging="10"/>
        <w:jc w:val="both"/>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9768DC" w:rsidRPr="007A7C2B" w:rsidRDefault="00D629B7">
      <w:pPr>
        <w:spacing w:line="234" w:lineRule="auto"/>
        <w:ind w:left="-5" w:hanging="10"/>
        <w:jc w:val="both"/>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33AD" w:rsidRPr="007739A1" w:rsidRDefault="00D629B7" w:rsidP="005033AD">
      <w:pPr>
        <w:jc w:val="both"/>
        <w:rPr>
          <w:lang w:val="sr-Latn-CS"/>
        </w:rPr>
      </w:pPr>
      <w:r w:rsidRPr="007A7C2B">
        <w:rPr>
          <w:rFonts w:ascii="Times New Roman" w:eastAsia="Times New Roman" w:hAnsi="Times New Roman" w:cs="Times New Roman"/>
          <w:sz w:val="24"/>
          <w:szCs w:val="24"/>
        </w:rPr>
        <w:t xml:space="preserve">    </w:t>
      </w:r>
      <w:r w:rsidR="005033AD">
        <w:rPr>
          <w:lang w:val="sr-Latn-CS"/>
        </w:rPr>
        <w:t>Lice</w:t>
      </w:r>
      <w:r w:rsidR="005033AD" w:rsidRPr="007739A1">
        <w:rPr>
          <w:lang w:val="sr-Latn-CS"/>
        </w:rPr>
        <w:t xml:space="preserve"> </w:t>
      </w:r>
      <w:r w:rsidR="005033AD">
        <w:rPr>
          <w:lang w:val="sr-Latn-CS"/>
        </w:rPr>
        <w:t>koje</w:t>
      </w:r>
      <w:r w:rsidR="005033AD" w:rsidRPr="007739A1">
        <w:rPr>
          <w:lang w:val="sr-Latn-CS"/>
        </w:rPr>
        <w:t xml:space="preserve"> </w:t>
      </w:r>
      <w:r w:rsidR="005033AD">
        <w:rPr>
          <w:lang w:val="sr-Latn-CS"/>
        </w:rPr>
        <w:t>ima</w:t>
      </w:r>
      <w:r w:rsidR="005033AD" w:rsidRPr="007739A1">
        <w:rPr>
          <w:lang w:val="sr-Latn-CS"/>
        </w:rPr>
        <w:t xml:space="preserve"> </w:t>
      </w:r>
      <w:r w:rsidR="005033AD">
        <w:rPr>
          <w:lang w:val="sr-Latn-CS"/>
        </w:rPr>
        <w:t>interes</w:t>
      </w:r>
      <w:r w:rsidR="005033AD" w:rsidRPr="007739A1">
        <w:rPr>
          <w:lang w:val="sr-Latn-CS"/>
        </w:rPr>
        <w:t xml:space="preserve"> </w:t>
      </w:r>
      <w:r w:rsidR="005033AD">
        <w:rPr>
          <w:lang w:val="sr-Latn-CS"/>
        </w:rPr>
        <w:t>da</w:t>
      </w:r>
      <w:r w:rsidR="005033AD" w:rsidRPr="007739A1">
        <w:rPr>
          <w:lang w:val="sr-Latn-CS"/>
        </w:rPr>
        <w:t xml:space="preserve"> </w:t>
      </w:r>
      <w:r w:rsidR="005033AD">
        <w:rPr>
          <w:lang w:val="sr-Latn-CS"/>
        </w:rPr>
        <w:t>mu</w:t>
      </w:r>
      <w:r w:rsidR="005033AD" w:rsidRPr="007739A1">
        <w:rPr>
          <w:lang w:val="sr-Latn-CS"/>
        </w:rPr>
        <w:t xml:space="preserve"> </w:t>
      </w:r>
      <w:r w:rsidR="005033AD">
        <w:rPr>
          <w:lang w:val="sr-Latn-CS"/>
        </w:rPr>
        <w:t>se</w:t>
      </w:r>
      <w:r w:rsidR="005033AD" w:rsidRPr="007739A1">
        <w:rPr>
          <w:lang w:val="sr-Latn-CS"/>
        </w:rPr>
        <w:t xml:space="preserve"> </w:t>
      </w:r>
      <w:r w:rsidR="005033AD">
        <w:rPr>
          <w:lang w:val="sr-Latn-CS"/>
        </w:rPr>
        <w:t>dodeli</w:t>
      </w:r>
      <w:r w:rsidR="005033AD" w:rsidRPr="007739A1">
        <w:rPr>
          <w:lang w:val="sr-Latn-CS"/>
        </w:rPr>
        <w:t xml:space="preserve"> </w:t>
      </w:r>
      <w:r w:rsidR="005033AD">
        <w:rPr>
          <w:lang w:val="sr-Latn-CS"/>
        </w:rPr>
        <w:t>ugovor</w:t>
      </w:r>
      <w:r w:rsidR="005033AD" w:rsidRPr="007739A1">
        <w:rPr>
          <w:lang w:val="sr-Latn-CS"/>
        </w:rPr>
        <w:t xml:space="preserve"> </w:t>
      </w:r>
      <w:r w:rsidR="005033AD">
        <w:rPr>
          <w:lang w:val="sr-Latn-CS"/>
        </w:rPr>
        <w:t>o</w:t>
      </w:r>
      <w:r w:rsidR="005033AD" w:rsidRPr="007739A1">
        <w:rPr>
          <w:lang w:val="sr-Latn-CS"/>
        </w:rPr>
        <w:t xml:space="preserve"> </w:t>
      </w:r>
      <w:r w:rsidR="005033AD">
        <w:rPr>
          <w:lang w:val="sr-Latn-CS"/>
        </w:rPr>
        <w:t>javnoj</w:t>
      </w:r>
      <w:r w:rsidR="005033AD" w:rsidRPr="007739A1">
        <w:rPr>
          <w:lang w:val="sr-Latn-CS"/>
        </w:rPr>
        <w:t xml:space="preserve"> </w:t>
      </w:r>
      <w:r w:rsidR="005033AD">
        <w:rPr>
          <w:lang w:val="sr-Latn-CS"/>
        </w:rPr>
        <w:t>nabavci</w:t>
      </w:r>
      <w:r w:rsidR="005033AD" w:rsidRPr="007739A1">
        <w:rPr>
          <w:lang w:val="sr-Latn-CS"/>
        </w:rPr>
        <w:t xml:space="preserve"> </w:t>
      </w:r>
      <w:r w:rsidR="005033AD">
        <w:rPr>
          <w:lang w:val="sr-Latn-CS"/>
        </w:rPr>
        <w:t>može</w:t>
      </w:r>
      <w:r w:rsidR="005033AD" w:rsidRPr="007739A1">
        <w:rPr>
          <w:lang w:val="sr-Latn-CS"/>
        </w:rPr>
        <w:t xml:space="preserve"> </w:t>
      </w:r>
      <w:r w:rsidR="005033AD">
        <w:rPr>
          <w:lang w:val="sr-Latn-CS"/>
        </w:rPr>
        <w:t>podneti</w:t>
      </w:r>
      <w:r w:rsidR="005033AD" w:rsidRPr="007739A1">
        <w:rPr>
          <w:lang w:val="sr-Latn-CS"/>
        </w:rPr>
        <w:t xml:space="preserve"> </w:t>
      </w:r>
      <w:r w:rsidR="005033AD">
        <w:rPr>
          <w:lang w:val="sr-Latn-CS"/>
        </w:rPr>
        <w:t>Zahtev</w:t>
      </w:r>
      <w:r w:rsidR="005033AD" w:rsidRPr="007739A1">
        <w:rPr>
          <w:lang w:val="sr-Latn-CS"/>
        </w:rPr>
        <w:t xml:space="preserve"> </w:t>
      </w:r>
      <w:r w:rsidR="005033AD">
        <w:rPr>
          <w:lang w:val="sr-Latn-CS"/>
        </w:rPr>
        <w:t>za</w:t>
      </w:r>
      <w:r w:rsidR="005033AD" w:rsidRPr="007739A1">
        <w:rPr>
          <w:lang w:val="sr-Latn-CS"/>
        </w:rPr>
        <w:t xml:space="preserve"> </w:t>
      </w:r>
      <w:r w:rsidR="005033AD">
        <w:rPr>
          <w:lang w:val="sr-Latn-CS"/>
        </w:rPr>
        <w:t>zaštitu</w:t>
      </w:r>
      <w:r w:rsidR="005033AD" w:rsidRPr="007739A1">
        <w:rPr>
          <w:lang w:val="sr-Latn-CS"/>
        </w:rPr>
        <w:t xml:space="preserve"> </w:t>
      </w:r>
      <w:r w:rsidR="005033AD">
        <w:rPr>
          <w:lang w:val="sr-Latn-CS"/>
        </w:rPr>
        <w:t>prava</w:t>
      </w:r>
      <w:r w:rsidR="005033AD" w:rsidRPr="007739A1">
        <w:rPr>
          <w:lang w:val="sr-Latn-CS"/>
        </w:rPr>
        <w:t xml:space="preserve"> </w:t>
      </w:r>
      <w:r w:rsidR="005033AD">
        <w:rPr>
          <w:lang w:val="sr-Latn-CS"/>
        </w:rPr>
        <w:t>Naručiocu</w:t>
      </w:r>
      <w:r w:rsidR="005033AD" w:rsidRPr="007739A1">
        <w:rPr>
          <w:lang w:val="sr-Latn-CS"/>
        </w:rPr>
        <w:t xml:space="preserve">  </w:t>
      </w:r>
      <w:r w:rsidR="005033AD">
        <w:rPr>
          <w:lang w:val="sr-Latn-CS"/>
        </w:rPr>
        <w:t>najkasnije</w:t>
      </w:r>
      <w:r w:rsidR="005033AD" w:rsidRPr="007739A1">
        <w:rPr>
          <w:lang w:val="sr-Latn-CS"/>
        </w:rPr>
        <w:t xml:space="preserve"> </w:t>
      </w:r>
      <w:r w:rsidR="005033AD">
        <w:rPr>
          <w:lang w:val="sr-Latn-CS"/>
        </w:rPr>
        <w:t>u</w:t>
      </w:r>
      <w:r w:rsidR="005033AD" w:rsidRPr="007739A1">
        <w:rPr>
          <w:lang w:val="sr-Latn-CS"/>
        </w:rPr>
        <w:t xml:space="preserve"> </w:t>
      </w:r>
      <w:r w:rsidR="005033AD">
        <w:rPr>
          <w:lang w:val="sr-Latn-CS"/>
        </w:rPr>
        <w:t>roku</w:t>
      </w:r>
      <w:r w:rsidR="005033AD" w:rsidRPr="007739A1">
        <w:rPr>
          <w:lang w:val="sr-Latn-CS"/>
        </w:rPr>
        <w:t xml:space="preserve"> </w:t>
      </w:r>
      <w:r w:rsidR="005033AD">
        <w:rPr>
          <w:lang w:val="sr-Latn-CS"/>
        </w:rPr>
        <w:t>od</w:t>
      </w:r>
      <w:r w:rsidR="005033AD" w:rsidRPr="007739A1">
        <w:rPr>
          <w:lang w:val="sr-Latn-CS"/>
        </w:rPr>
        <w:t xml:space="preserve"> 8 (</w:t>
      </w:r>
      <w:r w:rsidR="005033AD">
        <w:rPr>
          <w:lang w:val="sr-Latn-CS"/>
        </w:rPr>
        <w:t>osam</w:t>
      </w:r>
      <w:r w:rsidR="005033AD" w:rsidRPr="007739A1">
        <w:rPr>
          <w:lang w:val="sr-Latn-CS"/>
        </w:rPr>
        <w:t xml:space="preserve">) </w:t>
      </w:r>
      <w:r w:rsidR="005033AD">
        <w:rPr>
          <w:lang w:val="sr-Latn-CS"/>
        </w:rPr>
        <w:t>dana</w:t>
      </w:r>
      <w:r w:rsidR="005033AD" w:rsidRPr="007739A1">
        <w:rPr>
          <w:lang w:val="sr-Latn-CS"/>
        </w:rPr>
        <w:t xml:space="preserve"> </w:t>
      </w:r>
      <w:r w:rsidR="005033AD">
        <w:rPr>
          <w:lang w:val="sr-Latn-CS"/>
        </w:rPr>
        <w:t>od</w:t>
      </w:r>
      <w:r w:rsidR="005033AD" w:rsidRPr="007739A1">
        <w:rPr>
          <w:lang w:val="sr-Latn-CS"/>
        </w:rPr>
        <w:t xml:space="preserve"> </w:t>
      </w:r>
      <w:r w:rsidR="005033AD">
        <w:rPr>
          <w:lang w:val="sr-Latn-CS"/>
        </w:rPr>
        <w:t>dana</w:t>
      </w:r>
      <w:r w:rsidR="005033AD" w:rsidRPr="007739A1">
        <w:rPr>
          <w:lang w:val="sr-Latn-CS"/>
        </w:rPr>
        <w:t xml:space="preserve"> </w:t>
      </w:r>
      <w:r w:rsidR="005033AD">
        <w:rPr>
          <w:lang w:val="sr-Latn-CS"/>
        </w:rPr>
        <w:t>prijema</w:t>
      </w:r>
      <w:r w:rsidR="005033AD" w:rsidRPr="007739A1">
        <w:rPr>
          <w:lang w:val="sr-Latn-CS"/>
        </w:rPr>
        <w:t xml:space="preserve"> </w:t>
      </w:r>
      <w:r w:rsidR="005033AD">
        <w:rPr>
          <w:lang w:val="sr-Latn-CS"/>
        </w:rPr>
        <w:t>odluke</w:t>
      </w:r>
      <w:r w:rsidR="005033AD" w:rsidRPr="007739A1">
        <w:rPr>
          <w:lang w:val="sr-Latn-CS"/>
        </w:rPr>
        <w:t xml:space="preserve"> </w:t>
      </w:r>
      <w:r w:rsidR="005033AD">
        <w:rPr>
          <w:lang w:val="sr-Latn-CS"/>
        </w:rPr>
        <w:t>o</w:t>
      </w:r>
      <w:r w:rsidR="005033AD" w:rsidRPr="007739A1">
        <w:rPr>
          <w:lang w:val="sr-Latn-CS"/>
        </w:rPr>
        <w:t xml:space="preserve"> </w:t>
      </w:r>
      <w:r w:rsidR="005033AD">
        <w:rPr>
          <w:lang w:val="sr-Latn-CS"/>
        </w:rPr>
        <w:t>izboru</w:t>
      </w:r>
      <w:r w:rsidR="005033AD" w:rsidRPr="007739A1">
        <w:rPr>
          <w:lang w:val="sr-Latn-CS"/>
        </w:rPr>
        <w:t xml:space="preserve"> </w:t>
      </w:r>
      <w:r w:rsidR="005033AD">
        <w:rPr>
          <w:lang w:val="sr-Latn-CS"/>
        </w:rPr>
        <w:t>najpovoljnije</w:t>
      </w:r>
      <w:r w:rsidR="005033AD" w:rsidRPr="007739A1">
        <w:rPr>
          <w:lang w:val="sr-Latn-CS"/>
        </w:rPr>
        <w:t xml:space="preserve"> </w:t>
      </w:r>
      <w:r w:rsidR="005033AD">
        <w:rPr>
          <w:lang w:val="sr-Latn-CS"/>
        </w:rPr>
        <w:t>ponude</w:t>
      </w:r>
      <w:r w:rsidR="005033AD" w:rsidRPr="007739A1">
        <w:rPr>
          <w:lang w:val="sr-Latn-CS"/>
        </w:rPr>
        <w:t xml:space="preserve"> </w:t>
      </w:r>
      <w:r w:rsidR="005033AD">
        <w:rPr>
          <w:lang w:val="sr-Latn-CS"/>
        </w:rPr>
        <w:t>u</w:t>
      </w:r>
      <w:r w:rsidR="005033AD" w:rsidRPr="007739A1">
        <w:rPr>
          <w:lang w:val="sr-Latn-CS"/>
        </w:rPr>
        <w:t xml:space="preserve"> </w:t>
      </w:r>
      <w:r w:rsidR="005033AD">
        <w:rPr>
          <w:lang w:val="sr-Latn-CS"/>
        </w:rPr>
        <w:t>smislu</w:t>
      </w:r>
      <w:r w:rsidR="005033AD" w:rsidRPr="007739A1">
        <w:rPr>
          <w:lang w:val="sr-Latn-CS"/>
        </w:rPr>
        <w:t xml:space="preserve"> </w:t>
      </w:r>
      <w:r w:rsidR="005033AD">
        <w:rPr>
          <w:lang w:val="sr-Latn-CS"/>
        </w:rPr>
        <w:t>člana 113</w:t>
      </w:r>
      <w:r w:rsidR="005033AD" w:rsidRPr="007739A1">
        <w:rPr>
          <w:lang w:val="sr-Latn-CS"/>
        </w:rPr>
        <w:t xml:space="preserve">. </w:t>
      </w:r>
      <w:r w:rsidR="005033AD">
        <w:rPr>
          <w:lang w:val="sr-Latn-CS"/>
        </w:rPr>
        <w:t>Zakona</w:t>
      </w:r>
      <w:r w:rsidR="005033AD" w:rsidRPr="007739A1">
        <w:rPr>
          <w:lang w:val="sr-Latn-CS"/>
        </w:rPr>
        <w:t xml:space="preserve"> </w:t>
      </w:r>
      <w:r w:rsidR="005033AD">
        <w:rPr>
          <w:lang w:val="sr-Latn-CS"/>
        </w:rPr>
        <w:t>o</w:t>
      </w:r>
      <w:r w:rsidR="005033AD" w:rsidRPr="007739A1">
        <w:rPr>
          <w:lang w:val="sr-Latn-CS"/>
        </w:rPr>
        <w:t xml:space="preserve"> </w:t>
      </w:r>
      <w:r w:rsidR="005033AD">
        <w:rPr>
          <w:lang w:val="sr-Latn-CS"/>
        </w:rPr>
        <w:t>javnim</w:t>
      </w:r>
      <w:r w:rsidR="005033AD" w:rsidRPr="007739A1">
        <w:rPr>
          <w:lang w:val="sr-Latn-CS"/>
        </w:rPr>
        <w:t xml:space="preserve"> </w:t>
      </w:r>
      <w:r w:rsidR="005033AD">
        <w:rPr>
          <w:lang w:val="sr-Latn-CS"/>
        </w:rPr>
        <w:t>nabavkama</w:t>
      </w:r>
      <w:r w:rsidR="005033AD" w:rsidRPr="007739A1">
        <w:rPr>
          <w:lang w:val="sr-Latn-CS"/>
        </w:rPr>
        <w:t xml:space="preserve">, </w:t>
      </w:r>
      <w:r w:rsidR="005033AD">
        <w:rPr>
          <w:lang w:val="sr-Latn-CS"/>
        </w:rPr>
        <w:t>uz</w:t>
      </w:r>
      <w:r w:rsidR="005033AD" w:rsidRPr="007739A1">
        <w:rPr>
          <w:lang w:val="sr-Latn-CS"/>
        </w:rPr>
        <w:t xml:space="preserve"> </w:t>
      </w:r>
      <w:r w:rsidR="005033AD">
        <w:rPr>
          <w:lang w:val="sr-Latn-CS"/>
        </w:rPr>
        <w:t>uplatu</w:t>
      </w:r>
      <w:r w:rsidR="005033AD" w:rsidRPr="007739A1">
        <w:rPr>
          <w:lang w:val="sr-Latn-CS"/>
        </w:rPr>
        <w:t xml:space="preserve"> </w:t>
      </w:r>
      <w:r w:rsidR="005033AD">
        <w:rPr>
          <w:lang w:val="sr-Latn-CS"/>
        </w:rPr>
        <w:t>takse</w:t>
      </w:r>
      <w:r w:rsidR="005033AD" w:rsidRPr="007739A1">
        <w:rPr>
          <w:lang w:val="sr-Latn-CS"/>
        </w:rPr>
        <w:t xml:space="preserve"> </w:t>
      </w:r>
      <w:r w:rsidR="005033AD">
        <w:rPr>
          <w:lang w:val="sr-Latn-CS"/>
        </w:rPr>
        <w:t>u</w:t>
      </w:r>
      <w:r w:rsidR="005033AD" w:rsidRPr="007739A1">
        <w:rPr>
          <w:lang w:val="sr-Latn-CS"/>
        </w:rPr>
        <w:t xml:space="preserve"> </w:t>
      </w:r>
      <w:r w:rsidR="005033AD">
        <w:rPr>
          <w:lang w:val="sr-Latn-CS"/>
        </w:rPr>
        <w:t>iznosu</w:t>
      </w:r>
      <w:r w:rsidR="005033AD" w:rsidRPr="007739A1">
        <w:rPr>
          <w:lang w:val="sr-Latn-CS"/>
        </w:rPr>
        <w:t xml:space="preserve"> </w:t>
      </w:r>
      <w:r w:rsidR="005033AD">
        <w:rPr>
          <w:lang w:val="sr-Latn-CS"/>
        </w:rPr>
        <w:t>od 6</w:t>
      </w:r>
      <w:r w:rsidR="005033AD" w:rsidRPr="007739A1">
        <w:rPr>
          <w:lang w:val="sr-Latn-CS"/>
        </w:rPr>
        <w:t xml:space="preserve">0.000,00 </w:t>
      </w:r>
      <w:r w:rsidR="005033AD">
        <w:rPr>
          <w:lang w:val="sr-Latn-CS"/>
        </w:rPr>
        <w:t>dinara</w:t>
      </w:r>
      <w:r w:rsidR="005033AD" w:rsidRPr="007739A1">
        <w:rPr>
          <w:lang w:val="sr-Latn-CS"/>
        </w:rPr>
        <w:t xml:space="preserve"> </w:t>
      </w:r>
      <w:r w:rsidR="005033AD">
        <w:rPr>
          <w:lang w:val="sr-Latn-CS"/>
        </w:rPr>
        <w:t>na</w:t>
      </w:r>
      <w:r w:rsidR="005033AD" w:rsidRPr="007739A1">
        <w:rPr>
          <w:lang w:val="sr-Latn-CS"/>
        </w:rPr>
        <w:t xml:space="preserve"> </w:t>
      </w:r>
      <w:r w:rsidR="005033AD">
        <w:rPr>
          <w:lang w:val="sr-Latn-CS"/>
        </w:rPr>
        <w:t>tekući</w:t>
      </w:r>
      <w:r w:rsidR="005033AD" w:rsidRPr="007739A1">
        <w:rPr>
          <w:lang w:val="sr-Latn-CS"/>
        </w:rPr>
        <w:t xml:space="preserve"> </w:t>
      </w:r>
      <w:r w:rsidR="005033AD">
        <w:rPr>
          <w:lang w:val="sr-Latn-CS"/>
        </w:rPr>
        <w:t>račun</w:t>
      </w:r>
      <w:r w:rsidR="005033AD" w:rsidRPr="007739A1">
        <w:rPr>
          <w:lang w:val="sr-Latn-CS"/>
        </w:rPr>
        <w:t xml:space="preserve"> </w:t>
      </w:r>
      <w:r w:rsidR="005033AD">
        <w:rPr>
          <w:lang w:val="sr-Latn-CS"/>
        </w:rPr>
        <w:t>primaoca</w:t>
      </w:r>
      <w:r w:rsidR="005033AD" w:rsidRPr="007739A1">
        <w:rPr>
          <w:lang w:val="sr-Latn-CS"/>
        </w:rPr>
        <w:t xml:space="preserve"> ,,</w:t>
      </w:r>
      <w:r w:rsidR="005033AD">
        <w:rPr>
          <w:lang w:val="sr-Latn-CS"/>
        </w:rPr>
        <w:t>Budžet</w:t>
      </w:r>
      <w:r w:rsidR="005033AD" w:rsidRPr="007739A1">
        <w:rPr>
          <w:lang w:val="sr-Latn-CS"/>
        </w:rPr>
        <w:t xml:space="preserve"> </w:t>
      </w:r>
      <w:r w:rsidR="005033AD">
        <w:rPr>
          <w:lang w:val="sr-Latn-CS"/>
        </w:rPr>
        <w:t>RS</w:t>
      </w:r>
      <w:r w:rsidR="005033AD" w:rsidRPr="007739A1">
        <w:rPr>
          <w:lang w:val="sr-Latn-CS"/>
        </w:rPr>
        <w:t>-</w:t>
      </w:r>
      <w:r w:rsidR="005033AD">
        <w:rPr>
          <w:lang w:val="sr-Latn-CS"/>
        </w:rPr>
        <w:t>republička</w:t>
      </w:r>
      <w:r w:rsidR="005033AD" w:rsidRPr="007739A1">
        <w:rPr>
          <w:lang w:val="sr-Latn-CS"/>
        </w:rPr>
        <w:t xml:space="preserve"> </w:t>
      </w:r>
      <w:r w:rsidR="005033AD">
        <w:rPr>
          <w:lang w:val="sr-Latn-CS"/>
        </w:rPr>
        <w:t>administrativna</w:t>
      </w:r>
      <w:r w:rsidR="005033AD" w:rsidRPr="007739A1">
        <w:rPr>
          <w:lang w:val="sr-Latn-CS"/>
        </w:rPr>
        <w:t xml:space="preserve"> </w:t>
      </w:r>
      <w:r w:rsidR="005033AD">
        <w:rPr>
          <w:lang w:val="sr-Latn-CS"/>
        </w:rPr>
        <w:t>taksa 840-30678845-06 šifra plaćanja 153 ili 253, odnosno 120.000,00 dinara ako se zahtev za zaštitu prava podnosi pre otvaranja ponuda.Poziv na broj su podaci o broju ili oznaci javne nabavke povodom koje se podnosi zahtev za zaštitu prava.Svrha ZZP.</w:t>
      </w:r>
      <w:r w:rsidR="005033AD" w:rsidRPr="007739A1">
        <w:rPr>
          <w:lang w:val="sr-Latn-CS"/>
        </w:rPr>
        <w:t xml:space="preserve"> </w:t>
      </w:r>
      <w:r w:rsidR="005033AD">
        <w:rPr>
          <w:lang w:val="sr-Latn-CS"/>
        </w:rPr>
        <w:t>Kopiju</w:t>
      </w:r>
      <w:r w:rsidR="005033AD" w:rsidRPr="007739A1">
        <w:rPr>
          <w:lang w:val="sr-Latn-CS"/>
        </w:rPr>
        <w:t xml:space="preserve"> </w:t>
      </w:r>
      <w:r w:rsidR="005033AD">
        <w:rPr>
          <w:lang w:val="sr-Latn-CS"/>
        </w:rPr>
        <w:t>zahteva</w:t>
      </w:r>
      <w:r w:rsidR="005033AD" w:rsidRPr="007739A1">
        <w:rPr>
          <w:lang w:val="sr-Latn-CS"/>
        </w:rPr>
        <w:t xml:space="preserve"> </w:t>
      </w:r>
      <w:r w:rsidR="005033AD">
        <w:rPr>
          <w:lang w:val="sr-Latn-CS"/>
        </w:rPr>
        <w:t>za</w:t>
      </w:r>
      <w:r w:rsidR="005033AD" w:rsidRPr="007739A1">
        <w:rPr>
          <w:lang w:val="sr-Latn-CS"/>
        </w:rPr>
        <w:t xml:space="preserve"> </w:t>
      </w:r>
      <w:r w:rsidR="005033AD">
        <w:rPr>
          <w:lang w:val="sr-Latn-CS"/>
        </w:rPr>
        <w:t>zaštitu</w:t>
      </w:r>
      <w:r w:rsidR="005033AD" w:rsidRPr="007739A1">
        <w:rPr>
          <w:lang w:val="sr-Latn-CS"/>
        </w:rPr>
        <w:t xml:space="preserve"> </w:t>
      </w:r>
      <w:r w:rsidR="005033AD">
        <w:rPr>
          <w:lang w:val="sr-Latn-CS"/>
        </w:rPr>
        <w:t>prava</w:t>
      </w:r>
      <w:r w:rsidR="005033AD" w:rsidRPr="007739A1">
        <w:rPr>
          <w:lang w:val="sr-Latn-CS"/>
        </w:rPr>
        <w:t xml:space="preserve"> </w:t>
      </w:r>
      <w:r w:rsidR="005033AD">
        <w:rPr>
          <w:lang w:val="sr-Latn-CS"/>
        </w:rPr>
        <w:t>podnosilac</w:t>
      </w:r>
      <w:r w:rsidR="005033AD" w:rsidRPr="007739A1">
        <w:rPr>
          <w:lang w:val="sr-Latn-CS"/>
        </w:rPr>
        <w:t xml:space="preserve"> </w:t>
      </w:r>
      <w:r w:rsidR="005033AD">
        <w:rPr>
          <w:lang w:val="sr-Latn-CS"/>
        </w:rPr>
        <w:t>istovremeno</w:t>
      </w:r>
      <w:r w:rsidR="005033AD" w:rsidRPr="007739A1">
        <w:rPr>
          <w:lang w:val="sr-Latn-CS"/>
        </w:rPr>
        <w:t xml:space="preserve"> </w:t>
      </w:r>
      <w:r w:rsidR="005033AD">
        <w:rPr>
          <w:lang w:val="sr-Latn-CS"/>
        </w:rPr>
        <w:t>dostavlja</w:t>
      </w:r>
      <w:r w:rsidR="005033AD" w:rsidRPr="007739A1">
        <w:rPr>
          <w:lang w:val="sr-Latn-CS"/>
        </w:rPr>
        <w:t xml:space="preserve"> </w:t>
      </w:r>
      <w:r w:rsidR="005033AD">
        <w:rPr>
          <w:lang w:val="sr-Latn-CS"/>
        </w:rPr>
        <w:t>Republičkoj</w:t>
      </w:r>
      <w:r w:rsidR="005033AD" w:rsidRPr="007739A1">
        <w:rPr>
          <w:lang w:val="sr-Latn-CS"/>
        </w:rPr>
        <w:t xml:space="preserve"> </w:t>
      </w:r>
      <w:r w:rsidR="005033AD">
        <w:rPr>
          <w:lang w:val="sr-Latn-CS"/>
        </w:rPr>
        <w:t>komisiji</w:t>
      </w:r>
      <w:r w:rsidR="005033AD" w:rsidRPr="007739A1">
        <w:rPr>
          <w:lang w:val="sr-Latn-CS"/>
        </w:rPr>
        <w:t>.</w:t>
      </w:r>
    </w:p>
    <w:p w:rsidR="005033AD" w:rsidRPr="00BE7A88" w:rsidRDefault="005033AD" w:rsidP="005033AD">
      <w:pPr>
        <w:ind w:left="456"/>
        <w:rPr>
          <w:lang w:val="sr-Cyrl-CS"/>
        </w:rPr>
      </w:pPr>
    </w:p>
    <w:p w:rsidR="009768DC" w:rsidRPr="007A7C2B" w:rsidRDefault="009768DC" w:rsidP="005033AD">
      <w:pPr>
        <w:spacing w:line="234" w:lineRule="auto"/>
        <w:ind w:left="-5" w:hanging="10"/>
        <w:jc w:val="both"/>
        <w:rPr>
          <w:rFonts w:ascii="Times New Roman" w:hAnsi="Times New Roman" w:cs="Times New Roman"/>
          <w:sz w:val="24"/>
          <w:szCs w:val="24"/>
        </w:rPr>
      </w:pPr>
    </w:p>
    <w:p w:rsidR="009768DC" w:rsidRPr="007A7C2B" w:rsidRDefault="00D629B7">
      <w:pPr>
        <w:spacing w:after="274"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5.24. РОК У КОЈЕМ ЋЕ УГОВОР БИТИ ЗАКЉУЧЕН</w:t>
      </w:r>
    </w:p>
    <w:p w:rsidR="009768DC" w:rsidRPr="007A7C2B" w:rsidRDefault="00D629B7">
      <w:pPr>
        <w:spacing w:after="11"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Уговор о јавној набавци ће бити закључен са понуђачем којем је додељен уговор у року од</w:t>
      </w:r>
    </w:p>
    <w:p w:rsidR="00F36097" w:rsidRDefault="00D629B7">
      <w:pPr>
        <w:spacing w:after="11" w:line="240" w:lineRule="auto"/>
        <w:ind w:left="-5" w:right="14" w:hanging="10"/>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8 дана од дана протека рока за подношење захтева за заштиту права из члана 149. Закон </w:t>
      </w:r>
    </w:p>
    <w:p w:rsidR="00F36097" w:rsidRDefault="00F36097">
      <w:pPr>
        <w:spacing w:after="11" w:line="240" w:lineRule="auto"/>
        <w:ind w:left="-5" w:right="14" w:hanging="10"/>
        <w:rPr>
          <w:rFonts w:ascii="Times New Roman" w:eastAsia="Times New Roman" w:hAnsi="Times New Roman" w:cs="Times New Roman"/>
          <w:sz w:val="24"/>
          <w:szCs w:val="24"/>
        </w:rPr>
      </w:pPr>
    </w:p>
    <w:p w:rsidR="00F36097" w:rsidRDefault="00F36097">
      <w:pPr>
        <w:spacing w:after="11" w:line="240" w:lineRule="auto"/>
        <w:ind w:left="-5" w:right="14" w:hanging="10"/>
        <w:rPr>
          <w:rFonts w:ascii="Times New Roman" w:eastAsia="Times New Roman" w:hAnsi="Times New Roman" w:cs="Times New Roman"/>
          <w:sz w:val="24"/>
          <w:szCs w:val="24"/>
        </w:rPr>
      </w:pPr>
    </w:p>
    <w:p w:rsidR="00F36097" w:rsidRDefault="00F36097">
      <w:pPr>
        <w:spacing w:after="11" w:line="240" w:lineRule="auto"/>
        <w:ind w:left="-5" w:right="14" w:hanging="10"/>
        <w:rPr>
          <w:rFonts w:ascii="Times New Roman" w:eastAsia="Times New Roman" w:hAnsi="Times New Roman" w:cs="Times New Roman"/>
          <w:sz w:val="24"/>
          <w:szCs w:val="24"/>
        </w:rPr>
      </w:pPr>
    </w:p>
    <w:p w:rsidR="00F36097" w:rsidRDefault="00F36097">
      <w:pPr>
        <w:spacing w:after="11" w:line="240" w:lineRule="auto"/>
        <w:ind w:left="-5" w:right="14" w:hanging="10"/>
        <w:rPr>
          <w:rFonts w:ascii="Times New Roman" w:eastAsia="Times New Roman" w:hAnsi="Times New Roman" w:cs="Times New Roman"/>
          <w:sz w:val="24"/>
          <w:szCs w:val="24"/>
        </w:rPr>
      </w:pPr>
    </w:p>
    <w:p w:rsidR="00F0695C" w:rsidRDefault="00F0695C">
      <w:pPr>
        <w:spacing w:after="11" w:line="240" w:lineRule="auto"/>
        <w:ind w:left="-5" w:right="14" w:hanging="10"/>
        <w:rPr>
          <w:rFonts w:ascii="Times New Roman" w:eastAsia="Times New Roman" w:hAnsi="Times New Roman" w:cs="Times New Roman"/>
          <w:sz w:val="24"/>
          <w:szCs w:val="24"/>
        </w:rPr>
      </w:pPr>
    </w:p>
    <w:p w:rsidR="00F0695C" w:rsidRDefault="00F0695C">
      <w:pPr>
        <w:spacing w:after="11" w:line="240" w:lineRule="auto"/>
        <w:ind w:left="-5" w:right="14" w:hanging="10"/>
        <w:rPr>
          <w:rFonts w:ascii="Times New Roman" w:eastAsia="Times New Roman" w:hAnsi="Times New Roman" w:cs="Times New Roman"/>
          <w:sz w:val="24"/>
          <w:szCs w:val="24"/>
        </w:rPr>
      </w:pPr>
    </w:p>
    <w:p w:rsidR="00F0695C" w:rsidRDefault="00F0695C">
      <w:pPr>
        <w:spacing w:after="11" w:line="240" w:lineRule="auto"/>
        <w:ind w:left="-5" w:right="14" w:hanging="10"/>
        <w:rPr>
          <w:rFonts w:ascii="Times New Roman" w:eastAsia="Times New Roman" w:hAnsi="Times New Roman" w:cs="Times New Roman"/>
          <w:sz w:val="24"/>
          <w:szCs w:val="24"/>
        </w:rPr>
      </w:pPr>
    </w:p>
    <w:p w:rsidR="00F0695C" w:rsidRDefault="00F0695C">
      <w:pPr>
        <w:spacing w:after="11" w:line="240" w:lineRule="auto"/>
        <w:ind w:left="-5" w:right="14" w:hanging="10"/>
        <w:rPr>
          <w:rFonts w:ascii="Times New Roman" w:eastAsia="Times New Roman" w:hAnsi="Times New Roman" w:cs="Times New Roman"/>
          <w:sz w:val="24"/>
          <w:szCs w:val="24"/>
        </w:rPr>
      </w:pPr>
    </w:p>
    <w:p w:rsidR="00F36097" w:rsidRDefault="00F36097">
      <w:pPr>
        <w:spacing w:after="11" w:line="240" w:lineRule="auto"/>
        <w:ind w:left="-5" w:right="14" w:hanging="10"/>
        <w:rPr>
          <w:rFonts w:ascii="Times New Roman" w:eastAsia="Times New Roman" w:hAnsi="Times New Roman" w:cs="Times New Roman"/>
          <w:sz w:val="24"/>
          <w:szCs w:val="24"/>
        </w:rPr>
      </w:pPr>
    </w:p>
    <w:p w:rsidR="00F36097" w:rsidRDefault="00F36097">
      <w:pPr>
        <w:spacing w:after="11" w:line="240" w:lineRule="auto"/>
        <w:ind w:left="-5" w:right="14" w:hanging="10"/>
        <w:rPr>
          <w:rFonts w:ascii="Times New Roman" w:eastAsia="Times New Roman" w:hAnsi="Times New Roman" w:cs="Times New Roman"/>
          <w:sz w:val="24"/>
          <w:szCs w:val="24"/>
        </w:rPr>
      </w:pPr>
    </w:p>
    <w:p w:rsidR="00F36097" w:rsidRDefault="00D629B7" w:rsidP="00F36097">
      <w:pPr>
        <w:spacing w:line="240" w:lineRule="auto"/>
        <w:ind w:left="-5" w:right="14" w:hanging="10"/>
        <w:jc w:val="right"/>
        <w:rPr>
          <w:rFonts w:ascii="Times New Roman" w:eastAsia="Times New Roman" w:hAnsi="Times New Roman" w:cs="Times New Roman"/>
          <w:b/>
          <w:sz w:val="24"/>
          <w:szCs w:val="24"/>
        </w:rPr>
      </w:pPr>
      <w:r w:rsidRPr="007A7C2B">
        <w:rPr>
          <w:rFonts w:ascii="Times New Roman" w:eastAsia="Times New Roman" w:hAnsi="Times New Roman" w:cs="Times New Roman"/>
          <w:b/>
          <w:sz w:val="24"/>
          <w:szCs w:val="24"/>
        </w:rPr>
        <w:t>Образац 6</w:t>
      </w:r>
      <w:r w:rsidR="00F36097">
        <w:rPr>
          <w:rFonts w:ascii="Times New Roman" w:eastAsia="Times New Roman" w:hAnsi="Times New Roman" w:cs="Times New Roman"/>
          <w:b/>
          <w:sz w:val="24"/>
          <w:szCs w:val="24"/>
        </w:rPr>
        <w:t>.</w:t>
      </w:r>
    </w:p>
    <w:p w:rsidR="009768DC" w:rsidRPr="007A7C2B" w:rsidRDefault="00D629B7" w:rsidP="00F36097">
      <w:pPr>
        <w:spacing w:line="240" w:lineRule="auto"/>
        <w:ind w:left="-5" w:right="14" w:hanging="10"/>
        <w:jc w:val="right"/>
        <w:rPr>
          <w:rFonts w:ascii="Times New Roman" w:hAnsi="Times New Roman" w:cs="Times New Roman"/>
          <w:sz w:val="24"/>
          <w:szCs w:val="24"/>
        </w:rPr>
      </w:pPr>
      <w:r w:rsidRPr="007A7C2B">
        <w:rPr>
          <w:rFonts w:ascii="Times New Roman" w:eastAsia="Times New Roman" w:hAnsi="Times New Roman" w:cs="Times New Roman"/>
          <w:b/>
          <w:sz w:val="24"/>
          <w:szCs w:val="24"/>
        </w:rPr>
        <w:t xml:space="preserve"> </w:t>
      </w:r>
    </w:p>
    <w:p w:rsidR="009768DC" w:rsidRPr="007A7C2B" w:rsidRDefault="00D629B7">
      <w:pPr>
        <w:spacing w:after="274" w:line="243" w:lineRule="auto"/>
        <w:ind w:left="122" w:right="-9" w:hanging="10"/>
        <w:jc w:val="center"/>
        <w:rPr>
          <w:rFonts w:ascii="Times New Roman" w:hAnsi="Times New Roman" w:cs="Times New Roman"/>
          <w:sz w:val="24"/>
          <w:szCs w:val="24"/>
        </w:rPr>
      </w:pPr>
      <w:r w:rsidRPr="007A7C2B">
        <w:rPr>
          <w:rFonts w:ascii="Times New Roman" w:eastAsia="Times New Roman" w:hAnsi="Times New Roman" w:cs="Times New Roman"/>
          <w:b/>
          <w:sz w:val="24"/>
          <w:szCs w:val="24"/>
        </w:rPr>
        <w:t xml:space="preserve">  ОБРАЗАЦ ПОНУДЕ и СТРУКТУРЕ ЦЕНЕ</w:t>
      </w:r>
    </w:p>
    <w:p w:rsidR="009768DC" w:rsidRPr="005033AD" w:rsidRDefault="00D629B7">
      <w:pPr>
        <w:spacing w:after="274" w:line="240" w:lineRule="auto"/>
        <w:ind w:left="-5" w:right="14" w:hanging="10"/>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   за јавну набавку мале вредности добара– </w:t>
      </w:r>
      <w:r w:rsidR="00F36097">
        <w:rPr>
          <w:rFonts w:ascii="Times New Roman" w:eastAsia="Times New Roman" w:hAnsi="Times New Roman" w:cs="Times New Roman"/>
          <w:sz w:val="24"/>
          <w:szCs w:val="24"/>
        </w:rPr>
        <w:t>куповина  електричне енергије</w:t>
      </w:r>
      <w:r w:rsidR="00F36097">
        <w:rPr>
          <w:rFonts w:ascii="Times New Roman" w:eastAsia="Times New Roman" w:hAnsi="Times New Roman" w:cs="Times New Roman"/>
          <w:b/>
          <w:sz w:val="24"/>
          <w:szCs w:val="24"/>
        </w:rPr>
        <w:t xml:space="preserve"> ,</w:t>
      </w:r>
      <w:r w:rsidR="00F36097">
        <w:rPr>
          <w:rFonts w:ascii="Times New Roman" w:eastAsia="Times New Roman" w:hAnsi="Times New Roman" w:cs="Times New Roman"/>
          <w:sz w:val="24"/>
          <w:szCs w:val="24"/>
        </w:rPr>
        <w:t xml:space="preserve">ЈН МВ </w:t>
      </w:r>
      <w:r w:rsidRPr="007A7C2B">
        <w:rPr>
          <w:rFonts w:ascii="Times New Roman" w:eastAsia="Times New Roman" w:hAnsi="Times New Roman" w:cs="Times New Roman"/>
          <w:sz w:val="24"/>
          <w:szCs w:val="24"/>
        </w:rPr>
        <w:t>0</w:t>
      </w:r>
      <w:r w:rsidR="00F36097">
        <w:rPr>
          <w:rFonts w:ascii="Times New Roman" w:eastAsia="Times New Roman" w:hAnsi="Times New Roman" w:cs="Times New Roman"/>
          <w:sz w:val="24"/>
          <w:szCs w:val="24"/>
        </w:rPr>
        <w:t>1</w:t>
      </w:r>
      <w:r w:rsidRPr="007A7C2B">
        <w:rPr>
          <w:rFonts w:ascii="Times New Roman" w:eastAsia="Times New Roman" w:hAnsi="Times New Roman" w:cs="Times New Roman"/>
          <w:sz w:val="24"/>
          <w:szCs w:val="24"/>
        </w:rPr>
        <w:t>/201</w:t>
      </w:r>
      <w:r w:rsidR="005033AD">
        <w:rPr>
          <w:rFonts w:ascii="Times New Roman" w:eastAsia="Times New Roman" w:hAnsi="Times New Roman" w:cs="Times New Roman"/>
          <w:sz w:val="24"/>
          <w:szCs w:val="24"/>
        </w:rPr>
        <w:t>6</w:t>
      </w:r>
    </w:p>
    <w:p w:rsidR="00F36097" w:rsidRDefault="00F36097" w:rsidP="00F36097">
      <w:pPr>
        <w:spacing w:after="120" w:line="240" w:lineRule="auto"/>
        <w:ind w:left="-5" w:right="14"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ПОНУДА СЕ ПОДНОСИ:</w:t>
      </w:r>
    </w:p>
    <w:p w:rsidR="00F36097" w:rsidRDefault="00F36097" w:rsidP="00F36097">
      <w:pPr>
        <w:spacing w:line="240" w:lineRule="auto"/>
        <w:ind w:left="-5" w:right="14"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А) САМОСТАЛНО</w:t>
      </w:r>
    </w:p>
    <w:p w:rsidR="00F36097" w:rsidRDefault="00F36097" w:rsidP="00F36097">
      <w:pPr>
        <w:spacing w:line="240" w:lineRule="auto"/>
        <w:ind w:left="-5" w:right="14"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Б) СА ПОДИЗВОЂАЧЕМ</w:t>
      </w:r>
    </w:p>
    <w:p w:rsidR="00F36097" w:rsidRDefault="00F36097" w:rsidP="00A12B70">
      <w:pPr>
        <w:spacing w:after="120" w:line="240" w:lineRule="auto"/>
        <w:ind w:left="-5" w:right="14"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В) КАО ЗАЈЕДНИЧК</w:t>
      </w:r>
      <w:r w:rsidR="00A12B70">
        <w:rPr>
          <w:rFonts w:ascii="Times New Roman" w:eastAsia="Times New Roman" w:hAnsi="Times New Roman" w:cs="Times New Roman"/>
          <w:sz w:val="24"/>
          <w:szCs w:val="24"/>
        </w:rPr>
        <w:t>У ПОНУДУ</w:t>
      </w:r>
    </w:p>
    <w:p w:rsidR="009768DC" w:rsidRDefault="00A12B70" w:rsidP="00A12B70">
      <w:pPr>
        <w:spacing w:line="240" w:lineRule="auto"/>
        <w:ind w:left="-5" w:right="14" w:hanging="10"/>
        <w:rPr>
          <w:rFonts w:ascii="Times New Roman" w:eastAsia="Times New Roman" w:hAnsi="Times New Roman" w:cs="Times New Roman"/>
          <w:sz w:val="24"/>
          <w:szCs w:val="24"/>
        </w:rPr>
      </w:pPr>
      <w:r>
        <w:rPr>
          <w:rFonts w:ascii="Times New Roman" w:eastAsia="Times New Roman" w:hAnsi="Times New Roman" w:cs="Times New Roman"/>
          <w:b/>
          <w:sz w:val="24"/>
          <w:szCs w:val="24"/>
        </w:rPr>
        <w:t>Напомена:</w:t>
      </w:r>
      <w:r>
        <w:rPr>
          <w:rFonts w:ascii="Times New Roman" w:eastAsia="Times New Roman" w:hAnsi="Times New Roman" w:cs="Times New Roman"/>
          <w:sz w:val="24"/>
          <w:szCs w:val="24"/>
        </w:rPr>
        <w:t xml:space="preserve">заокружити начин подношења понуда </w:t>
      </w:r>
    </w:p>
    <w:p w:rsidR="00A12B70" w:rsidRDefault="00A12B70" w:rsidP="00A12B70">
      <w:pPr>
        <w:spacing w:line="240" w:lineRule="auto"/>
        <w:ind w:left="-5" w:right="14" w:hanging="10"/>
        <w:rPr>
          <w:rFonts w:ascii="Times New Roman" w:eastAsia="Times New Roman" w:hAnsi="Times New Roman" w:cs="Times New Roman"/>
          <w:sz w:val="24"/>
          <w:szCs w:val="24"/>
        </w:rPr>
      </w:pPr>
    </w:p>
    <w:p w:rsidR="00A12B70" w:rsidRPr="00B8492C" w:rsidRDefault="00A12B70" w:rsidP="00A12B70">
      <w:pPr>
        <w:pStyle w:val="Heading1"/>
        <w:jc w:val="left"/>
        <w:rPr>
          <w:noProof/>
          <w:color w:val="000000"/>
        </w:rPr>
      </w:pPr>
      <w:r>
        <w:rPr>
          <w:noProof/>
          <w:color w:val="000000"/>
        </w:rPr>
        <w:t>1)</w:t>
      </w:r>
      <w:r w:rsidRPr="00B8492C">
        <w:rPr>
          <w:noProof/>
          <w:color w:val="000000"/>
        </w:rPr>
        <w:t>ПОДАЦИ О ПОНУЂАЧУ</w:t>
      </w:r>
    </w:p>
    <w:p w:rsidR="00A12B70" w:rsidRPr="00B8492C" w:rsidRDefault="00A12B70" w:rsidP="00A12B70">
      <w:pPr>
        <w:jc w:val="center"/>
        <w:rPr>
          <w:noProof/>
          <w:lang w:val="sr-Cyrl-CS"/>
        </w:rPr>
      </w:pP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___________________________________________________________________________</w:t>
      </w: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Назив Понуђача</w:t>
      </w:r>
    </w:p>
    <w:p w:rsidR="00A12B70" w:rsidRPr="00A12B70" w:rsidRDefault="00A12B70" w:rsidP="00A12B70">
      <w:pPr>
        <w:rPr>
          <w:rFonts w:ascii="Times New Roman" w:hAnsi="Times New Roman" w:cs="Times New Roman"/>
          <w:noProof/>
          <w:sz w:val="20"/>
          <w:szCs w:val="20"/>
          <w:lang w:val="sr-Cyrl-CS"/>
        </w:rPr>
      </w:pP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___________________________________________________________________________</w:t>
      </w: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Адреса Понуђача</w:t>
      </w:r>
    </w:p>
    <w:p w:rsidR="00A12B70" w:rsidRPr="00A12B70" w:rsidRDefault="00A12B70" w:rsidP="00A12B70">
      <w:pPr>
        <w:rPr>
          <w:rFonts w:ascii="Times New Roman" w:hAnsi="Times New Roman" w:cs="Times New Roman"/>
          <w:noProof/>
          <w:sz w:val="20"/>
          <w:szCs w:val="20"/>
          <w:lang w:val="sr-Cyrl-CS"/>
        </w:rPr>
      </w:pP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___________________________________________________________________________</w:t>
      </w: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Одговорна особа (потписник уговора)</w:t>
      </w:r>
    </w:p>
    <w:p w:rsidR="00A12B70" w:rsidRPr="00A12B70" w:rsidRDefault="00A12B70" w:rsidP="00A12B70">
      <w:pPr>
        <w:rPr>
          <w:rFonts w:ascii="Times New Roman" w:hAnsi="Times New Roman" w:cs="Times New Roman"/>
          <w:noProof/>
          <w:sz w:val="20"/>
          <w:szCs w:val="20"/>
          <w:lang w:val="sr-Cyrl-CS"/>
        </w:rPr>
      </w:pP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___________________________________________________________________________</w:t>
      </w: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Особа за контакт</w:t>
      </w:r>
    </w:p>
    <w:p w:rsidR="00A12B70" w:rsidRPr="00A12B70" w:rsidRDefault="00A12B70" w:rsidP="00A12B70">
      <w:pPr>
        <w:rPr>
          <w:rFonts w:ascii="Times New Roman" w:hAnsi="Times New Roman" w:cs="Times New Roman"/>
          <w:noProof/>
          <w:sz w:val="20"/>
          <w:szCs w:val="20"/>
          <w:lang w:val="sr-Cyrl-CS"/>
        </w:rPr>
      </w:pP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___________________________________________________________________________</w:t>
      </w: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Телефон</w:t>
      </w:r>
    </w:p>
    <w:p w:rsidR="00A12B70" w:rsidRPr="00A12B70" w:rsidRDefault="00A12B70" w:rsidP="00A12B70">
      <w:pPr>
        <w:rPr>
          <w:rFonts w:ascii="Times New Roman" w:hAnsi="Times New Roman" w:cs="Times New Roman"/>
          <w:noProof/>
          <w:sz w:val="20"/>
          <w:szCs w:val="20"/>
          <w:lang w:val="sr-Cyrl-CS"/>
        </w:rPr>
      </w:pP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___________________________________________________________________________</w:t>
      </w: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Телефакс</w:t>
      </w:r>
    </w:p>
    <w:p w:rsidR="00A12B70" w:rsidRPr="00A12B70" w:rsidRDefault="00A12B70" w:rsidP="00A12B70">
      <w:pPr>
        <w:rPr>
          <w:rFonts w:ascii="Times New Roman" w:hAnsi="Times New Roman" w:cs="Times New Roman"/>
          <w:noProof/>
          <w:sz w:val="20"/>
          <w:szCs w:val="20"/>
          <w:lang w:val="sr-Cyrl-CS"/>
        </w:rPr>
      </w:pP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___________________________________________________________________________</w:t>
      </w: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Електронска пошта</w:t>
      </w:r>
    </w:p>
    <w:p w:rsidR="00A12B70" w:rsidRPr="00A12B70" w:rsidRDefault="00A12B70" w:rsidP="00A12B70">
      <w:pPr>
        <w:rPr>
          <w:rFonts w:ascii="Times New Roman" w:hAnsi="Times New Roman" w:cs="Times New Roman"/>
          <w:noProof/>
          <w:sz w:val="20"/>
          <w:szCs w:val="20"/>
          <w:lang w:val="sr-Cyrl-CS"/>
        </w:rPr>
      </w:pP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___________________________________________________________________________</w:t>
      </w: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Текући рачун Понуђача</w:t>
      </w:r>
    </w:p>
    <w:p w:rsidR="00A12B70" w:rsidRPr="00A12B70" w:rsidRDefault="00A12B70" w:rsidP="00A12B70">
      <w:pPr>
        <w:rPr>
          <w:rFonts w:ascii="Times New Roman" w:hAnsi="Times New Roman" w:cs="Times New Roman"/>
          <w:noProof/>
          <w:sz w:val="20"/>
          <w:szCs w:val="20"/>
          <w:lang w:val="sr-Cyrl-CS"/>
        </w:rPr>
      </w:pP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___________________________________________________________________________</w:t>
      </w: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Матични број Понуђача</w:t>
      </w:r>
    </w:p>
    <w:p w:rsidR="00A12B70" w:rsidRPr="00A12B70" w:rsidRDefault="00A12B70" w:rsidP="00A12B70">
      <w:pPr>
        <w:rPr>
          <w:rFonts w:ascii="Times New Roman" w:hAnsi="Times New Roman" w:cs="Times New Roman"/>
          <w:noProof/>
          <w:sz w:val="20"/>
          <w:szCs w:val="20"/>
          <w:lang w:val="sr-Cyrl-CS"/>
        </w:rPr>
      </w:pP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___________________________________________________________________________</w:t>
      </w:r>
    </w:p>
    <w:p w:rsidR="00A12B70" w:rsidRPr="00A12B70" w:rsidRDefault="00A12B70" w:rsidP="00A12B70">
      <w:pPr>
        <w:rPr>
          <w:rFonts w:ascii="Times New Roman" w:hAnsi="Times New Roman" w:cs="Times New Roman"/>
          <w:b/>
          <w:bCs/>
          <w:noProof/>
          <w:sz w:val="20"/>
          <w:szCs w:val="20"/>
          <w:lang w:val="sr-Cyrl-CS"/>
        </w:rPr>
      </w:pPr>
      <w:r w:rsidRPr="00A12B70">
        <w:rPr>
          <w:rFonts w:ascii="Times New Roman" w:hAnsi="Times New Roman" w:cs="Times New Roman"/>
          <w:b/>
          <w:bCs/>
          <w:noProof/>
          <w:sz w:val="20"/>
          <w:szCs w:val="20"/>
          <w:lang w:val="sr-Cyrl-CS"/>
        </w:rPr>
        <w:t>Порески идентификациони број - ПИБ</w:t>
      </w:r>
    </w:p>
    <w:p w:rsidR="00A12B70" w:rsidRPr="00A12B70" w:rsidRDefault="00A12B70" w:rsidP="00A12B70">
      <w:pPr>
        <w:rPr>
          <w:rFonts w:ascii="Times New Roman" w:hAnsi="Times New Roman" w:cs="Times New Roman"/>
          <w:b/>
          <w:bCs/>
          <w:noProof/>
          <w:sz w:val="20"/>
          <w:szCs w:val="20"/>
          <w:lang w:val="sr-Cyrl-CS"/>
        </w:rPr>
      </w:pPr>
    </w:p>
    <w:p w:rsidR="00A12B70" w:rsidRPr="00A12B70" w:rsidRDefault="00A12B70" w:rsidP="00A12B70">
      <w:pPr>
        <w:rPr>
          <w:rFonts w:ascii="Times New Roman" w:hAnsi="Times New Roman" w:cs="Times New Roman"/>
          <w:b/>
          <w:bCs/>
          <w:noProof/>
          <w:sz w:val="20"/>
          <w:szCs w:val="20"/>
          <w:lang w:val="sr-Cyrl-CS"/>
        </w:rPr>
      </w:pPr>
      <w:r>
        <w:rPr>
          <w:rFonts w:ascii="Times New Roman" w:hAnsi="Times New Roman" w:cs="Times New Roman"/>
          <w:b/>
          <w:bCs/>
          <w:noProof/>
          <w:sz w:val="20"/>
          <w:szCs w:val="20"/>
          <w:lang w:val="sr-Cyrl-CS"/>
        </w:rPr>
        <w:t xml:space="preserve">___________________                                                              </w:t>
      </w:r>
      <w:r w:rsidRPr="00A12B70">
        <w:rPr>
          <w:rFonts w:ascii="Times New Roman" w:hAnsi="Times New Roman" w:cs="Times New Roman"/>
          <w:b/>
          <w:bCs/>
          <w:noProof/>
          <w:sz w:val="20"/>
          <w:szCs w:val="20"/>
          <w:lang w:val="sr-Cyrl-CS"/>
        </w:rPr>
        <w:t>___________________________________________</w:t>
      </w:r>
    </w:p>
    <w:p w:rsidR="00A12B70" w:rsidRPr="00A12B70" w:rsidRDefault="00A12B70" w:rsidP="00A12B70">
      <w:pPr>
        <w:spacing w:line="240" w:lineRule="auto"/>
        <w:ind w:left="-5" w:right="14" w:hanging="10"/>
        <w:rPr>
          <w:rFonts w:ascii="Times New Roman" w:eastAsia="Times New Roman" w:hAnsi="Times New Roman" w:cs="Times New Roman"/>
          <w:sz w:val="20"/>
          <w:szCs w:val="20"/>
        </w:rPr>
      </w:pPr>
      <w:r w:rsidRPr="00A12B70">
        <w:rPr>
          <w:rFonts w:ascii="Times New Roman" w:hAnsi="Times New Roman" w:cs="Times New Roman"/>
          <w:b/>
          <w:bCs/>
          <w:noProof/>
          <w:sz w:val="20"/>
          <w:szCs w:val="20"/>
          <w:lang w:val="sr-Cyrl-CS"/>
        </w:rPr>
        <w:t>Датум</w:t>
      </w:r>
      <w:r w:rsidRPr="00A12B70">
        <w:rPr>
          <w:rFonts w:ascii="Times New Roman" w:hAnsi="Times New Roman" w:cs="Times New Roman"/>
          <w:b/>
          <w:bCs/>
          <w:noProof/>
          <w:sz w:val="20"/>
          <w:szCs w:val="20"/>
          <w:lang w:val="sr-Cyrl-CS"/>
        </w:rPr>
        <w:tab/>
      </w:r>
      <w:r w:rsidRPr="00A12B70">
        <w:rPr>
          <w:rFonts w:ascii="Times New Roman" w:hAnsi="Times New Roman" w:cs="Times New Roman"/>
          <w:b/>
          <w:bCs/>
          <w:noProof/>
          <w:sz w:val="20"/>
          <w:szCs w:val="20"/>
          <w:lang w:val="sr-Cyrl-CS"/>
        </w:rPr>
        <w:tab/>
      </w:r>
      <w:r w:rsidRPr="00A12B70">
        <w:rPr>
          <w:rFonts w:ascii="Times New Roman" w:hAnsi="Times New Roman" w:cs="Times New Roman"/>
          <w:b/>
          <w:bCs/>
          <w:noProof/>
          <w:sz w:val="20"/>
          <w:szCs w:val="20"/>
          <w:lang w:val="sr-Cyrl-CS"/>
        </w:rPr>
        <w:tab/>
      </w:r>
      <w:r w:rsidRPr="00A12B70">
        <w:rPr>
          <w:rFonts w:ascii="Times New Roman" w:hAnsi="Times New Roman" w:cs="Times New Roman"/>
          <w:b/>
          <w:bCs/>
          <w:noProof/>
          <w:sz w:val="20"/>
          <w:szCs w:val="20"/>
          <w:lang w:val="sr-Cyrl-CS"/>
        </w:rPr>
        <w:tab/>
      </w:r>
      <w:r w:rsidRPr="00A12B70">
        <w:rPr>
          <w:rFonts w:ascii="Times New Roman" w:hAnsi="Times New Roman" w:cs="Times New Roman"/>
          <w:b/>
          <w:bCs/>
          <w:noProof/>
          <w:sz w:val="20"/>
          <w:szCs w:val="20"/>
          <w:lang w:val="sr-Cyrl-CS"/>
        </w:rPr>
        <w:tab/>
      </w:r>
      <w:r>
        <w:rPr>
          <w:rFonts w:ascii="Times New Roman" w:hAnsi="Times New Roman" w:cs="Times New Roman"/>
          <w:b/>
          <w:bCs/>
          <w:noProof/>
          <w:sz w:val="20"/>
          <w:szCs w:val="20"/>
          <w:lang w:val="sr-Cyrl-CS"/>
        </w:rPr>
        <w:t xml:space="preserve">  МП</w:t>
      </w:r>
      <w:r w:rsidRPr="00A12B70">
        <w:rPr>
          <w:rFonts w:ascii="Times New Roman" w:hAnsi="Times New Roman" w:cs="Times New Roman"/>
          <w:b/>
          <w:bCs/>
          <w:noProof/>
          <w:sz w:val="20"/>
          <w:szCs w:val="20"/>
          <w:lang w:val="sr-Cyrl-CS"/>
        </w:rPr>
        <w:tab/>
      </w:r>
      <w:r w:rsidRPr="00A12B70">
        <w:rPr>
          <w:rFonts w:ascii="Times New Roman" w:hAnsi="Times New Roman" w:cs="Times New Roman"/>
          <w:b/>
          <w:bCs/>
          <w:noProof/>
          <w:sz w:val="20"/>
          <w:szCs w:val="20"/>
          <w:lang w:val="sr-Cyrl-CS"/>
        </w:rPr>
        <w:tab/>
      </w:r>
      <w:r>
        <w:rPr>
          <w:rFonts w:ascii="Times New Roman" w:hAnsi="Times New Roman" w:cs="Times New Roman"/>
          <w:b/>
          <w:bCs/>
          <w:noProof/>
          <w:sz w:val="20"/>
          <w:szCs w:val="20"/>
          <w:lang w:val="sr-Cyrl-CS"/>
        </w:rPr>
        <w:t xml:space="preserve">        </w:t>
      </w:r>
      <w:r w:rsidRPr="00A12B70">
        <w:rPr>
          <w:rFonts w:ascii="Times New Roman" w:hAnsi="Times New Roman" w:cs="Times New Roman"/>
          <w:b/>
          <w:bCs/>
          <w:noProof/>
          <w:sz w:val="20"/>
          <w:szCs w:val="20"/>
          <w:lang w:val="sr-Cyrl-CS"/>
        </w:rPr>
        <w:t>Потпис овлашћеног лица Понуђача</w:t>
      </w:r>
    </w:p>
    <w:p w:rsidR="00A12B70" w:rsidRPr="00A12B70" w:rsidRDefault="00A12B70" w:rsidP="00A12B70">
      <w:pPr>
        <w:spacing w:line="240" w:lineRule="auto"/>
        <w:ind w:left="-5" w:right="14" w:hanging="10"/>
        <w:rPr>
          <w:rFonts w:ascii="Times New Roman" w:hAnsi="Times New Roman" w:cs="Times New Roman"/>
          <w:sz w:val="20"/>
          <w:szCs w:val="20"/>
        </w:rPr>
      </w:pPr>
    </w:p>
    <w:p w:rsidR="009768DC" w:rsidRPr="007A7C2B" w:rsidRDefault="00D629B7">
      <w:pPr>
        <w:spacing w:after="320" w:line="304" w:lineRule="auto"/>
        <w:ind w:left="10" w:right="-15" w:hanging="10"/>
        <w:jc w:val="center"/>
        <w:rPr>
          <w:rFonts w:ascii="Times New Roman" w:hAnsi="Times New Roman" w:cs="Times New Roman"/>
          <w:sz w:val="24"/>
          <w:szCs w:val="24"/>
        </w:rPr>
      </w:pPr>
      <w:r w:rsidRPr="007A7C2B">
        <w:rPr>
          <w:rFonts w:ascii="Times New Roman" w:eastAsia="Times New Roman" w:hAnsi="Times New Roman" w:cs="Times New Roman"/>
          <w:sz w:val="24"/>
          <w:szCs w:val="24"/>
        </w:rPr>
        <w:t>ОБРАЗАЦ СТРУКТУРЕ ЦЕНЕ</w:t>
      </w:r>
    </w:p>
    <w:p w:rsidR="001C22C3" w:rsidRPr="001C22C3" w:rsidRDefault="001C22C3" w:rsidP="001C22C3">
      <w:pPr>
        <w:spacing w:after="120" w:line="240" w:lineRule="auto"/>
        <w:rPr>
          <w:rFonts w:ascii="Times New Roman" w:hAnsi="Times New Roman" w:cs="Times New Roman"/>
          <w:b/>
          <w:sz w:val="24"/>
          <w:szCs w:val="24"/>
        </w:rPr>
      </w:pPr>
      <w:r w:rsidRPr="001C22C3">
        <w:rPr>
          <w:rFonts w:ascii="Times New Roman" w:hAnsi="Times New Roman" w:cs="Times New Roman"/>
          <w:b/>
          <w:sz w:val="24"/>
          <w:szCs w:val="24"/>
        </w:rPr>
        <w:t xml:space="preserve">1.Испорука електричне енергије гарантоване и одређене на основу остварене потрошње </w:t>
      </w:r>
    </w:p>
    <w:p w:rsidR="001C22C3" w:rsidRPr="001C22C3" w:rsidRDefault="001C22C3" w:rsidP="001C22C3">
      <w:pPr>
        <w:spacing w:after="240" w:line="240" w:lineRule="auto"/>
        <w:rPr>
          <w:rFonts w:ascii="Times New Roman" w:hAnsi="Times New Roman" w:cs="Times New Roman"/>
          <w:b/>
          <w:sz w:val="24"/>
          <w:szCs w:val="24"/>
        </w:rPr>
      </w:pPr>
      <w:r w:rsidRPr="001C22C3">
        <w:rPr>
          <w:rFonts w:ascii="Times New Roman" w:hAnsi="Times New Roman" w:cs="Times New Roman"/>
          <w:b/>
          <w:sz w:val="24"/>
          <w:szCs w:val="24"/>
        </w:rPr>
        <w:t xml:space="preserve">купца. </w:t>
      </w:r>
    </w:p>
    <w:tbl>
      <w:tblPr>
        <w:tblStyle w:val="TableGrid0"/>
        <w:tblW w:w="0" w:type="auto"/>
        <w:tblLook w:val="04A0"/>
      </w:tblPr>
      <w:tblGrid>
        <w:gridCol w:w="2898"/>
        <w:gridCol w:w="1238"/>
        <w:gridCol w:w="2340"/>
        <w:gridCol w:w="2160"/>
      </w:tblGrid>
      <w:tr w:rsidR="001C22C3" w:rsidTr="001C22C3">
        <w:trPr>
          <w:trHeight w:val="752"/>
        </w:trPr>
        <w:tc>
          <w:tcPr>
            <w:tcW w:w="2898" w:type="dxa"/>
          </w:tcPr>
          <w:p w:rsidR="001C22C3" w:rsidRPr="001C22C3" w:rsidRDefault="001C22C3" w:rsidP="001C22C3">
            <w:pPr>
              <w:spacing w:line="240" w:lineRule="auto"/>
              <w:rPr>
                <w:rFonts w:ascii="Times New Roman" w:hAnsi="Times New Roman" w:cs="Times New Roman"/>
                <w:b/>
                <w:sz w:val="24"/>
                <w:szCs w:val="24"/>
              </w:rPr>
            </w:pPr>
            <w:r w:rsidRPr="001C22C3">
              <w:rPr>
                <w:rFonts w:ascii="Times New Roman" w:hAnsi="Times New Roman" w:cs="Times New Roman"/>
                <w:b/>
                <w:sz w:val="24"/>
                <w:szCs w:val="24"/>
              </w:rPr>
              <w:t>Предмет набавке</w:t>
            </w:r>
          </w:p>
          <w:p w:rsidR="001C22C3" w:rsidRPr="001C22C3" w:rsidRDefault="001C22C3" w:rsidP="001C22C3">
            <w:pPr>
              <w:spacing w:line="240" w:lineRule="auto"/>
              <w:rPr>
                <w:rFonts w:ascii="Times New Roman" w:hAnsi="Times New Roman" w:cs="Times New Roman"/>
                <w:b/>
                <w:sz w:val="24"/>
                <w:szCs w:val="24"/>
              </w:rPr>
            </w:pPr>
          </w:p>
        </w:tc>
        <w:tc>
          <w:tcPr>
            <w:tcW w:w="1170" w:type="dxa"/>
          </w:tcPr>
          <w:p w:rsidR="001C22C3" w:rsidRPr="001C22C3" w:rsidRDefault="001C22C3" w:rsidP="001C22C3">
            <w:pPr>
              <w:spacing w:line="240" w:lineRule="auto"/>
              <w:rPr>
                <w:rFonts w:ascii="Times New Roman" w:hAnsi="Times New Roman" w:cs="Times New Roman"/>
                <w:b/>
                <w:sz w:val="24"/>
                <w:szCs w:val="24"/>
              </w:rPr>
            </w:pPr>
            <w:r w:rsidRPr="001C22C3">
              <w:rPr>
                <w:rFonts w:ascii="Times New Roman" w:hAnsi="Times New Roman" w:cs="Times New Roman"/>
                <w:b/>
                <w:sz w:val="24"/>
                <w:szCs w:val="24"/>
              </w:rPr>
              <w:t xml:space="preserve">Јединица  мере </w:t>
            </w:r>
          </w:p>
          <w:p w:rsidR="001C22C3" w:rsidRPr="001C22C3" w:rsidRDefault="001C22C3" w:rsidP="001C22C3">
            <w:pPr>
              <w:spacing w:line="240" w:lineRule="auto"/>
              <w:rPr>
                <w:rFonts w:ascii="Times New Roman" w:hAnsi="Times New Roman" w:cs="Times New Roman"/>
                <w:b/>
                <w:sz w:val="24"/>
                <w:szCs w:val="24"/>
              </w:rPr>
            </w:pPr>
          </w:p>
        </w:tc>
        <w:tc>
          <w:tcPr>
            <w:tcW w:w="2340" w:type="dxa"/>
          </w:tcPr>
          <w:p w:rsidR="001C22C3" w:rsidRPr="001C22C3" w:rsidRDefault="001C22C3" w:rsidP="001C22C3">
            <w:pPr>
              <w:spacing w:line="240" w:lineRule="auto"/>
              <w:rPr>
                <w:rFonts w:ascii="Times New Roman" w:hAnsi="Times New Roman" w:cs="Times New Roman"/>
                <w:b/>
                <w:sz w:val="24"/>
                <w:szCs w:val="24"/>
              </w:rPr>
            </w:pPr>
            <w:r w:rsidRPr="001C22C3">
              <w:rPr>
                <w:rFonts w:ascii="Times New Roman" w:hAnsi="Times New Roman" w:cs="Times New Roman"/>
                <w:b/>
                <w:sz w:val="24"/>
                <w:szCs w:val="24"/>
              </w:rPr>
              <w:t xml:space="preserve">Јединична цена без </w:t>
            </w:r>
          </w:p>
          <w:p w:rsidR="001C22C3" w:rsidRPr="001C22C3" w:rsidRDefault="001C22C3" w:rsidP="001C22C3">
            <w:pPr>
              <w:spacing w:line="240" w:lineRule="auto"/>
              <w:rPr>
                <w:rFonts w:ascii="Times New Roman" w:hAnsi="Times New Roman" w:cs="Times New Roman"/>
                <w:b/>
                <w:sz w:val="24"/>
                <w:szCs w:val="24"/>
              </w:rPr>
            </w:pPr>
            <w:r w:rsidRPr="001C22C3">
              <w:rPr>
                <w:rFonts w:ascii="Times New Roman" w:hAnsi="Times New Roman" w:cs="Times New Roman"/>
                <w:b/>
                <w:sz w:val="24"/>
                <w:szCs w:val="24"/>
              </w:rPr>
              <w:t xml:space="preserve">ПДВ-а </w:t>
            </w:r>
          </w:p>
          <w:p w:rsidR="001C22C3" w:rsidRPr="001C22C3" w:rsidRDefault="001C22C3" w:rsidP="001C22C3">
            <w:pPr>
              <w:spacing w:line="240" w:lineRule="auto"/>
              <w:rPr>
                <w:rFonts w:ascii="Times New Roman" w:hAnsi="Times New Roman" w:cs="Times New Roman"/>
                <w:b/>
                <w:sz w:val="24"/>
                <w:szCs w:val="24"/>
              </w:rPr>
            </w:pPr>
          </w:p>
        </w:tc>
        <w:tc>
          <w:tcPr>
            <w:tcW w:w="2160" w:type="dxa"/>
          </w:tcPr>
          <w:p w:rsidR="001C22C3" w:rsidRPr="001C22C3" w:rsidRDefault="001C22C3" w:rsidP="001C22C3">
            <w:pPr>
              <w:spacing w:line="240" w:lineRule="auto"/>
              <w:rPr>
                <w:rFonts w:ascii="Times New Roman" w:hAnsi="Times New Roman" w:cs="Times New Roman"/>
                <w:b/>
                <w:sz w:val="24"/>
                <w:szCs w:val="24"/>
              </w:rPr>
            </w:pPr>
            <w:r w:rsidRPr="001C22C3">
              <w:rPr>
                <w:rFonts w:ascii="Times New Roman" w:hAnsi="Times New Roman" w:cs="Times New Roman"/>
                <w:b/>
                <w:sz w:val="24"/>
                <w:szCs w:val="24"/>
              </w:rPr>
              <w:t xml:space="preserve">Јединична цена са </w:t>
            </w:r>
          </w:p>
          <w:p w:rsidR="001C22C3" w:rsidRPr="001C22C3" w:rsidRDefault="001C22C3" w:rsidP="001C22C3">
            <w:pPr>
              <w:spacing w:line="240" w:lineRule="auto"/>
              <w:rPr>
                <w:rFonts w:ascii="Times New Roman" w:hAnsi="Times New Roman" w:cs="Times New Roman"/>
                <w:b/>
                <w:sz w:val="24"/>
                <w:szCs w:val="24"/>
              </w:rPr>
            </w:pPr>
            <w:r w:rsidRPr="001C22C3">
              <w:rPr>
                <w:rFonts w:ascii="Times New Roman" w:hAnsi="Times New Roman" w:cs="Times New Roman"/>
                <w:b/>
                <w:sz w:val="24"/>
                <w:szCs w:val="24"/>
              </w:rPr>
              <w:t>ПДВ-ом</w:t>
            </w:r>
          </w:p>
        </w:tc>
      </w:tr>
      <w:tr w:rsidR="001C22C3" w:rsidTr="001C22C3">
        <w:tc>
          <w:tcPr>
            <w:tcW w:w="2898" w:type="dxa"/>
          </w:tcPr>
          <w:p w:rsidR="001C22C3" w:rsidRPr="001C22C3" w:rsidRDefault="001C22C3" w:rsidP="001C22C3">
            <w:pPr>
              <w:spacing w:line="240" w:lineRule="auto"/>
              <w:jc w:val="center"/>
              <w:rPr>
                <w:rFonts w:ascii="Times New Roman" w:hAnsi="Times New Roman" w:cs="Times New Roman"/>
                <w:b/>
                <w:sz w:val="24"/>
                <w:szCs w:val="24"/>
              </w:rPr>
            </w:pPr>
            <w:r w:rsidRPr="001C22C3">
              <w:rPr>
                <w:rFonts w:ascii="Times New Roman" w:hAnsi="Times New Roman" w:cs="Times New Roman"/>
                <w:b/>
                <w:sz w:val="24"/>
                <w:szCs w:val="24"/>
              </w:rPr>
              <w:t>1.</w:t>
            </w:r>
          </w:p>
        </w:tc>
        <w:tc>
          <w:tcPr>
            <w:tcW w:w="1170" w:type="dxa"/>
          </w:tcPr>
          <w:p w:rsidR="001C22C3" w:rsidRPr="001C22C3" w:rsidRDefault="001C22C3" w:rsidP="001C22C3">
            <w:pPr>
              <w:spacing w:line="240" w:lineRule="auto"/>
              <w:jc w:val="center"/>
              <w:rPr>
                <w:rFonts w:ascii="Times New Roman" w:hAnsi="Times New Roman" w:cs="Times New Roman"/>
                <w:b/>
                <w:sz w:val="24"/>
                <w:szCs w:val="24"/>
              </w:rPr>
            </w:pPr>
            <w:r w:rsidRPr="001C22C3">
              <w:rPr>
                <w:rFonts w:ascii="Times New Roman" w:hAnsi="Times New Roman" w:cs="Times New Roman"/>
                <w:b/>
                <w:sz w:val="24"/>
                <w:szCs w:val="24"/>
              </w:rPr>
              <w:t>2.</w:t>
            </w:r>
          </w:p>
        </w:tc>
        <w:tc>
          <w:tcPr>
            <w:tcW w:w="2340" w:type="dxa"/>
          </w:tcPr>
          <w:p w:rsidR="001C22C3" w:rsidRPr="001C22C3" w:rsidRDefault="001C22C3" w:rsidP="001C22C3">
            <w:pPr>
              <w:spacing w:line="240" w:lineRule="auto"/>
              <w:jc w:val="center"/>
              <w:rPr>
                <w:rFonts w:ascii="Times New Roman" w:hAnsi="Times New Roman" w:cs="Times New Roman"/>
                <w:b/>
                <w:sz w:val="24"/>
                <w:szCs w:val="24"/>
              </w:rPr>
            </w:pPr>
            <w:r w:rsidRPr="001C22C3">
              <w:rPr>
                <w:rFonts w:ascii="Times New Roman" w:hAnsi="Times New Roman" w:cs="Times New Roman"/>
                <w:b/>
                <w:sz w:val="24"/>
                <w:szCs w:val="24"/>
              </w:rPr>
              <w:t>3.</w:t>
            </w:r>
          </w:p>
        </w:tc>
        <w:tc>
          <w:tcPr>
            <w:tcW w:w="2160" w:type="dxa"/>
          </w:tcPr>
          <w:p w:rsidR="001C22C3" w:rsidRPr="001C22C3" w:rsidRDefault="001C22C3" w:rsidP="001C22C3">
            <w:pPr>
              <w:spacing w:line="240" w:lineRule="auto"/>
              <w:jc w:val="center"/>
              <w:rPr>
                <w:rFonts w:ascii="Times New Roman" w:hAnsi="Times New Roman" w:cs="Times New Roman"/>
                <w:b/>
                <w:sz w:val="24"/>
                <w:szCs w:val="24"/>
              </w:rPr>
            </w:pPr>
            <w:r w:rsidRPr="001C22C3">
              <w:rPr>
                <w:rFonts w:ascii="Times New Roman" w:hAnsi="Times New Roman" w:cs="Times New Roman"/>
                <w:b/>
                <w:sz w:val="24"/>
                <w:szCs w:val="24"/>
              </w:rPr>
              <w:t>4.</w:t>
            </w:r>
          </w:p>
        </w:tc>
      </w:tr>
      <w:tr w:rsidR="001C22C3" w:rsidTr="001C22C3">
        <w:tc>
          <w:tcPr>
            <w:tcW w:w="2898" w:type="dxa"/>
          </w:tcPr>
          <w:p w:rsidR="001C22C3" w:rsidRPr="001C22C3" w:rsidRDefault="001C22C3" w:rsidP="001C22C3">
            <w:pPr>
              <w:spacing w:line="240" w:lineRule="auto"/>
              <w:rPr>
                <w:rFonts w:ascii="Times New Roman" w:hAnsi="Times New Roman" w:cs="Times New Roman"/>
                <w:b/>
                <w:sz w:val="24"/>
                <w:szCs w:val="24"/>
              </w:rPr>
            </w:pPr>
            <w:r w:rsidRPr="001C22C3">
              <w:rPr>
                <w:rFonts w:ascii="Times New Roman" w:hAnsi="Times New Roman" w:cs="Times New Roman"/>
                <w:b/>
                <w:sz w:val="24"/>
                <w:szCs w:val="24"/>
              </w:rPr>
              <w:t xml:space="preserve">Електрична енергија </w:t>
            </w:r>
          </w:p>
          <w:p w:rsidR="001C22C3" w:rsidRPr="001C22C3" w:rsidRDefault="001C22C3" w:rsidP="001C22C3">
            <w:pPr>
              <w:spacing w:line="240" w:lineRule="auto"/>
              <w:rPr>
                <w:rFonts w:ascii="Times New Roman" w:hAnsi="Times New Roman" w:cs="Times New Roman"/>
                <w:b/>
                <w:sz w:val="24"/>
                <w:szCs w:val="24"/>
              </w:rPr>
            </w:pPr>
            <w:r w:rsidRPr="001C22C3">
              <w:rPr>
                <w:rFonts w:ascii="Times New Roman" w:hAnsi="Times New Roman" w:cs="Times New Roman"/>
                <w:b/>
                <w:sz w:val="24"/>
                <w:szCs w:val="24"/>
              </w:rPr>
              <w:t xml:space="preserve">јединствена тарифа </w:t>
            </w:r>
          </w:p>
        </w:tc>
        <w:tc>
          <w:tcPr>
            <w:tcW w:w="1170" w:type="dxa"/>
          </w:tcPr>
          <w:p w:rsidR="001C22C3" w:rsidRPr="001C22C3" w:rsidRDefault="001C22C3" w:rsidP="001C22C3">
            <w:pPr>
              <w:spacing w:line="240" w:lineRule="auto"/>
              <w:rPr>
                <w:rFonts w:ascii="Times New Roman" w:hAnsi="Times New Roman" w:cs="Times New Roman"/>
                <w:b/>
                <w:sz w:val="24"/>
                <w:szCs w:val="24"/>
              </w:rPr>
            </w:pPr>
            <w:r w:rsidRPr="001C22C3">
              <w:rPr>
                <w:rFonts w:ascii="Times New Roman" w:hAnsi="Times New Roman" w:cs="Times New Roman"/>
                <w:b/>
                <w:sz w:val="24"/>
                <w:szCs w:val="24"/>
              </w:rPr>
              <w:t xml:space="preserve">kWh </w:t>
            </w:r>
          </w:p>
          <w:p w:rsidR="001C22C3" w:rsidRPr="001C22C3" w:rsidRDefault="001C22C3" w:rsidP="001C22C3">
            <w:pPr>
              <w:spacing w:line="240" w:lineRule="auto"/>
              <w:rPr>
                <w:rFonts w:ascii="Times New Roman" w:hAnsi="Times New Roman" w:cs="Times New Roman"/>
                <w:b/>
                <w:sz w:val="24"/>
                <w:szCs w:val="24"/>
              </w:rPr>
            </w:pPr>
          </w:p>
        </w:tc>
        <w:tc>
          <w:tcPr>
            <w:tcW w:w="2340" w:type="dxa"/>
          </w:tcPr>
          <w:p w:rsidR="001C22C3" w:rsidRPr="001C22C3" w:rsidRDefault="001C22C3" w:rsidP="001C22C3">
            <w:pPr>
              <w:spacing w:line="240" w:lineRule="auto"/>
              <w:rPr>
                <w:rFonts w:ascii="Times New Roman" w:hAnsi="Times New Roman" w:cs="Times New Roman"/>
                <w:b/>
                <w:sz w:val="24"/>
                <w:szCs w:val="24"/>
              </w:rPr>
            </w:pPr>
          </w:p>
        </w:tc>
        <w:tc>
          <w:tcPr>
            <w:tcW w:w="2160" w:type="dxa"/>
          </w:tcPr>
          <w:p w:rsidR="001C22C3" w:rsidRPr="001C22C3" w:rsidRDefault="001C22C3" w:rsidP="001C22C3">
            <w:pPr>
              <w:spacing w:line="240" w:lineRule="auto"/>
              <w:rPr>
                <w:rFonts w:ascii="Times New Roman" w:hAnsi="Times New Roman" w:cs="Times New Roman"/>
                <w:b/>
                <w:sz w:val="24"/>
                <w:szCs w:val="24"/>
              </w:rPr>
            </w:pPr>
          </w:p>
        </w:tc>
      </w:tr>
      <w:tr w:rsidR="001C22C3" w:rsidTr="001C22C3">
        <w:tc>
          <w:tcPr>
            <w:tcW w:w="2898" w:type="dxa"/>
          </w:tcPr>
          <w:p w:rsidR="001C22C3" w:rsidRPr="001C22C3" w:rsidRDefault="001C22C3" w:rsidP="001C22C3">
            <w:pPr>
              <w:spacing w:line="240" w:lineRule="auto"/>
              <w:rPr>
                <w:rFonts w:ascii="Times New Roman" w:hAnsi="Times New Roman" w:cs="Times New Roman"/>
                <w:b/>
                <w:sz w:val="24"/>
                <w:szCs w:val="24"/>
              </w:rPr>
            </w:pPr>
          </w:p>
        </w:tc>
        <w:tc>
          <w:tcPr>
            <w:tcW w:w="1170" w:type="dxa"/>
          </w:tcPr>
          <w:p w:rsidR="001C22C3" w:rsidRPr="001C22C3" w:rsidRDefault="001C22C3" w:rsidP="001C22C3">
            <w:pPr>
              <w:spacing w:line="240" w:lineRule="auto"/>
              <w:rPr>
                <w:rFonts w:ascii="Times New Roman" w:hAnsi="Times New Roman" w:cs="Times New Roman"/>
                <w:b/>
                <w:sz w:val="24"/>
                <w:szCs w:val="24"/>
              </w:rPr>
            </w:pPr>
          </w:p>
        </w:tc>
        <w:tc>
          <w:tcPr>
            <w:tcW w:w="2340" w:type="dxa"/>
          </w:tcPr>
          <w:p w:rsidR="001C22C3" w:rsidRPr="001C22C3" w:rsidRDefault="001C22C3" w:rsidP="001C22C3">
            <w:pPr>
              <w:spacing w:line="240" w:lineRule="auto"/>
              <w:rPr>
                <w:rFonts w:ascii="Times New Roman" w:hAnsi="Times New Roman" w:cs="Times New Roman"/>
                <w:b/>
                <w:sz w:val="24"/>
                <w:szCs w:val="24"/>
              </w:rPr>
            </w:pPr>
          </w:p>
        </w:tc>
        <w:tc>
          <w:tcPr>
            <w:tcW w:w="2160" w:type="dxa"/>
          </w:tcPr>
          <w:p w:rsidR="001C22C3" w:rsidRPr="001C22C3" w:rsidRDefault="001C22C3" w:rsidP="001C22C3">
            <w:pPr>
              <w:spacing w:line="240" w:lineRule="auto"/>
              <w:rPr>
                <w:rFonts w:ascii="Times New Roman" w:hAnsi="Times New Roman" w:cs="Times New Roman"/>
                <w:b/>
                <w:sz w:val="24"/>
                <w:szCs w:val="24"/>
              </w:rPr>
            </w:pPr>
          </w:p>
        </w:tc>
      </w:tr>
    </w:tbl>
    <w:p w:rsidR="001C22C3" w:rsidRPr="001C22C3" w:rsidRDefault="001C22C3" w:rsidP="001C22C3">
      <w:pPr>
        <w:spacing w:after="120" w:line="240" w:lineRule="auto"/>
        <w:rPr>
          <w:rFonts w:ascii="Times New Roman" w:hAnsi="Times New Roman" w:cs="Times New Roman"/>
          <w:b/>
          <w:sz w:val="24"/>
          <w:szCs w:val="24"/>
        </w:rPr>
      </w:pPr>
      <w:r w:rsidRPr="001C22C3">
        <w:rPr>
          <w:rFonts w:ascii="Times New Roman" w:hAnsi="Times New Roman" w:cs="Times New Roman"/>
          <w:b/>
          <w:sz w:val="24"/>
          <w:szCs w:val="24"/>
        </w:rPr>
        <w:t xml:space="preserve">2. трошкови приступа дистрибутивном систему електричне енергије (мрежарина) </w:t>
      </w:r>
    </w:p>
    <w:p w:rsidR="001C22C3" w:rsidRPr="001C22C3" w:rsidRDefault="001C22C3" w:rsidP="001C22C3">
      <w:pPr>
        <w:spacing w:line="240" w:lineRule="auto"/>
        <w:rPr>
          <w:rFonts w:ascii="Times New Roman" w:hAnsi="Times New Roman" w:cs="Times New Roman"/>
          <w:b/>
          <w:sz w:val="24"/>
          <w:szCs w:val="24"/>
        </w:rPr>
      </w:pPr>
      <w:r w:rsidRPr="001C22C3">
        <w:rPr>
          <w:rFonts w:ascii="Times New Roman" w:hAnsi="Times New Roman" w:cs="Times New Roman"/>
          <w:b/>
          <w:sz w:val="24"/>
          <w:szCs w:val="24"/>
        </w:rPr>
        <w:t xml:space="preserve">3. трошкови накнаде за подстицај повлашћених произвођача (накнада) </w:t>
      </w:r>
    </w:p>
    <w:p w:rsidR="001C22C3" w:rsidRPr="0060137E" w:rsidRDefault="0060137E" w:rsidP="001C22C3">
      <w:pPr>
        <w:spacing w:line="240" w:lineRule="auto"/>
        <w:rPr>
          <w:rFonts w:ascii="Times New Roman" w:hAnsi="Times New Roman" w:cs="Times New Roman"/>
          <w:b/>
          <w:sz w:val="24"/>
          <w:szCs w:val="24"/>
          <w:u w:val="single"/>
          <w:lang w:val="sr-Cyrl-CS"/>
        </w:rPr>
      </w:pPr>
      <w:r>
        <w:rPr>
          <w:rFonts w:ascii="Times New Roman" w:hAnsi="Times New Roman" w:cs="Times New Roman"/>
          <w:sz w:val="24"/>
          <w:szCs w:val="24"/>
        </w:rPr>
        <w:t xml:space="preserve"> </w:t>
      </w:r>
      <w:r w:rsidRPr="0060137E">
        <w:rPr>
          <w:rFonts w:ascii="Times New Roman" w:hAnsi="Times New Roman" w:cs="Times New Roman"/>
          <w:b/>
          <w:sz w:val="24"/>
          <w:szCs w:val="24"/>
          <w:u w:val="single"/>
          <w:lang w:val="sr-Cyrl-CS"/>
        </w:rPr>
        <w:t>Акциза за утрошену електричну енергију није урачуната у понуђену цену активне електричне енергије</w:t>
      </w:r>
    </w:p>
    <w:p w:rsidR="001C22C3" w:rsidRPr="001C22C3" w:rsidRDefault="001C22C3" w:rsidP="001C22C3">
      <w:pPr>
        <w:spacing w:line="243" w:lineRule="auto"/>
        <w:ind w:left="-5" w:right="-15" w:hanging="10"/>
        <w:rPr>
          <w:rFonts w:ascii="Times New Roman" w:hAnsi="Times New Roman" w:cs="Times New Roman"/>
          <w:sz w:val="24"/>
          <w:szCs w:val="24"/>
        </w:rPr>
      </w:pPr>
      <w:r w:rsidRPr="001C22C3">
        <w:rPr>
          <w:rFonts w:ascii="Times New Roman" w:hAnsi="Times New Roman" w:cs="Times New Roman"/>
          <w:sz w:val="24"/>
          <w:szCs w:val="24"/>
        </w:rPr>
        <w:t xml:space="preserve">Цена обухвата цену електричне енергије са балансном одговорношћу у складу са Законом о </w:t>
      </w:r>
    </w:p>
    <w:p w:rsidR="001C22C3" w:rsidRPr="001C22C3" w:rsidRDefault="001C22C3" w:rsidP="001C22C3">
      <w:pPr>
        <w:spacing w:line="243" w:lineRule="auto"/>
        <w:ind w:left="-5" w:right="-15" w:hanging="10"/>
        <w:rPr>
          <w:rFonts w:ascii="Times New Roman" w:hAnsi="Times New Roman" w:cs="Times New Roman"/>
          <w:sz w:val="24"/>
          <w:szCs w:val="24"/>
        </w:rPr>
      </w:pPr>
      <w:r w:rsidRPr="001C22C3">
        <w:rPr>
          <w:rFonts w:ascii="Times New Roman" w:hAnsi="Times New Roman" w:cs="Times New Roman"/>
          <w:sz w:val="24"/>
          <w:szCs w:val="24"/>
        </w:rPr>
        <w:t xml:space="preserve">енергетици . </w:t>
      </w:r>
    </w:p>
    <w:p w:rsidR="001C22C3" w:rsidRPr="001C22C3" w:rsidRDefault="001C22C3" w:rsidP="001C22C3">
      <w:pPr>
        <w:spacing w:line="243" w:lineRule="auto"/>
        <w:ind w:left="-5" w:right="-15" w:hanging="10"/>
        <w:rPr>
          <w:rFonts w:ascii="Times New Roman" w:hAnsi="Times New Roman" w:cs="Times New Roman"/>
          <w:sz w:val="24"/>
          <w:szCs w:val="24"/>
        </w:rPr>
      </w:pPr>
      <w:r w:rsidRPr="001C22C3">
        <w:rPr>
          <w:rFonts w:ascii="Times New Roman" w:hAnsi="Times New Roman" w:cs="Times New Roman"/>
          <w:sz w:val="24"/>
          <w:szCs w:val="24"/>
        </w:rPr>
        <w:t xml:space="preserve">Цена не обухвата трошкове приступа и коришћења система за пренос електричне енергије ни </w:t>
      </w:r>
    </w:p>
    <w:p w:rsidR="001C22C3" w:rsidRPr="001C22C3" w:rsidRDefault="001C22C3" w:rsidP="001C22C3">
      <w:pPr>
        <w:spacing w:line="243" w:lineRule="auto"/>
        <w:ind w:left="-5" w:right="-15" w:hanging="10"/>
        <w:rPr>
          <w:rFonts w:ascii="Times New Roman" w:hAnsi="Times New Roman" w:cs="Times New Roman"/>
          <w:sz w:val="24"/>
          <w:szCs w:val="24"/>
        </w:rPr>
      </w:pPr>
      <w:r w:rsidRPr="001C22C3">
        <w:rPr>
          <w:rFonts w:ascii="Times New Roman" w:hAnsi="Times New Roman" w:cs="Times New Roman"/>
          <w:sz w:val="24"/>
          <w:szCs w:val="24"/>
        </w:rPr>
        <w:t xml:space="preserve">трошкове приступа и коришћења система за дистрибуцију електричне енергије, као ни накнаду </w:t>
      </w:r>
    </w:p>
    <w:p w:rsidR="001C22C3" w:rsidRPr="001C22C3" w:rsidRDefault="001C22C3" w:rsidP="001C22C3">
      <w:pPr>
        <w:spacing w:line="243" w:lineRule="auto"/>
        <w:ind w:left="-5" w:right="-15" w:hanging="10"/>
        <w:rPr>
          <w:rFonts w:ascii="Times New Roman" w:hAnsi="Times New Roman" w:cs="Times New Roman"/>
          <w:sz w:val="24"/>
          <w:szCs w:val="24"/>
        </w:rPr>
      </w:pPr>
      <w:r w:rsidRPr="001C22C3">
        <w:rPr>
          <w:rFonts w:ascii="Times New Roman" w:hAnsi="Times New Roman" w:cs="Times New Roman"/>
          <w:sz w:val="24"/>
          <w:szCs w:val="24"/>
        </w:rPr>
        <w:t xml:space="preserve">за подстицај повлашћених произвођача електричне енергије. </w:t>
      </w:r>
    </w:p>
    <w:p w:rsidR="001C22C3" w:rsidRPr="001C22C3" w:rsidRDefault="001C22C3" w:rsidP="001C22C3">
      <w:pPr>
        <w:spacing w:line="243" w:lineRule="auto"/>
        <w:ind w:left="-5" w:right="-15" w:hanging="10"/>
        <w:rPr>
          <w:rFonts w:ascii="Times New Roman" w:hAnsi="Times New Roman" w:cs="Times New Roman"/>
          <w:sz w:val="24"/>
          <w:szCs w:val="24"/>
        </w:rPr>
      </w:pPr>
      <w:r w:rsidRPr="001C22C3">
        <w:rPr>
          <w:rFonts w:ascii="Times New Roman" w:hAnsi="Times New Roman" w:cs="Times New Roman"/>
          <w:sz w:val="24"/>
          <w:szCs w:val="24"/>
        </w:rPr>
        <w:t xml:space="preserve">Наведене трошкове снабдевач ће у оквиру рачуна фактурисати наручиоцу сваког месеца на </w:t>
      </w:r>
    </w:p>
    <w:p w:rsidR="001C22C3" w:rsidRPr="001C22C3" w:rsidRDefault="001C22C3" w:rsidP="001C22C3">
      <w:pPr>
        <w:spacing w:line="243" w:lineRule="auto"/>
        <w:ind w:left="-5" w:right="-15" w:hanging="10"/>
        <w:rPr>
          <w:rFonts w:ascii="Times New Roman" w:hAnsi="Times New Roman" w:cs="Times New Roman"/>
          <w:sz w:val="24"/>
          <w:szCs w:val="24"/>
        </w:rPr>
      </w:pPr>
      <w:r w:rsidRPr="001C22C3">
        <w:rPr>
          <w:rFonts w:ascii="Times New Roman" w:hAnsi="Times New Roman" w:cs="Times New Roman"/>
          <w:sz w:val="24"/>
          <w:szCs w:val="24"/>
        </w:rPr>
        <w:t xml:space="preserve">основу обрачунских величина за места примопредаје наручиоца уз примену ценовника за </w:t>
      </w:r>
    </w:p>
    <w:p w:rsidR="001C22C3" w:rsidRPr="001C22C3" w:rsidRDefault="001C22C3" w:rsidP="001C22C3">
      <w:pPr>
        <w:spacing w:line="243" w:lineRule="auto"/>
        <w:ind w:left="-5" w:right="-15" w:hanging="10"/>
        <w:rPr>
          <w:rFonts w:ascii="Times New Roman" w:hAnsi="Times New Roman" w:cs="Times New Roman"/>
          <w:sz w:val="24"/>
          <w:szCs w:val="24"/>
        </w:rPr>
      </w:pPr>
      <w:r w:rsidRPr="001C22C3">
        <w:rPr>
          <w:rFonts w:ascii="Times New Roman" w:hAnsi="Times New Roman" w:cs="Times New Roman"/>
          <w:sz w:val="24"/>
          <w:szCs w:val="24"/>
        </w:rPr>
        <w:t xml:space="preserve">приступ систему за пренос електричне енергије и ценовника за приступ систему за за </w:t>
      </w:r>
    </w:p>
    <w:p w:rsidR="001C22C3" w:rsidRPr="001C22C3" w:rsidRDefault="001C22C3" w:rsidP="001C22C3">
      <w:pPr>
        <w:spacing w:line="243" w:lineRule="auto"/>
        <w:ind w:left="-5" w:right="-15" w:hanging="10"/>
        <w:rPr>
          <w:rFonts w:ascii="Times New Roman" w:hAnsi="Times New Roman" w:cs="Times New Roman"/>
          <w:sz w:val="24"/>
          <w:szCs w:val="24"/>
        </w:rPr>
      </w:pPr>
      <w:r w:rsidRPr="001C22C3">
        <w:rPr>
          <w:rFonts w:ascii="Times New Roman" w:hAnsi="Times New Roman" w:cs="Times New Roman"/>
          <w:sz w:val="24"/>
          <w:szCs w:val="24"/>
        </w:rPr>
        <w:t xml:space="preserve">дистрибуцију електричне енергије а у складу са важећом Одлуком о цени приступа систему за </w:t>
      </w:r>
    </w:p>
    <w:p w:rsidR="001C22C3" w:rsidRDefault="001C22C3" w:rsidP="001C22C3">
      <w:pPr>
        <w:spacing w:line="243" w:lineRule="auto"/>
        <w:ind w:left="-5" w:right="-15" w:hanging="10"/>
        <w:rPr>
          <w:rFonts w:ascii="Times New Roman" w:hAnsi="Times New Roman" w:cs="Times New Roman"/>
          <w:sz w:val="24"/>
          <w:szCs w:val="24"/>
        </w:rPr>
      </w:pPr>
      <w:r w:rsidRPr="001C22C3">
        <w:rPr>
          <w:rFonts w:ascii="Times New Roman" w:hAnsi="Times New Roman" w:cs="Times New Roman"/>
          <w:sz w:val="24"/>
          <w:szCs w:val="24"/>
        </w:rPr>
        <w:t xml:space="preserve">дистрибуцију електричне енергије (на коју је дата сагласност Агенције за енергетику Републике Србије) објављеној у „Сл. Сласнику РС“ односно у складу са методологијама за одређивање цена објављеним у „Сл. Сласнику РС“. </w:t>
      </w:r>
      <w:r w:rsidRPr="001C22C3">
        <w:rPr>
          <w:rFonts w:ascii="Times New Roman" w:hAnsi="Times New Roman" w:cs="Times New Roman"/>
          <w:sz w:val="24"/>
          <w:szCs w:val="24"/>
        </w:rPr>
        <w:cr/>
      </w:r>
    </w:p>
    <w:p w:rsidR="009768DC" w:rsidRPr="007A7C2B" w:rsidRDefault="00D629B7" w:rsidP="001C22C3">
      <w:pPr>
        <w:spacing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Укупна вредност без ПДВ (</w:t>
      </w:r>
      <w:r w:rsidRPr="007A7C2B">
        <w:rPr>
          <w:rFonts w:ascii="Times New Roman" w:eastAsia="Times New Roman" w:hAnsi="Times New Roman" w:cs="Times New Roman"/>
          <w:sz w:val="24"/>
          <w:szCs w:val="24"/>
        </w:rPr>
        <w:t>бројевима и</w:t>
      </w:r>
      <w:r w:rsidRPr="007A7C2B">
        <w:rPr>
          <w:rFonts w:ascii="Times New Roman" w:eastAsia="Times New Roman" w:hAnsi="Times New Roman" w:cs="Times New Roman"/>
          <w:b/>
          <w:sz w:val="24"/>
          <w:szCs w:val="24"/>
        </w:rPr>
        <w:t xml:space="preserve"> </w:t>
      </w:r>
      <w:r w:rsidRPr="007A7C2B">
        <w:rPr>
          <w:rFonts w:ascii="Times New Roman" w:eastAsia="Times New Roman" w:hAnsi="Times New Roman" w:cs="Times New Roman"/>
          <w:sz w:val="24"/>
          <w:szCs w:val="24"/>
        </w:rPr>
        <w:t>словима</w:t>
      </w:r>
      <w:r w:rsidRPr="007A7C2B">
        <w:rPr>
          <w:rFonts w:ascii="Times New Roman" w:eastAsia="Times New Roman" w:hAnsi="Times New Roman" w:cs="Times New Roman"/>
          <w:b/>
          <w:sz w:val="24"/>
          <w:szCs w:val="24"/>
        </w:rPr>
        <w:t xml:space="preserve">): </w:t>
      </w:r>
    </w:p>
    <w:p w:rsidR="009768DC" w:rsidRPr="007A7C2B" w:rsidRDefault="00FA509D">
      <w:pPr>
        <w:spacing w:after="550" w:line="240" w:lineRule="auto"/>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28248" o:spid="_x0000_s1036"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">
            <v:shape id="Shape 3359" o:spid="_x0000_s1037" style="position:absolute;width:61188;height:127;visibility:visible" coordsize="611886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S32cgA&#10;AADdAAAADwAAAGRycy9kb3ducmV2LnhtbESP3UrDQBSE7wu+w3IE75qNLf7FbkuRRKUgaCq9PmaP&#10;STR7Nt1dm9SndwXBy2FmvmEWq9F04kDOt5YVnCcpCOLK6pZrBa/bYnoNwgdkjZ1lUnAkD6vlyWSB&#10;mbYDv9ChDLWIEPYZKmhC6DMpfdWQQZ/Ynjh679YZDFG6WmqHQ4SbTs7S9FIabDkuNNjTXUPVZ/ll&#10;FDwV98N292Dz4uOtu9pvcvP8bXZKnZ2O61sQgcbwH/5rP2oF8/nFDfy+iU9AL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NLfZyAAAAN0AAAAPAAAAAAAAAAAAAAAAAJgCAABk&#10;cnMvZG93bnJldi54bWxQSwUGAAAAAAQABAD1AAAAjQMAAAAA&#10;" adj="0,,0" path="m,l6118860,r,6350l6118860,12700,,12700,,6350,,xe" fillcolor="black" stroked="f" strokeweight="0">
              <v:stroke miterlimit="83231f" joinstyle="miter"/>
              <v:formulas/>
              <v:path arrowok="t" o:connecttype="segments" textboxrect="0,0,6118860,12700"/>
            </v:shape>
            <w10:wrap type="none"/>
            <w10:anchorlock/>
          </v:group>
        </w:pict>
      </w:r>
    </w:p>
    <w:p w:rsidR="009768DC" w:rsidRPr="007A7C2B" w:rsidRDefault="00D629B7" w:rsidP="001C22C3">
      <w:pPr>
        <w:spacing w:after="120"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b/>
          <w:sz w:val="24"/>
          <w:szCs w:val="24"/>
        </w:rPr>
        <w:t>Укупан ПДВ   (</w:t>
      </w:r>
      <w:r w:rsidRPr="007A7C2B">
        <w:rPr>
          <w:rFonts w:ascii="Times New Roman" w:eastAsia="Times New Roman" w:hAnsi="Times New Roman" w:cs="Times New Roman"/>
          <w:sz w:val="24"/>
          <w:szCs w:val="24"/>
        </w:rPr>
        <w:t>бројевима и словима</w:t>
      </w:r>
      <w:r w:rsidRPr="007A7C2B">
        <w:rPr>
          <w:rFonts w:ascii="Times New Roman" w:eastAsia="Times New Roman" w:hAnsi="Times New Roman" w:cs="Times New Roman"/>
          <w:b/>
          <w:sz w:val="24"/>
          <w:szCs w:val="24"/>
        </w:rPr>
        <w:t>):</w:t>
      </w:r>
    </w:p>
    <w:p w:rsidR="009768DC" w:rsidRPr="007A7C2B" w:rsidRDefault="00FA509D">
      <w:pPr>
        <w:spacing w:after="826" w:line="240" w:lineRule="auto"/>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28249" o:spid="_x0000_s1034"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">
            <v:shape id="Shape 3360" o:spid="_x0000_s1035" style="position:absolute;width:61188;height:127;visibility:visible" coordsize="611886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LU+cQA&#10;AADdAAAADwAAAGRycy9kb3ducmV2LnhtbERPTWvCQBC9F/oflil4q5sqqERXKcVoKQhWxfOYHZPY&#10;7GzMrib6692D0OPjfU9mrSnFlWpXWFbw0Y1AEKdWF5wp2G2T9xEI55E1lpZJwY0czKavLxOMtW34&#10;l64bn4kQwi5GBbn3VSylS3My6Lq2Ig7c0dYGfYB1JnWNTQg3pexF0UAaLDg05FjRV07p3+ZiFKyS&#10;RbPdL+08OR3K4flnbtZ3s1eq89Z+jkF4av2/+On+1gr6/UHYH96EJ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i1PnEAAAA3QAAAA8AAAAAAAAAAAAAAAAAmAIAAGRycy9k&#10;b3ducmV2LnhtbFBLBQYAAAAABAAEAPUAAACJAwAAAAA=&#10;" adj="0,,0" path="m,l6118860,r,6350l6118860,12700,,12700,,6350,,xe" fillcolor="black" stroked="f" strokeweight="0">
              <v:stroke miterlimit="83231f" joinstyle="miter"/>
              <v:formulas/>
              <v:path arrowok="t" o:connecttype="segments" textboxrect="0,0,6118860,12700"/>
            </v:shape>
            <w10:wrap type="none"/>
            <w10:anchorlock/>
          </v:group>
        </w:pict>
      </w:r>
    </w:p>
    <w:p w:rsidR="009768DC" w:rsidRPr="007A7C2B" w:rsidRDefault="00D629B7" w:rsidP="001C22C3">
      <w:pPr>
        <w:spacing w:after="120"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Укупна вредност са ПДВ (</w:t>
      </w:r>
      <w:r w:rsidRPr="007A7C2B">
        <w:rPr>
          <w:rFonts w:ascii="Times New Roman" w:eastAsia="Times New Roman" w:hAnsi="Times New Roman" w:cs="Times New Roman"/>
          <w:sz w:val="24"/>
          <w:szCs w:val="24"/>
        </w:rPr>
        <w:t>бројевима и словима</w:t>
      </w:r>
      <w:r w:rsidRPr="007A7C2B">
        <w:rPr>
          <w:rFonts w:ascii="Times New Roman" w:eastAsia="Times New Roman" w:hAnsi="Times New Roman" w:cs="Times New Roman"/>
          <w:b/>
          <w:sz w:val="24"/>
          <w:szCs w:val="24"/>
        </w:rPr>
        <w:t>):</w:t>
      </w:r>
    </w:p>
    <w:p w:rsidR="009768DC" w:rsidRPr="007A7C2B" w:rsidRDefault="00FA509D" w:rsidP="001C22C3">
      <w:pPr>
        <w:spacing w:after="480" w:line="240" w:lineRule="auto"/>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28250" o:spid="_x0000_s1032"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">
            <v:shape id="Shape 3361" o:spid="_x0000_s1033" style="position:absolute;width:61188;height:127;visibility:visible" coordsize="611886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5xYscA&#10;AADdAAAADwAAAGRycy9kb3ducmV2LnhtbESPQWvCQBSE74X+h+UVvNWNCrZEVyliVISCVfH8zL4m&#10;abNvY3Y10V/vFgoeh5n5hhlPW1OKC9WusKyg141AEKdWF5wp2O+S13cQziNrLC2Tgis5mE6en8YY&#10;a9vwF122PhMBwi5GBbn3VSylS3My6Lq2Ig7et60N+iDrTOoamwA3pexH0VAaLDgs5FjRLKf0d3s2&#10;Cj6TRbM7LO08+TmWb6f13Gxu5qBU56X9GIHw1PpH+L+90goGg2EP/t6EJ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ucWLHAAAA3QAAAA8AAAAAAAAAAAAAAAAAmAIAAGRy&#10;cy9kb3ducmV2LnhtbFBLBQYAAAAABAAEAPUAAACMAwAAAAA=&#10;" adj="0,,0" path="m,l6118860,r,6350l6118860,12700,,12700,,6350,,xe" fillcolor="black" stroked="f" strokeweight="0">
              <v:stroke miterlimit="83231f" joinstyle="miter"/>
              <v:formulas/>
              <v:path arrowok="t" o:connecttype="segments" textboxrect="0,0,6118860,12700"/>
            </v:shape>
            <w10:wrap type="none"/>
            <w10:anchorlock/>
          </v:group>
        </w:pict>
      </w:r>
    </w:p>
    <w:p w:rsidR="001C22C3" w:rsidRDefault="001C22C3" w:rsidP="001C22C3">
      <w:pPr>
        <w:spacing w:line="240" w:lineRule="auto"/>
        <w:ind w:left="-5" w:right="14" w:hanging="10"/>
        <w:rPr>
          <w:rFonts w:ascii="Times New Roman" w:eastAsia="Times New Roman" w:hAnsi="Times New Roman" w:cs="Times New Roman"/>
          <w:sz w:val="24"/>
          <w:szCs w:val="24"/>
        </w:rPr>
      </w:pPr>
    </w:p>
    <w:p w:rsidR="009768DC" w:rsidRPr="007A7C2B" w:rsidRDefault="00D629B7" w:rsidP="001C22C3">
      <w:pPr>
        <w:spacing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Датум:                                                  М.П.                              Потпис понуђача</w:t>
      </w:r>
    </w:p>
    <w:p w:rsidR="009768DC" w:rsidRPr="007A7C2B" w:rsidRDefault="00D629B7">
      <w:pPr>
        <w:spacing w:after="504"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______________                                                              </w:t>
      </w:r>
      <w:r w:rsidR="007A4185">
        <w:rPr>
          <w:rFonts w:ascii="Times New Roman" w:eastAsia="Times New Roman" w:hAnsi="Times New Roman" w:cs="Times New Roman"/>
          <w:sz w:val="24"/>
          <w:szCs w:val="24"/>
        </w:rPr>
        <w:t xml:space="preserve">        </w:t>
      </w:r>
      <w:r w:rsidRPr="007A7C2B">
        <w:rPr>
          <w:rFonts w:ascii="Times New Roman" w:eastAsia="Times New Roman" w:hAnsi="Times New Roman" w:cs="Times New Roman"/>
          <w:sz w:val="24"/>
          <w:szCs w:val="24"/>
        </w:rPr>
        <w:t xml:space="preserve"> ____________________</w:t>
      </w:r>
    </w:p>
    <w:p w:rsidR="001C22C3" w:rsidRDefault="001C22C3">
      <w:pPr>
        <w:spacing w:after="31" w:line="243" w:lineRule="auto"/>
        <w:ind w:left="-5" w:right="-15" w:hanging="10"/>
        <w:rPr>
          <w:rFonts w:ascii="Times New Roman" w:eastAsia="Times New Roman" w:hAnsi="Times New Roman" w:cs="Times New Roman"/>
          <w:b/>
          <w:sz w:val="24"/>
          <w:szCs w:val="24"/>
        </w:rPr>
      </w:pPr>
    </w:p>
    <w:p w:rsidR="001C22C3" w:rsidRPr="001C22C3" w:rsidRDefault="001C22C3" w:rsidP="001C22C3">
      <w:pPr>
        <w:spacing w:line="243" w:lineRule="auto"/>
        <w:ind w:left="-5" w:right="-15" w:hanging="10"/>
        <w:rPr>
          <w:rFonts w:ascii="Times New Roman" w:eastAsia="Times New Roman" w:hAnsi="Times New Roman" w:cs="Times New Roman"/>
          <w:b/>
          <w:sz w:val="24"/>
          <w:szCs w:val="24"/>
        </w:rPr>
      </w:pPr>
      <w:r w:rsidRPr="001C22C3">
        <w:rPr>
          <w:rFonts w:ascii="Times New Roman" w:eastAsia="Times New Roman" w:hAnsi="Times New Roman" w:cs="Times New Roman"/>
          <w:b/>
          <w:sz w:val="24"/>
          <w:szCs w:val="24"/>
        </w:rPr>
        <w:t xml:space="preserve">Упутство за попуњавање обрасца структуре цене: </w:t>
      </w:r>
    </w:p>
    <w:p w:rsidR="001C22C3" w:rsidRPr="001C22C3" w:rsidRDefault="001C22C3" w:rsidP="001C22C3">
      <w:pPr>
        <w:spacing w:line="243" w:lineRule="auto"/>
        <w:ind w:left="-5" w:right="-15" w:hanging="10"/>
        <w:rPr>
          <w:rFonts w:ascii="Times New Roman" w:eastAsia="Times New Roman" w:hAnsi="Times New Roman" w:cs="Times New Roman"/>
          <w:sz w:val="24"/>
          <w:szCs w:val="24"/>
        </w:rPr>
      </w:pPr>
      <w:r w:rsidRPr="001C22C3">
        <w:rPr>
          <w:rFonts w:ascii="Times New Roman" w:eastAsia="Times New Roman" w:hAnsi="Times New Roman" w:cs="Times New Roman"/>
          <w:sz w:val="24"/>
          <w:szCs w:val="24"/>
        </w:rPr>
        <w:t xml:space="preserve">Понуђач треба да попуни образац структуре цене тако што ће унети понуђену цену електричне енергије- јединствена тарифа са свим зависним трошковима, изражену у динарима по јединици мере (kWh). </w:t>
      </w:r>
    </w:p>
    <w:p w:rsidR="001C22C3" w:rsidRPr="001C22C3" w:rsidRDefault="001C22C3" w:rsidP="001C22C3">
      <w:pPr>
        <w:spacing w:line="243" w:lineRule="auto"/>
        <w:ind w:left="-5" w:right="-15" w:hanging="10"/>
        <w:rPr>
          <w:rFonts w:ascii="Times New Roman" w:eastAsia="Times New Roman" w:hAnsi="Times New Roman" w:cs="Times New Roman"/>
          <w:sz w:val="24"/>
          <w:szCs w:val="24"/>
        </w:rPr>
      </w:pPr>
      <w:r w:rsidRPr="001C22C3">
        <w:rPr>
          <w:rFonts w:ascii="Times New Roman" w:eastAsia="Times New Roman" w:hAnsi="Times New Roman" w:cs="Times New Roman"/>
          <w:sz w:val="24"/>
          <w:szCs w:val="24"/>
        </w:rPr>
        <w:t xml:space="preserve">Образац структуре цене понуђач мора да попуни, овери печатом и потпише, чиме потврђује да је сагласан и са применом начина обрачуна трошкова наведених у тачкама 2. и 3. обрасца структуре цене.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1C22C3" w:rsidRDefault="001C22C3" w:rsidP="001C22C3">
      <w:pPr>
        <w:spacing w:line="243" w:lineRule="auto"/>
        <w:ind w:left="-5" w:right="-15" w:hanging="10"/>
        <w:rPr>
          <w:rFonts w:ascii="Times New Roman" w:eastAsia="Times New Roman" w:hAnsi="Times New Roman" w:cs="Times New Roman"/>
          <w:b/>
          <w:sz w:val="24"/>
          <w:szCs w:val="24"/>
        </w:rPr>
      </w:pPr>
      <w:r w:rsidRPr="001C22C3">
        <w:rPr>
          <w:rFonts w:ascii="Times New Roman" w:eastAsia="Times New Roman" w:hAnsi="Times New Roman" w:cs="Times New Roman"/>
          <w:b/>
          <w:sz w:val="24"/>
          <w:szCs w:val="24"/>
        </w:rPr>
        <w:t xml:space="preserve">Напомена : </w:t>
      </w:r>
      <w:r w:rsidRPr="001C22C3">
        <w:rPr>
          <w:rFonts w:ascii="Times New Roman" w:eastAsia="Times New Roman" w:hAnsi="Times New Roman" w:cs="Times New Roman"/>
          <w:sz w:val="24"/>
          <w:szCs w:val="24"/>
        </w:rPr>
        <w:t>Јединична понуђена цена уноси се и у Образац понуде</w:t>
      </w:r>
    </w:p>
    <w:p w:rsidR="009768DC" w:rsidRPr="007A7C2B" w:rsidRDefault="00D629B7">
      <w:pPr>
        <w:spacing w:after="31" w:line="243" w:lineRule="auto"/>
        <w:ind w:left="-5"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Напомене:</w:t>
      </w:r>
    </w:p>
    <w:p w:rsidR="007A4185" w:rsidRDefault="00D629B7">
      <w:pPr>
        <w:spacing w:line="241" w:lineRule="auto"/>
        <w:ind w:left="-5" w:right="-15" w:hanging="10"/>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7A4185" w:rsidRDefault="007A4185">
      <w:pPr>
        <w:spacing w:line="241" w:lineRule="auto"/>
        <w:ind w:left="-5" w:right="-15" w:hanging="10"/>
        <w:rPr>
          <w:rFonts w:ascii="Times New Roman" w:eastAsia="Times New Roman" w:hAnsi="Times New Roman" w:cs="Times New Roman"/>
          <w:sz w:val="24"/>
          <w:szCs w:val="24"/>
        </w:rPr>
      </w:pPr>
    </w:p>
    <w:p w:rsidR="007A4185" w:rsidRDefault="007A4185">
      <w:pPr>
        <w:spacing w:line="241" w:lineRule="auto"/>
        <w:ind w:left="-5" w:right="-15" w:hanging="10"/>
        <w:rPr>
          <w:rFonts w:ascii="Times New Roman" w:eastAsia="Times New Roman" w:hAnsi="Times New Roman" w:cs="Times New Roman"/>
          <w:sz w:val="24"/>
          <w:szCs w:val="24"/>
        </w:rPr>
      </w:pPr>
    </w:p>
    <w:p w:rsidR="007A4185" w:rsidRDefault="007A4185">
      <w:pPr>
        <w:spacing w:line="241" w:lineRule="auto"/>
        <w:ind w:left="-5" w:right="-15" w:hanging="10"/>
        <w:rPr>
          <w:rFonts w:ascii="Times New Roman" w:eastAsia="Times New Roman" w:hAnsi="Times New Roman" w:cs="Times New Roman"/>
          <w:sz w:val="24"/>
          <w:szCs w:val="24"/>
        </w:rPr>
      </w:pPr>
    </w:p>
    <w:p w:rsidR="007A4185" w:rsidRDefault="007A4185">
      <w:pPr>
        <w:spacing w:line="241" w:lineRule="auto"/>
        <w:ind w:left="-5" w:right="-15" w:hanging="10"/>
        <w:rPr>
          <w:rFonts w:ascii="Times New Roman" w:eastAsia="Times New Roman" w:hAnsi="Times New Roman" w:cs="Times New Roman"/>
          <w:sz w:val="24"/>
          <w:szCs w:val="24"/>
        </w:rPr>
      </w:pPr>
    </w:p>
    <w:p w:rsidR="007A4185" w:rsidRDefault="007A4185">
      <w:pPr>
        <w:spacing w:line="241" w:lineRule="auto"/>
        <w:ind w:left="-5" w:right="-15" w:hanging="10"/>
        <w:rPr>
          <w:rFonts w:ascii="Times New Roman" w:eastAsia="Times New Roman" w:hAnsi="Times New Roman" w:cs="Times New Roman"/>
          <w:sz w:val="24"/>
          <w:szCs w:val="24"/>
        </w:rPr>
      </w:pPr>
    </w:p>
    <w:p w:rsidR="007A4185" w:rsidRDefault="007A4185">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1C22C3" w:rsidRDefault="001C22C3">
      <w:pPr>
        <w:spacing w:line="241" w:lineRule="auto"/>
        <w:ind w:left="-5" w:right="-15" w:hanging="10"/>
        <w:rPr>
          <w:rFonts w:ascii="Times New Roman" w:eastAsia="Times New Roman" w:hAnsi="Times New Roman" w:cs="Times New Roman"/>
          <w:sz w:val="24"/>
          <w:szCs w:val="24"/>
        </w:rPr>
      </w:pPr>
    </w:p>
    <w:p w:rsidR="009768DC" w:rsidRPr="007A7C2B" w:rsidRDefault="00D629B7" w:rsidP="007A4185">
      <w:pPr>
        <w:spacing w:line="241" w:lineRule="auto"/>
        <w:ind w:right="-15"/>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9768DC" w:rsidRPr="007A4185" w:rsidRDefault="00D629B7" w:rsidP="007A4185">
      <w:pPr>
        <w:spacing w:after="263" w:line="246" w:lineRule="auto"/>
        <w:ind w:left="10" w:right="-15" w:hanging="10"/>
        <w:jc w:val="right"/>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r w:rsidRPr="007A7C2B">
        <w:rPr>
          <w:rFonts w:ascii="Times New Roman" w:eastAsia="Times New Roman" w:hAnsi="Times New Roman" w:cs="Times New Roman"/>
          <w:b/>
          <w:sz w:val="24"/>
          <w:szCs w:val="24"/>
        </w:rPr>
        <w:t xml:space="preserve">  Образац 7</w:t>
      </w:r>
      <w:r w:rsidR="007A4185">
        <w:rPr>
          <w:rFonts w:ascii="Times New Roman" w:eastAsia="Times New Roman" w:hAnsi="Times New Roman" w:cs="Times New Roman"/>
          <w:b/>
          <w:sz w:val="24"/>
          <w:szCs w:val="24"/>
        </w:rPr>
        <w:t>.</w:t>
      </w:r>
    </w:p>
    <w:p w:rsidR="009768DC" w:rsidRDefault="00D629B7">
      <w:pPr>
        <w:spacing w:line="246" w:lineRule="auto"/>
        <w:ind w:left="10" w:right="-15" w:hanging="10"/>
        <w:jc w:val="center"/>
        <w:rPr>
          <w:rFonts w:ascii="Times New Roman" w:eastAsia="Times New Roman" w:hAnsi="Times New Roman" w:cs="Times New Roman"/>
          <w:b/>
          <w:sz w:val="24"/>
          <w:szCs w:val="24"/>
        </w:rPr>
      </w:pPr>
      <w:r w:rsidRPr="007A7C2B">
        <w:rPr>
          <w:rFonts w:ascii="Times New Roman" w:eastAsia="Times New Roman" w:hAnsi="Times New Roman" w:cs="Times New Roman"/>
          <w:sz w:val="24"/>
          <w:szCs w:val="24"/>
        </w:rPr>
        <w:t xml:space="preserve">   </w:t>
      </w:r>
      <w:r w:rsidRPr="007A7C2B">
        <w:rPr>
          <w:rFonts w:ascii="Times New Roman" w:eastAsia="Times New Roman" w:hAnsi="Times New Roman" w:cs="Times New Roman"/>
          <w:b/>
          <w:sz w:val="24"/>
          <w:szCs w:val="24"/>
        </w:rPr>
        <w:t xml:space="preserve">  ПОДАЦИ О ПОДИЗВОЂАЧУ</w:t>
      </w:r>
    </w:p>
    <w:p w:rsidR="007A4185" w:rsidRPr="007A7C2B" w:rsidRDefault="007A4185">
      <w:pPr>
        <w:spacing w:line="246" w:lineRule="auto"/>
        <w:ind w:left="10" w:right="-15" w:hanging="10"/>
        <w:jc w:val="center"/>
        <w:rPr>
          <w:rFonts w:ascii="Times New Roman" w:hAnsi="Times New Roman" w:cs="Times New Roman"/>
          <w:sz w:val="24"/>
          <w:szCs w:val="24"/>
        </w:rPr>
      </w:pPr>
    </w:p>
    <w:p w:rsidR="009768DC" w:rsidRPr="007A7C2B" w:rsidRDefault="00D629B7">
      <w:pPr>
        <w:spacing w:after="249"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Изјављујемо да  у ЈН </w:t>
      </w:r>
      <w:r w:rsidR="00F0695C">
        <w:rPr>
          <w:rFonts w:ascii="Times New Roman" w:eastAsia="Times New Roman" w:hAnsi="Times New Roman" w:cs="Times New Roman"/>
          <w:sz w:val="24"/>
          <w:szCs w:val="24"/>
          <w:lang w:val="sr-Cyrl-CS"/>
        </w:rPr>
        <w:t xml:space="preserve">МВ </w:t>
      </w:r>
      <w:r w:rsidRPr="007A7C2B">
        <w:rPr>
          <w:rFonts w:ascii="Times New Roman" w:eastAsia="Times New Roman" w:hAnsi="Times New Roman" w:cs="Times New Roman"/>
          <w:sz w:val="24"/>
          <w:szCs w:val="24"/>
        </w:rPr>
        <w:t>0</w:t>
      </w:r>
      <w:r w:rsidR="007A4185">
        <w:rPr>
          <w:rFonts w:ascii="Times New Roman" w:eastAsia="Times New Roman" w:hAnsi="Times New Roman" w:cs="Times New Roman"/>
          <w:sz w:val="24"/>
          <w:szCs w:val="24"/>
        </w:rPr>
        <w:t>1</w:t>
      </w:r>
      <w:r w:rsidRPr="007A7C2B">
        <w:rPr>
          <w:rFonts w:ascii="Times New Roman" w:eastAsia="Times New Roman" w:hAnsi="Times New Roman" w:cs="Times New Roman"/>
          <w:sz w:val="24"/>
          <w:szCs w:val="24"/>
        </w:rPr>
        <w:t>/201</w:t>
      </w:r>
      <w:r w:rsidR="005033AD">
        <w:rPr>
          <w:rFonts w:ascii="Times New Roman" w:eastAsia="Times New Roman" w:hAnsi="Times New Roman" w:cs="Times New Roman"/>
          <w:sz w:val="24"/>
          <w:szCs w:val="24"/>
        </w:rPr>
        <w:t>6</w:t>
      </w:r>
      <w:r w:rsidRPr="007A7C2B">
        <w:rPr>
          <w:rFonts w:ascii="Times New Roman" w:eastAsia="Times New Roman" w:hAnsi="Times New Roman" w:cs="Times New Roman"/>
          <w:sz w:val="24"/>
          <w:szCs w:val="24"/>
        </w:rPr>
        <w:t>, наступамо са следећим извођачима:</w:t>
      </w:r>
    </w:p>
    <w:p w:rsidR="009768DC" w:rsidRPr="007A7C2B" w:rsidRDefault="00D629B7">
      <w:pPr>
        <w:spacing w:after="1058" w:line="240" w:lineRule="auto"/>
        <w:rPr>
          <w:rFonts w:ascii="Times New Roman" w:hAnsi="Times New Roman" w:cs="Times New Roman"/>
          <w:sz w:val="24"/>
          <w:szCs w:val="24"/>
        </w:rPr>
      </w:pPr>
      <w:r w:rsidRPr="007A7C2B">
        <w:rPr>
          <w:rFonts w:ascii="Times New Roman" w:hAnsi="Times New Roman" w:cs="Times New Roman"/>
          <w:noProof/>
          <w:sz w:val="24"/>
          <w:szCs w:val="24"/>
        </w:rPr>
        <w:drawing>
          <wp:inline distT="0" distB="0" distL="0" distR="0">
            <wp:extent cx="6137275" cy="4098925"/>
            <wp:effectExtent l="0" t="0" r="0" b="0"/>
            <wp:docPr id="28366" name="Picture 28366"/>
            <wp:cNvGraphicFramePr/>
            <a:graphic xmlns:a="http://schemas.openxmlformats.org/drawingml/2006/main">
              <a:graphicData uri="http://schemas.openxmlformats.org/drawingml/2006/picture">
                <pic:pic xmlns:pic="http://schemas.openxmlformats.org/drawingml/2006/picture">
                  <pic:nvPicPr>
                    <pic:cNvPr id="28366" name="Picture 28366"/>
                    <pic:cNvPicPr/>
                  </pic:nvPicPr>
                  <pic:blipFill>
                    <a:blip r:embed="rId9" cstate="print"/>
                    <a:stretch>
                      <a:fillRect/>
                    </a:stretch>
                  </pic:blipFill>
                  <pic:spPr>
                    <a:xfrm>
                      <a:off x="0" y="0"/>
                      <a:ext cx="6137275" cy="4098925"/>
                    </a:xfrm>
                    <a:prstGeom prst="rect">
                      <a:avLst/>
                    </a:prstGeom>
                  </pic:spPr>
                </pic:pic>
              </a:graphicData>
            </a:graphic>
          </wp:inline>
        </w:drawing>
      </w:r>
    </w:p>
    <w:p w:rsidR="009768DC" w:rsidRPr="007A7C2B" w:rsidRDefault="00D629B7" w:rsidP="007A4185">
      <w:pPr>
        <w:spacing w:after="120"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Датум:                                                  М.П.                              Потпис понуђача</w:t>
      </w:r>
    </w:p>
    <w:p w:rsidR="009768DC" w:rsidRPr="007A7C2B" w:rsidRDefault="00D629B7">
      <w:pPr>
        <w:spacing w:after="756" w:line="240" w:lineRule="auto"/>
        <w:ind w:left="-5"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_______________                                                            </w:t>
      </w:r>
      <w:r w:rsidR="007A4185">
        <w:rPr>
          <w:rFonts w:ascii="Times New Roman" w:eastAsia="Times New Roman" w:hAnsi="Times New Roman" w:cs="Times New Roman"/>
          <w:sz w:val="24"/>
          <w:szCs w:val="24"/>
        </w:rPr>
        <w:t xml:space="preserve">   </w:t>
      </w:r>
      <w:r w:rsidRPr="007A7C2B">
        <w:rPr>
          <w:rFonts w:ascii="Times New Roman" w:eastAsia="Times New Roman" w:hAnsi="Times New Roman" w:cs="Times New Roman"/>
          <w:sz w:val="24"/>
          <w:szCs w:val="24"/>
        </w:rPr>
        <w:t xml:space="preserve">   ____________________</w:t>
      </w:r>
    </w:p>
    <w:p w:rsidR="009768DC" w:rsidRPr="007A7C2B" w:rsidRDefault="00D629B7">
      <w:pPr>
        <w:spacing w:line="244" w:lineRule="auto"/>
        <w:ind w:left="10"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Напомена:</w:t>
      </w:r>
    </w:p>
    <w:p w:rsidR="009768DC" w:rsidRPr="007A7C2B" w:rsidRDefault="00D629B7">
      <w:pPr>
        <w:spacing w:after="5" w:line="228" w:lineRule="auto"/>
        <w:ind w:left="10"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Понуђач је дужан да за подизвођаче достави доказе о испуњености ОБАВЕЗНИХ УСЛОВА из Обрасца 3, а ДОДАТНЕ УСЛОВЕ из Образца 4 понуђач и подизвоћач/и испуњавају заједно. </w:t>
      </w:r>
    </w:p>
    <w:p w:rsidR="009768DC" w:rsidRPr="007A7C2B" w:rsidRDefault="00D629B7">
      <w:pPr>
        <w:spacing w:after="263" w:line="228" w:lineRule="auto"/>
        <w:ind w:left="10"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lastRenderedPageBreak/>
        <w:t>Понуђач је дужан да у свој понуди наведе проценат укупне вредности јавне набавке који ће поверити подизвођачу, а који не може бити већи од 50% , као и део предмета набавке који ће извршити преко подизвођача. Табелу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свакога подизвођача.</w:t>
      </w:r>
    </w:p>
    <w:p w:rsidR="009768DC" w:rsidRPr="007A7C2B" w:rsidRDefault="009768DC">
      <w:pPr>
        <w:spacing w:line="240" w:lineRule="auto"/>
        <w:jc w:val="center"/>
        <w:rPr>
          <w:rFonts w:ascii="Times New Roman" w:hAnsi="Times New Roman" w:cs="Times New Roman"/>
          <w:sz w:val="24"/>
          <w:szCs w:val="24"/>
        </w:rPr>
      </w:pPr>
    </w:p>
    <w:p w:rsidR="009768DC" w:rsidRDefault="009768DC">
      <w:pPr>
        <w:rPr>
          <w:rFonts w:ascii="Times New Roman" w:hAnsi="Times New Roman" w:cs="Times New Roman"/>
          <w:sz w:val="24"/>
          <w:szCs w:val="24"/>
        </w:rPr>
      </w:pPr>
    </w:p>
    <w:p w:rsidR="00501593" w:rsidRPr="007A4185" w:rsidRDefault="00501593" w:rsidP="00501593">
      <w:pPr>
        <w:spacing w:after="263" w:line="246" w:lineRule="auto"/>
        <w:ind w:left="10" w:right="-15" w:hanging="10"/>
        <w:jc w:val="right"/>
        <w:rPr>
          <w:rFonts w:ascii="Times New Roman" w:hAnsi="Times New Roman" w:cs="Times New Roman"/>
          <w:sz w:val="24"/>
          <w:szCs w:val="24"/>
        </w:rPr>
      </w:pPr>
      <w:r w:rsidRPr="007A7C2B">
        <w:rPr>
          <w:rFonts w:ascii="Times New Roman" w:eastAsia="Times New Roman" w:hAnsi="Times New Roman" w:cs="Times New Roman"/>
          <w:b/>
          <w:sz w:val="24"/>
          <w:szCs w:val="24"/>
        </w:rPr>
        <w:t xml:space="preserve">Образац </w:t>
      </w:r>
      <w:r>
        <w:rPr>
          <w:rFonts w:ascii="Times New Roman" w:eastAsia="Times New Roman" w:hAnsi="Times New Roman" w:cs="Times New Roman"/>
          <w:b/>
          <w:sz w:val="24"/>
          <w:szCs w:val="24"/>
        </w:rPr>
        <w:t>8.</w:t>
      </w:r>
    </w:p>
    <w:p w:rsidR="00501593" w:rsidRDefault="00501593" w:rsidP="00501593">
      <w:pPr>
        <w:spacing w:line="246" w:lineRule="auto"/>
        <w:ind w:left="10" w:right="-15" w:hanging="10"/>
        <w:jc w:val="center"/>
      </w:pPr>
      <w:r w:rsidRPr="007A7C2B">
        <w:rPr>
          <w:rFonts w:ascii="Times New Roman" w:eastAsia="Times New Roman" w:hAnsi="Times New Roman" w:cs="Times New Roman"/>
          <w:sz w:val="24"/>
          <w:szCs w:val="24"/>
        </w:rPr>
        <w:t xml:space="preserve">   </w:t>
      </w:r>
      <w:r w:rsidRPr="007A7C2B">
        <w:rPr>
          <w:rFonts w:ascii="Times New Roman" w:eastAsia="Times New Roman" w:hAnsi="Times New Roman" w:cs="Times New Roman"/>
          <w:b/>
          <w:sz w:val="24"/>
          <w:szCs w:val="24"/>
        </w:rPr>
        <w:t xml:space="preserve">  </w:t>
      </w:r>
      <w:r>
        <w:rPr>
          <w:rFonts w:ascii="Times New Roman" w:eastAsia="Times New Roman" w:hAnsi="Times New Roman" w:cs="Times New Roman"/>
          <w:b/>
          <w:sz w:val="23"/>
        </w:rPr>
        <w:t>ПОДАЦИ О ПОНУЂАЧИМА У ЗАЈЕДНИЧКОЈ ПОНУДИ</w:t>
      </w:r>
    </w:p>
    <w:p w:rsidR="00501593" w:rsidRDefault="00501593" w:rsidP="00501593">
      <w:pPr>
        <w:spacing w:line="246" w:lineRule="auto"/>
        <w:ind w:left="10" w:right="-15" w:hanging="10"/>
        <w:jc w:val="center"/>
        <w:rPr>
          <w:rFonts w:ascii="Times New Roman" w:eastAsia="Times New Roman" w:hAnsi="Times New Roman" w:cs="Times New Roman"/>
          <w:b/>
          <w:sz w:val="24"/>
          <w:szCs w:val="24"/>
        </w:rPr>
      </w:pPr>
    </w:p>
    <w:p w:rsidR="00501593" w:rsidRPr="007A7C2B" w:rsidRDefault="00501593" w:rsidP="00501593">
      <w:pPr>
        <w:spacing w:line="246" w:lineRule="auto"/>
        <w:ind w:left="10" w:right="-15" w:hanging="10"/>
        <w:jc w:val="center"/>
        <w:rPr>
          <w:rFonts w:ascii="Times New Roman" w:hAnsi="Times New Roman" w:cs="Times New Roman"/>
          <w:sz w:val="24"/>
          <w:szCs w:val="24"/>
        </w:rPr>
      </w:pPr>
    </w:p>
    <w:p w:rsidR="00E37AE4" w:rsidRDefault="00501593" w:rsidP="00501593">
      <w:pPr>
        <w:rPr>
          <w:rFonts w:ascii="Times New Roman" w:hAnsi="Times New Roman" w:cs="Times New Roman"/>
          <w:noProof/>
          <w:sz w:val="24"/>
          <w:szCs w:val="24"/>
        </w:rPr>
      </w:pPr>
      <w:r>
        <w:rPr>
          <w:rFonts w:ascii="Times New Roman" w:eastAsia="Times New Roman" w:hAnsi="Times New Roman" w:cs="Times New Roman"/>
        </w:rPr>
        <w:t>Изјављујемо да  у ЈН МВ 0</w:t>
      </w:r>
      <w:r w:rsidR="006602F5">
        <w:rPr>
          <w:rFonts w:ascii="Times New Roman" w:eastAsia="Times New Roman" w:hAnsi="Times New Roman" w:cs="Times New Roman"/>
          <w:lang w:val="sr-Cyrl-CS"/>
        </w:rPr>
        <w:t>1</w:t>
      </w:r>
      <w:r>
        <w:rPr>
          <w:rFonts w:ascii="Times New Roman" w:eastAsia="Times New Roman" w:hAnsi="Times New Roman" w:cs="Times New Roman"/>
        </w:rPr>
        <w:t>/201</w:t>
      </w:r>
      <w:r w:rsidR="005033AD">
        <w:rPr>
          <w:rFonts w:ascii="Times New Roman" w:eastAsia="Times New Roman" w:hAnsi="Times New Roman" w:cs="Times New Roman"/>
        </w:rPr>
        <w:t>6</w:t>
      </w:r>
      <w:r>
        <w:rPr>
          <w:rFonts w:ascii="Times New Roman" w:eastAsia="Times New Roman" w:hAnsi="Times New Roman" w:cs="Times New Roman"/>
        </w:rPr>
        <w:t xml:space="preserve"> наступамо са следећим понуђачима :</w:t>
      </w:r>
    </w:p>
    <w:tbl>
      <w:tblPr>
        <w:tblStyle w:val="TableGrid0"/>
        <w:tblW w:w="0" w:type="auto"/>
        <w:tblLook w:val="04A0"/>
      </w:tblPr>
      <w:tblGrid>
        <w:gridCol w:w="445"/>
        <w:gridCol w:w="3600"/>
        <w:gridCol w:w="5583"/>
      </w:tblGrid>
      <w:tr w:rsidR="00501593" w:rsidTr="004B0157">
        <w:tc>
          <w:tcPr>
            <w:tcW w:w="445" w:type="dxa"/>
          </w:tcPr>
          <w:p w:rsidR="00501593" w:rsidRDefault="00501593" w:rsidP="00501593">
            <w:pPr>
              <w:jc w:val="center"/>
              <w:rPr>
                <w:rFonts w:ascii="Times New Roman" w:hAnsi="Times New Roman" w:cs="Times New Roman"/>
                <w:sz w:val="24"/>
                <w:szCs w:val="24"/>
              </w:rPr>
            </w:pPr>
            <w:r>
              <w:rPr>
                <w:rFonts w:ascii="Times New Roman" w:hAnsi="Times New Roman" w:cs="Times New Roman"/>
                <w:sz w:val="24"/>
                <w:szCs w:val="24"/>
              </w:rPr>
              <w:t>1.</w:t>
            </w:r>
          </w:p>
        </w:tc>
        <w:tc>
          <w:tcPr>
            <w:tcW w:w="3600" w:type="dxa"/>
          </w:tcPr>
          <w:p w:rsidR="00501593" w:rsidRDefault="00501593" w:rsidP="00501593">
            <w:pPr>
              <w:rPr>
                <w:rFonts w:ascii="Times New Roman" w:hAnsi="Times New Roman" w:cs="Times New Roman"/>
                <w:sz w:val="24"/>
                <w:szCs w:val="24"/>
              </w:rPr>
            </w:pPr>
            <w:r>
              <w:rPr>
                <w:rFonts w:ascii="Times New Roman" w:hAnsi="Times New Roman" w:cs="Times New Roman"/>
                <w:sz w:val="24"/>
                <w:szCs w:val="24"/>
              </w:rPr>
              <w:t>Назив учесника</w:t>
            </w:r>
            <w:r w:rsidR="004B0157">
              <w:rPr>
                <w:rFonts w:ascii="Times New Roman" w:hAnsi="Times New Roman" w:cs="Times New Roman"/>
                <w:sz w:val="24"/>
                <w:szCs w:val="24"/>
              </w:rPr>
              <w:t>:</w:t>
            </w:r>
          </w:p>
        </w:tc>
        <w:tc>
          <w:tcPr>
            <w:tcW w:w="5583" w:type="dxa"/>
          </w:tcPr>
          <w:p w:rsidR="00501593" w:rsidRDefault="00501593" w:rsidP="00501593">
            <w:pPr>
              <w:rPr>
                <w:rFonts w:ascii="Times New Roman" w:hAnsi="Times New Roman" w:cs="Times New Roman"/>
                <w:sz w:val="24"/>
                <w:szCs w:val="24"/>
              </w:rPr>
            </w:pPr>
          </w:p>
        </w:tc>
      </w:tr>
      <w:tr w:rsidR="00501593" w:rsidTr="004B0157">
        <w:tc>
          <w:tcPr>
            <w:tcW w:w="445" w:type="dxa"/>
          </w:tcPr>
          <w:p w:rsidR="00501593" w:rsidRDefault="00501593" w:rsidP="00501593">
            <w:pPr>
              <w:jc w:val="center"/>
              <w:rPr>
                <w:rFonts w:ascii="Times New Roman" w:hAnsi="Times New Roman" w:cs="Times New Roman"/>
                <w:sz w:val="24"/>
                <w:szCs w:val="24"/>
              </w:rPr>
            </w:pPr>
          </w:p>
        </w:tc>
        <w:tc>
          <w:tcPr>
            <w:tcW w:w="3600" w:type="dxa"/>
          </w:tcPr>
          <w:p w:rsidR="00501593" w:rsidRDefault="00501593" w:rsidP="00501593">
            <w:pPr>
              <w:rPr>
                <w:rFonts w:ascii="Times New Roman" w:hAnsi="Times New Roman" w:cs="Times New Roman"/>
                <w:sz w:val="24"/>
                <w:szCs w:val="24"/>
              </w:rPr>
            </w:pPr>
            <w:r>
              <w:rPr>
                <w:rFonts w:ascii="Times New Roman" w:hAnsi="Times New Roman" w:cs="Times New Roman"/>
                <w:sz w:val="24"/>
                <w:szCs w:val="24"/>
              </w:rPr>
              <w:t xml:space="preserve">Адреса </w:t>
            </w:r>
            <w:r w:rsidR="004B0157">
              <w:rPr>
                <w:rFonts w:ascii="Times New Roman" w:hAnsi="Times New Roman" w:cs="Times New Roman"/>
                <w:sz w:val="24"/>
                <w:szCs w:val="24"/>
              </w:rPr>
              <w:t>:</w:t>
            </w:r>
          </w:p>
        </w:tc>
        <w:tc>
          <w:tcPr>
            <w:tcW w:w="5583" w:type="dxa"/>
          </w:tcPr>
          <w:p w:rsidR="00501593" w:rsidRDefault="00501593" w:rsidP="00501593">
            <w:pPr>
              <w:rPr>
                <w:rFonts w:ascii="Times New Roman" w:hAnsi="Times New Roman" w:cs="Times New Roman"/>
                <w:sz w:val="24"/>
                <w:szCs w:val="24"/>
              </w:rPr>
            </w:pPr>
          </w:p>
        </w:tc>
      </w:tr>
      <w:tr w:rsidR="00501593" w:rsidTr="004B0157">
        <w:tc>
          <w:tcPr>
            <w:tcW w:w="445" w:type="dxa"/>
          </w:tcPr>
          <w:p w:rsidR="00501593" w:rsidRDefault="00501593" w:rsidP="00501593">
            <w:pPr>
              <w:jc w:val="center"/>
              <w:rPr>
                <w:rFonts w:ascii="Times New Roman" w:hAnsi="Times New Roman" w:cs="Times New Roman"/>
                <w:sz w:val="24"/>
                <w:szCs w:val="24"/>
              </w:rPr>
            </w:pPr>
          </w:p>
        </w:tc>
        <w:tc>
          <w:tcPr>
            <w:tcW w:w="3600" w:type="dxa"/>
          </w:tcPr>
          <w:p w:rsidR="00501593" w:rsidRDefault="00501593" w:rsidP="00501593">
            <w:pPr>
              <w:rPr>
                <w:rFonts w:ascii="Times New Roman" w:hAnsi="Times New Roman" w:cs="Times New Roman"/>
                <w:sz w:val="24"/>
                <w:szCs w:val="24"/>
              </w:rPr>
            </w:pPr>
            <w:r>
              <w:rPr>
                <w:rFonts w:ascii="Times New Roman" w:hAnsi="Times New Roman" w:cs="Times New Roman"/>
                <w:sz w:val="24"/>
                <w:szCs w:val="24"/>
              </w:rPr>
              <w:t>Матични број</w:t>
            </w:r>
            <w:r w:rsidR="004B0157">
              <w:rPr>
                <w:rFonts w:ascii="Times New Roman" w:hAnsi="Times New Roman" w:cs="Times New Roman"/>
                <w:sz w:val="24"/>
                <w:szCs w:val="24"/>
              </w:rPr>
              <w:t>:</w:t>
            </w:r>
          </w:p>
        </w:tc>
        <w:tc>
          <w:tcPr>
            <w:tcW w:w="5583" w:type="dxa"/>
          </w:tcPr>
          <w:p w:rsidR="00501593" w:rsidRDefault="00501593" w:rsidP="00501593">
            <w:pPr>
              <w:rPr>
                <w:rFonts w:ascii="Times New Roman" w:hAnsi="Times New Roman" w:cs="Times New Roman"/>
                <w:sz w:val="24"/>
                <w:szCs w:val="24"/>
              </w:rPr>
            </w:pPr>
          </w:p>
        </w:tc>
      </w:tr>
      <w:tr w:rsidR="00501593" w:rsidTr="004B0157">
        <w:tc>
          <w:tcPr>
            <w:tcW w:w="445" w:type="dxa"/>
          </w:tcPr>
          <w:p w:rsidR="00501593" w:rsidRDefault="00501593" w:rsidP="00501593">
            <w:pPr>
              <w:jc w:val="center"/>
              <w:rPr>
                <w:rFonts w:ascii="Times New Roman" w:hAnsi="Times New Roman" w:cs="Times New Roman"/>
                <w:sz w:val="24"/>
                <w:szCs w:val="24"/>
              </w:rPr>
            </w:pPr>
          </w:p>
        </w:tc>
        <w:tc>
          <w:tcPr>
            <w:tcW w:w="3600" w:type="dxa"/>
          </w:tcPr>
          <w:p w:rsidR="00501593" w:rsidRDefault="004B0157" w:rsidP="00501593">
            <w:pPr>
              <w:rPr>
                <w:rFonts w:ascii="Times New Roman" w:hAnsi="Times New Roman" w:cs="Times New Roman"/>
                <w:sz w:val="24"/>
                <w:szCs w:val="24"/>
              </w:rPr>
            </w:pPr>
            <w:r>
              <w:rPr>
                <w:rFonts w:ascii="Times New Roman" w:hAnsi="Times New Roman" w:cs="Times New Roman"/>
                <w:sz w:val="24"/>
                <w:szCs w:val="24"/>
              </w:rPr>
              <w:t>Пореско индефикациони број:</w:t>
            </w:r>
          </w:p>
        </w:tc>
        <w:tc>
          <w:tcPr>
            <w:tcW w:w="5583" w:type="dxa"/>
          </w:tcPr>
          <w:p w:rsidR="00501593" w:rsidRDefault="00501593" w:rsidP="00501593">
            <w:pPr>
              <w:rPr>
                <w:rFonts w:ascii="Times New Roman" w:hAnsi="Times New Roman" w:cs="Times New Roman"/>
                <w:sz w:val="24"/>
                <w:szCs w:val="24"/>
              </w:rPr>
            </w:pPr>
          </w:p>
        </w:tc>
      </w:tr>
      <w:tr w:rsidR="00501593" w:rsidTr="004B0157">
        <w:tc>
          <w:tcPr>
            <w:tcW w:w="445" w:type="dxa"/>
          </w:tcPr>
          <w:p w:rsidR="00501593" w:rsidRDefault="00501593" w:rsidP="00501593">
            <w:pPr>
              <w:jc w:val="center"/>
              <w:rPr>
                <w:rFonts w:ascii="Times New Roman" w:hAnsi="Times New Roman" w:cs="Times New Roman"/>
                <w:sz w:val="24"/>
                <w:szCs w:val="24"/>
              </w:rPr>
            </w:pPr>
          </w:p>
        </w:tc>
        <w:tc>
          <w:tcPr>
            <w:tcW w:w="3600" w:type="dxa"/>
          </w:tcPr>
          <w:p w:rsidR="00501593" w:rsidRDefault="004B0157" w:rsidP="00501593">
            <w:pPr>
              <w:rPr>
                <w:rFonts w:ascii="Times New Roman" w:hAnsi="Times New Roman" w:cs="Times New Roman"/>
                <w:sz w:val="24"/>
                <w:szCs w:val="24"/>
              </w:rPr>
            </w:pPr>
            <w:r>
              <w:rPr>
                <w:rFonts w:ascii="Times New Roman" w:hAnsi="Times New Roman" w:cs="Times New Roman"/>
                <w:sz w:val="24"/>
                <w:szCs w:val="24"/>
              </w:rPr>
              <w:t>Име особе за контакт:</w:t>
            </w:r>
          </w:p>
        </w:tc>
        <w:tc>
          <w:tcPr>
            <w:tcW w:w="5583" w:type="dxa"/>
          </w:tcPr>
          <w:p w:rsidR="00501593" w:rsidRDefault="00501593" w:rsidP="00501593">
            <w:pPr>
              <w:rPr>
                <w:rFonts w:ascii="Times New Roman" w:hAnsi="Times New Roman" w:cs="Times New Roman"/>
                <w:sz w:val="24"/>
                <w:szCs w:val="24"/>
              </w:rPr>
            </w:pPr>
          </w:p>
        </w:tc>
      </w:tr>
      <w:tr w:rsidR="004B0157" w:rsidTr="004B0157">
        <w:tc>
          <w:tcPr>
            <w:tcW w:w="445" w:type="dxa"/>
          </w:tcPr>
          <w:p w:rsidR="004B0157" w:rsidRDefault="004B0157" w:rsidP="004B0157">
            <w:pPr>
              <w:jc w:val="center"/>
              <w:rPr>
                <w:rFonts w:ascii="Times New Roman" w:hAnsi="Times New Roman" w:cs="Times New Roman"/>
                <w:sz w:val="24"/>
                <w:szCs w:val="24"/>
              </w:rPr>
            </w:pPr>
            <w:r>
              <w:rPr>
                <w:rFonts w:ascii="Times New Roman" w:hAnsi="Times New Roman" w:cs="Times New Roman"/>
                <w:sz w:val="24"/>
                <w:szCs w:val="24"/>
              </w:rPr>
              <w:t>2.</w:t>
            </w:r>
          </w:p>
        </w:tc>
        <w:tc>
          <w:tcPr>
            <w:tcW w:w="3600" w:type="dxa"/>
          </w:tcPr>
          <w:p w:rsidR="004B0157" w:rsidRDefault="004B0157" w:rsidP="004B0157">
            <w:pPr>
              <w:rPr>
                <w:rFonts w:ascii="Times New Roman" w:hAnsi="Times New Roman" w:cs="Times New Roman"/>
                <w:sz w:val="24"/>
                <w:szCs w:val="24"/>
              </w:rPr>
            </w:pPr>
            <w:r>
              <w:rPr>
                <w:rFonts w:ascii="Times New Roman" w:hAnsi="Times New Roman" w:cs="Times New Roman"/>
                <w:sz w:val="24"/>
                <w:szCs w:val="24"/>
              </w:rPr>
              <w:t>Назив учесника:</w:t>
            </w:r>
          </w:p>
        </w:tc>
        <w:tc>
          <w:tcPr>
            <w:tcW w:w="5583" w:type="dxa"/>
          </w:tcPr>
          <w:p w:rsidR="004B0157" w:rsidRDefault="004B0157" w:rsidP="004B0157">
            <w:pPr>
              <w:rPr>
                <w:rFonts w:ascii="Times New Roman" w:hAnsi="Times New Roman" w:cs="Times New Roman"/>
                <w:sz w:val="24"/>
                <w:szCs w:val="24"/>
              </w:rPr>
            </w:pPr>
          </w:p>
        </w:tc>
      </w:tr>
      <w:tr w:rsidR="004B0157" w:rsidTr="004B0157">
        <w:tc>
          <w:tcPr>
            <w:tcW w:w="445" w:type="dxa"/>
          </w:tcPr>
          <w:p w:rsidR="004B0157" w:rsidRDefault="004B0157" w:rsidP="004B0157">
            <w:pPr>
              <w:jc w:val="center"/>
              <w:rPr>
                <w:rFonts w:ascii="Times New Roman" w:hAnsi="Times New Roman" w:cs="Times New Roman"/>
                <w:sz w:val="24"/>
                <w:szCs w:val="24"/>
              </w:rPr>
            </w:pPr>
          </w:p>
        </w:tc>
        <w:tc>
          <w:tcPr>
            <w:tcW w:w="3600" w:type="dxa"/>
          </w:tcPr>
          <w:p w:rsidR="004B0157" w:rsidRDefault="004B0157" w:rsidP="004B0157">
            <w:pPr>
              <w:rPr>
                <w:rFonts w:ascii="Times New Roman" w:hAnsi="Times New Roman" w:cs="Times New Roman"/>
                <w:sz w:val="24"/>
                <w:szCs w:val="24"/>
              </w:rPr>
            </w:pPr>
            <w:r>
              <w:rPr>
                <w:rFonts w:ascii="Times New Roman" w:hAnsi="Times New Roman" w:cs="Times New Roman"/>
                <w:sz w:val="24"/>
                <w:szCs w:val="24"/>
              </w:rPr>
              <w:t>Адреса :</w:t>
            </w:r>
          </w:p>
        </w:tc>
        <w:tc>
          <w:tcPr>
            <w:tcW w:w="5583" w:type="dxa"/>
          </w:tcPr>
          <w:p w:rsidR="004B0157" w:rsidRDefault="004B0157" w:rsidP="004B0157">
            <w:pPr>
              <w:rPr>
                <w:rFonts w:ascii="Times New Roman" w:hAnsi="Times New Roman" w:cs="Times New Roman"/>
                <w:sz w:val="24"/>
                <w:szCs w:val="24"/>
              </w:rPr>
            </w:pPr>
          </w:p>
        </w:tc>
      </w:tr>
      <w:tr w:rsidR="004B0157" w:rsidTr="004B0157">
        <w:tc>
          <w:tcPr>
            <w:tcW w:w="445" w:type="dxa"/>
          </w:tcPr>
          <w:p w:rsidR="004B0157" w:rsidRDefault="004B0157" w:rsidP="004B0157">
            <w:pPr>
              <w:jc w:val="center"/>
              <w:rPr>
                <w:rFonts w:ascii="Times New Roman" w:hAnsi="Times New Roman" w:cs="Times New Roman"/>
                <w:sz w:val="24"/>
                <w:szCs w:val="24"/>
              </w:rPr>
            </w:pPr>
          </w:p>
        </w:tc>
        <w:tc>
          <w:tcPr>
            <w:tcW w:w="3600" w:type="dxa"/>
          </w:tcPr>
          <w:p w:rsidR="004B0157" w:rsidRDefault="004B0157" w:rsidP="004B0157">
            <w:pPr>
              <w:rPr>
                <w:rFonts w:ascii="Times New Roman" w:hAnsi="Times New Roman" w:cs="Times New Roman"/>
                <w:sz w:val="24"/>
                <w:szCs w:val="24"/>
              </w:rPr>
            </w:pPr>
            <w:r>
              <w:rPr>
                <w:rFonts w:ascii="Times New Roman" w:hAnsi="Times New Roman" w:cs="Times New Roman"/>
                <w:sz w:val="24"/>
                <w:szCs w:val="24"/>
              </w:rPr>
              <w:t>Матични број:</w:t>
            </w:r>
          </w:p>
        </w:tc>
        <w:tc>
          <w:tcPr>
            <w:tcW w:w="5583" w:type="dxa"/>
          </w:tcPr>
          <w:p w:rsidR="004B0157" w:rsidRDefault="004B0157" w:rsidP="004B0157">
            <w:pPr>
              <w:rPr>
                <w:rFonts w:ascii="Times New Roman" w:hAnsi="Times New Roman" w:cs="Times New Roman"/>
                <w:sz w:val="24"/>
                <w:szCs w:val="24"/>
              </w:rPr>
            </w:pPr>
          </w:p>
        </w:tc>
      </w:tr>
      <w:tr w:rsidR="004B0157" w:rsidTr="004B0157">
        <w:tc>
          <w:tcPr>
            <w:tcW w:w="445" w:type="dxa"/>
          </w:tcPr>
          <w:p w:rsidR="004B0157" w:rsidRDefault="004B0157" w:rsidP="004B0157">
            <w:pPr>
              <w:jc w:val="center"/>
              <w:rPr>
                <w:rFonts w:ascii="Times New Roman" w:hAnsi="Times New Roman" w:cs="Times New Roman"/>
                <w:sz w:val="24"/>
                <w:szCs w:val="24"/>
              </w:rPr>
            </w:pPr>
          </w:p>
        </w:tc>
        <w:tc>
          <w:tcPr>
            <w:tcW w:w="3600" w:type="dxa"/>
          </w:tcPr>
          <w:p w:rsidR="004B0157" w:rsidRDefault="004B0157" w:rsidP="004B0157">
            <w:pPr>
              <w:rPr>
                <w:rFonts w:ascii="Times New Roman" w:hAnsi="Times New Roman" w:cs="Times New Roman"/>
                <w:sz w:val="24"/>
                <w:szCs w:val="24"/>
              </w:rPr>
            </w:pPr>
            <w:r>
              <w:rPr>
                <w:rFonts w:ascii="Times New Roman" w:hAnsi="Times New Roman" w:cs="Times New Roman"/>
                <w:sz w:val="24"/>
                <w:szCs w:val="24"/>
              </w:rPr>
              <w:t>Пореско индефикациони број:</w:t>
            </w:r>
          </w:p>
        </w:tc>
        <w:tc>
          <w:tcPr>
            <w:tcW w:w="5583" w:type="dxa"/>
          </w:tcPr>
          <w:p w:rsidR="004B0157" w:rsidRDefault="004B0157" w:rsidP="004B0157">
            <w:pPr>
              <w:rPr>
                <w:rFonts w:ascii="Times New Roman" w:hAnsi="Times New Roman" w:cs="Times New Roman"/>
                <w:sz w:val="24"/>
                <w:szCs w:val="24"/>
              </w:rPr>
            </w:pPr>
          </w:p>
        </w:tc>
      </w:tr>
      <w:tr w:rsidR="004B0157" w:rsidTr="004B0157">
        <w:tc>
          <w:tcPr>
            <w:tcW w:w="445" w:type="dxa"/>
          </w:tcPr>
          <w:p w:rsidR="004B0157" w:rsidRDefault="004B0157" w:rsidP="004B0157">
            <w:pPr>
              <w:jc w:val="center"/>
              <w:rPr>
                <w:rFonts w:ascii="Times New Roman" w:hAnsi="Times New Roman" w:cs="Times New Roman"/>
                <w:sz w:val="24"/>
                <w:szCs w:val="24"/>
              </w:rPr>
            </w:pPr>
          </w:p>
        </w:tc>
        <w:tc>
          <w:tcPr>
            <w:tcW w:w="3600" w:type="dxa"/>
          </w:tcPr>
          <w:p w:rsidR="004B0157" w:rsidRDefault="004B0157" w:rsidP="004B0157">
            <w:pPr>
              <w:rPr>
                <w:rFonts w:ascii="Times New Roman" w:hAnsi="Times New Roman" w:cs="Times New Roman"/>
                <w:sz w:val="24"/>
                <w:szCs w:val="24"/>
              </w:rPr>
            </w:pPr>
            <w:r>
              <w:rPr>
                <w:rFonts w:ascii="Times New Roman" w:hAnsi="Times New Roman" w:cs="Times New Roman"/>
                <w:sz w:val="24"/>
                <w:szCs w:val="24"/>
              </w:rPr>
              <w:t>Име особе за контакт:</w:t>
            </w:r>
          </w:p>
        </w:tc>
        <w:tc>
          <w:tcPr>
            <w:tcW w:w="5583" w:type="dxa"/>
          </w:tcPr>
          <w:p w:rsidR="004B0157" w:rsidRDefault="004B0157" w:rsidP="004B0157">
            <w:pPr>
              <w:rPr>
                <w:rFonts w:ascii="Times New Roman" w:hAnsi="Times New Roman" w:cs="Times New Roman"/>
                <w:sz w:val="24"/>
                <w:szCs w:val="24"/>
              </w:rPr>
            </w:pPr>
          </w:p>
        </w:tc>
      </w:tr>
      <w:tr w:rsidR="004B0157" w:rsidTr="004B0157">
        <w:tc>
          <w:tcPr>
            <w:tcW w:w="445" w:type="dxa"/>
          </w:tcPr>
          <w:p w:rsidR="004B0157" w:rsidRDefault="004B0157" w:rsidP="004B0157">
            <w:pPr>
              <w:jc w:val="center"/>
              <w:rPr>
                <w:rFonts w:ascii="Times New Roman" w:hAnsi="Times New Roman" w:cs="Times New Roman"/>
                <w:sz w:val="24"/>
                <w:szCs w:val="24"/>
              </w:rPr>
            </w:pPr>
            <w:r>
              <w:rPr>
                <w:rFonts w:ascii="Times New Roman" w:hAnsi="Times New Roman" w:cs="Times New Roman"/>
                <w:sz w:val="24"/>
                <w:szCs w:val="24"/>
              </w:rPr>
              <w:t>3.</w:t>
            </w:r>
          </w:p>
        </w:tc>
        <w:tc>
          <w:tcPr>
            <w:tcW w:w="3600" w:type="dxa"/>
          </w:tcPr>
          <w:p w:rsidR="004B0157" w:rsidRDefault="004B0157" w:rsidP="004B0157">
            <w:pPr>
              <w:rPr>
                <w:rFonts w:ascii="Times New Roman" w:hAnsi="Times New Roman" w:cs="Times New Roman"/>
                <w:sz w:val="24"/>
                <w:szCs w:val="24"/>
              </w:rPr>
            </w:pPr>
            <w:r>
              <w:rPr>
                <w:rFonts w:ascii="Times New Roman" w:hAnsi="Times New Roman" w:cs="Times New Roman"/>
                <w:sz w:val="24"/>
                <w:szCs w:val="24"/>
              </w:rPr>
              <w:t>Назив учесника:</w:t>
            </w:r>
          </w:p>
        </w:tc>
        <w:tc>
          <w:tcPr>
            <w:tcW w:w="5583" w:type="dxa"/>
          </w:tcPr>
          <w:p w:rsidR="004B0157" w:rsidRDefault="004B0157" w:rsidP="004B0157">
            <w:pPr>
              <w:rPr>
                <w:rFonts w:ascii="Times New Roman" w:hAnsi="Times New Roman" w:cs="Times New Roman"/>
                <w:sz w:val="24"/>
                <w:szCs w:val="24"/>
              </w:rPr>
            </w:pPr>
          </w:p>
        </w:tc>
      </w:tr>
      <w:tr w:rsidR="004B0157" w:rsidTr="004B0157">
        <w:tc>
          <w:tcPr>
            <w:tcW w:w="445" w:type="dxa"/>
          </w:tcPr>
          <w:p w:rsidR="004B0157" w:rsidRDefault="004B0157" w:rsidP="004B0157">
            <w:pPr>
              <w:jc w:val="center"/>
              <w:rPr>
                <w:rFonts w:ascii="Times New Roman" w:hAnsi="Times New Roman" w:cs="Times New Roman"/>
                <w:sz w:val="24"/>
                <w:szCs w:val="24"/>
              </w:rPr>
            </w:pPr>
          </w:p>
        </w:tc>
        <w:tc>
          <w:tcPr>
            <w:tcW w:w="3600" w:type="dxa"/>
          </w:tcPr>
          <w:p w:rsidR="004B0157" w:rsidRDefault="004B0157" w:rsidP="004B0157">
            <w:pPr>
              <w:rPr>
                <w:rFonts w:ascii="Times New Roman" w:hAnsi="Times New Roman" w:cs="Times New Roman"/>
                <w:sz w:val="24"/>
                <w:szCs w:val="24"/>
              </w:rPr>
            </w:pPr>
            <w:r>
              <w:rPr>
                <w:rFonts w:ascii="Times New Roman" w:hAnsi="Times New Roman" w:cs="Times New Roman"/>
                <w:sz w:val="24"/>
                <w:szCs w:val="24"/>
              </w:rPr>
              <w:t>Адреса :</w:t>
            </w:r>
          </w:p>
        </w:tc>
        <w:tc>
          <w:tcPr>
            <w:tcW w:w="5583" w:type="dxa"/>
          </w:tcPr>
          <w:p w:rsidR="004B0157" w:rsidRDefault="004B0157" w:rsidP="004B0157">
            <w:pPr>
              <w:rPr>
                <w:rFonts w:ascii="Times New Roman" w:hAnsi="Times New Roman" w:cs="Times New Roman"/>
                <w:sz w:val="24"/>
                <w:szCs w:val="24"/>
              </w:rPr>
            </w:pPr>
          </w:p>
        </w:tc>
      </w:tr>
      <w:tr w:rsidR="004B0157" w:rsidTr="004B0157">
        <w:tc>
          <w:tcPr>
            <w:tcW w:w="445" w:type="dxa"/>
          </w:tcPr>
          <w:p w:rsidR="004B0157" w:rsidRDefault="004B0157" w:rsidP="004B0157">
            <w:pPr>
              <w:jc w:val="center"/>
              <w:rPr>
                <w:rFonts w:ascii="Times New Roman" w:hAnsi="Times New Roman" w:cs="Times New Roman"/>
                <w:sz w:val="24"/>
                <w:szCs w:val="24"/>
              </w:rPr>
            </w:pPr>
          </w:p>
        </w:tc>
        <w:tc>
          <w:tcPr>
            <w:tcW w:w="3600" w:type="dxa"/>
          </w:tcPr>
          <w:p w:rsidR="004B0157" w:rsidRDefault="004B0157" w:rsidP="004B0157">
            <w:pPr>
              <w:rPr>
                <w:rFonts w:ascii="Times New Roman" w:hAnsi="Times New Roman" w:cs="Times New Roman"/>
                <w:sz w:val="24"/>
                <w:szCs w:val="24"/>
              </w:rPr>
            </w:pPr>
            <w:r>
              <w:rPr>
                <w:rFonts w:ascii="Times New Roman" w:hAnsi="Times New Roman" w:cs="Times New Roman"/>
                <w:sz w:val="24"/>
                <w:szCs w:val="24"/>
              </w:rPr>
              <w:t>Матични број:</w:t>
            </w:r>
          </w:p>
        </w:tc>
        <w:tc>
          <w:tcPr>
            <w:tcW w:w="5583" w:type="dxa"/>
          </w:tcPr>
          <w:p w:rsidR="004B0157" w:rsidRDefault="004B0157" w:rsidP="004B0157">
            <w:pPr>
              <w:rPr>
                <w:rFonts w:ascii="Times New Roman" w:hAnsi="Times New Roman" w:cs="Times New Roman"/>
                <w:sz w:val="24"/>
                <w:szCs w:val="24"/>
              </w:rPr>
            </w:pPr>
          </w:p>
        </w:tc>
      </w:tr>
      <w:tr w:rsidR="004B0157" w:rsidTr="004B0157">
        <w:tc>
          <w:tcPr>
            <w:tcW w:w="445" w:type="dxa"/>
          </w:tcPr>
          <w:p w:rsidR="004B0157" w:rsidRDefault="004B0157" w:rsidP="004B0157">
            <w:pPr>
              <w:jc w:val="center"/>
              <w:rPr>
                <w:rFonts w:ascii="Times New Roman" w:hAnsi="Times New Roman" w:cs="Times New Roman"/>
                <w:sz w:val="24"/>
                <w:szCs w:val="24"/>
              </w:rPr>
            </w:pPr>
          </w:p>
        </w:tc>
        <w:tc>
          <w:tcPr>
            <w:tcW w:w="3600" w:type="dxa"/>
          </w:tcPr>
          <w:p w:rsidR="004B0157" w:rsidRDefault="004B0157" w:rsidP="004B0157">
            <w:pPr>
              <w:rPr>
                <w:rFonts w:ascii="Times New Roman" w:hAnsi="Times New Roman" w:cs="Times New Roman"/>
                <w:sz w:val="24"/>
                <w:szCs w:val="24"/>
              </w:rPr>
            </w:pPr>
            <w:r>
              <w:rPr>
                <w:rFonts w:ascii="Times New Roman" w:hAnsi="Times New Roman" w:cs="Times New Roman"/>
                <w:sz w:val="24"/>
                <w:szCs w:val="24"/>
              </w:rPr>
              <w:t>Пореско индефикациони број:</w:t>
            </w:r>
          </w:p>
        </w:tc>
        <w:tc>
          <w:tcPr>
            <w:tcW w:w="5583" w:type="dxa"/>
          </w:tcPr>
          <w:p w:rsidR="004B0157" w:rsidRDefault="004B0157" w:rsidP="004B0157">
            <w:pPr>
              <w:rPr>
                <w:rFonts w:ascii="Times New Roman" w:hAnsi="Times New Roman" w:cs="Times New Roman"/>
                <w:sz w:val="24"/>
                <w:szCs w:val="24"/>
              </w:rPr>
            </w:pPr>
          </w:p>
        </w:tc>
      </w:tr>
      <w:tr w:rsidR="004B0157" w:rsidTr="004B0157">
        <w:tc>
          <w:tcPr>
            <w:tcW w:w="445" w:type="dxa"/>
          </w:tcPr>
          <w:p w:rsidR="004B0157" w:rsidRDefault="004B0157" w:rsidP="004B0157">
            <w:pPr>
              <w:jc w:val="center"/>
              <w:rPr>
                <w:rFonts w:ascii="Times New Roman" w:hAnsi="Times New Roman" w:cs="Times New Roman"/>
                <w:sz w:val="24"/>
                <w:szCs w:val="24"/>
              </w:rPr>
            </w:pPr>
          </w:p>
        </w:tc>
        <w:tc>
          <w:tcPr>
            <w:tcW w:w="3600" w:type="dxa"/>
          </w:tcPr>
          <w:p w:rsidR="004B0157" w:rsidRDefault="004B0157" w:rsidP="004B0157">
            <w:pPr>
              <w:rPr>
                <w:rFonts w:ascii="Times New Roman" w:hAnsi="Times New Roman" w:cs="Times New Roman"/>
                <w:sz w:val="24"/>
                <w:szCs w:val="24"/>
              </w:rPr>
            </w:pPr>
            <w:r>
              <w:rPr>
                <w:rFonts w:ascii="Times New Roman" w:hAnsi="Times New Roman" w:cs="Times New Roman"/>
                <w:sz w:val="24"/>
                <w:szCs w:val="24"/>
              </w:rPr>
              <w:t>Име особе за контакт:</w:t>
            </w:r>
          </w:p>
        </w:tc>
        <w:tc>
          <w:tcPr>
            <w:tcW w:w="5583" w:type="dxa"/>
          </w:tcPr>
          <w:p w:rsidR="004B0157" w:rsidRDefault="004B0157" w:rsidP="004B0157">
            <w:pPr>
              <w:rPr>
                <w:rFonts w:ascii="Times New Roman" w:hAnsi="Times New Roman" w:cs="Times New Roman"/>
                <w:sz w:val="24"/>
                <w:szCs w:val="24"/>
              </w:rPr>
            </w:pPr>
          </w:p>
        </w:tc>
      </w:tr>
    </w:tbl>
    <w:p w:rsidR="00501593" w:rsidRPr="00501593" w:rsidRDefault="00501593" w:rsidP="00501593">
      <w:pPr>
        <w:rPr>
          <w:rFonts w:ascii="Times New Roman" w:hAnsi="Times New Roman" w:cs="Times New Roman"/>
          <w:sz w:val="24"/>
          <w:szCs w:val="24"/>
        </w:rPr>
      </w:pPr>
    </w:p>
    <w:p w:rsidR="00E37AE4" w:rsidRPr="004B0157" w:rsidRDefault="004B0157">
      <w:pPr>
        <w:rPr>
          <w:rFonts w:ascii="Times New Roman" w:hAnsi="Times New Roman" w:cs="Times New Roman"/>
          <w:sz w:val="24"/>
          <w:szCs w:val="24"/>
        </w:rPr>
      </w:pPr>
      <w:r>
        <w:rPr>
          <w:rFonts w:ascii="Times New Roman" w:hAnsi="Times New Roman" w:cs="Times New Roman"/>
          <w:sz w:val="24"/>
          <w:szCs w:val="24"/>
        </w:rPr>
        <w:t>Лице одговорно за извршавање уговора:_______________________________ подносећи заједничку понуду.</w:t>
      </w:r>
    </w:p>
    <w:p w:rsidR="00E37AE4" w:rsidRDefault="00E37AE4">
      <w:pPr>
        <w:rPr>
          <w:rFonts w:ascii="Times New Roman" w:hAnsi="Times New Roman" w:cs="Times New Roman"/>
          <w:sz w:val="24"/>
          <w:szCs w:val="24"/>
        </w:rPr>
      </w:pPr>
    </w:p>
    <w:p w:rsidR="00E37AE4" w:rsidRDefault="00E37AE4">
      <w:pPr>
        <w:rPr>
          <w:rFonts w:ascii="Times New Roman" w:hAnsi="Times New Roman" w:cs="Times New Roman"/>
          <w:sz w:val="24"/>
          <w:szCs w:val="24"/>
        </w:rPr>
      </w:pPr>
    </w:p>
    <w:p w:rsidR="00E37AE4" w:rsidRDefault="00E37AE4">
      <w:pPr>
        <w:rPr>
          <w:rFonts w:ascii="Times New Roman" w:hAnsi="Times New Roman" w:cs="Times New Roman"/>
          <w:sz w:val="24"/>
          <w:szCs w:val="24"/>
        </w:rPr>
      </w:pPr>
    </w:p>
    <w:p w:rsidR="00E37AE4" w:rsidRDefault="00E37AE4">
      <w:pPr>
        <w:rPr>
          <w:rFonts w:ascii="Times New Roman" w:hAnsi="Times New Roman" w:cs="Times New Roman"/>
          <w:sz w:val="24"/>
          <w:szCs w:val="24"/>
        </w:rPr>
      </w:pPr>
    </w:p>
    <w:p w:rsidR="00CF6009" w:rsidRDefault="00CF6009" w:rsidP="00CF6009">
      <w:pPr>
        <w:spacing w:after="274" w:line="240" w:lineRule="auto"/>
        <w:ind w:left="120" w:right="14" w:hanging="10"/>
      </w:pPr>
      <w:r>
        <w:rPr>
          <w:rFonts w:ascii="Times New Roman" w:eastAsia="Times New Roman" w:hAnsi="Times New Roman" w:cs="Times New Roman"/>
          <w:sz w:val="24"/>
        </w:rPr>
        <w:t>Датум:                                                  М.П.                              Потпис понуђача            _______________                                                               ____________________</w:t>
      </w:r>
    </w:p>
    <w:p w:rsidR="00CF6009" w:rsidRDefault="00CF6009" w:rsidP="00CF6009">
      <w:pPr>
        <w:spacing w:after="229" w:line="244" w:lineRule="auto"/>
        <w:ind w:left="105" w:right="-15" w:hanging="10"/>
      </w:pPr>
      <w:r>
        <w:rPr>
          <w:rFonts w:ascii="Times New Roman" w:eastAsia="Times New Roman" w:hAnsi="Times New Roman" w:cs="Times New Roman"/>
          <w:b/>
          <w:sz w:val="20"/>
        </w:rPr>
        <w:t>Напомена:</w:t>
      </w:r>
    </w:p>
    <w:p w:rsidR="00CF6009" w:rsidRDefault="00CF6009" w:rsidP="00CF6009">
      <w:pPr>
        <w:spacing w:line="244" w:lineRule="auto"/>
        <w:ind w:left="105" w:right="-15" w:hanging="10"/>
      </w:pPr>
      <w:r>
        <w:rPr>
          <w:rFonts w:ascii="Times New Roman" w:eastAsia="Times New Roman" w:hAnsi="Times New Roman" w:cs="Times New Roman"/>
          <w:b/>
          <w:sz w:val="20"/>
        </w:rPr>
        <w:t>Понуђачи одговарају неограничено солидарно.</w:t>
      </w:r>
    </w:p>
    <w:p w:rsidR="00CF6009" w:rsidRDefault="00CF6009" w:rsidP="00CF6009">
      <w:pPr>
        <w:spacing w:after="5" w:line="228" w:lineRule="auto"/>
        <w:ind w:left="120" w:right="-15" w:hanging="10"/>
      </w:pPr>
      <w:r>
        <w:rPr>
          <w:rFonts w:ascii="Times New Roman" w:eastAsia="Times New Roman" w:hAnsi="Times New Roman" w:cs="Times New Roman"/>
          <w:b/>
          <w:sz w:val="20"/>
        </w:rPr>
        <w:lastRenderedPageBreak/>
        <w:t>Сваки</w:t>
      </w:r>
      <w:r>
        <w:rPr>
          <w:rFonts w:ascii="Times New Roman" w:eastAsia="Times New Roman" w:hAnsi="Times New Roman" w:cs="Times New Roman"/>
          <w:sz w:val="20"/>
        </w:rPr>
        <w:t xml:space="preserve"> понуђач из групе понуђача (укључујући и носиоца понуде) који подносе заједничку понуду, у обавези је да достави доказе о испуњавању ОБАВЕЗНИХ УСЛОВА из Обрасца 3, а ДОДАТНЕ УСЛОВЕ из Обрасца 4 понуђачи испуњавају заједно. </w:t>
      </w:r>
    </w:p>
    <w:p w:rsidR="00E37AE4" w:rsidRDefault="00E37AE4">
      <w:pPr>
        <w:rPr>
          <w:rFonts w:ascii="Times New Roman" w:hAnsi="Times New Roman" w:cs="Times New Roman"/>
          <w:sz w:val="24"/>
          <w:szCs w:val="24"/>
        </w:rPr>
      </w:pPr>
    </w:p>
    <w:p w:rsidR="00E37AE4" w:rsidRDefault="00E37AE4">
      <w:pPr>
        <w:rPr>
          <w:rFonts w:ascii="Times New Roman" w:hAnsi="Times New Roman" w:cs="Times New Roman"/>
          <w:sz w:val="24"/>
          <w:szCs w:val="24"/>
        </w:rPr>
      </w:pPr>
    </w:p>
    <w:p w:rsidR="00E37AE4" w:rsidRDefault="00E37AE4">
      <w:pPr>
        <w:rPr>
          <w:rFonts w:ascii="Times New Roman" w:hAnsi="Times New Roman" w:cs="Times New Roman"/>
          <w:sz w:val="24"/>
          <w:szCs w:val="24"/>
        </w:rPr>
      </w:pPr>
    </w:p>
    <w:p w:rsidR="00E37AE4" w:rsidRDefault="00E37AE4">
      <w:pPr>
        <w:rPr>
          <w:rFonts w:ascii="Times New Roman" w:hAnsi="Times New Roman" w:cs="Times New Roman"/>
          <w:sz w:val="24"/>
          <w:szCs w:val="24"/>
        </w:rPr>
      </w:pPr>
    </w:p>
    <w:p w:rsidR="00E37AE4" w:rsidRDefault="00E37AE4">
      <w:pPr>
        <w:rPr>
          <w:rFonts w:ascii="Times New Roman" w:hAnsi="Times New Roman" w:cs="Times New Roman"/>
          <w:sz w:val="24"/>
          <w:szCs w:val="24"/>
        </w:rPr>
      </w:pPr>
    </w:p>
    <w:p w:rsidR="00E37AE4" w:rsidRDefault="00E37AE4">
      <w:pPr>
        <w:rPr>
          <w:rFonts w:ascii="Times New Roman" w:hAnsi="Times New Roman" w:cs="Times New Roman"/>
          <w:sz w:val="24"/>
          <w:szCs w:val="24"/>
        </w:rPr>
      </w:pPr>
    </w:p>
    <w:p w:rsidR="00E37AE4" w:rsidRDefault="00E37AE4">
      <w:pPr>
        <w:rPr>
          <w:rFonts w:ascii="Times New Roman" w:hAnsi="Times New Roman" w:cs="Times New Roman"/>
          <w:sz w:val="24"/>
          <w:szCs w:val="24"/>
        </w:rPr>
      </w:pPr>
    </w:p>
    <w:p w:rsidR="00E37AE4" w:rsidRDefault="00E37AE4">
      <w:pPr>
        <w:rPr>
          <w:rFonts w:ascii="Times New Roman" w:hAnsi="Times New Roman" w:cs="Times New Roman"/>
          <w:sz w:val="24"/>
          <w:szCs w:val="24"/>
        </w:rPr>
      </w:pPr>
    </w:p>
    <w:p w:rsidR="00CF6009" w:rsidRDefault="00CF6009" w:rsidP="00CF6009">
      <w:pPr>
        <w:spacing w:after="263" w:line="246" w:lineRule="auto"/>
        <w:ind w:left="10" w:right="-15" w:hanging="10"/>
        <w:jc w:val="right"/>
        <w:rPr>
          <w:rFonts w:ascii="Times New Roman" w:eastAsia="Times New Roman" w:hAnsi="Times New Roman" w:cs="Times New Roman"/>
          <w:b/>
          <w:sz w:val="24"/>
          <w:szCs w:val="24"/>
        </w:rPr>
      </w:pPr>
      <w:r>
        <w:rPr>
          <w:rFonts w:ascii="Times New Roman" w:hAnsi="Times New Roman" w:cs="Times New Roman"/>
          <w:sz w:val="24"/>
          <w:szCs w:val="24"/>
        </w:rPr>
        <w:tab/>
      </w:r>
      <w:r w:rsidRPr="007A7C2B">
        <w:rPr>
          <w:rFonts w:ascii="Times New Roman" w:eastAsia="Times New Roman" w:hAnsi="Times New Roman" w:cs="Times New Roman"/>
          <w:b/>
          <w:sz w:val="24"/>
          <w:szCs w:val="24"/>
        </w:rPr>
        <w:t xml:space="preserve">Образац </w:t>
      </w:r>
      <w:r>
        <w:rPr>
          <w:rFonts w:ascii="Times New Roman" w:eastAsia="Times New Roman" w:hAnsi="Times New Roman" w:cs="Times New Roman"/>
          <w:b/>
          <w:sz w:val="24"/>
          <w:szCs w:val="24"/>
        </w:rPr>
        <w:t>9.</w:t>
      </w:r>
    </w:p>
    <w:p w:rsidR="00CF6009" w:rsidRPr="007A7C2B" w:rsidRDefault="00CF6009" w:rsidP="00CF6009">
      <w:pPr>
        <w:spacing w:after="551" w:line="243" w:lineRule="auto"/>
        <w:ind w:left="122" w:right="-9" w:hanging="10"/>
        <w:jc w:val="center"/>
        <w:rPr>
          <w:rFonts w:ascii="Times New Roman" w:hAnsi="Times New Roman" w:cs="Times New Roman"/>
          <w:sz w:val="24"/>
          <w:szCs w:val="24"/>
        </w:rPr>
      </w:pPr>
      <w:r w:rsidRPr="007A7C2B">
        <w:rPr>
          <w:rFonts w:ascii="Times New Roman" w:eastAsia="Times New Roman" w:hAnsi="Times New Roman" w:cs="Times New Roman"/>
          <w:b/>
          <w:sz w:val="24"/>
          <w:szCs w:val="24"/>
        </w:rPr>
        <w:t>ОБРАЗАЦ ИЗЈАВЕ О ИСПУЊЕНОСТИ УСЛОВА ЗА УЧЕШЋЕ У ПОСТУПКУ ЈАВНЕ НАБАВКЕ</w:t>
      </w:r>
    </w:p>
    <w:p w:rsidR="00CF6009" w:rsidRPr="007A7C2B" w:rsidRDefault="00CF6009" w:rsidP="00CF6009">
      <w:pPr>
        <w:spacing w:line="240" w:lineRule="auto"/>
        <w:ind w:left="1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CF6009" w:rsidRPr="007A7C2B" w:rsidRDefault="00CF6009" w:rsidP="00CF6009">
      <w:pPr>
        <w:spacing w:after="275" w:line="240" w:lineRule="auto"/>
        <w:ind w:left="12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Под пуном моралном, материјалном и кривичном одговорношћу, као заступник понуђача/групе понуђача, дајем следећу</w:t>
      </w:r>
    </w:p>
    <w:p w:rsidR="00CF6009" w:rsidRPr="007A7C2B" w:rsidRDefault="00CF6009" w:rsidP="00CF6009">
      <w:pPr>
        <w:spacing w:after="274" w:line="243" w:lineRule="auto"/>
        <w:ind w:left="120" w:right="-15"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r w:rsidRPr="007A7C2B">
        <w:rPr>
          <w:rFonts w:ascii="Times New Roman" w:eastAsia="Times New Roman" w:hAnsi="Times New Roman" w:cs="Times New Roman"/>
          <w:b/>
          <w:sz w:val="24"/>
          <w:szCs w:val="24"/>
        </w:rPr>
        <w:t xml:space="preserve">     ИЗЈАВУ</w:t>
      </w:r>
    </w:p>
    <w:p w:rsidR="00CF6009" w:rsidRPr="007A7C2B" w:rsidRDefault="00CF6009" w:rsidP="00CF6009">
      <w:pPr>
        <w:spacing w:after="275" w:line="240" w:lineRule="auto"/>
        <w:ind w:left="120" w:right="8" w:hanging="10"/>
        <w:rPr>
          <w:rFonts w:ascii="Times New Roman" w:hAnsi="Times New Roman" w:cs="Times New Roman"/>
          <w:sz w:val="24"/>
          <w:szCs w:val="24"/>
        </w:rPr>
      </w:pPr>
      <w:r w:rsidRPr="007A7C2B">
        <w:rPr>
          <w:rFonts w:ascii="Times New Roman" w:eastAsia="Times New Roman" w:hAnsi="Times New Roman" w:cs="Times New Roman"/>
          <w:sz w:val="24"/>
          <w:szCs w:val="24"/>
        </w:rPr>
        <w:t>Испуњавам-мо све услове утврђене конкурсном документацијом за ЈН</w:t>
      </w:r>
      <w:r>
        <w:rPr>
          <w:rFonts w:ascii="Times New Roman" w:eastAsia="Times New Roman" w:hAnsi="Times New Roman" w:cs="Times New Roman"/>
          <w:sz w:val="24"/>
          <w:szCs w:val="24"/>
        </w:rPr>
        <w:t xml:space="preserve"> </w:t>
      </w:r>
      <w:r w:rsidRPr="007A7C2B">
        <w:rPr>
          <w:rFonts w:ascii="Times New Roman" w:eastAsia="Times New Roman" w:hAnsi="Times New Roman" w:cs="Times New Roman"/>
          <w:sz w:val="24"/>
          <w:szCs w:val="24"/>
        </w:rPr>
        <w:t xml:space="preserve">МВ бр. </w:t>
      </w:r>
      <w:r>
        <w:rPr>
          <w:rFonts w:ascii="Times New Roman" w:eastAsia="Times New Roman" w:hAnsi="Times New Roman" w:cs="Times New Roman"/>
          <w:sz w:val="24"/>
          <w:szCs w:val="24"/>
        </w:rPr>
        <w:t>01</w:t>
      </w:r>
      <w:r w:rsidRPr="007A7C2B">
        <w:rPr>
          <w:rFonts w:ascii="Times New Roman" w:eastAsia="Times New Roman" w:hAnsi="Times New Roman" w:cs="Times New Roman"/>
          <w:sz w:val="24"/>
          <w:szCs w:val="24"/>
        </w:rPr>
        <w:t>/201</w:t>
      </w:r>
      <w:r w:rsidR="005033AD">
        <w:rPr>
          <w:rFonts w:ascii="Times New Roman" w:eastAsia="Times New Roman" w:hAnsi="Times New Roman" w:cs="Times New Roman"/>
          <w:sz w:val="24"/>
          <w:szCs w:val="24"/>
        </w:rPr>
        <w:t>6</w:t>
      </w:r>
      <w:r w:rsidRPr="007A7C2B">
        <w:rPr>
          <w:rFonts w:ascii="Times New Roman" w:eastAsia="Times New Roman" w:hAnsi="Times New Roman" w:cs="Times New Roman"/>
          <w:sz w:val="24"/>
          <w:szCs w:val="24"/>
        </w:rPr>
        <w:t>, и то да:</w:t>
      </w:r>
    </w:p>
    <w:p w:rsidR="00CF6009" w:rsidRPr="007A7C2B" w:rsidRDefault="00CF6009" w:rsidP="00CF6009">
      <w:pPr>
        <w:numPr>
          <w:ilvl w:val="0"/>
          <w:numId w:val="17"/>
        </w:numPr>
        <w:spacing w:after="275" w:line="240" w:lineRule="auto"/>
        <w:ind w:right="282" w:hanging="10"/>
        <w:rPr>
          <w:rFonts w:ascii="Times New Roman" w:hAnsi="Times New Roman" w:cs="Times New Roman"/>
          <w:sz w:val="24"/>
          <w:szCs w:val="24"/>
        </w:rPr>
      </w:pPr>
      <w:r w:rsidRPr="007A7C2B">
        <w:rPr>
          <w:rFonts w:ascii="Times New Roman" w:eastAsia="Times New Roman" w:hAnsi="Times New Roman" w:cs="Times New Roman"/>
          <w:sz w:val="24"/>
          <w:szCs w:val="24"/>
        </w:rPr>
        <w:t>је понуђач регистрован код надлежног органа, односно уписан у одговарајући регистар;</w:t>
      </w:r>
    </w:p>
    <w:p w:rsidR="00CF6009" w:rsidRPr="007A7C2B" w:rsidRDefault="00CF6009" w:rsidP="00CF6009">
      <w:pPr>
        <w:numPr>
          <w:ilvl w:val="0"/>
          <w:numId w:val="17"/>
        </w:numPr>
        <w:spacing w:after="275" w:line="240" w:lineRule="auto"/>
        <w:ind w:right="282" w:hanging="10"/>
        <w:rPr>
          <w:rFonts w:ascii="Times New Roman" w:hAnsi="Times New Roman" w:cs="Times New Roman"/>
          <w:sz w:val="24"/>
          <w:szCs w:val="24"/>
        </w:rPr>
      </w:pPr>
      <w:r w:rsidRPr="007A7C2B">
        <w:rPr>
          <w:rFonts w:ascii="Times New Roman" w:eastAsia="Times New Roman" w:hAnsi="Times New Roman" w:cs="Times New Roman"/>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F6009" w:rsidRPr="007A7C2B" w:rsidRDefault="00CF6009" w:rsidP="00CF6009">
      <w:pPr>
        <w:numPr>
          <w:ilvl w:val="0"/>
          <w:numId w:val="17"/>
        </w:numPr>
        <w:spacing w:after="275" w:line="240" w:lineRule="auto"/>
        <w:ind w:right="282" w:hanging="10"/>
        <w:rPr>
          <w:rFonts w:ascii="Times New Roman" w:hAnsi="Times New Roman" w:cs="Times New Roman"/>
          <w:sz w:val="24"/>
          <w:szCs w:val="24"/>
        </w:rPr>
      </w:pPr>
      <w:r w:rsidRPr="007A7C2B">
        <w:rPr>
          <w:rFonts w:ascii="Times New Roman" w:eastAsia="Times New Roman" w:hAnsi="Times New Roman" w:cs="Times New Roman"/>
          <w:sz w:val="24"/>
          <w:szCs w:val="24"/>
        </w:rPr>
        <w:t>понуђачу није изречена мера забране обављања делатности, која је на снази у време објављивања односно слања позива за подношење понуда;</w:t>
      </w:r>
    </w:p>
    <w:p w:rsidR="00CF6009" w:rsidRPr="007A7C2B" w:rsidRDefault="00CF6009" w:rsidP="00CF6009">
      <w:pPr>
        <w:numPr>
          <w:ilvl w:val="0"/>
          <w:numId w:val="17"/>
        </w:numPr>
        <w:spacing w:after="275" w:line="240" w:lineRule="auto"/>
        <w:ind w:right="282" w:hanging="10"/>
        <w:rPr>
          <w:rFonts w:ascii="Times New Roman" w:hAnsi="Times New Roman" w:cs="Times New Roman"/>
          <w:sz w:val="24"/>
          <w:szCs w:val="24"/>
        </w:rPr>
      </w:pPr>
      <w:r w:rsidRPr="007A7C2B">
        <w:rPr>
          <w:rFonts w:ascii="Times New Roman" w:eastAsia="Times New Roman" w:hAnsi="Times New Roman" w:cs="Times New Roman"/>
          <w:sz w:val="24"/>
          <w:szCs w:val="24"/>
        </w:rPr>
        <w:t>је понуђач измирио доспеле порезе, доприносе и друге јавне дажбине у складу са прописима РС или стране државе ако има седиште на њеној територији;</w:t>
      </w:r>
    </w:p>
    <w:p w:rsidR="00CF6009" w:rsidRPr="007A7C2B" w:rsidRDefault="00CF6009" w:rsidP="00CF6009">
      <w:pPr>
        <w:spacing w:after="11" w:line="240" w:lineRule="auto"/>
        <w:ind w:left="12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Напомена:</w:t>
      </w:r>
    </w:p>
    <w:p w:rsidR="00CF6009" w:rsidRPr="007A7C2B" w:rsidRDefault="00CF6009" w:rsidP="00CF6009">
      <w:pPr>
        <w:spacing w:after="551" w:line="240" w:lineRule="auto"/>
        <w:ind w:left="120" w:right="321"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У случају недоумице о томе да ли понуђач који наступа самостално или у заједничкој понуди испуњава неки од услова одређених документацијом, наручилац може да тражи од понуђача да поднесе одговарајуће документе којима потврђује испуњеност услова. Уколико понуду подноси понуђач самостално овом изјавом доказује да испуњава све </w:t>
      </w:r>
      <w:r w:rsidRPr="007A7C2B">
        <w:rPr>
          <w:rFonts w:ascii="Times New Roman" w:eastAsia="Times New Roman" w:hAnsi="Times New Roman" w:cs="Times New Roman"/>
          <w:sz w:val="24"/>
          <w:szCs w:val="24"/>
        </w:rPr>
        <w:lastRenderedPageBreak/>
        <w:t>услове из тачке 1 до 4, а ако понуду подноси Група понуђача овом изјавом потврђује се да сваки понуђач из Групе понуђача испуњава услове из тачке 1 до 4.</w:t>
      </w:r>
    </w:p>
    <w:p w:rsidR="00CF6009" w:rsidRDefault="00CF6009" w:rsidP="00CF6009">
      <w:pPr>
        <w:spacing w:after="274" w:line="240" w:lineRule="auto"/>
        <w:ind w:left="120" w:right="14" w:hanging="10"/>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                Датум:                                  М.П.                                     Потпис понуђача</w:t>
      </w:r>
    </w:p>
    <w:p w:rsidR="00CF6009" w:rsidRPr="00CF6009" w:rsidRDefault="00CF6009" w:rsidP="00CF6009">
      <w:pPr>
        <w:spacing w:after="274" w:line="240" w:lineRule="auto"/>
        <w:ind w:left="120" w:right="14" w:hanging="10"/>
        <w:rPr>
          <w:rFonts w:ascii="Times New Roman" w:hAnsi="Times New Roman" w:cs="Times New Roman"/>
          <w:sz w:val="24"/>
          <w:szCs w:val="24"/>
        </w:rPr>
      </w:pPr>
      <w:r>
        <w:rPr>
          <w:rFonts w:ascii="Times New Roman" w:eastAsia="Times New Roman" w:hAnsi="Times New Roman" w:cs="Times New Roman"/>
          <w:sz w:val="24"/>
          <w:szCs w:val="24"/>
        </w:rPr>
        <w:t>__________________                                                             _____________________________</w:t>
      </w:r>
    </w:p>
    <w:p w:rsidR="00CF6009" w:rsidRPr="007A4185" w:rsidRDefault="00CF6009" w:rsidP="00CF6009">
      <w:pPr>
        <w:spacing w:after="263" w:line="246" w:lineRule="auto"/>
        <w:ind w:left="10" w:right="-15" w:hanging="10"/>
        <w:jc w:val="center"/>
        <w:rPr>
          <w:rFonts w:ascii="Times New Roman" w:hAnsi="Times New Roman" w:cs="Times New Roman"/>
          <w:sz w:val="24"/>
          <w:szCs w:val="24"/>
        </w:rPr>
      </w:pPr>
    </w:p>
    <w:p w:rsidR="00E37AE4" w:rsidRDefault="00E37AE4" w:rsidP="00CF6009">
      <w:pPr>
        <w:tabs>
          <w:tab w:val="left" w:pos="7785"/>
        </w:tabs>
        <w:jc w:val="right"/>
        <w:rPr>
          <w:rFonts w:ascii="Times New Roman" w:hAnsi="Times New Roman" w:cs="Times New Roman"/>
          <w:sz w:val="24"/>
          <w:szCs w:val="24"/>
        </w:rPr>
      </w:pPr>
    </w:p>
    <w:p w:rsidR="00E37AE4" w:rsidRDefault="00E37AE4">
      <w:pPr>
        <w:rPr>
          <w:rFonts w:ascii="Times New Roman" w:hAnsi="Times New Roman" w:cs="Times New Roman"/>
          <w:sz w:val="24"/>
          <w:szCs w:val="24"/>
        </w:rPr>
      </w:pPr>
    </w:p>
    <w:p w:rsidR="00E37AE4" w:rsidRDefault="00E37AE4" w:rsidP="00CF6009">
      <w:pPr>
        <w:jc w:val="right"/>
        <w:rPr>
          <w:rFonts w:ascii="Times New Roman" w:hAnsi="Times New Roman" w:cs="Times New Roman"/>
          <w:sz w:val="24"/>
          <w:szCs w:val="24"/>
        </w:rPr>
      </w:pPr>
    </w:p>
    <w:p w:rsidR="00CF6009" w:rsidRDefault="00CF6009" w:rsidP="00CF6009">
      <w:pPr>
        <w:spacing w:after="263" w:line="246" w:lineRule="auto"/>
        <w:ind w:left="10" w:right="-15" w:hanging="10"/>
        <w:jc w:val="right"/>
        <w:rPr>
          <w:rFonts w:ascii="Times New Roman" w:eastAsia="Times New Roman" w:hAnsi="Times New Roman" w:cs="Times New Roman"/>
          <w:b/>
          <w:sz w:val="24"/>
          <w:szCs w:val="24"/>
        </w:rPr>
      </w:pPr>
      <w:r>
        <w:rPr>
          <w:rFonts w:ascii="Times New Roman" w:hAnsi="Times New Roman" w:cs="Times New Roman"/>
          <w:sz w:val="24"/>
          <w:szCs w:val="24"/>
        </w:rPr>
        <w:tab/>
      </w:r>
      <w:r w:rsidRPr="007A7C2B">
        <w:rPr>
          <w:rFonts w:ascii="Times New Roman" w:eastAsia="Times New Roman" w:hAnsi="Times New Roman" w:cs="Times New Roman"/>
          <w:b/>
          <w:sz w:val="24"/>
          <w:szCs w:val="24"/>
        </w:rPr>
        <w:t xml:space="preserve">Образац </w:t>
      </w:r>
      <w:r>
        <w:rPr>
          <w:rFonts w:ascii="Times New Roman" w:eastAsia="Times New Roman" w:hAnsi="Times New Roman" w:cs="Times New Roman"/>
          <w:b/>
          <w:sz w:val="24"/>
          <w:szCs w:val="24"/>
        </w:rPr>
        <w:t>10.</w:t>
      </w:r>
    </w:p>
    <w:p w:rsidR="00CF6009" w:rsidRDefault="00CF6009" w:rsidP="00CF6009">
      <w:pPr>
        <w:spacing w:after="263" w:line="246" w:lineRule="auto"/>
        <w:ind w:left="10" w:right="-15" w:hanging="10"/>
        <w:jc w:val="right"/>
        <w:rPr>
          <w:rFonts w:ascii="Times New Roman" w:eastAsia="Times New Roman" w:hAnsi="Times New Roman" w:cs="Times New Roman"/>
          <w:b/>
          <w:sz w:val="24"/>
          <w:szCs w:val="24"/>
        </w:rPr>
      </w:pPr>
    </w:p>
    <w:p w:rsidR="00CF6009" w:rsidRPr="00CF6009" w:rsidRDefault="00CF6009" w:rsidP="00CF6009">
      <w:pPr>
        <w:spacing w:after="827" w:line="243" w:lineRule="auto"/>
        <w:ind w:left="122" w:right="-9" w:hanging="10"/>
        <w:jc w:val="center"/>
        <w:rPr>
          <w:rFonts w:ascii="Times New Roman" w:hAnsi="Times New Roman" w:cs="Times New Roman"/>
          <w:sz w:val="24"/>
          <w:szCs w:val="24"/>
        </w:rPr>
      </w:pPr>
      <w:r w:rsidRPr="007A7C2B">
        <w:rPr>
          <w:rFonts w:ascii="Times New Roman" w:eastAsia="Times New Roman" w:hAnsi="Times New Roman" w:cs="Times New Roman"/>
          <w:b/>
          <w:sz w:val="24"/>
          <w:szCs w:val="24"/>
        </w:rPr>
        <w:t>ОБРАЗАЦ ИЗЈАВА О ПОШТОВАЊУ ПРОПИСА ЗА ЈН МВ 0</w:t>
      </w:r>
      <w:r>
        <w:rPr>
          <w:rFonts w:ascii="Times New Roman" w:eastAsia="Times New Roman" w:hAnsi="Times New Roman" w:cs="Times New Roman"/>
          <w:b/>
          <w:sz w:val="24"/>
          <w:szCs w:val="24"/>
        </w:rPr>
        <w:t>1</w:t>
      </w:r>
      <w:r w:rsidRPr="007A7C2B">
        <w:rPr>
          <w:rFonts w:ascii="Times New Roman" w:eastAsia="Times New Roman" w:hAnsi="Times New Roman" w:cs="Times New Roman"/>
          <w:b/>
          <w:sz w:val="24"/>
          <w:szCs w:val="24"/>
        </w:rPr>
        <w:t xml:space="preserve">/2014, </w:t>
      </w:r>
      <w:r>
        <w:rPr>
          <w:rFonts w:ascii="Times New Roman" w:eastAsia="Times New Roman" w:hAnsi="Times New Roman" w:cs="Times New Roman"/>
          <w:b/>
          <w:sz w:val="24"/>
          <w:szCs w:val="24"/>
        </w:rPr>
        <w:t xml:space="preserve">КУПОВИНА </w:t>
      </w:r>
      <w:r w:rsidRPr="007A7C2B">
        <w:rPr>
          <w:rFonts w:ascii="Times New Roman" w:eastAsia="Times New Roman" w:hAnsi="Times New Roman" w:cs="Times New Roman"/>
          <w:b/>
          <w:sz w:val="24"/>
          <w:szCs w:val="24"/>
        </w:rPr>
        <w:t>ЕЛЕКТРИЧН</w:t>
      </w:r>
      <w:r>
        <w:rPr>
          <w:rFonts w:ascii="Times New Roman" w:eastAsia="Times New Roman" w:hAnsi="Times New Roman" w:cs="Times New Roman"/>
          <w:b/>
          <w:sz w:val="24"/>
          <w:szCs w:val="24"/>
        </w:rPr>
        <w:t>Е</w:t>
      </w:r>
      <w:r w:rsidRPr="007A7C2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7A7C2B">
        <w:rPr>
          <w:rFonts w:ascii="Times New Roman" w:eastAsia="Times New Roman" w:hAnsi="Times New Roman" w:cs="Times New Roman"/>
          <w:b/>
          <w:sz w:val="24"/>
          <w:szCs w:val="24"/>
        </w:rPr>
        <w:t>ЕНЕРГИЈ</w:t>
      </w:r>
      <w:r>
        <w:rPr>
          <w:rFonts w:ascii="Times New Roman" w:eastAsia="Times New Roman" w:hAnsi="Times New Roman" w:cs="Times New Roman"/>
          <w:b/>
          <w:sz w:val="24"/>
          <w:szCs w:val="24"/>
        </w:rPr>
        <w:t>Е</w:t>
      </w:r>
    </w:p>
    <w:p w:rsidR="00CF6009" w:rsidRPr="00001E22" w:rsidRDefault="00CF6009" w:rsidP="00CF6009">
      <w:pPr>
        <w:spacing w:after="2207" w:line="240" w:lineRule="auto"/>
        <w:ind w:left="12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Понуђач гарантује да су при састављању понуде</w:t>
      </w:r>
      <w:r w:rsidRPr="007A7C2B">
        <w:rPr>
          <w:rFonts w:ascii="Times New Roman" w:eastAsia="Times New Roman" w:hAnsi="Times New Roman" w:cs="Times New Roman"/>
          <w:b/>
          <w:sz w:val="24"/>
          <w:szCs w:val="24"/>
        </w:rPr>
        <w:t xml:space="preserve">, јавне набавке мале вредности - добра- </w:t>
      </w:r>
      <w:r>
        <w:rPr>
          <w:rFonts w:ascii="Times New Roman" w:eastAsia="Times New Roman" w:hAnsi="Times New Roman" w:cs="Times New Roman"/>
          <w:b/>
          <w:sz w:val="24"/>
          <w:szCs w:val="24"/>
        </w:rPr>
        <w:t xml:space="preserve"> куповина </w:t>
      </w:r>
      <w:r w:rsidRPr="007A7C2B">
        <w:rPr>
          <w:rFonts w:ascii="Times New Roman" w:eastAsia="Times New Roman" w:hAnsi="Times New Roman" w:cs="Times New Roman"/>
          <w:b/>
          <w:sz w:val="24"/>
          <w:szCs w:val="24"/>
        </w:rPr>
        <w:t>електричн</w:t>
      </w:r>
      <w:r>
        <w:rPr>
          <w:rFonts w:ascii="Times New Roman" w:eastAsia="Times New Roman" w:hAnsi="Times New Roman" w:cs="Times New Roman"/>
          <w:b/>
          <w:sz w:val="24"/>
          <w:szCs w:val="24"/>
        </w:rPr>
        <w:t>е</w:t>
      </w:r>
      <w:r w:rsidRPr="007A7C2B">
        <w:rPr>
          <w:rFonts w:ascii="Times New Roman" w:eastAsia="Times New Roman" w:hAnsi="Times New Roman" w:cs="Times New Roman"/>
          <w:b/>
          <w:sz w:val="24"/>
          <w:szCs w:val="24"/>
        </w:rPr>
        <w:t xml:space="preserve"> енергиј</w:t>
      </w:r>
      <w:r>
        <w:rPr>
          <w:rFonts w:ascii="Times New Roman" w:eastAsia="Times New Roman" w:hAnsi="Times New Roman" w:cs="Times New Roman"/>
          <w:b/>
          <w:sz w:val="24"/>
          <w:szCs w:val="24"/>
        </w:rPr>
        <w:t>е</w:t>
      </w:r>
      <w:r w:rsidRPr="007A7C2B">
        <w:rPr>
          <w:rFonts w:ascii="Times New Roman" w:eastAsia="Times New Roman" w:hAnsi="Times New Roman" w:cs="Times New Roman"/>
          <w:b/>
          <w:sz w:val="24"/>
          <w:szCs w:val="24"/>
        </w:rPr>
        <w:t>, бр. 0</w:t>
      </w:r>
      <w:r>
        <w:rPr>
          <w:rFonts w:ascii="Times New Roman" w:eastAsia="Times New Roman" w:hAnsi="Times New Roman" w:cs="Times New Roman"/>
          <w:b/>
          <w:sz w:val="24"/>
          <w:szCs w:val="24"/>
        </w:rPr>
        <w:t>1</w:t>
      </w:r>
      <w:r w:rsidRPr="007A7C2B">
        <w:rPr>
          <w:rFonts w:ascii="Times New Roman" w:eastAsia="Times New Roman" w:hAnsi="Times New Roman" w:cs="Times New Roman"/>
          <w:b/>
          <w:sz w:val="24"/>
          <w:szCs w:val="24"/>
        </w:rPr>
        <w:t>/201</w:t>
      </w:r>
      <w:r w:rsidR="005033AD">
        <w:rPr>
          <w:rFonts w:ascii="Times New Roman" w:eastAsia="Times New Roman" w:hAnsi="Times New Roman" w:cs="Times New Roman"/>
          <w:b/>
          <w:sz w:val="24"/>
          <w:szCs w:val="24"/>
        </w:rPr>
        <w:t>6</w:t>
      </w:r>
      <w:r w:rsidRPr="007A7C2B">
        <w:rPr>
          <w:rFonts w:ascii="Times New Roman" w:eastAsia="Times New Roman" w:hAnsi="Times New Roman" w:cs="Times New Roman"/>
          <w:b/>
          <w:sz w:val="24"/>
          <w:szCs w:val="24"/>
        </w:rPr>
        <w:t xml:space="preserve">,  </w:t>
      </w:r>
      <w:r w:rsidRPr="007A7C2B">
        <w:rPr>
          <w:rFonts w:ascii="Times New Roman" w:eastAsia="Times New Roman" w:hAnsi="Times New Roman" w:cs="Times New Roman"/>
          <w:sz w:val="24"/>
          <w:szCs w:val="24"/>
        </w:rPr>
        <w:t>поштоване обавезе које произилазе из важећих прописа о заштити на раду, запошљавању и условима рада, заштити животне средине и да је носилац права интелектуалне својине потребних за обављање послова предметне јавне набавке.</w:t>
      </w:r>
      <w:r w:rsidR="00001E22">
        <w:rPr>
          <w:rFonts w:ascii="Times New Roman" w:eastAsia="Times New Roman" w:hAnsi="Times New Roman" w:cs="Times New Roman"/>
          <w:sz w:val="24"/>
          <w:szCs w:val="24"/>
        </w:rPr>
        <w:t xml:space="preserve">             </w:t>
      </w:r>
    </w:p>
    <w:p w:rsidR="00CF6009" w:rsidRDefault="00001E22" w:rsidP="00001E22">
      <w:pPr>
        <w:spacing w:after="240" w:line="246" w:lineRule="auto"/>
        <w:ind w:left="10" w:right="-1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6009" w:rsidRPr="007A7C2B">
        <w:rPr>
          <w:rFonts w:ascii="Times New Roman" w:eastAsia="Times New Roman" w:hAnsi="Times New Roman" w:cs="Times New Roman"/>
          <w:sz w:val="24"/>
          <w:szCs w:val="24"/>
        </w:rPr>
        <w:t>Место и датум:                                                 М.</w:t>
      </w:r>
      <w:r>
        <w:rPr>
          <w:rFonts w:ascii="Times New Roman" w:eastAsia="Times New Roman" w:hAnsi="Times New Roman" w:cs="Times New Roman"/>
          <w:sz w:val="24"/>
          <w:szCs w:val="24"/>
        </w:rPr>
        <w:t xml:space="preserve">П.                        </w:t>
      </w:r>
      <w:r w:rsidR="00CF6009" w:rsidRPr="007A7C2B">
        <w:rPr>
          <w:rFonts w:ascii="Times New Roman" w:eastAsia="Times New Roman" w:hAnsi="Times New Roman" w:cs="Times New Roman"/>
          <w:sz w:val="24"/>
          <w:szCs w:val="24"/>
        </w:rPr>
        <w:t xml:space="preserve">       Потпис понуђача</w:t>
      </w:r>
    </w:p>
    <w:p w:rsidR="00001E22" w:rsidRDefault="00001E22" w:rsidP="00001E22">
      <w:pPr>
        <w:spacing w:line="246" w:lineRule="auto"/>
        <w:ind w:left="10" w:right="-1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                                                                            ______________________</w:t>
      </w:r>
    </w:p>
    <w:p w:rsidR="00001E22" w:rsidRPr="00001E22" w:rsidRDefault="00001E22" w:rsidP="00001E22">
      <w:pPr>
        <w:spacing w:line="246" w:lineRule="auto"/>
        <w:ind w:left="10" w:right="-1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(потпис овлашћеног лица)</w:t>
      </w:r>
    </w:p>
    <w:p w:rsidR="00001E22" w:rsidRDefault="00001E22" w:rsidP="00001E22">
      <w:pPr>
        <w:spacing w:after="120" w:line="246" w:lineRule="auto"/>
        <w:ind w:left="10" w:right="-15" w:hanging="10"/>
        <w:jc w:val="center"/>
        <w:rPr>
          <w:rFonts w:ascii="Times New Roman" w:eastAsia="Times New Roman" w:hAnsi="Times New Roman" w:cs="Times New Roman"/>
          <w:sz w:val="24"/>
          <w:szCs w:val="24"/>
        </w:rPr>
      </w:pPr>
    </w:p>
    <w:p w:rsidR="00001E22" w:rsidRPr="007A7C2B" w:rsidRDefault="00001E22" w:rsidP="00001E22">
      <w:pPr>
        <w:spacing w:after="514" w:line="246" w:lineRule="auto"/>
        <w:ind w:left="10" w:right="-15" w:hanging="10"/>
        <w:jc w:val="both"/>
        <w:rPr>
          <w:rFonts w:ascii="Times New Roman" w:hAnsi="Times New Roman" w:cs="Times New Roman"/>
          <w:sz w:val="24"/>
          <w:szCs w:val="24"/>
        </w:rPr>
      </w:pPr>
    </w:p>
    <w:p w:rsidR="00CF6009" w:rsidRPr="007A7C2B" w:rsidRDefault="00CF6009" w:rsidP="00001E22">
      <w:pPr>
        <w:spacing w:after="4691" w:line="240" w:lineRule="auto"/>
        <w:ind w:left="110" w:right="14"/>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CF6009" w:rsidRDefault="00CF6009" w:rsidP="00CF6009">
      <w:pPr>
        <w:spacing w:after="263" w:line="246" w:lineRule="auto"/>
        <w:ind w:left="10" w:right="-15" w:hanging="10"/>
        <w:jc w:val="center"/>
        <w:rPr>
          <w:rFonts w:ascii="Times New Roman" w:eastAsia="Times New Roman" w:hAnsi="Times New Roman" w:cs="Times New Roman"/>
          <w:b/>
          <w:sz w:val="24"/>
          <w:szCs w:val="24"/>
        </w:rPr>
      </w:pPr>
    </w:p>
    <w:p w:rsidR="00001E22" w:rsidRDefault="00001E22" w:rsidP="0019390D">
      <w:pPr>
        <w:spacing w:line="246" w:lineRule="auto"/>
        <w:ind w:left="10" w:right="-15" w:hanging="10"/>
        <w:jc w:val="right"/>
        <w:rPr>
          <w:rFonts w:ascii="Times New Roman" w:eastAsia="Times New Roman" w:hAnsi="Times New Roman" w:cs="Times New Roman"/>
          <w:b/>
          <w:sz w:val="24"/>
          <w:szCs w:val="24"/>
        </w:rPr>
      </w:pPr>
      <w:r>
        <w:rPr>
          <w:rFonts w:ascii="Times New Roman" w:hAnsi="Times New Roman" w:cs="Times New Roman"/>
          <w:sz w:val="24"/>
          <w:szCs w:val="24"/>
        </w:rPr>
        <w:tab/>
      </w:r>
      <w:r w:rsidRPr="007A7C2B">
        <w:rPr>
          <w:rFonts w:ascii="Times New Roman" w:eastAsia="Times New Roman" w:hAnsi="Times New Roman" w:cs="Times New Roman"/>
          <w:b/>
          <w:sz w:val="24"/>
          <w:szCs w:val="24"/>
        </w:rPr>
        <w:t xml:space="preserve">Образац </w:t>
      </w:r>
      <w:r>
        <w:rPr>
          <w:rFonts w:ascii="Times New Roman" w:eastAsia="Times New Roman" w:hAnsi="Times New Roman" w:cs="Times New Roman"/>
          <w:b/>
          <w:sz w:val="24"/>
          <w:szCs w:val="24"/>
        </w:rPr>
        <w:t>11.</w:t>
      </w:r>
    </w:p>
    <w:p w:rsidR="00001E22" w:rsidRDefault="00001E22" w:rsidP="00001E22">
      <w:pPr>
        <w:spacing w:after="263" w:line="246" w:lineRule="auto"/>
        <w:ind w:left="10" w:right="-15" w:hanging="10"/>
        <w:jc w:val="right"/>
        <w:rPr>
          <w:rFonts w:ascii="Times New Roman" w:eastAsia="Times New Roman" w:hAnsi="Times New Roman" w:cs="Times New Roman"/>
          <w:b/>
          <w:sz w:val="24"/>
          <w:szCs w:val="24"/>
        </w:rPr>
      </w:pPr>
    </w:p>
    <w:p w:rsidR="00001E22" w:rsidRPr="007A7C2B" w:rsidRDefault="00001E22" w:rsidP="0019390D">
      <w:pPr>
        <w:spacing w:after="360" w:line="240" w:lineRule="auto"/>
        <w:jc w:val="center"/>
        <w:rPr>
          <w:rFonts w:ascii="Times New Roman" w:hAnsi="Times New Roman" w:cs="Times New Roman"/>
          <w:sz w:val="24"/>
          <w:szCs w:val="24"/>
        </w:rPr>
      </w:pPr>
      <w:r w:rsidRPr="007A7C2B">
        <w:rPr>
          <w:rFonts w:ascii="Times New Roman" w:eastAsia="Times New Roman" w:hAnsi="Times New Roman" w:cs="Times New Roman"/>
          <w:b/>
          <w:i/>
          <w:sz w:val="24"/>
          <w:szCs w:val="24"/>
        </w:rPr>
        <w:t>ОБРАЗАЦ ТРОШКОВА ПРИПРЕМЕ ПОНУДЕ</w:t>
      </w:r>
    </w:p>
    <w:p w:rsidR="00001E22" w:rsidRDefault="00001E22" w:rsidP="0019390D">
      <w:pPr>
        <w:spacing w:after="240" w:line="243" w:lineRule="auto"/>
        <w:ind w:left="10" w:right="-15" w:hanging="10"/>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Изјављујем под пуном материјалном и кривичном одговорношћу да сам у предметном поступку јавне набавке имао следеће трошкове:</w:t>
      </w:r>
      <w:r w:rsidRPr="007A7C2B">
        <w:rPr>
          <w:rFonts w:ascii="Times New Roman" w:eastAsia="Times New Roman" w:hAnsi="Times New Roman" w:cs="Times New Roman"/>
          <w:i/>
          <w:sz w:val="24"/>
          <w:szCs w:val="24"/>
        </w:rPr>
        <w:t xml:space="preserve"> </w:t>
      </w:r>
    </w:p>
    <w:tbl>
      <w:tblPr>
        <w:tblStyle w:val="TableGrid0"/>
        <w:tblW w:w="0" w:type="auto"/>
        <w:tblInd w:w="10" w:type="dxa"/>
        <w:tblLook w:val="04A0"/>
      </w:tblPr>
      <w:tblGrid>
        <w:gridCol w:w="7005"/>
        <w:gridCol w:w="2613"/>
      </w:tblGrid>
      <w:tr w:rsidR="00001E22" w:rsidTr="00001E22">
        <w:tc>
          <w:tcPr>
            <w:tcW w:w="7005" w:type="dxa"/>
            <w:shd w:val="clear" w:color="auto" w:fill="D9D9D9" w:themeFill="background1" w:themeFillShade="D9"/>
          </w:tcPr>
          <w:p w:rsidR="00001E22" w:rsidRPr="00001E22" w:rsidRDefault="00001E22" w:rsidP="00001E22">
            <w:pPr>
              <w:spacing w:after="120" w:line="243" w:lineRule="auto"/>
              <w:ind w:right="-15"/>
              <w:jc w:val="center"/>
              <w:rPr>
                <w:rFonts w:ascii="Times New Roman" w:hAnsi="Times New Roman" w:cs="Times New Roman"/>
                <w:sz w:val="24"/>
                <w:szCs w:val="24"/>
              </w:rPr>
            </w:pPr>
            <w:r>
              <w:rPr>
                <w:rFonts w:ascii="Times New Roman" w:hAnsi="Times New Roman" w:cs="Times New Roman"/>
                <w:sz w:val="24"/>
                <w:szCs w:val="24"/>
              </w:rPr>
              <w:t>ВРСТА  ТРОШКОВА</w:t>
            </w:r>
          </w:p>
        </w:tc>
        <w:tc>
          <w:tcPr>
            <w:tcW w:w="2613" w:type="dxa"/>
            <w:shd w:val="clear" w:color="auto" w:fill="D9D9D9" w:themeFill="background1" w:themeFillShade="D9"/>
          </w:tcPr>
          <w:p w:rsidR="00001E22" w:rsidRPr="00001E22" w:rsidRDefault="00001E22" w:rsidP="00001E22">
            <w:pPr>
              <w:spacing w:after="120" w:line="243" w:lineRule="auto"/>
              <w:ind w:right="-15"/>
              <w:jc w:val="center"/>
              <w:rPr>
                <w:rFonts w:ascii="Times New Roman" w:hAnsi="Times New Roman" w:cs="Times New Roman"/>
                <w:sz w:val="24"/>
                <w:szCs w:val="24"/>
              </w:rPr>
            </w:pPr>
            <w:r>
              <w:rPr>
                <w:rFonts w:ascii="Times New Roman" w:hAnsi="Times New Roman" w:cs="Times New Roman"/>
                <w:sz w:val="24"/>
                <w:szCs w:val="24"/>
              </w:rPr>
              <w:t>ИЗНОС ТРОШКОВА У ДИН. БЕЗ ПДВ-а</w:t>
            </w:r>
          </w:p>
        </w:tc>
      </w:tr>
      <w:tr w:rsidR="00001E22" w:rsidTr="00001E22">
        <w:tc>
          <w:tcPr>
            <w:tcW w:w="7005" w:type="dxa"/>
          </w:tcPr>
          <w:p w:rsidR="00001E22" w:rsidRDefault="00001E22" w:rsidP="00001E22">
            <w:pPr>
              <w:spacing w:after="120" w:line="243" w:lineRule="auto"/>
              <w:ind w:right="-15"/>
              <w:rPr>
                <w:rFonts w:ascii="Times New Roman" w:hAnsi="Times New Roman" w:cs="Times New Roman"/>
                <w:sz w:val="24"/>
                <w:szCs w:val="24"/>
              </w:rPr>
            </w:pPr>
          </w:p>
        </w:tc>
        <w:tc>
          <w:tcPr>
            <w:tcW w:w="2613" w:type="dxa"/>
          </w:tcPr>
          <w:p w:rsidR="00001E22" w:rsidRDefault="00001E22" w:rsidP="00001E22">
            <w:pPr>
              <w:spacing w:after="120" w:line="243" w:lineRule="auto"/>
              <w:ind w:right="-15"/>
              <w:rPr>
                <w:rFonts w:ascii="Times New Roman" w:hAnsi="Times New Roman" w:cs="Times New Roman"/>
                <w:sz w:val="24"/>
                <w:szCs w:val="24"/>
              </w:rPr>
            </w:pPr>
          </w:p>
        </w:tc>
      </w:tr>
      <w:tr w:rsidR="00001E22" w:rsidTr="00001E22">
        <w:tc>
          <w:tcPr>
            <w:tcW w:w="7005" w:type="dxa"/>
          </w:tcPr>
          <w:p w:rsidR="00001E22" w:rsidRDefault="00001E22" w:rsidP="00001E22">
            <w:pPr>
              <w:spacing w:after="120" w:line="243" w:lineRule="auto"/>
              <w:ind w:right="-15"/>
              <w:rPr>
                <w:rFonts w:ascii="Times New Roman" w:hAnsi="Times New Roman" w:cs="Times New Roman"/>
                <w:sz w:val="24"/>
                <w:szCs w:val="24"/>
              </w:rPr>
            </w:pPr>
          </w:p>
        </w:tc>
        <w:tc>
          <w:tcPr>
            <w:tcW w:w="2613" w:type="dxa"/>
          </w:tcPr>
          <w:p w:rsidR="00001E22" w:rsidRDefault="00001E22" w:rsidP="00001E22">
            <w:pPr>
              <w:spacing w:after="120" w:line="243" w:lineRule="auto"/>
              <w:ind w:right="-15"/>
              <w:rPr>
                <w:rFonts w:ascii="Times New Roman" w:hAnsi="Times New Roman" w:cs="Times New Roman"/>
                <w:sz w:val="24"/>
                <w:szCs w:val="24"/>
              </w:rPr>
            </w:pPr>
          </w:p>
        </w:tc>
      </w:tr>
      <w:tr w:rsidR="00001E22" w:rsidTr="00001E22">
        <w:tc>
          <w:tcPr>
            <w:tcW w:w="7005" w:type="dxa"/>
          </w:tcPr>
          <w:p w:rsidR="00001E22" w:rsidRDefault="00001E22" w:rsidP="00001E22">
            <w:pPr>
              <w:spacing w:after="120" w:line="243" w:lineRule="auto"/>
              <w:ind w:right="-15"/>
              <w:rPr>
                <w:rFonts w:ascii="Times New Roman" w:hAnsi="Times New Roman" w:cs="Times New Roman"/>
                <w:sz w:val="24"/>
                <w:szCs w:val="24"/>
              </w:rPr>
            </w:pPr>
          </w:p>
        </w:tc>
        <w:tc>
          <w:tcPr>
            <w:tcW w:w="2613" w:type="dxa"/>
          </w:tcPr>
          <w:p w:rsidR="00001E22" w:rsidRDefault="00001E22" w:rsidP="00001E22">
            <w:pPr>
              <w:spacing w:after="120" w:line="243" w:lineRule="auto"/>
              <w:ind w:right="-15"/>
              <w:rPr>
                <w:rFonts w:ascii="Times New Roman" w:hAnsi="Times New Roman" w:cs="Times New Roman"/>
                <w:sz w:val="24"/>
                <w:szCs w:val="24"/>
              </w:rPr>
            </w:pPr>
          </w:p>
        </w:tc>
      </w:tr>
      <w:tr w:rsidR="00001E22" w:rsidTr="00001E22">
        <w:tc>
          <w:tcPr>
            <w:tcW w:w="7005" w:type="dxa"/>
          </w:tcPr>
          <w:p w:rsidR="00001E22" w:rsidRDefault="00001E22" w:rsidP="00001E22">
            <w:pPr>
              <w:spacing w:after="120" w:line="243" w:lineRule="auto"/>
              <w:ind w:right="-15"/>
              <w:rPr>
                <w:rFonts w:ascii="Times New Roman" w:hAnsi="Times New Roman" w:cs="Times New Roman"/>
                <w:sz w:val="24"/>
                <w:szCs w:val="24"/>
              </w:rPr>
            </w:pPr>
          </w:p>
        </w:tc>
        <w:tc>
          <w:tcPr>
            <w:tcW w:w="2613" w:type="dxa"/>
          </w:tcPr>
          <w:p w:rsidR="00001E22" w:rsidRDefault="00001E22" w:rsidP="00001E22">
            <w:pPr>
              <w:spacing w:after="120" w:line="243" w:lineRule="auto"/>
              <w:ind w:right="-15"/>
              <w:rPr>
                <w:rFonts w:ascii="Times New Roman" w:hAnsi="Times New Roman" w:cs="Times New Roman"/>
                <w:sz w:val="24"/>
                <w:szCs w:val="24"/>
              </w:rPr>
            </w:pPr>
          </w:p>
        </w:tc>
      </w:tr>
      <w:tr w:rsidR="00001E22" w:rsidTr="00001E22">
        <w:tc>
          <w:tcPr>
            <w:tcW w:w="7005" w:type="dxa"/>
          </w:tcPr>
          <w:p w:rsidR="00001E22" w:rsidRDefault="00001E22" w:rsidP="00001E22">
            <w:pPr>
              <w:spacing w:after="120" w:line="243" w:lineRule="auto"/>
              <w:ind w:right="-15"/>
              <w:rPr>
                <w:rFonts w:ascii="Times New Roman" w:hAnsi="Times New Roman" w:cs="Times New Roman"/>
                <w:sz w:val="24"/>
                <w:szCs w:val="24"/>
              </w:rPr>
            </w:pPr>
          </w:p>
        </w:tc>
        <w:tc>
          <w:tcPr>
            <w:tcW w:w="2613" w:type="dxa"/>
          </w:tcPr>
          <w:p w:rsidR="00001E22" w:rsidRDefault="00001E22" w:rsidP="00001E22">
            <w:pPr>
              <w:spacing w:after="120" w:line="243" w:lineRule="auto"/>
              <w:ind w:right="-15"/>
              <w:rPr>
                <w:rFonts w:ascii="Times New Roman" w:hAnsi="Times New Roman" w:cs="Times New Roman"/>
                <w:sz w:val="24"/>
                <w:szCs w:val="24"/>
              </w:rPr>
            </w:pPr>
          </w:p>
        </w:tc>
      </w:tr>
      <w:tr w:rsidR="00001E22" w:rsidTr="00001E22">
        <w:tc>
          <w:tcPr>
            <w:tcW w:w="7005" w:type="dxa"/>
            <w:shd w:val="clear" w:color="auto" w:fill="D9D9D9" w:themeFill="background1" w:themeFillShade="D9"/>
          </w:tcPr>
          <w:p w:rsidR="00001E22" w:rsidRPr="00001E22" w:rsidRDefault="00001E22" w:rsidP="00001E22">
            <w:pPr>
              <w:spacing w:after="120" w:line="243" w:lineRule="auto"/>
              <w:ind w:right="-15"/>
              <w:rPr>
                <w:rFonts w:ascii="Times New Roman" w:hAnsi="Times New Roman" w:cs="Times New Roman"/>
                <w:sz w:val="24"/>
                <w:szCs w:val="24"/>
              </w:rPr>
            </w:pPr>
            <w:r>
              <w:rPr>
                <w:rFonts w:ascii="Times New Roman" w:hAnsi="Times New Roman" w:cs="Times New Roman"/>
                <w:sz w:val="24"/>
                <w:szCs w:val="24"/>
              </w:rPr>
              <w:t>УКУПАН ИЗНОС ТРОШКОВА ПРИПРЕМАЊА ПОНУДЕ</w:t>
            </w:r>
          </w:p>
        </w:tc>
        <w:tc>
          <w:tcPr>
            <w:tcW w:w="2613" w:type="dxa"/>
            <w:shd w:val="clear" w:color="auto" w:fill="D9D9D9" w:themeFill="background1" w:themeFillShade="D9"/>
          </w:tcPr>
          <w:p w:rsidR="00001E22" w:rsidRDefault="00001E22" w:rsidP="00001E22">
            <w:pPr>
              <w:spacing w:after="120" w:line="243" w:lineRule="auto"/>
              <w:ind w:right="-15"/>
              <w:rPr>
                <w:rFonts w:ascii="Times New Roman" w:hAnsi="Times New Roman" w:cs="Times New Roman"/>
                <w:sz w:val="24"/>
                <w:szCs w:val="24"/>
              </w:rPr>
            </w:pPr>
          </w:p>
        </w:tc>
      </w:tr>
    </w:tbl>
    <w:p w:rsidR="00001E22" w:rsidRPr="00001E22" w:rsidRDefault="00001E22" w:rsidP="00001E22">
      <w:pPr>
        <w:spacing w:after="385" w:line="243" w:lineRule="auto"/>
        <w:ind w:left="10" w:right="-15" w:hanging="10"/>
        <w:rPr>
          <w:rFonts w:ascii="Times New Roman" w:hAnsi="Times New Roman" w:cs="Times New Roman"/>
          <w:sz w:val="24"/>
          <w:szCs w:val="24"/>
        </w:rPr>
      </w:pPr>
    </w:p>
    <w:p w:rsidR="00001E22" w:rsidRPr="007A7C2B" w:rsidRDefault="00001E22" w:rsidP="00001E22">
      <w:pPr>
        <w:spacing w:after="275" w:line="240" w:lineRule="auto"/>
        <w:ind w:left="120" w:right="14" w:hanging="1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7A7C2B">
        <w:rPr>
          <w:rFonts w:ascii="Times New Roman" w:eastAsia="Times New Roman" w:hAnsi="Times New Roman" w:cs="Times New Roman"/>
          <w:sz w:val="24"/>
          <w:szCs w:val="24"/>
        </w:rPr>
        <w:t xml:space="preserve">У складу са чланом 88. ЗЈН понуђач </w:t>
      </w:r>
      <w:r w:rsidRPr="007A7C2B">
        <w:rPr>
          <w:rFonts w:ascii="Times New Roman" w:eastAsia="Times New Roman" w:hAnsi="Times New Roman" w:cs="Times New Roman"/>
          <w:b/>
          <w:sz w:val="24"/>
          <w:szCs w:val="24"/>
        </w:rPr>
        <w:t xml:space="preserve">може </w:t>
      </w:r>
      <w:r w:rsidRPr="007A7C2B">
        <w:rPr>
          <w:rFonts w:ascii="Times New Roman" w:eastAsia="Times New Roman" w:hAnsi="Times New Roman" w:cs="Times New Roman"/>
          <w:sz w:val="24"/>
          <w:szCs w:val="24"/>
        </w:rPr>
        <w:t xml:space="preserve">да у оквиру понуде достави укупан износ и структуру трошкова припремања понуде. </w:t>
      </w:r>
    </w:p>
    <w:p w:rsidR="00001E22" w:rsidRPr="007A7C2B" w:rsidRDefault="00001E22" w:rsidP="00001E22">
      <w:pPr>
        <w:spacing w:after="275" w:line="240" w:lineRule="auto"/>
        <w:ind w:left="12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Трошкове припреме и подношења понуде сноси искључиво понуђач и не може тражити од наручиоца накнаду трошкова.</w:t>
      </w:r>
    </w:p>
    <w:p w:rsidR="00001E22" w:rsidRPr="007A7C2B" w:rsidRDefault="00001E22" w:rsidP="00001E22">
      <w:pPr>
        <w:spacing w:line="234" w:lineRule="auto"/>
        <w:ind w:left="120" w:hanging="10"/>
        <w:jc w:val="both"/>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01E22" w:rsidRDefault="00001E22" w:rsidP="00001E22">
      <w:pPr>
        <w:spacing w:after="240" w:line="234" w:lineRule="auto"/>
        <w:ind w:left="110" w:firstLine="426"/>
        <w:jc w:val="both"/>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 обавезни елемент конкурсне документације. </w:t>
      </w:r>
    </w:p>
    <w:p w:rsidR="00001E22" w:rsidRDefault="00001E22" w:rsidP="00001E22">
      <w:pPr>
        <w:spacing w:after="240" w:line="234" w:lineRule="auto"/>
        <w:ind w:left="110" w:firstLine="426"/>
        <w:jc w:val="both"/>
        <w:rPr>
          <w:rFonts w:ascii="Times New Roman,Italic" w:hAnsi="Times New Roman,Italic" w:cs="Times New Roman,Italic"/>
          <w:b/>
          <w:i/>
          <w:iCs/>
          <w:noProof/>
          <w:lang w:val="sr-Cyrl-CS" w:eastAsia="sr-Latn-CS"/>
        </w:rPr>
      </w:pPr>
      <w:r w:rsidRPr="00001E22">
        <w:rPr>
          <w:rFonts w:ascii="Times New Roman,Italic" w:hAnsi="Times New Roman,Italic" w:cs="Times New Roman,Italic"/>
          <w:b/>
          <w:i/>
          <w:iCs/>
          <w:noProof/>
          <w:lang w:val="sr-Cyrl-CS" w:eastAsia="sr-Latn-CS"/>
        </w:rPr>
        <w:t>ДОСТАВЉАЊЕ ОВЕ ИЗЈАВЕ НИЈЕ ОБАВЕЗНО</w:t>
      </w:r>
    </w:p>
    <w:p w:rsidR="00001E22" w:rsidRDefault="00001E22" w:rsidP="00001E22">
      <w:pPr>
        <w:spacing w:after="240" w:line="234" w:lineRule="auto"/>
        <w:ind w:left="110" w:firstLine="426"/>
        <w:jc w:val="both"/>
        <w:rPr>
          <w:rFonts w:ascii="Times New Roman,Italic" w:hAnsi="Times New Roman,Italic" w:cs="Times New Roman,Italic"/>
          <w:b/>
          <w:i/>
          <w:iCs/>
          <w:noProof/>
          <w:lang w:val="sr-Cyrl-CS" w:eastAsia="sr-Latn-CS"/>
        </w:rPr>
      </w:pPr>
    </w:p>
    <w:p w:rsidR="00001E22" w:rsidRDefault="00001E22" w:rsidP="00001E22">
      <w:pPr>
        <w:spacing w:after="240" w:line="234" w:lineRule="auto"/>
        <w:ind w:left="11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Датум                                                      МП                                        Потпис понуђча  </w:t>
      </w:r>
    </w:p>
    <w:p w:rsidR="00001E22" w:rsidRPr="00001E22" w:rsidRDefault="00001E22" w:rsidP="00001E22">
      <w:pPr>
        <w:spacing w:after="240" w:line="234" w:lineRule="auto"/>
        <w:ind w:left="110" w:hanging="20"/>
        <w:jc w:val="both"/>
        <w:rPr>
          <w:rFonts w:ascii="Times New Roman" w:hAnsi="Times New Roman" w:cs="Times New Roman"/>
          <w:sz w:val="24"/>
          <w:szCs w:val="24"/>
        </w:rPr>
      </w:pPr>
      <w:r>
        <w:rPr>
          <w:rFonts w:ascii="Times New Roman" w:eastAsia="Times New Roman" w:hAnsi="Times New Roman" w:cs="Times New Roman"/>
          <w:sz w:val="24"/>
          <w:szCs w:val="24"/>
        </w:rPr>
        <w:t xml:space="preserve">________________                                                                               _______________________                                                                </w:t>
      </w:r>
    </w:p>
    <w:p w:rsidR="00001E22" w:rsidRDefault="00001E22" w:rsidP="00001E22">
      <w:pPr>
        <w:spacing w:after="263" w:line="246" w:lineRule="auto"/>
        <w:ind w:left="10" w:right="-15" w:hanging="10"/>
        <w:rPr>
          <w:rFonts w:ascii="Times New Roman" w:eastAsia="Times New Roman" w:hAnsi="Times New Roman" w:cs="Times New Roman"/>
          <w:b/>
          <w:sz w:val="24"/>
          <w:szCs w:val="24"/>
        </w:rPr>
      </w:pPr>
    </w:p>
    <w:p w:rsidR="00001E22" w:rsidRDefault="00001E22" w:rsidP="00001E22">
      <w:pPr>
        <w:spacing w:after="120" w:line="246" w:lineRule="auto"/>
        <w:ind w:left="10" w:right="-15" w:hanging="10"/>
        <w:jc w:val="right"/>
        <w:rPr>
          <w:rFonts w:ascii="Times New Roman" w:eastAsia="Times New Roman" w:hAnsi="Times New Roman" w:cs="Times New Roman"/>
          <w:b/>
          <w:sz w:val="24"/>
          <w:szCs w:val="24"/>
        </w:rPr>
      </w:pPr>
      <w:r>
        <w:rPr>
          <w:rFonts w:ascii="Times New Roman" w:hAnsi="Times New Roman" w:cs="Times New Roman"/>
          <w:sz w:val="24"/>
          <w:szCs w:val="24"/>
        </w:rPr>
        <w:lastRenderedPageBreak/>
        <w:tab/>
      </w:r>
      <w:r w:rsidRPr="007A7C2B">
        <w:rPr>
          <w:rFonts w:ascii="Times New Roman" w:eastAsia="Times New Roman" w:hAnsi="Times New Roman" w:cs="Times New Roman"/>
          <w:b/>
          <w:sz w:val="24"/>
          <w:szCs w:val="24"/>
        </w:rPr>
        <w:t xml:space="preserve">Образац </w:t>
      </w:r>
      <w:r>
        <w:rPr>
          <w:rFonts w:ascii="Times New Roman" w:eastAsia="Times New Roman" w:hAnsi="Times New Roman" w:cs="Times New Roman"/>
          <w:b/>
          <w:sz w:val="24"/>
          <w:szCs w:val="24"/>
        </w:rPr>
        <w:t>12.</w:t>
      </w:r>
    </w:p>
    <w:p w:rsidR="00001E22" w:rsidRDefault="00001E22" w:rsidP="00001E22">
      <w:pPr>
        <w:spacing w:after="120" w:line="246" w:lineRule="auto"/>
        <w:ind w:left="10" w:right="-15" w:hanging="10"/>
        <w:jc w:val="right"/>
        <w:rPr>
          <w:rFonts w:ascii="Times New Roman" w:eastAsia="Times New Roman" w:hAnsi="Times New Roman" w:cs="Times New Roman"/>
          <w:b/>
          <w:sz w:val="24"/>
          <w:szCs w:val="24"/>
        </w:rPr>
      </w:pPr>
    </w:p>
    <w:p w:rsidR="00001E22" w:rsidRPr="007A7C2B" w:rsidRDefault="00001E22" w:rsidP="00001E22">
      <w:pPr>
        <w:spacing w:after="550" w:line="243" w:lineRule="auto"/>
        <w:ind w:left="122" w:right="-9" w:hanging="10"/>
        <w:jc w:val="center"/>
        <w:rPr>
          <w:rFonts w:ascii="Times New Roman" w:hAnsi="Times New Roman" w:cs="Times New Roman"/>
          <w:sz w:val="24"/>
          <w:szCs w:val="24"/>
        </w:rPr>
      </w:pPr>
      <w:r w:rsidRPr="007A7C2B">
        <w:rPr>
          <w:rFonts w:ascii="Times New Roman" w:eastAsia="Times New Roman" w:hAnsi="Times New Roman" w:cs="Times New Roman"/>
          <w:b/>
          <w:sz w:val="24"/>
          <w:szCs w:val="24"/>
        </w:rPr>
        <w:t>ОБРАЗАЦ ИЗЈАВЕ О НЕЗАВИСНОЈ ПОНУДИ</w:t>
      </w:r>
    </w:p>
    <w:p w:rsidR="00001E22" w:rsidRPr="007A7C2B" w:rsidRDefault="00001E22" w:rsidP="00001E22">
      <w:pPr>
        <w:spacing w:after="11" w:line="240" w:lineRule="auto"/>
        <w:ind w:left="12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У складу са чланом 26. Закона, ________________________________________, даје:</w:t>
      </w:r>
    </w:p>
    <w:p w:rsidR="00001E22" w:rsidRPr="007A7C2B" w:rsidRDefault="00001E22" w:rsidP="00001E22">
      <w:pPr>
        <w:spacing w:after="634" w:line="240" w:lineRule="auto"/>
        <w:ind w:left="12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(Назив понуђача) </w:t>
      </w:r>
    </w:p>
    <w:p w:rsidR="00001E22" w:rsidRPr="007A7C2B" w:rsidRDefault="00001E22" w:rsidP="00001E22">
      <w:pPr>
        <w:spacing w:after="120" w:line="243" w:lineRule="auto"/>
        <w:ind w:left="122" w:right="-9" w:hanging="10"/>
        <w:jc w:val="center"/>
        <w:rPr>
          <w:rFonts w:ascii="Times New Roman" w:hAnsi="Times New Roman" w:cs="Times New Roman"/>
          <w:sz w:val="24"/>
          <w:szCs w:val="24"/>
        </w:rPr>
      </w:pPr>
      <w:r w:rsidRPr="007A7C2B">
        <w:rPr>
          <w:rFonts w:ascii="Times New Roman" w:eastAsia="Times New Roman" w:hAnsi="Times New Roman" w:cs="Times New Roman"/>
          <w:b/>
          <w:sz w:val="24"/>
          <w:szCs w:val="24"/>
        </w:rPr>
        <w:t xml:space="preserve">ИЗЈАВУ </w:t>
      </w:r>
    </w:p>
    <w:p w:rsidR="00001E22" w:rsidRPr="005033AD" w:rsidRDefault="00001E22" w:rsidP="00001E22">
      <w:pPr>
        <w:spacing w:after="120" w:line="243" w:lineRule="auto"/>
        <w:ind w:left="122" w:right="-9" w:hanging="10"/>
        <w:jc w:val="center"/>
        <w:rPr>
          <w:rFonts w:ascii="Times New Roman" w:hAnsi="Times New Roman" w:cs="Times New Roman"/>
          <w:sz w:val="24"/>
          <w:szCs w:val="24"/>
        </w:rPr>
      </w:pPr>
      <w:r w:rsidRPr="007A7C2B">
        <w:rPr>
          <w:rFonts w:ascii="Times New Roman" w:eastAsia="Times New Roman" w:hAnsi="Times New Roman" w:cs="Times New Roman"/>
          <w:b/>
          <w:sz w:val="24"/>
          <w:szCs w:val="24"/>
        </w:rPr>
        <w:t>О НЕЗАВИСНОЈ ПОНУДИ ЗА ЈН МВ 0</w:t>
      </w:r>
      <w:r>
        <w:rPr>
          <w:rFonts w:ascii="Times New Roman" w:eastAsia="Times New Roman" w:hAnsi="Times New Roman" w:cs="Times New Roman"/>
          <w:b/>
          <w:sz w:val="24"/>
          <w:szCs w:val="24"/>
        </w:rPr>
        <w:t>1</w:t>
      </w:r>
      <w:r w:rsidRPr="007A7C2B">
        <w:rPr>
          <w:rFonts w:ascii="Times New Roman" w:eastAsia="Times New Roman" w:hAnsi="Times New Roman" w:cs="Times New Roman"/>
          <w:b/>
          <w:sz w:val="24"/>
          <w:szCs w:val="24"/>
        </w:rPr>
        <w:t>/201</w:t>
      </w:r>
      <w:r w:rsidR="005033AD">
        <w:rPr>
          <w:rFonts w:ascii="Times New Roman" w:eastAsia="Times New Roman" w:hAnsi="Times New Roman" w:cs="Times New Roman"/>
          <w:b/>
          <w:sz w:val="24"/>
          <w:szCs w:val="24"/>
        </w:rPr>
        <w:t>6</w:t>
      </w:r>
    </w:p>
    <w:p w:rsidR="00001E22" w:rsidRPr="00001E22" w:rsidRDefault="00001E22" w:rsidP="00001E22">
      <w:pPr>
        <w:spacing w:after="120" w:line="243" w:lineRule="auto"/>
        <w:ind w:left="122" w:right="-9" w:hanging="10"/>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 КУПОВИНА </w:t>
      </w:r>
      <w:r w:rsidRPr="007A7C2B">
        <w:rPr>
          <w:rFonts w:ascii="Times New Roman" w:eastAsia="Times New Roman" w:hAnsi="Times New Roman" w:cs="Times New Roman"/>
          <w:b/>
          <w:sz w:val="24"/>
          <w:szCs w:val="24"/>
        </w:rPr>
        <w:t xml:space="preserve"> ЕЛЕКТРИЧН</w:t>
      </w:r>
      <w:r>
        <w:rPr>
          <w:rFonts w:ascii="Times New Roman" w:eastAsia="Times New Roman" w:hAnsi="Times New Roman" w:cs="Times New Roman"/>
          <w:b/>
          <w:sz w:val="24"/>
          <w:szCs w:val="24"/>
        </w:rPr>
        <w:t>Е</w:t>
      </w:r>
      <w:r w:rsidRPr="007A7C2B">
        <w:rPr>
          <w:rFonts w:ascii="Times New Roman" w:eastAsia="Times New Roman" w:hAnsi="Times New Roman" w:cs="Times New Roman"/>
          <w:b/>
          <w:sz w:val="24"/>
          <w:szCs w:val="24"/>
        </w:rPr>
        <w:t xml:space="preserve"> ЕНЕРГИЈ</w:t>
      </w:r>
      <w:r>
        <w:rPr>
          <w:rFonts w:ascii="Times New Roman" w:eastAsia="Times New Roman" w:hAnsi="Times New Roman" w:cs="Times New Roman"/>
          <w:b/>
          <w:sz w:val="24"/>
          <w:szCs w:val="24"/>
        </w:rPr>
        <w:t>Е</w:t>
      </w:r>
    </w:p>
    <w:p w:rsidR="00001E22" w:rsidRPr="007A7C2B" w:rsidRDefault="00001E22" w:rsidP="00001E22">
      <w:pPr>
        <w:spacing w:line="240" w:lineRule="auto"/>
        <w:ind w:left="227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001E22" w:rsidRPr="007A7C2B" w:rsidRDefault="00001E22" w:rsidP="00001E22">
      <w:pPr>
        <w:spacing w:after="1103" w:line="240" w:lineRule="auto"/>
        <w:ind w:left="12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Под пуном материјалном и кривичном одговорношћу потврђујем да сам понуду у поступку јавне набавке мале вредности - добра- </w:t>
      </w:r>
      <w:r>
        <w:rPr>
          <w:rFonts w:ascii="Times New Roman" w:eastAsia="Times New Roman" w:hAnsi="Times New Roman" w:cs="Times New Roman"/>
          <w:sz w:val="24"/>
          <w:szCs w:val="24"/>
        </w:rPr>
        <w:t xml:space="preserve"> куповина </w:t>
      </w:r>
      <w:r w:rsidRPr="007A7C2B">
        <w:rPr>
          <w:rFonts w:ascii="Times New Roman" w:eastAsia="Times New Roman" w:hAnsi="Times New Roman" w:cs="Times New Roman"/>
          <w:sz w:val="24"/>
          <w:szCs w:val="24"/>
        </w:rPr>
        <w:t>електричн</w:t>
      </w:r>
      <w:r>
        <w:rPr>
          <w:rFonts w:ascii="Times New Roman" w:eastAsia="Times New Roman" w:hAnsi="Times New Roman" w:cs="Times New Roman"/>
          <w:sz w:val="24"/>
          <w:szCs w:val="24"/>
        </w:rPr>
        <w:t>е</w:t>
      </w:r>
      <w:r w:rsidRPr="007A7C2B">
        <w:rPr>
          <w:rFonts w:ascii="Times New Roman" w:eastAsia="Times New Roman" w:hAnsi="Times New Roman" w:cs="Times New Roman"/>
          <w:sz w:val="24"/>
          <w:szCs w:val="24"/>
        </w:rPr>
        <w:t xml:space="preserve"> енергиј</w:t>
      </w:r>
      <w:r>
        <w:rPr>
          <w:rFonts w:ascii="Times New Roman" w:eastAsia="Times New Roman" w:hAnsi="Times New Roman" w:cs="Times New Roman"/>
          <w:sz w:val="24"/>
          <w:szCs w:val="24"/>
        </w:rPr>
        <w:t>е</w:t>
      </w:r>
      <w:r w:rsidRPr="007A7C2B">
        <w:rPr>
          <w:rFonts w:ascii="Times New Roman" w:eastAsia="Times New Roman" w:hAnsi="Times New Roman" w:cs="Times New Roman"/>
          <w:sz w:val="24"/>
          <w:szCs w:val="24"/>
        </w:rPr>
        <w:t>, бр 0</w:t>
      </w:r>
      <w:r>
        <w:rPr>
          <w:rFonts w:ascii="Times New Roman" w:eastAsia="Times New Roman" w:hAnsi="Times New Roman" w:cs="Times New Roman"/>
          <w:sz w:val="24"/>
          <w:szCs w:val="24"/>
        </w:rPr>
        <w:t>1</w:t>
      </w:r>
      <w:r w:rsidRPr="007A7C2B">
        <w:rPr>
          <w:rFonts w:ascii="Times New Roman" w:eastAsia="Times New Roman" w:hAnsi="Times New Roman" w:cs="Times New Roman"/>
          <w:sz w:val="24"/>
          <w:szCs w:val="24"/>
        </w:rPr>
        <w:t>/201</w:t>
      </w:r>
      <w:r w:rsidR="005033AD">
        <w:rPr>
          <w:rFonts w:ascii="Times New Roman" w:eastAsia="Times New Roman" w:hAnsi="Times New Roman" w:cs="Times New Roman"/>
          <w:sz w:val="24"/>
          <w:szCs w:val="24"/>
        </w:rPr>
        <w:t>6</w:t>
      </w:r>
      <w:r w:rsidRPr="007A7C2B">
        <w:rPr>
          <w:rFonts w:ascii="Times New Roman" w:eastAsia="Times New Roman" w:hAnsi="Times New Roman" w:cs="Times New Roman"/>
          <w:sz w:val="24"/>
          <w:szCs w:val="24"/>
        </w:rPr>
        <w:t>, поднео независно, без договора са другим понуђачима или заинтересованим лицима.</w:t>
      </w:r>
    </w:p>
    <w:p w:rsidR="00001E22" w:rsidRPr="007A7C2B" w:rsidRDefault="00001E22" w:rsidP="00001E22">
      <w:pPr>
        <w:spacing w:after="240" w:line="246" w:lineRule="auto"/>
        <w:ind w:left="10" w:right="-15" w:hanging="10"/>
        <w:jc w:val="center"/>
        <w:rPr>
          <w:rFonts w:ascii="Times New Roman" w:hAnsi="Times New Roman" w:cs="Times New Roman"/>
          <w:sz w:val="24"/>
          <w:szCs w:val="24"/>
        </w:rPr>
      </w:pPr>
      <w:r w:rsidRPr="007A7C2B">
        <w:rPr>
          <w:rFonts w:ascii="Times New Roman" w:eastAsia="Times New Roman" w:hAnsi="Times New Roman" w:cs="Times New Roman"/>
          <w:sz w:val="24"/>
          <w:szCs w:val="24"/>
        </w:rPr>
        <w:t>Место и дат</w:t>
      </w:r>
      <w:r>
        <w:rPr>
          <w:rFonts w:ascii="Times New Roman" w:eastAsia="Times New Roman" w:hAnsi="Times New Roman" w:cs="Times New Roman"/>
          <w:sz w:val="24"/>
          <w:szCs w:val="24"/>
        </w:rPr>
        <w:t xml:space="preserve">ум:                    </w:t>
      </w:r>
      <w:r w:rsidRPr="007A7C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М.П.               </w:t>
      </w:r>
      <w:r w:rsidRPr="007A7C2B">
        <w:rPr>
          <w:rFonts w:ascii="Times New Roman" w:eastAsia="Times New Roman" w:hAnsi="Times New Roman" w:cs="Times New Roman"/>
          <w:sz w:val="24"/>
          <w:szCs w:val="24"/>
        </w:rPr>
        <w:t xml:space="preserve">                   Потпис понуђача</w:t>
      </w:r>
    </w:p>
    <w:p w:rsidR="00001E22" w:rsidRDefault="00001E22" w:rsidP="00001E22">
      <w:pPr>
        <w:spacing w:line="240" w:lineRule="auto"/>
        <w:ind w:left="120" w:right="14" w:hanging="10"/>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     _________________                                                                          ______________________  </w:t>
      </w:r>
    </w:p>
    <w:p w:rsidR="00001E22" w:rsidRPr="007A7C2B" w:rsidRDefault="00001E22" w:rsidP="00001E22">
      <w:pPr>
        <w:spacing w:after="549" w:line="240" w:lineRule="auto"/>
        <w:ind w:left="120" w:right="14" w:hanging="1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7A7C2B">
        <w:rPr>
          <w:rFonts w:ascii="Times New Roman" w:eastAsia="Times New Roman" w:hAnsi="Times New Roman" w:cs="Times New Roman"/>
          <w:sz w:val="24"/>
          <w:szCs w:val="24"/>
        </w:rPr>
        <w:t>( потпис овлашћеног лица )</w:t>
      </w:r>
    </w:p>
    <w:p w:rsidR="00001E22" w:rsidRPr="007A7C2B" w:rsidRDefault="00001E22" w:rsidP="00001E22">
      <w:pPr>
        <w:spacing w:line="240" w:lineRule="auto"/>
        <w:ind w:left="12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001E22" w:rsidRDefault="00001E22" w:rsidP="00001E22">
      <w:pPr>
        <w:spacing w:after="120" w:line="246" w:lineRule="auto"/>
        <w:ind w:left="10" w:right="-15" w:hanging="10"/>
        <w:rPr>
          <w:rFonts w:ascii="Times New Roman" w:eastAsia="Times New Roman" w:hAnsi="Times New Roman" w:cs="Times New Roman"/>
          <w:sz w:val="24"/>
          <w:szCs w:val="24"/>
        </w:rPr>
      </w:pPr>
      <w:r w:rsidRPr="007A7C2B">
        <w:rPr>
          <w:rFonts w:ascii="Times New Roman" w:eastAsia="Times New Roman" w:hAnsi="Times New Roman" w:cs="Times New Roman"/>
          <w:b/>
          <w:sz w:val="24"/>
          <w:szCs w:val="24"/>
        </w:rPr>
        <w:t xml:space="preserve">Напомена: </w:t>
      </w:r>
      <w:r w:rsidRPr="007A7C2B">
        <w:rPr>
          <w:rFonts w:ascii="Times New Roman" w:eastAsia="Times New Roman" w:hAnsi="Times New Roman" w:cs="Times New Roman"/>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19390D">
        <w:rPr>
          <w:rFonts w:ascii="Times New Roman" w:eastAsia="Times New Roman" w:hAnsi="Times New Roman" w:cs="Times New Roman"/>
          <w:sz w:val="24"/>
          <w:szCs w:val="24"/>
        </w:rPr>
        <w:t>.</w:t>
      </w:r>
    </w:p>
    <w:p w:rsidR="0019390D" w:rsidRPr="007A7C2B" w:rsidRDefault="0019390D" w:rsidP="0019390D">
      <w:pPr>
        <w:spacing w:line="237" w:lineRule="auto"/>
        <w:ind w:left="120" w:right="-12" w:hanging="10"/>
        <w:jc w:val="both"/>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19390D" w:rsidRPr="007A7C2B" w:rsidRDefault="0019390D" w:rsidP="0019390D">
      <w:pPr>
        <w:spacing w:line="237" w:lineRule="auto"/>
        <w:ind w:left="120" w:right="-12" w:hanging="10"/>
        <w:jc w:val="both"/>
        <w:rPr>
          <w:rFonts w:ascii="Times New Roman" w:hAnsi="Times New Roman" w:cs="Times New Roman"/>
          <w:sz w:val="24"/>
          <w:szCs w:val="24"/>
        </w:rPr>
      </w:pPr>
      <w:r w:rsidRPr="007A7C2B">
        <w:rPr>
          <w:rFonts w:ascii="Times New Roman" w:eastAsia="Times New Roman" w:hAnsi="Times New Roman" w:cs="Times New Roman"/>
          <w:b/>
          <w:sz w:val="24"/>
          <w:szCs w:val="24"/>
        </w:rPr>
        <w:t>Уколико понуду подноси група понуђача,</w:t>
      </w:r>
      <w:r w:rsidRPr="007A7C2B">
        <w:rPr>
          <w:rFonts w:ascii="Times New Roman" w:eastAsia="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w:t>
      </w:r>
    </w:p>
    <w:p w:rsidR="0019390D" w:rsidRPr="0019390D" w:rsidRDefault="0019390D" w:rsidP="0019390D">
      <w:pPr>
        <w:spacing w:after="11" w:line="240" w:lineRule="auto"/>
        <w:ind w:left="12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Образац се доставља за сваку партију посебно</w:t>
      </w:r>
      <w:r>
        <w:rPr>
          <w:rFonts w:ascii="Times New Roman" w:eastAsia="Times New Roman" w:hAnsi="Times New Roman" w:cs="Times New Roman"/>
          <w:sz w:val="24"/>
          <w:szCs w:val="24"/>
        </w:rPr>
        <w:t>.</w:t>
      </w:r>
    </w:p>
    <w:p w:rsidR="0019390D" w:rsidRPr="0019390D" w:rsidRDefault="0019390D" w:rsidP="00001E22">
      <w:pPr>
        <w:spacing w:after="120" w:line="246" w:lineRule="auto"/>
        <w:ind w:left="10" w:right="-15" w:hanging="10"/>
        <w:rPr>
          <w:rFonts w:ascii="Times New Roman" w:eastAsia="Times New Roman" w:hAnsi="Times New Roman" w:cs="Times New Roman"/>
          <w:b/>
          <w:sz w:val="24"/>
          <w:szCs w:val="24"/>
        </w:rPr>
      </w:pPr>
    </w:p>
    <w:p w:rsidR="00001E22" w:rsidRDefault="00001E22" w:rsidP="00001E22">
      <w:pPr>
        <w:spacing w:after="263" w:line="246" w:lineRule="auto"/>
        <w:ind w:left="10" w:right="-15" w:hanging="10"/>
        <w:jc w:val="right"/>
        <w:rPr>
          <w:rFonts w:ascii="Times New Roman" w:eastAsia="Times New Roman" w:hAnsi="Times New Roman" w:cs="Times New Roman"/>
          <w:b/>
          <w:sz w:val="24"/>
          <w:szCs w:val="24"/>
        </w:rPr>
      </w:pPr>
    </w:p>
    <w:p w:rsidR="0019390D" w:rsidRDefault="0019390D" w:rsidP="00001E22">
      <w:pPr>
        <w:spacing w:after="263" w:line="246" w:lineRule="auto"/>
        <w:ind w:left="10" w:right="-15" w:hanging="10"/>
        <w:jc w:val="right"/>
        <w:rPr>
          <w:rFonts w:ascii="Times New Roman" w:eastAsia="Times New Roman" w:hAnsi="Times New Roman" w:cs="Times New Roman"/>
          <w:b/>
          <w:sz w:val="24"/>
          <w:szCs w:val="24"/>
        </w:rPr>
      </w:pPr>
    </w:p>
    <w:p w:rsidR="0019390D" w:rsidRDefault="0019390D" w:rsidP="00001E22">
      <w:pPr>
        <w:spacing w:after="263" w:line="246" w:lineRule="auto"/>
        <w:ind w:left="10" w:right="-15" w:hanging="10"/>
        <w:jc w:val="right"/>
        <w:rPr>
          <w:rFonts w:ascii="Times New Roman" w:eastAsia="Times New Roman" w:hAnsi="Times New Roman" w:cs="Times New Roman"/>
          <w:b/>
          <w:sz w:val="24"/>
          <w:szCs w:val="24"/>
        </w:rPr>
      </w:pPr>
    </w:p>
    <w:p w:rsidR="0019390D" w:rsidRDefault="0019390D" w:rsidP="00001E22">
      <w:pPr>
        <w:spacing w:after="263" w:line="246" w:lineRule="auto"/>
        <w:ind w:left="10" w:right="-15" w:hanging="10"/>
        <w:jc w:val="right"/>
        <w:rPr>
          <w:rFonts w:ascii="Times New Roman" w:eastAsia="Times New Roman" w:hAnsi="Times New Roman" w:cs="Times New Roman"/>
          <w:b/>
          <w:sz w:val="24"/>
          <w:szCs w:val="24"/>
        </w:rPr>
      </w:pPr>
    </w:p>
    <w:p w:rsidR="0019390D" w:rsidRPr="007A7C2B" w:rsidRDefault="0019390D" w:rsidP="0019390D">
      <w:pPr>
        <w:spacing w:after="120" w:line="246" w:lineRule="auto"/>
        <w:ind w:left="10" w:right="-15" w:hanging="10"/>
        <w:jc w:val="right"/>
        <w:rPr>
          <w:rFonts w:ascii="Times New Roman" w:hAnsi="Times New Roman" w:cs="Times New Roman"/>
          <w:sz w:val="24"/>
          <w:szCs w:val="24"/>
        </w:rPr>
      </w:pPr>
      <w:r w:rsidRPr="007A7C2B">
        <w:rPr>
          <w:rFonts w:ascii="Times New Roman" w:eastAsia="Times New Roman" w:hAnsi="Times New Roman" w:cs="Times New Roman"/>
          <w:b/>
          <w:sz w:val="24"/>
          <w:szCs w:val="24"/>
        </w:rPr>
        <w:t>Образац 13</w:t>
      </w:r>
      <w:r>
        <w:rPr>
          <w:rFonts w:ascii="Times New Roman" w:eastAsia="Times New Roman" w:hAnsi="Times New Roman" w:cs="Times New Roman"/>
          <w:b/>
          <w:sz w:val="24"/>
          <w:szCs w:val="24"/>
        </w:rPr>
        <w:t>.</w:t>
      </w:r>
      <w:r w:rsidRPr="007A7C2B">
        <w:rPr>
          <w:rFonts w:ascii="Times New Roman" w:eastAsia="Times New Roman" w:hAnsi="Times New Roman" w:cs="Times New Roman"/>
          <w:b/>
          <w:sz w:val="24"/>
          <w:szCs w:val="24"/>
        </w:rPr>
        <w:t xml:space="preserve">                            </w:t>
      </w:r>
    </w:p>
    <w:p w:rsidR="0019390D" w:rsidRPr="007A7C2B" w:rsidRDefault="0019390D" w:rsidP="0019390D">
      <w:pPr>
        <w:spacing w:line="240" w:lineRule="auto"/>
        <w:jc w:val="center"/>
        <w:rPr>
          <w:rFonts w:ascii="Times New Roman" w:hAnsi="Times New Roman" w:cs="Times New Roman"/>
          <w:sz w:val="24"/>
          <w:szCs w:val="24"/>
        </w:rPr>
      </w:pPr>
      <w:r w:rsidRPr="007A7C2B">
        <w:rPr>
          <w:rFonts w:ascii="Times New Roman" w:eastAsia="Times New Roman" w:hAnsi="Times New Roman" w:cs="Times New Roman"/>
          <w:b/>
          <w:sz w:val="24"/>
          <w:szCs w:val="24"/>
        </w:rPr>
        <w:t xml:space="preserve">   </w:t>
      </w:r>
    </w:p>
    <w:p w:rsidR="0019390D" w:rsidRPr="007A7C2B" w:rsidRDefault="0019390D" w:rsidP="0019390D">
      <w:pPr>
        <w:spacing w:after="550" w:line="243" w:lineRule="auto"/>
        <w:ind w:left="122" w:right="-9" w:hanging="10"/>
        <w:jc w:val="center"/>
        <w:rPr>
          <w:rFonts w:ascii="Times New Roman" w:hAnsi="Times New Roman" w:cs="Times New Roman"/>
          <w:sz w:val="24"/>
          <w:szCs w:val="24"/>
        </w:rPr>
      </w:pPr>
      <w:r w:rsidRPr="007A7C2B">
        <w:rPr>
          <w:rFonts w:ascii="Times New Roman" w:eastAsia="Times New Roman" w:hAnsi="Times New Roman" w:cs="Times New Roman"/>
          <w:b/>
          <w:sz w:val="24"/>
          <w:szCs w:val="24"/>
        </w:rPr>
        <w:t>ОБРАЗАЦ ИЗЈАВЕ О ФИНАНСИЈСКОМ ОБЕЗБЕЂЕЊУ</w:t>
      </w:r>
    </w:p>
    <w:p w:rsidR="0019390D" w:rsidRPr="007A7C2B" w:rsidRDefault="0019390D" w:rsidP="0019390D">
      <w:pPr>
        <w:spacing w:after="274" w:line="243" w:lineRule="auto"/>
        <w:ind w:left="122" w:right="-9" w:hanging="10"/>
        <w:jc w:val="center"/>
        <w:rPr>
          <w:rFonts w:ascii="Times New Roman" w:hAnsi="Times New Roman" w:cs="Times New Roman"/>
          <w:sz w:val="24"/>
          <w:szCs w:val="24"/>
        </w:rPr>
      </w:pPr>
      <w:r w:rsidRPr="007A7C2B">
        <w:rPr>
          <w:rFonts w:ascii="Times New Roman" w:eastAsia="Times New Roman" w:hAnsi="Times New Roman" w:cs="Times New Roman"/>
          <w:b/>
          <w:sz w:val="24"/>
          <w:szCs w:val="24"/>
        </w:rPr>
        <w:t>ИЗЈАВА</w:t>
      </w:r>
    </w:p>
    <w:p w:rsidR="0019390D" w:rsidRPr="005033AD" w:rsidRDefault="0019390D" w:rsidP="0019390D">
      <w:pPr>
        <w:spacing w:after="550" w:line="246" w:lineRule="auto"/>
        <w:ind w:left="10" w:right="-15" w:hanging="10"/>
        <w:jc w:val="center"/>
        <w:rPr>
          <w:rFonts w:ascii="Times New Roman" w:hAnsi="Times New Roman" w:cs="Times New Roman"/>
          <w:sz w:val="24"/>
          <w:szCs w:val="24"/>
        </w:rPr>
      </w:pPr>
      <w:r w:rsidRPr="007A7C2B">
        <w:rPr>
          <w:rFonts w:ascii="Times New Roman" w:eastAsia="Times New Roman" w:hAnsi="Times New Roman" w:cs="Times New Roman"/>
          <w:sz w:val="24"/>
          <w:szCs w:val="24"/>
        </w:rPr>
        <w:t>ПОНУЂАЧА О ФИНАНСИЈСКОМ ОБЕЗБЕЂЕЊУ ЗА ЈН МВ 0</w:t>
      </w:r>
      <w:r>
        <w:rPr>
          <w:rFonts w:ascii="Times New Roman" w:eastAsia="Times New Roman" w:hAnsi="Times New Roman" w:cs="Times New Roman"/>
          <w:sz w:val="24"/>
          <w:szCs w:val="24"/>
        </w:rPr>
        <w:t>1</w:t>
      </w:r>
      <w:r w:rsidRPr="007A7C2B">
        <w:rPr>
          <w:rFonts w:ascii="Times New Roman" w:eastAsia="Times New Roman" w:hAnsi="Times New Roman" w:cs="Times New Roman"/>
          <w:sz w:val="24"/>
          <w:szCs w:val="24"/>
        </w:rPr>
        <w:t>/201</w:t>
      </w:r>
      <w:r w:rsidR="005033AD">
        <w:rPr>
          <w:rFonts w:ascii="Times New Roman" w:eastAsia="Times New Roman" w:hAnsi="Times New Roman" w:cs="Times New Roman"/>
          <w:sz w:val="24"/>
          <w:szCs w:val="24"/>
        </w:rPr>
        <w:t>6</w:t>
      </w:r>
    </w:p>
    <w:p w:rsidR="0019390D" w:rsidRPr="007A7C2B" w:rsidRDefault="0019390D" w:rsidP="0019390D">
      <w:pPr>
        <w:spacing w:after="275"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Обавезујем се да ћу одмах по потписивању додељеног уговора о јавној набавци, положити средства финансијског обезбеђења предвиђена уговором.</w:t>
      </w:r>
    </w:p>
    <w:p w:rsidR="0019390D" w:rsidRPr="007A7C2B" w:rsidRDefault="0019390D" w:rsidP="0019390D">
      <w:pPr>
        <w:spacing w:after="1655"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Обавезујем се да ћу истовремено са предајом уговорене врсте средства финансијског обезбеђења, Наручиоцу предати копије картона са депонованим потписима овлашћених лица понуђача, овлашћење за Наручиоца, да уговорена средства финансијског обезбеђења може попунити у складу са закљученим уговором о јавној набавци, као и копију захтева за регистрацију меница, овереног од моје пословне банке</w:t>
      </w:r>
    </w:p>
    <w:p w:rsidR="0019390D" w:rsidRPr="007A7C2B" w:rsidRDefault="0019390D" w:rsidP="0019390D">
      <w:pPr>
        <w:spacing w:after="274"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Место и</w:t>
      </w:r>
      <w:r>
        <w:rPr>
          <w:rFonts w:ascii="Times New Roman" w:eastAsia="Times New Roman" w:hAnsi="Times New Roman" w:cs="Times New Roman"/>
          <w:sz w:val="24"/>
          <w:szCs w:val="24"/>
        </w:rPr>
        <w:t xml:space="preserve"> датум:                   </w:t>
      </w:r>
      <w:r w:rsidRPr="007A7C2B">
        <w:rPr>
          <w:rFonts w:ascii="Times New Roman" w:eastAsia="Times New Roman" w:hAnsi="Times New Roman" w:cs="Times New Roman"/>
          <w:sz w:val="24"/>
          <w:szCs w:val="24"/>
        </w:rPr>
        <w:t xml:space="preserve">                         М.П.                       </w:t>
      </w:r>
      <w:r>
        <w:rPr>
          <w:rFonts w:ascii="Times New Roman" w:eastAsia="Times New Roman" w:hAnsi="Times New Roman" w:cs="Times New Roman"/>
          <w:sz w:val="24"/>
          <w:szCs w:val="24"/>
        </w:rPr>
        <w:t xml:space="preserve">   </w:t>
      </w:r>
      <w:r w:rsidRPr="007A7C2B">
        <w:rPr>
          <w:rFonts w:ascii="Times New Roman" w:eastAsia="Times New Roman" w:hAnsi="Times New Roman" w:cs="Times New Roman"/>
          <w:sz w:val="24"/>
          <w:szCs w:val="24"/>
        </w:rPr>
        <w:t xml:space="preserve"> Потпис понуђача</w:t>
      </w:r>
    </w:p>
    <w:p w:rsidR="0019390D" w:rsidRPr="007A7C2B" w:rsidRDefault="0019390D" w:rsidP="0019390D">
      <w:pPr>
        <w:spacing w:after="11"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w:t>
      </w:r>
      <w:r w:rsidRPr="007A7C2B">
        <w:rPr>
          <w:rFonts w:ascii="Times New Roman" w:eastAsia="Times New Roman" w:hAnsi="Times New Roman" w:cs="Times New Roman"/>
          <w:sz w:val="24"/>
          <w:szCs w:val="24"/>
        </w:rPr>
        <w:t xml:space="preserve">________                             </w:t>
      </w:r>
      <w:r>
        <w:rPr>
          <w:rFonts w:ascii="Times New Roman" w:eastAsia="Times New Roman" w:hAnsi="Times New Roman" w:cs="Times New Roman"/>
          <w:sz w:val="24"/>
          <w:szCs w:val="24"/>
        </w:rPr>
        <w:t xml:space="preserve">                     </w:t>
      </w:r>
      <w:r w:rsidRPr="007A7C2B">
        <w:rPr>
          <w:rFonts w:ascii="Times New Roman" w:eastAsia="Times New Roman" w:hAnsi="Times New Roman" w:cs="Times New Roman"/>
          <w:sz w:val="24"/>
          <w:szCs w:val="24"/>
        </w:rPr>
        <w:t xml:space="preserve">              ______________</w:t>
      </w:r>
      <w:r>
        <w:rPr>
          <w:rFonts w:ascii="Times New Roman" w:eastAsia="Times New Roman" w:hAnsi="Times New Roman" w:cs="Times New Roman"/>
          <w:sz w:val="24"/>
          <w:szCs w:val="24"/>
        </w:rPr>
        <w:t>____</w:t>
      </w:r>
      <w:r w:rsidRPr="007A7C2B">
        <w:rPr>
          <w:rFonts w:ascii="Times New Roman" w:eastAsia="Times New Roman" w:hAnsi="Times New Roman" w:cs="Times New Roman"/>
          <w:sz w:val="24"/>
          <w:szCs w:val="24"/>
        </w:rPr>
        <w:t>______</w:t>
      </w:r>
    </w:p>
    <w:p w:rsidR="00001E22" w:rsidRDefault="0019390D" w:rsidP="0019390D">
      <w:pPr>
        <w:spacing w:after="263" w:line="246" w:lineRule="auto"/>
        <w:ind w:left="10" w:right="-15" w:hanging="10"/>
        <w:jc w:val="center"/>
        <w:rPr>
          <w:rFonts w:ascii="Times New Roman" w:eastAsia="Times New Roman" w:hAnsi="Times New Roman" w:cs="Times New Roman"/>
          <w:b/>
          <w:sz w:val="24"/>
          <w:szCs w:val="24"/>
        </w:rPr>
      </w:pPr>
      <w:r w:rsidRPr="007A7C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A7C2B">
        <w:rPr>
          <w:rFonts w:ascii="Times New Roman" w:eastAsia="Times New Roman" w:hAnsi="Times New Roman" w:cs="Times New Roman"/>
          <w:sz w:val="24"/>
          <w:szCs w:val="24"/>
        </w:rPr>
        <w:t xml:space="preserve">      ( потпис овлашћеног лица )    </w:t>
      </w:r>
    </w:p>
    <w:p w:rsidR="00CF6009" w:rsidRDefault="00CF6009" w:rsidP="00CF6009">
      <w:pPr>
        <w:jc w:val="right"/>
        <w:rPr>
          <w:rFonts w:ascii="Times New Roman" w:hAnsi="Times New Roman" w:cs="Times New Roman"/>
          <w:sz w:val="24"/>
          <w:szCs w:val="24"/>
        </w:rPr>
      </w:pPr>
    </w:p>
    <w:p w:rsidR="00ED5A46" w:rsidRDefault="00ED5A46" w:rsidP="00CF6009">
      <w:pPr>
        <w:jc w:val="right"/>
        <w:rPr>
          <w:rFonts w:ascii="Times New Roman" w:hAnsi="Times New Roman" w:cs="Times New Roman"/>
          <w:sz w:val="24"/>
          <w:szCs w:val="24"/>
        </w:rPr>
      </w:pPr>
    </w:p>
    <w:p w:rsidR="00ED5A46" w:rsidRDefault="00ED5A46" w:rsidP="00CF6009">
      <w:pPr>
        <w:jc w:val="right"/>
        <w:rPr>
          <w:rFonts w:ascii="Times New Roman" w:hAnsi="Times New Roman" w:cs="Times New Roman"/>
          <w:sz w:val="24"/>
          <w:szCs w:val="24"/>
        </w:rPr>
      </w:pPr>
    </w:p>
    <w:p w:rsidR="00ED5A46" w:rsidRDefault="00ED5A46" w:rsidP="00CF6009">
      <w:pPr>
        <w:jc w:val="right"/>
        <w:rPr>
          <w:rFonts w:ascii="Times New Roman" w:hAnsi="Times New Roman" w:cs="Times New Roman"/>
          <w:sz w:val="24"/>
          <w:szCs w:val="24"/>
        </w:rPr>
      </w:pPr>
    </w:p>
    <w:p w:rsidR="00ED5A46" w:rsidRDefault="00ED5A46" w:rsidP="00CF6009">
      <w:pPr>
        <w:jc w:val="right"/>
        <w:rPr>
          <w:rFonts w:ascii="Times New Roman" w:hAnsi="Times New Roman" w:cs="Times New Roman"/>
          <w:sz w:val="24"/>
          <w:szCs w:val="24"/>
        </w:rPr>
      </w:pPr>
    </w:p>
    <w:p w:rsidR="00ED5A46" w:rsidRDefault="00ED5A46" w:rsidP="00CF6009">
      <w:pPr>
        <w:jc w:val="right"/>
        <w:rPr>
          <w:rFonts w:ascii="Times New Roman" w:hAnsi="Times New Roman" w:cs="Times New Roman"/>
          <w:sz w:val="24"/>
          <w:szCs w:val="24"/>
        </w:rPr>
      </w:pPr>
    </w:p>
    <w:p w:rsidR="00ED5A46" w:rsidRDefault="00ED5A46" w:rsidP="00CF6009">
      <w:pPr>
        <w:jc w:val="right"/>
        <w:rPr>
          <w:rFonts w:ascii="Times New Roman" w:hAnsi="Times New Roman" w:cs="Times New Roman"/>
          <w:sz w:val="24"/>
          <w:szCs w:val="24"/>
        </w:rPr>
      </w:pPr>
    </w:p>
    <w:p w:rsidR="00ED5A46" w:rsidRDefault="00ED5A46" w:rsidP="00CF6009">
      <w:pPr>
        <w:jc w:val="right"/>
        <w:rPr>
          <w:rFonts w:ascii="Times New Roman" w:hAnsi="Times New Roman" w:cs="Times New Roman"/>
          <w:sz w:val="24"/>
          <w:szCs w:val="24"/>
        </w:rPr>
      </w:pPr>
    </w:p>
    <w:p w:rsidR="00ED5A46" w:rsidRDefault="00ED5A46" w:rsidP="00CF6009">
      <w:pPr>
        <w:jc w:val="right"/>
        <w:rPr>
          <w:rFonts w:ascii="Times New Roman" w:hAnsi="Times New Roman" w:cs="Times New Roman"/>
          <w:sz w:val="24"/>
          <w:szCs w:val="24"/>
        </w:rPr>
      </w:pPr>
    </w:p>
    <w:p w:rsidR="00ED5A46" w:rsidRDefault="00ED5A46" w:rsidP="00CF6009">
      <w:pPr>
        <w:jc w:val="right"/>
        <w:rPr>
          <w:rFonts w:ascii="Times New Roman" w:hAnsi="Times New Roman" w:cs="Times New Roman"/>
          <w:sz w:val="24"/>
          <w:szCs w:val="24"/>
        </w:rPr>
      </w:pPr>
    </w:p>
    <w:p w:rsidR="00ED5A46" w:rsidRDefault="00ED5A46" w:rsidP="00CF6009">
      <w:pPr>
        <w:jc w:val="right"/>
        <w:rPr>
          <w:rFonts w:ascii="Times New Roman" w:hAnsi="Times New Roman" w:cs="Times New Roman"/>
          <w:sz w:val="24"/>
          <w:szCs w:val="24"/>
        </w:rPr>
      </w:pPr>
    </w:p>
    <w:p w:rsidR="00ED5A46" w:rsidRPr="007A7C2B" w:rsidRDefault="00ED5A46" w:rsidP="00ED5A46">
      <w:pPr>
        <w:spacing w:after="120" w:line="243" w:lineRule="auto"/>
        <w:ind w:left="160" w:right="-15" w:hanging="10"/>
        <w:jc w:val="right"/>
        <w:rPr>
          <w:rFonts w:ascii="Times New Roman" w:hAnsi="Times New Roman" w:cs="Times New Roman"/>
          <w:sz w:val="24"/>
          <w:szCs w:val="24"/>
        </w:rPr>
      </w:pPr>
      <w:r w:rsidRPr="007A7C2B">
        <w:rPr>
          <w:rFonts w:ascii="Times New Roman" w:eastAsia="Times New Roman" w:hAnsi="Times New Roman" w:cs="Times New Roman"/>
          <w:b/>
          <w:sz w:val="24"/>
          <w:szCs w:val="24"/>
        </w:rPr>
        <w:lastRenderedPageBreak/>
        <w:t>Образац 14</w:t>
      </w:r>
    </w:p>
    <w:p w:rsidR="00ED5A46" w:rsidRDefault="00ED5A46" w:rsidP="00ED5A46">
      <w:pPr>
        <w:spacing w:after="550" w:line="243" w:lineRule="auto"/>
        <w:ind w:left="160" w:right="-15" w:hanging="10"/>
        <w:jc w:val="right"/>
        <w:rPr>
          <w:rFonts w:ascii="Times New Roman" w:eastAsia="Times New Roman" w:hAnsi="Times New Roman" w:cs="Times New Roman"/>
          <w:b/>
          <w:sz w:val="24"/>
          <w:szCs w:val="24"/>
          <w:vertAlign w:val="superscript"/>
        </w:rPr>
      </w:pPr>
      <w:r w:rsidRPr="007A7C2B">
        <w:rPr>
          <w:rFonts w:ascii="Times New Roman" w:eastAsia="Times New Roman" w:hAnsi="Times New Roman" w:cs="Times New Roman"/>
          <w:b/>
          <w:sz w:val="24"/>
          <w:szCs w:val="24"/>
        </w:rPr>
        <w:t xml:space="preserve">                                                            МОДЕЛА УГОВОРА</w:t>
      </w:r>
      <w:r w:rsidRPr="00ED5A46">
        <w:rPr>
          <w:rFonts w:ascii="Times New Roman" w:eastAsia="Times New Roman" w:hAnsi="Times New Roman" w:cs="Times New Roman"/>
          <w:b/>
          <w:sz w:val="24"/>
          <w:szCs w:val="24"/>
          <w:vertAlign w:val="superscript"/>
        </w:rPr>
        <w:t>1</w:t>
      </w:r>
    </w:p>
    <w:p w:rsidR="00ED5A46" w:rsidRPr="00ED5A46" w:rsidRDefault="00ED5A46" w:rsidP="00ED5A46">
      <w:pPr>
        <w:ind w:left="142"/>
        <w:jc w:val="both"/>
        <w:rPr>
          <w:rFonts w:ascii="Times New Roman" w:hAnsi="Times New Roman" w:cs="Times New Roman"/>
          <w:noProof/>
          <w:sz w:val="24"/>
          <w:szCs w:val="24"/>
          <w:lang w:val="sr-Cyrl-CS"/>
        </w:rPr>
      </w:pPr>
      <w:r w:rsidRPr="00ED5A46">
        <w:rPr>
          <w:rFonts w:ascii="Times New Roman" w:hAnsi="Times New Roman" w:cs="Times New Roman"/>
          <w:noProof/>
          <w:sz w:val="24"/>
          <w:szCs w:val="24"/>
          <w:lang w:val="sr-Cyrl-CS"/>
        </w:rPr>
        <w:t>На основу члана 112. Закона о јавним н</w:t>
      </w:r>
      <w:r w:rsidR="005033AD">
        <w:rPr>
          <w:rFonts w:ascii="Times New Roman" w:hAnsi="Times New Roman" w:cs="Times New Roman"/>
          <w:noProof/>
          <w:sz w:val="24"/>
          <w:szCs w:val="24"/>
          <w:lang w:val="sr-Cyrl-CS"/>
        </w:rPr>
        <w:t>абавкама („Сл.Гласник РС“ бр.</w:t>
      </w:r>
      <w:r w:rsidR="005033AD">
        <w:rPr>
          <w:rFonts w:ascii="Times New Roman" w:hAnsi="Times New Roman" w:cs="Times New Roman"/>
          <w:noProof/>
          <w:sz w:val="24"/>
          <w:szCs w:val="24"/>
        </w:rPr>
        <w:t>14</w:t>
      </w:r>
      <w:r w:rsidR="005033AD">
        <w:rPr>
          <w:rFonts w:ascii="Times New Roman" w:hAnsi="Times New Roman" w:cs="Times New Roman"/>
          <w:noProof/>
          <w:sz w:val="24"/>
          <w:szCs w:val="24"/>
          <w:lang w:val="sr-Cyrl-CS"/>
        </w:rPr>
        <w:t>/1</w:t>
      </w:r>
      <w:r w:rsidR="005033AD">
        <w:rPr>
          <w:rFonts w:ascii="Times New Roman" w:hAnsi="Times New Roman" w:cs="Times New Roman"/>
          <w:noProof/>
          <w:sz w:val="24"/>
          <w:szCs w:val="24"/>
        </w:rPr>
        <w:t>5</w:t>
      </w:r>
      <w:r w:rsidRPr="00ED5A46">
        <w:rPr>
          <w:rFonts w:ascii="Times New Roman" w:hAnsi="Times New Roman" w:cs="Times New Roman"/>
          <w:noProof/>
          <w:sz w:val="24"/>
          <w:szCs w:val="24"/>
          <w:lang w:val="sr-Cyrl-CS"/>
        </w:rPr>
        <w:t>), те Одлуке  о додели јавне набавке  бр._______ од ___________.године, закључује се</w:t>
      </w:r>
    </w:p>
    <w:p w:rsidR="00ED5A46" w:rsidRPr="00B8492C" w:rsidRDefault="00ED5A46" w:rsidP="00ED5A46">
      <w:pPr>
        <w:ind w:left="900"/>
        <w:jc w:val="both"/>
        <w:rPr>
          <w:b/>
          <w:noProof/>
          <w:lang w:val="sr-Cyrl-CS"/>
        </w:rPr>
      </w:pPr>
    </w:p>
    <w:p w:rsidR="00ED5A46" w:rsidRPr="00B8492C" w:rsidRDefault="00ED5A46" w:rsidP="00ED5A46">
      <w:pPr>
        <w:ind w:left="900"/>
        <w:jc w:val="both"/>
        <w:rPr>
          <w:noProof/>
          <w:lang w:val="sr-Cyrl-CS"/>
        </w:rPr>
      </w:pPr>
    </w:p>
    <w:p w:rsidR="00ED5A46" w:rsidRPr="00ED5A46" w:rsidRDefault="00ED5A46" w:rsidP="00ED5A46">
      <w:pPr>
        <w:ind w:left="900"/>
        <w:jc w:val="center"/>
        <w:rPr>
          <w:rFonts w:ascii="Times New Roman" w:hAnsi="Times New Roman" w:cs="Times New Roman"/>
          <w:b/>
          <w:noProof/>
          <w:sz w:val="24"/>
          <w:szCs w:val="24"/>
          <w:lang w:val="sr-Cyrl-CS"/>
        </w:rPr>
      </w:pPr>
      <w:r w:rsidRPr="00ED5A46">
        <w:rPr>
          <w:rFonts w:ascii="Times New Roman" w:hAnsi="Times New Roman" w:cs="Times New Roman"/>
          <w:b/>
          <w:noProof/>
          <w:sz w:val="24"/>
          <w:szCs w:val="24"/>
          <w:lang w:val="sr-Cyrl-CS"/>
        </w:rPr>
        <w:t xml:space="preserve">У Г О В О Р </w:t>
      </w:r>
    </w:p>
    <w:p w:rsidR="00ED5A46" w:rsidRPr="00ED5A46" w:rsidRDefault="00ED5A46" w:rsidP="00ED5A46">
      <w:pPr>
        <w:ind w:left="900"/>
        <w:jc w:val="center"/>
        <w:rPr>
          <w:rFonts w:ascii="Times New Roman" w:hAnsi="Times New Roman" w:cs="Times New Roman"/>
          <w:b/>
          <w:noProof/>
          <w:sz w:val="24"/>
          <w:szCs w:val="24"/>
          <w:lang w:val="sr-Cyrl-CS"/>
        </w:rPr>
      </w:pPr>
      <w:r w:rsidRPr="00ED5A46">
        <w:rPr>
          <w:rFonts w:ascii="Times New Roman" w:hAnsi="Times New Roman" w:cs="Times New Roman"/>
          <w:b/>
          <w:noProof/>
          <w:sz w:val="24"/>
          <w:szCs w:val="24"/>
          <w:lang w:val="sr-Cyrl-CS"/>
        </w:rPr>
        <w:t xml:space="preserve"> О ЈАВНОЈ НАБАВЦИ МАЛЕ ВРЕДНОСТИ</w:t>
      </w:r>
    </w:p>
    <w:p w:rsidR="00ED5A46" w:rsidRPr="005033AD" w:rsidRDefault="00ED5A46" w:rsidP="00ED5A46">
      <w:pPr>
        <w:ind w:left="900"/>
        <w:jc w:val="center"/>
        <w:rPr>
          <w:rFonts w:ascii="Times New Roman" w:hAnsi="Times New Roman" w:cs="Times New Roman"/>
          <w:b/>
          <w:noProof/>
          <w:sz w:val="24"/>
          <w:szCs w:val="24"/>
        </w:rPr>
      </w:pPr>
      <w:r w:rsidRPr="00ED5A46">
        <w:rPr>
          <w:rFonts w:ascii="Times New Roman" w:hAnsi="Times New Roman" w:cs="Times New Roman"/>
          <w:b/>
          <w:noProof/>
          <w:sz w:val="24"/>
          <w:szCs w:val="24"/>
          <w:lang w:val="sr-Cyrl-CS"/>
        </w:rPr>
        <w:t xml:space="preserve">  ЈН</w:t>
      </w:r>
      <w:r>
        <w:rPr>
          <w:rFonts w:ascii="Times New Roman" w:hAnsi="Times New Roman" w:cs="Times New Roman"/>
          <w:b/>
          <w:noProof/>
          <w:sz w:val="24"/>
          <w:szCs w:val="24"/>
          <w:lang w:val="sr-Cyrl-CS"/>
        </w:rPr>
        <w:t xml:space="preserve"> </w:t>
      </w:r>
      <w:r w:rsidRPr="00ED5A46">
        <w:rPr>
          <w:rFonts w:ascii="Times New Roman" w:hAnsi="Times New Roman" w:cs="Times New Roman"/>
          <w:b/>
          <w:noProof/>
          <w:sz w:val="24"/>
          <w:szCs w:val="24"/>
          <w:lang w:val="sr-Cyrl-CS"/>
        </w:rPr>
        <w:t xml:space="preserve">МВ </w:t>
      </w:r>
      <w:r>
        <w:rPr>
          <w:rFonts w:ascii="Times New Roman" w:hAnsi="Times New Roman" w:cs="Times New Roman"/>
          <w:b/>
          <w:noProof/>
          <w:sz w:val="24"/>
          <w:szCs w:val="24"/>
          <w:lang w:val="sr-Cyrl-CS"/>
        </w:rPr>
        <w:t xml:space="preserve"> .</w:t>
      </w:r>
      <w:r w:rsidRPr="00ED5A46">
        <w:rPr>
          <w:rFonts w:ascii="Times New Roman" w:hAnsi="Times New Roman" w:cs="Times New Roman"/>
          <w:b/>
          <w:noProof/>
          <w:sz w:val="24"/>
          <w:szCs w:val="24"/>
          <w:lang w:val="sr-Cyrl-CS"/>
        </w:rPr>
        <w:t>01/</w:t>
      </w:r>
      <w:r>
        <w:rPr>
          <w:rFonts w:ascii="Times New Roman" w:hAnsi="Times New Roman" w:cs="Times New Roman"/>
          <w:b/>
          <w:noProof/>
          <w:sz w:val="24"/>
          <w:szCs w:val="24"/>
          <w:lang w:val="sr-Cyrl-CS"/>
        </w:rPr>
        <w:t>20</w:t>
      </w:r>
      <w:r w:rsidRPr="00ED5A46">
        <w:rPr>
          <w:rFonts w:ascii="Times New Roman" w:hAnsi="Times New Roman" w:cs="Times New Roman"/>
          <w:b/>
          <w:noProof/>
          <w:sz w:val="24"/>
          <w:szCs w:val="24"/>
          <w:lang w:val="sr-Cyrl-CS"/>
        </w:rPr>
        <w:t>1</w:t>
      </w:r>
      <w:r w:rsidR="005033AD">
        <w:rPr>
          <w:rFonts w:ascii="Times New Roman" w:hAnsi="Times New Roman" w:cs="Times New Roman"/>
          <w:b/>
          <w:noProof/>
          <w:sz w:val="24"/>
          <w:szCs w:val="24"/>
        </w:rPr>
        <w:t>6</w:t>
      </w:r>
    </w:p>
    <w:p w:rsidR="00ED5A46" w:rsidRPr="00ED5A46" w:rsidRDefault="00ED5A46" w:rsidP="00ED5A46">
      <w:pPr>
        <w:spacing w:line="243" w:lineRule="auto"/>
        <w:ind w:left="160" w:right="-15" w:hanging="10"/>
        <w:rPr>
          <w:rFonts w:ascii="Times New Roman" w:hAnsi="Times New Roman" w:cs="Times New Roman"/>
          <w:sz w:val="24"/>
          <w:szCs w:val="24"/>
        </w:rPr>
      </w:pPr>
      <w:r w:rsidRPr="00ED5A46">
        <w:rPr>
          <w:rFonts w:ascii="Times New Roman" w:eastAsia="Times New Roman" w:hAnsi="Times New Roman" w:cs="Times New Roman"/>
          <w:sz w:val="24"/>
          <w:szCs w:val="24"/>
        </w:rPr>
        <w:t xml:space="preserve">                                                                     </w:t>
      </w:r>
      <w:r w:rsidRPr="00ED5A46">
        <w:rPr>
          <w:rFonts w:ascii="Times New Roman" w:eastAsia="Times New Roman" w:hAnsi="Times New Roman" w:cs="Times New Roman"/>
          <w:b/>
          <w:sz w:val="24"/>
          <w:szCs w:val="24"/>
        </w:rPr>
        <w:t xml:space="preserve">  </w:t>
      </w:r>
    </w:p>
    <w:p w:rsidR="00ED5A46" w:rsidRPr="00ED5A46" w:rsidRDefault="00ED5A46" w:rsidP="006B7B69">
      <w:pPr>
        <w:rPr>
          <w:rFonts w:ascii="Times New Roman" w:hAnsi="Times New Roman" w:cs="Times New Roman"/>
          <w:noProof/>
          <w:sz w:val="24"/>
          <w:szCs w:val="24"/>
          <w:lang w:val="sr-Cyrl-CS"/>
        </w:rPr>
      </w:pPr>
      <w:r w:rsidRPr="00ED5A46">
        <w:rPr>
          <w:rFonts w:ascii="Times New Roman" w:eastAsia="Times New Roman" w:hAnsi="Times New Roman" w:cs="Times New Roman"/>
          <w:b/>
          <w:sz w:val="24"/>
          <w:szCs w:val="24"/>
        </w:rPr>
        <w:t xml:space="preserve">              </w:t>
      </w:r>
      <w:r w:rsidRPr="00ED5A46">
        <w:rPr>
          <w:rFonts w:ascii="Times New Roman" w:hAnsi="Times New Roman" w:cs="Times New Roman"/>
          <w:b/>
          <w:noProof/>
          <w:sz w:val="24"/>
          <w:szCs w:val="24"/>
          <w:lang w:val="sr-Cyrl-CS"/>
        </w:rPr>
        <w:t>УГОВОРНЕ СТРАНЕ</w:t>
      </w:r>
      <w:r w:rsidRPr="00ED5A46">
        <w:rPr>
          <w:rFonts w:ascii="Times New Roman" w:hAnsi="Times New Roman" w:cs="Times New Roman"/>
          <w:noProof/>
          <w:sz w:val="24"/>
          <w:szCs w:val="24"/>
          <w:lang w:val="sr-Cyrl-CS"/>
        </w:rPr>
        <w:t>:</w:t>
      </w:r>
    </w:p>
    <w:p w:rsidR="00ED5A46" w:rsidRPr="00ED5A46" w:rsidRDefault="00ED5A46" w:rsidP="006B7B69">
      <w:pPr>
        <w:jc w:val="both"/>
        <w:rPr>
          <w:rFonts w:ascii="Times New Roman" w:hAnsi="Times New Roman" w:cs="Times New Roman"/>
          <w:noProof/>
          <w:sz w:val="24"/>
          <w:szCs w:val="24"/>
          <w:lang w:val="sr-Cyrl-CS"/>
        </w:rPr>
      </w:pPr>
    </w:p>
    <w:p w:rsidR="00ED5A46" w:rsidRPr="006B7B69" w:rsidRDefault="00ED5A46" w:rsidP="006B7B69">
      <w:pPr>
        <w:pStyle w:val="ListParagraph"/>
        <w:numPr>
          <w:ilvl w:val="0"/>
          <w:numId w:val="20"/>
        </w:numPr>
        <w:spacing w:line="240" w:lineRule="auto"/>
        <w:jc w:val="both"/>
        <w:rPr>
          <w:rFonts w:ascii="Times New Roman" w:hAnsi="Times New Roman" w:cs="Times New Roman"/>
          <w:b/>
          <w:noProof/>
          <w:sz w:val="24"/>
          <w:szCs w:val="24"/>
          <w:lang w:val="sr-Cyrl-CS"/>
        </w:rPr>
      </w:pPr>
      <w:r w:rsidRPr="006B7B69">
        <w:rPr>
          <w:rFonts w:ascii="Times New Roman" w:hAnsi="Times New Roman" w:cs="Times New Roman"/>
          <w:b/>
          <w:noProof/>
          <w:sz w:val="24"/>
          <w:szCs w:val="24"/>
          <w:lang w:val="sr-Cyrl-CS"/>
        </w:rPr>
        <w:t>НАРУЧИЛАЦ: Јавно</w:t>
      </w:r>
      <w:r w:rsidR="006B7B69">
        <w:rPr>
          <w:rFonts w:ascii="Times New Roman" w:hAnsi="Times New Roman" w:cs="Times New Roman"/>
          <w:b/>
          <w:noProof/>
          <w:sz w:val="24"/>
          <w:szCs w:val="24"/>
          <w:lang w:val="sr-Cyrl-CS"/>
        </w:rPr>
        <w:t xml:space="preserve"> комунално</w:t>
      </w:r>
      <w:r w:rsidRPr="006B7B69">
        <w:rPr>
          <w:rFonts w:ascii="Times New Roman" w:hAnsi="Times New Roman" w:cs="Times New Roman"/>
          <w:b/>
          <w:noProof/>
          <w:sz w:val="24"/>
          <w:szCs w:val="24"/>
          <w:lang w:val="sr-Cyrl-CS"/>
        </w:rPr>
        <w:t xml:space="preserve"> предузеће „</w:t>
      </w:r>
      <w:r w:rsidR="006B7B69">
        <w:rPr>
          <w:rFonts w:ascii="Times New Roman" w:hAnsi="Times New Roman" w:cs="Times New Roman"/>
          <w:b/>
          <w:noProof/>
          <w:sz w:val="24"/>
          <w:szCs w:val="24"/>
          <w:lang w:val="sr-Cyrl-CS"/>
        </w:rPr>
        <w:t>Видрак</w:t>
      </w:r>
      <w:r w:rsidRPr="006B7B69">
        <w:rPr>
          <w:rFonts w:ascii="Times New Roman" w:hAnsi="Times New Roman" w:cs="Times New Roman"/>
          <w:b/>
          <w:noProof/>
          <w:sz w:val="24"/>
          <w:szCs w:val="24"/>
          <w:lang w:val="sr-Cyrl-CS"/>
        </w:rPr>
        <w:t>“</w:t>
      </w:r>
      <w:r w:rsidR="006B7B69">
        <w:rPr>
          <w:rFonts w:ascii="Times New Roman" w:hAnsi="Times New Roman" w:cs="Times New Roman"/>
          <w:b/>
          <w:noProof/>
          <w:sz w:val="24"/>
          <w:szCs w:val="24"/>
          <w:lang w:val="sr-Cyrl-CS"/>
        </w:rPr>
        <w:t xml:space="preserve"> </w:t>
      </w:r>
      <w:r w:rsidRPr="006B7B69">
        <w:rPr>
          <w:rFonts w:ascii="Times New Roman" w:hAnsi="Times New Roman" w:cs="Times New Roman"/>
          <w:b/>
          <w:noProof/>
          <w:sz w:val="24"/>
          <w:szCs w:val="24"/>
          <w:lang w:val="sr-Cyrl-CS"/>
        </w:rPr>
        <w:t xml:space="preserve"> </w:t>
      </w:r>
      <w:r w:rsidR="006B7B69">
        <w:rPr>
          <w:rFonts w:ascii="Times New Roman" w:hAnsi="Times New Roman" w:cs="Times New Roman"/>
          <w:b/>
          <w:noProof/>
          <w:sz w:val="24"/>
          <w:szCs w:val="24"/>
          <w:lang w:val="sr-Cyrl-CS"/>
        </w:rPr>
        <w:t>Ваљево</w:t>
      </w:r>
      <w:r w:rsidRPr="006B7B69">
        <w:rPr>
          <w:rFonts w:ascii="Times New Roman" w:hAnsi="Times New Roman" w:cs="Times New Roman"/>
          <w:b/>
          <w:noProof/>
          <w:sz w:val="24"/>
          <w:szCs w:val="24"/>
          <w:lang w:val="sr-Cyrl-CS"/>
        </w:rPr>
        <w:t>,</w:t>
      </w:r>
      <w:r w:rsidRPr="006B7B69">
        <w:rPr>
          <w:rFonts w:ascii="Times New Roman" w:hAnsi="Times New Roman" w:cs="Times New Roman"/>
          <w:noProof/>
          <w:sz w:val="24"/>
          <w:szCs w:val="24"/>
          <w:lang w:val="sr-Cyrl-CS"/>
        </w:rPr>
        <w:t xml:space="preserve"> </w:t>
      </w:r>
      <w:r w:rsidR="006B7B69">
        <w:rPr>
          <w:rFonts w:ascii="Times New Roman" w:hAnsi="Times New Roman" w:cs="Times New Roman"/>
          <w:noProof/>
          <w:sz w:val="24"/>
          <w:szCs w:val="24"/>
          <w:lang w:val="sr-Cyrl-CS"/>
        </w:rPr>
        <w:t xml:space="preserve">Војводе Мишића бр.50 </w:t>
      </w:r>
      <w:r w:rsidRPr="006B7B69">
        <w:rPr>
          <w:rFonts w:ascii="Times New Roman" w:hAnsi="Times New Roman" w:cs="Times New Roman"/>
          <w:noProof/>
          <w:sz w:val="24"/>
          <w:szCs w:val="24"/>
          <w:lang w:val="sr-Cyrl-CS"/>
        </w:rPr>
        <w:t>,</w:t>
      </w:r>
      <w:r w:rsidR="001E47EA" w:rsidRPr="001E47EA">
        <w:rPr>
          <w:rFonts w:ascii="Times New Roman" w:eastAsia="Times New Roman" w:hAnsi="Times New Roman" w:cs="Times New Roman"/>
          <w:sz w:val="24"/>
        </w:rPr>
        <w:t xml:space="preserve"> </w:t>
      </w:r>
      <w:r w:rsidR="001E47EA">
        <w:rPr>
          <w:rFonts w:ascii="Times New Roman" w:eastAsia="Times New Roman" w:hAnsi="Times New Roman" w:cs="Times New Roman"/>
          <w:sz w:val="24"/>
        </w:rPr>
        <w:t>(у даљем    тексту:Наручилац),</w:t>
      </w:r>
      <w:r w:rsidRPr="006B7B69">
        <w:rPr>
          <w:rFonts w:ascii="Times New Roman" w:hAnsi="Times New Roman" w:cs="Times New Roman"/>
          <w:noProof/>
          <w:sz w:val="24"/>
          <w:szCs w:val="24"/>
          <w:lang w:val="sr-Cyrl-CS"/>
        </w:rPr>
        <w:t xml:space="preserve"> матични број:</w:t>
      </w:r>
      <w:r w:rsidR="00006F36">
        <w:rPr>
          <w:rFonts w:ascii="Times New Roman" w:hAnsi="Times New Roman" w:cs="Times New Roman"/>
          <w:noProof/>
          <w:sz w:val="24"/>
          <w:szCs w:val="24"/>
          <w:lang w:val="sr-Cyrl-CS"/>
        </w:rPr>
        <w:t xml:space="preserve"> 07096844</w:t>
      </w:r>
      <w:r w:rsidRPr="006B7B69">
        <w:rPr>
          <w:rFonts w:ascii="Times New Roman" w:hAnsi="Times New Roman" w:cs="Times New Roman"/>
          <w:noProof/>
          <w:sz w:val="24"/>
          <w:szCs w:val="24"/>
          <w:lang w:val="sr-Cyrl-CS"/>
        </w:rPr>
        <w:t>, ПИБ</w:t>
      </w:r>
      <w:r w:rsidR="00006F36">
        <w:rPr>
          <w:rFonts w:ascii="Times New Roman" w:hAnsi="Times New Roman" w:cs="Times New Roman"/>
          <w:noProof/>
          <w:sz w:val="24"/>
          <w:szCs w:val="24"/>
          <w:lang w:val="sr-Cyrl-CS"/>
        </w:rPr>
        <w:t xml:space="preserve"> 100069386</w:t>
      </w:r>
      <w:r w:rsidRPr="006B7B69">
        <w:rPr>
          <w:rFonts w:ascii="Times New Roman" w:hAnsi="Times New Roman" w:cs="Times New Roman"/>
          <w:noProof/>
          <w:sz w:val="24"/>
          <w:szCs w:val="24"/>
          <w:lang w:val="sr-Cyrl-CS"/>
        </w:rPr>
        <w:t xml:space="preserve"> , које заступа Директор </w:t>
      </w:r>
      <w:r w:rsidR="005033AD">
        <w:rPr>
          <w:rFonts w:ascii="Times New Roman" w:hAnsi="Times New Roman" w:cs="Times New Roman"/>
          <w:noProof/>
          <w:sz w:val="24"/>
          <w:szCs w:val="24"/>
          <w:lang w:val="sr-Cyrl-CS"/>
        </w:rPr>
        <w:t>Милановић Ђорђе</w:t>
      </w:r>
      <w:r w:rsidRPr="006B7B69">
        <w:rPr>
          <w:rFonts w:ascii="Times New Roman" w:hAnsi="Times New Roman" w:cs="Times New Roman"/>
          <w:noProof/>
          <w:sz w:val="24"/>
          <w:szCs w:val="24"/>
          <w:lang w:val="sr-Cyrl-CS"/>
        </w:rPr>
        <w:t>,</w:t>
      </w:r>
      <w:r w:rsidR="009A46C2">
        <w:rPr>
          <w:rFonts w:ascii="Times New Roman" w:hAnsi="Times New Roman" w:cs="Times New Roman"/>
          <w:noProof/>
          <w:sz w:val="24"/>
          <w:szCs w:val="24"/>
          <w:lang w:val="sr-Cyrl-CS"/>
        </w:rPr>
        <w:t xml:space="preserve"> </w:t>
      </w:r>
      <w:r w:rsidR="001E47EA">
        <w:rPr>
          <w:rFonts w:ascii="Times New Roman" w:hAnsi="Times New Roman" w:cs="Times New Roman"/>
          <w:noProof/>
          <w:sz w:val="24"/>
          <w:szCs w:val="24"/>
          <w:lang w:val="sr-Cyrl-CS"/>
        </w:rPr>
        <w:t xml:space="preserve">с </w:t>
      </w:r>
      <w:r w:rsidRPr="006B7B69">
        <w:rPr>
          <w:rFonts w:ascii="Times New Roman" w:hAnsi="Times New Roman" w:cs="Times New Roman"/>
          <w:noProof/>
          <w:sz w:val="24"/>
          <w:szCs w:val="24"/>
          <w:lang w:val="sr-Cyrl-CS"/>
        </w:rPr>
        <w:t xml:space="preserve">  једне стране</w:t>
      </w:r>
    </w:p>
    <w:p w:rsidR="00ED5A46" w:rsidRPr="00ED5A46" w:rsidRDefault="00ED5A46" w:rsidP="006B7B69">
      <w:pPr>
        <w:jc w:val="both"/>
        <w:rPr>
          <w:rFonts w:ascii="Times New Roman" w:hAnsi="Times New Roman" w:cs="Times New Roman"/>
          <w:noProof/>
          <w:color w:val="FF0000"/>
          <w:sz w:val="24"/>
          <w:szCs w:val="24"/>
          <w:lang w:val="sr-Cyrl-CS"/>
        </w:rPr>
      </w:pPr>
    </w:p>
    <w:p w:rsidR="00ED5A46" w:rsidRPr="00ED5A46" w:rsidRDefault="00006F36" w:rsidP="006B7B69">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w:t>
      </w:r>
      <w:r w:rsidR="00ED5A46" w:rsidRPr="00ED5A46">
        <w:rPr>
          <w:rFonts w:ascii="Times New Roman" w:hAnsi="Times New Roman" w:cs="Times New Roman"/>
          <w:noProof/>
          <w:sz w:val="24"/>
          <w:szCs w:val="24"/>
          <w:lang w:val="sr-Cyrl-CS"/>
        </w:rPr>
        <w:t xml:space="preserve"> и</w:t>
      </w:r>
    </w:p>
    <w:p w:rsidR="00ED5A46" w:rsidRPr="00ED5A46" w:rsidRDefault="00ED5A46" w:rsidP="006B7B69">
      <w:pPr>
        <w:jc w:val="both"/>
        <w:rPr>
          <w:rFonts w:ascii="Times New Roman" w:hAnsi="Times New Roman" w:cs="Times New Roman"/>
          <w:noProof/>
          <w:color w:val="FF0000"/>
          <w:sz w:val="24"/>
          <w:szCs w:val="24"/>
          <w:lang w:val="sr-Cyrl-CS"/>
        </w:rPr>
      </w:pPr>
    </w:p>
    <w:p w:rsidR="00ED5A46" w:rsidRPr="00006F36" w:rsidRDefault="00ED5A46" w:rsidP="00006F36">
      <w:pPr>
        <w:pStyle w:val="ListParagraph"/>
        <w:numPr>
          <w:ilvl w:val="0"/>
          <w:numId w:val="20"/>
        </w:numPr>
        <w:spacing w:line="240" w:lineRule="auto"/>
        <w:jc w:val="both"/>
        <w:rPr>
          <w:rFonts w:ascii="Times New Roman" w:hAnsi="Times New Roman" w:cs="Times New Roman"/>
          <w:noProof/>
          <w:sz w:val="24"/>
          <w:szCs w:val="24"/>
          <w:lang w:val="sr-Cyrl-CS"/>
        </w:rPr>
      </w:pPr>
      <w:r w:rsidRPr="00006F36">
        <w:rPr>
          <w:rFonts w:ascii="Times New Roman" w:hAnsi="Times New Roman" w:cs="Times New Roman"/>
          <w:b/>
          <w:noProof/>
          <w:sz w:val="24"/>
          <w:szCs w:val="24"/>
          <w:lang w:val="sr-Cyrl-CS"/>
        </w:rPr>
        <w:t>ПОНУЂАЧ: ________________________________из_______________________</w:t>
      </w:r>
      <w:r w:rsidRPr="00006F36">
        <w:rPr>
          <w:rFonts w:ascii="Times New Roman" w:hAnsi="Times New Roman" w:cs="Times New Roman"/>
          <w:noProof/>
          <w:sz w:val="24"/>
          <w:szCs w:val="24"/>
          <w:lang w:val="sr-Cyrl-CS"/>
        </w:rPr>
        <w:t>, ____________________________,</w:t>
      </w:r>
      <w:r w:rsidR="001E47EA">
        <w:rPr>
          <w:rFonts w:ascii="Times New Roman" w:hAnsi="Times New Roman" w:cs="Times New Roman"/>
          <w:noProof/>
          <w:sz w:val="24"/>
          <w:szCs w:val="24"/>
          <w:lang w:val="sr-Cyrl-CS"/>
        </w:rPr>
        <w:t xml:space="preserve"> </w:t>
      </w:r>
      <w:r w:rsidR="001E47EA">
        <w:rPr>
          <w:rFonts w:ascii="Times New Roman" w:eastAsia="Times New Roman" w:hAnsi="Times New Roman" w:cs="Times New Roman"/>
          <w:sz w:val="24"/>
        </w:rPr>
        <w:t>(у даљем тексту: Испоручилац),</w:t>
      </w:r>
      <w:r w:rsidRPr="00006F36">
        <w:rPr>
          <w:rFonts w:ascii="Times New Roman" w:hAnsi="Times New Roman" w:cs="Times New Roman"/>
          <w:noProof/>
          <w:sz w:val="24"/>
          <w:szCs w:val="24"/>
          <w:lang w:val="sr-Cyrl-CS"/>
        </w:rPr>
        <w:t xml:space="preserve"> матични број _________________ ПИБ ____________________,</w:t>
      </w:r>
      <w:r w:rsidR="005033AD">
        <w:rPr>
          <w:rFonts w:ascii="Times New Roman" w:hAnsi="Times New Roman" w:cs="Times New Roman"/>
          <w:noProof/>
          <w:sz w:val="24"/>
          <w:szCs w:val="24"/>
          <w:lang w:val="sr-Cyrl-CS"/>
        </w:rPr>
        <w:t>Рачун _________________________</w:t>
      </w:r>
      <w:r w:rsidRPr="00006F36">
        <w:rPr>
          <w:rFonts w:ascii="Times New Roman" w:hAnsi="Times New Roman" w:cs="Times New Roman"/>
          <w:noProof/>
          <w:sz w:val="24"/>
          <w:szCs w:val="24"/>
          <w:lang w:val="sr-Cyrl-CS"/>
        </w:rPr>
        <w:t xml:space="preserve"> које заступа ________________________ , с  друге стране</w:t>
      </w:r>
    </w:p>
    <w:p w:rsidR="00ED5A46" w:rsidRPr="00ED5A46" w:rsidRDefault="00ED5A46" w:rsidP="006B7B69">
      <w:pPr>
        <w:autoSpaceDE w:val="0"/>
        <w:autoSpaceDN w:val="0"/>
        <w:adjustRightInd w:val="0"/>
        <w:jc w:val="both"/>
        <w:rPr>
          <w:rFonts w:ascii="Times New Roman" w:hAnsi="Times New Roman" w:cs="Times New Roman"/>
          <w:b/>
          <w:bCs/>
          <w:noProof/>
          <w:sz w:val="24"/>
          <w:szCs w:val="24"/>
          <w:lang w:val="sr-Cyrl-CS" w:eastAsia="sr-Latn-CS"/>
        </w:rPr>
      </w:pPr>
    </w:p>
    <w:p w:rsidR="00ED5A46" w:rsidRPr="00ED5A46" w:rsidRDefault="00ED5A46" w:rsidP="00ED5A46">
      <w:pPr>
        <w:autoSpaceDE w:val="0"/>
        <w:autoSpaceDN w:val="0"/>
        <w:adjustRightInd w:val="0"/>
        <w:jc w:val="both"/>
        <w:rPr>
          <w:rFonts w:ascii="Times New Roman" w:hAnsi="Times New Roman" w:cs="Times New Roman"/>
          <w:b/>
          <w:bCs/>
          <w:noProof/>
          <w:sz w:val="24"/>
          <w:szCs w:val="24"/>
          <w:lang w:val="sr-Cyrl-CS" w:eastAsia="sr-Latn-CS"/>
        </w:rPr>
      </w:pPr>
      <w:r w:rsidRPr="00ED5A46">
        <w:rPr>
          <w:rFonts w:ascii="Times New Roman" w:hAnsi="Times New Roman" w:cs="Times New Roman"/>
          <w:b/>
          <w:bCs/>
          <w:noProof/>
          <w:sz w:val="24"/>
          <w:szCs w:val="24"/>
          <w:lang w:val="sr-Cyrl-CS" w:eastAsia="sr-Latn-CS"/>
        </w:rPr>
        <w:t>Остали учесници у заједничкој понуди:</w:t>
      </w:r>
    </w:p>
    <w:p w:rsidR="00ED5A46" w:rsidRPr="00ED5A46" w:rsidRDefault="00ED5A46" w:rsidP="00ED5A46">
      <w:pPr>
        <w:autoSpaceDE w:val="0"/>
        <w:autoSpaceDN w:val="0"/>
        <w:adjustRightInd w:val="0"/>
        <w:jc w:val="both"/>
        <w:rPr>
          <w:rFonts w:ascii="Times New Roman" w:hAnsi="Times New Roman" w:cs="Times New Roman"/>
          <w:i/>
          <w:iCs/>
          <w:noProof/>
          <w:sz w:val="24"/>
          <w:szCs w:val="24"/>
          <w:lang w:val="sr-Cyrl-CS" w:eastAsia="sr-Latn-CS"/>
        </w:rPr>
      </w:pPr>
      <w:r w:rsidRPr="00ED5A46">
        <w:rPr>
          <w:rFonts w:ascii="Times New Roman" w:hAnsi="Times New Roman" w:cs="Times New Roman"/>
          <w:i/>
          <w:iCs/>
          <w:noProof/>
          <w:sz w:val="24"/>
          <w:szCs w:val="24"/>
          <w:lang w:val="sr-Cyrl-CS" w:eastAsia="sr-Latn-CS"/>
        </w:rPr>
        <w:t>(назив, седиште, адреса, матични број, ПИБ, лице овлашћено за заступање)</w:t>
      </w:r>
    </w:p>
    <w:p w:rsidR="00ED5A46" w:rsidRPr="00ED5A46" w:rsidRDefault="00ED5A46" w:rsidP="00ED5A46">
      <w:pPr>
        <w:autoSpaceDE w:val="0"/>
        <w:autoSpaceDN w:val="0"/>
        <w:adjustRightInd w:val="0"/>
        <w:jc w:val="both"/>
        <w:rPr>
          <w:rFonts w:ascii="Times New Roman" w:hAnsi="Times New Roman" w:cs="Times New Roman"/>
          <w:i/>
          <w:iCs/>
          <w:noProof/>
          <w:sz w:val="24"/>
          <w:szCs w:val="24"/>
          <w:lang w:val="sr-Cyrl-CS" w:eastAsia="sr-Latn-CS"/>
        </w:rPr>
      </w:pPr>
    </w:p>
    <w:p w:rsidR="00ED5A46" w:rsidRPr="00ED5A46" w:rsidRDefault="00ED5A46" w:rsidP="00ED5A46">
      <w:pPr>
        <w:autoSpaceDE w:val="0"/>
        <w:autoSpaceDN w:val="0"/>
        <w:adjustRightInd w:val="0"/>
        <w:jc w:val="both"/>
        <w:rPr>
          <w:rFonts w:ascii="Times New Roman" w:hAnsi="Times New Roman" w:cs="Times New Roman"/>
          <w:b/>
          <w:bCs/>
          <w:noProof/>
          <w:sz w:val="24"/>
          <w:szCs w:val="24"/>
          <w:lang w:val="sr-Cyrl-CS" w:eastAsia="sr-Latn-CS"/>
        </w:rPr>
      </w:pPr>
      <w:r w:rsidRPr="00ED5A46">
        <w:rPr>
          <w:rFonts w:ascii="Times New Roman" w:hAnsi="Times New Roman" w:cs="Times New Roman"/>
          <w:b/>
          <w:bCs/>
          <w:noProof/>
          <w:sz w:val="24"/>
          <w:szCs w:val="24"/>
          <w:lang w:val="sr-Cyrl-CS" w:eastAsia="sr-Latn-CS"/>
        </w:rPr>
        <w:t>1.__________________________________________________________________________</w:t>
      </w:r>
    </w:p>
    <w:p w:rsidR="00ED5A46" w:rsidRPr="00ED5A46" w:rsidRDefault="00ED5A46" w:rsidP="00ED5A46">
      <w:pPr>
        <w:autoSpaceDE w:val="0"/>
        <w:autoSpaceDN w:val="0"/>
        <w:adjustRightInd w:val="0"/>
        <w:jc w:val="both"/>
        <w:rPr>
          <w:rFonts w:ascii="Times New Roman" w:hAnsi="Times New Roman" w:cs="Times New Roman"/>
          <w:b/>
          <w:bCs/>
          <w:noProof/>
          <w:sz w:val="24"/>
          <w:szCs w:val="24"/>
          <w:lang w:val="sr-Cyrl-CS" w:eastAsia="sr-Latn-CS"/>
        </w:rPr>
      </w:pPr>
      <w:r w:rsidRPr="00ED5A46">
        <w:rPr>
          <w:rFonts w:ascii="Times New Roman" w:hAnsi="Times New Roman" w:cs="Times New Roman"/>
          <w:b/>
          <w:bCs/>
          <w:noProof/>
          <w:sz w:val="24"/>
          <w:szCs w:val="24"/>
          <w:lang w:val="sr-Cyrl-CS" w:eastAsia="sr-Latn-CS"/>
        </w:rPr>
        <w:t>2.__________________________________________________________________________</w:t>
      </w:r>
    </w:p>
    <w:p w:rsidR="00ED5A46" w:rsidRPr="00ED5A46" w:rsidRDefault="00ED5A46" w:rsidP="00ED5A46">
      <w:pPr>
        <w:autoSpaceDE w:val="0"/>
        <w:autoSpaceDN w:val="0"/>
        <w:adjustRightInd w:val="0"/>
        <w:jc w:val="both"/>
        <w:rPr>
          <w:rFonts w:ascii="Times New Roman" w:hAnsi="Times New Roman" w:cs="Times New Roman"/>
          <w:b/>
          <w:bCs/>
          <w:noProof/>
          <w:sz w:val="24"/>
          <w:szCs w:val="24"/>
          <w:lang w:val="sr-Cyrl-CS" w:eastAsia="sr-Latn-CS"/>
        </w:rPr>
      </w:pPr>
      <w:r w:rsidRPr="00ED5A46">
        <w:rPr>
          <w:rFonts w:ascii="Times New Roman" w:hAnsi="Times New Roman" w:cs="Times New Roman"/>
          <w:b/>
          <w:bCs/>
          <w:noProof/>
          <w:sz w:val="24"/>
          <w:szCs w:val="24"/>
          <w:lang w:val="sr-Cyrl-CS" w:eastAsia="sr-Latn-CS"/>
        </w:rPr>
        <w:t>3.__________________________________________________________________________</w:t>
      </w:r>
    </w:p>
    <w:p w:rsidR="00ED5A46" w:rsidRPr="00ED5A46" w:rsidRDefault="00ED5A46" w:rsidP="00ED5A46">
      <w:pPr>
        <w:autoSpaceDE w:val="0"/>
        <w:autoSpaceDN w:val="0"/>
        <w:adjustRightInd w:val="0"/>
        <w:jc w:val="both"/>
        <w:rPr>
          <w:rFonts w:ascii="Times New Roman" w:hAnsi="Times New Roman" w:cs="Times New Roman"/>
          <w:b/>
          <w:bCs/>
          <w:noProof/>
          <w:sz w:val="24"/>
          <w:szCs w:val="24"/>
          <w:lang w:val="sr-Cyrl-CS" w:eastAsia="sr-Latn-CS"/>
        </w:rPr>
      </w:pPr>
    </w:p>
    <w:p w:rsidR="00ED5A46" w:rsidRPr="00ED5A46" w:rsidRDefault="00ED5A46" w:rsidP="00ED5A46">
      <w:pPr>
        <w:autoSpaceDE w:val="0"/>
        <w:autoSpaceDN w:val="0"/>
        <w:adjustRightInd w:val="0"/>
        <w:rPr>
          <w:rFonts w:ascii="Times New Roman" w:hAnsi="Times New Roman" w:cs="Times New Roman"/>
          <w:b/>
          <w:bCs/>
          <w:noProof/>
          <w:sz w:val="24"/>
          <w:szCs w:val="24"/>
          <w:lang w:val="sr-Cyrl-CS" w:eastAsia="sr-Latn-CS"/>
        </w:rPr>
      </w:pPr>
    </w:p>
    <w:p w:rsidR="00ED5A46" w:rsidRPr="00ED5A46" w:rsidRDefault="00ED5A46" w:rsidP="00ED5A46">
      <w:pPr>
        <w:autoSpaceDE w:val="0"/>
        <w:autoSpaceDN w:val="0"/>
        <w:adjustRightInd w:val="0"/>
        <w:rPr>
          <w:rFonts w:ascii="Times New Roman" w:hAnsi="Times New Roman" w:cs="Times New Roman"/>
          <w:b/>
          <w:bCs/>
          <w:noProof/>
          <w:sz w:val="24"/>
          <w:szCs w:val="24"/>
          <w:lang w:val="sr-Cyrl-CS" w:eastAsia="sr-Latn-CS"/>
        </w:rPr>
      </w:pPr>
      <w:r w:rsidRPr="00ED5A46">
        <w:rPr>
          <w:rFonts w:ascii="Times New Roman" w:hAnsi="Times New Roman" w:cs="Times New Roman"/>
          <w:i/>
          <w:iCs/>
          <w:noProof/>
          <w:sz w:val="24"/>
          <w:szCs w:val="24"/>
          <w:lang w:val="sr-Cyrl-CS" w:eastAsia="sr-Latn-CS"/>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ED5A46" w:rsidRPr="00B8492C" w:rsidRDefault="00ED5A46" w:rsidP="00ED5A46">
      <w:pPr>
        <w:rPr>
          <w:rFonts w:ascii="Arial" w:hAnsi="Arial"/>
          <w:noProof/>
          <w:lang w:val="sr-Cyrl-CS"/>
        </w:rPr>
      </w:pPr>
    </w:p>
    <w:p w:rsidR="00ED5A46" w:rsidRDefault="00ED5A46" w:rsidP="00ED5A46">
      <w:pPr>
        <w:spacing w:after="827" w:line="243" w:lineRule="auto"/>
        <w:ind w:left="160" w:right="1712" w:hanging="10"/>
        <w:rPr>
          <w:rFonts w:ascii="Times New Roman" w:hAnsi="Times New Roman" w:cs="Times New Roman"/>
          <w:sz w:val="24"/>
          <w:szCs w:val="24"/>
        </w:rPr>
      </w:pPr>
    </w:p>
    <w:p w:rsidR="00006F36" w:rsidRDefault="00006F36" w:rsidP="00006F36">
      <w:pPr>
        <w:pStyle w:val="FootnoteText"/>
        <w:jc w:val="both"/>
        <w:rPr>
          <w:iCs/>
          <w:noProof/>
          <w:lang w:val="sr-Cyrl-CS"/>
        </w:rPr>
      </w:pPr>
      <w:r>
        <w:rPr>
          <w:iCs/>
          <w:noProof/>
          <w:lang w:val="en-US"/>
        </w:rPr>
        <w:t>1</w:t>
      </w:r>
      <w:r w:rsidRPr="00F03359">
        <w:rPr>
          <w:iCs/>
          <w:noProof/>
          <w:lang w:val="sr-Cyrl-CS"/>
        </w:rPr>
        <w:t>Овај</w:t>
      </w:r>
      <w:r>
        <w:rPr>
          <w:iCs/>
          <w:noProof/>
          <w:lang w:val="sr-Cyrl-CS"/>
        </w:rPr>
        <w:t xml:space="preserve"> м</w:t>
      </w:r>
      <w:r w:rsidRPr="00F03359">
        <w:rPr>
          <w:iCs/>
          <w:noProof/>
          <w:lang w:val="sr-Cyrl-CS"/>
        </w:rPr>
        <w:t>одел уговора представља садржину уговора који ће бити з</w:t>
      </w:r>
      <w:r>
        <w:rPr>
          <w:iCs/>
          <w:noProof/>
          <w:lang w:val="sr-Cyrl-CS"/>
        </w:rPr>
        <w:t>акључен са изабраним понуђачем. А</w:t>
      </w:r>
      <w:r w:rsidRPr="00F03359">
        <w:rPr>
          <w:iCs/>
          <w:noProof/>
          <w:lang w:val="sr-Cyrl-CS"/>
        </w:rPr>
        <w:t>ко понуђач без оправданих разлога одбије да закључи уговор о јавној набавци</w:t>
      </w:r>
      <w:r w:rsidR="005033AD">
        <w:rPr>
          <w:iCs/>
          <w:noProof/>
          <w:lang w:val="sr-Cyrl-CS"/>
        </w:rPr>
        <w:t>, након што му је уговор додеље</w:t>
      </w:r>
    </w:p>
    <w:p w:rsidR="00A56D4D" w:rsidRDefault="00A56D4D" w:rsidP="00006F36">
      <w:pPr>
        <w:pStyle w:val="FootnoteText"/>
        <w:jc w:val="both"/>
        <w:rPr>
          <w:iCs/>
          <w:noProof/>
          <w:lang w:val="sr-Cyrl-CS"/>
        </w:rPr>
      </w:pPr>
    </w:p>
    <w:p w:rsidR="00A56D4D" w:rsidRDefault="00A56D4D" w:rsidP="00A56D4D">
      <w:pPr>
        <w:spacing w:after="274" w:line="243" w:lineRule="auto"/>
        <w:ind w:left="160" w:right="-15" w:hanging="10"/>
      </w:pPr>
      <w:r>
        <w:rPr>
          <w:rFonts w:ascii="Times New Roman" w:eastAsia="Times New Roman" w:hAnsi="Times New Roman" w:cs="Times New Roman"/>
          <w:b/>
          <w:sz w:val="24"/>
        </w:rPr>
        <w:lastRenderedPageBreak/>
        <w:t>Предмет Уговора</w:t>
      </w:r>
    </w:p>
    <w:p w:rsidR="00ED5A46" w:rsidRPr="007A7C2B" w:rsidRDefault="00ED5A46" w:rsidP="00ED5A46">
      <w:pPr>
        <w:spacing w:after="274"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Члан 1.</w:t>
      </w:r>
    </w:p>
    <w:p w:rsidR="00664E00" w:rsidRDefault="00664E00" w:rsidP="00664E00">
      <w:pPr>
        <w:spacing w:after="11" w:line="240" w:lineRule="auto"/>
        <w:ind w:left="160" w:right="14" w:hanging="10"/>
      </w:pPr>
      <w:r>
        <w:rPr>
          <w:rFonts w:ascii="Times New Roman" w:eastAsia="Times New Roman" w:hAnsi="Times New Roman" w:cs="Times New Roman"/>
          <w:sz w:val="24"/>
        </w:rPr>
        <w:t>Уговорне стране сагласно констатују:</w:t>
      </w:r>
    </w:p>
    <w:p w:rsidR="00664E00" w:rsidRDefault="00664E00" w:rsidP="00664E00">
      <w:pPr>
        <w:numPr>
          <w:ilvl w:val="0"/>
          <w:numId w:val="21"/>
        </w:numPr>
        <w:spacing w:after="275" w:line="234" w:lineRule="auto"/>
        <w:ind w:hanging="140"/>
        <w:jc w:val="both"/>
      </w:pPr>
      <w:r>
        <w:rPr>
          <w:rFonts w:ascii="Times New Roman" w:eastAsia="Times New Roman" w:hAnsi="Times New Roman" w:cs="Times New Roman"/>
          <w:sz w:val="24"/>
        </w:rPr>
        <w:t>да је Наручилац на основу Члана 39.Закона о јавним набав</w:t>
      </w:r>
      <w:r w:rsidR="00E10DB1">
        <w:rPr>
          <w:rFonts w:ascii="Times New Roman" w:eastAsia="Times New Roman" w:hAnsi="Times New Roman" w:cs="Times New Roman"/>
          <w:sz w:val="24"/>
        </w:rPr>
        <w:t>кама („Сл.гласник РС“,бр. 1</w:t>
      </w:r>
      <w:r w:rsidR="00E10DB1">
        <w:rPr>
          <w:rFonts w:ascii="Times New Roman" w:eastAsia="Times New Roman" w:hAnsi="Times New Roman" w:cs="Times New Roman"/>
          <w:sz w:val="24"/>
          <w:lang w:val="sr-Cyrl-CS"/>
        </w:rPr>
        <w:t>4/15</w:t>
      </w:r>
      <w:r>
        <w:rPr>
          <w:rFonts w:ascii="Times New Roman" w:eastAsia="Times New Roman" w:hAnsi="Times New Roman" w:cs="Times New Roman"/>
          <w:sz w:val="24"/>
        </w:rPr>
        <w:t xml:space="preserve">) и Одлуке о покретању поступка, деловодни број </w:t>
      </w:r>
      <w:r w:rsidR="00E10DB1">
        <w:rPr>
          <w:sz w:val="24"/>
          <w:szCs w:val="24"/>
          <w:lang w:val="sr-Cyrl-CS"/>
        </w:rPr>
        <w:t>_____________</w:t>
      </w:r>
      <w:r w:rsidR="00F0695C">
        <w:rPr>
          <w:sz w:val="24"/>
          <w:szCs w:val="24"/>
          <w:lang w:val="sr-Cyrl-CS"/>
        </w:rPr>
        <w:t xml:space="preserve"> </w:t>
      </w:r>
      <w:r w:rsidR="00E10DB1">
        <w:rPr>
          <w:rFonts w:ascii="Times New Roman" w:eastAsia="Times New Roman" w:hAnsi="Times New Roman" w:cs="Times New Roman"/>
          <w:sz w:val="24"/>
        </w:rPr>
        <w:t xml:space="preserve">од </w:t>
      </w:r>
      <w:r w:rsidR="00E10DB1">
        <w:rPr>
          <w:rFonts w:ascii="Times New Roman" w:eastAsia="Times New Roman" w:hAnsi="Times New Roman" w:cs="Times New Roman"/>
          <w:sz w:val="24"/>
          <w:lang w:val="sr-Cyrl-CS"/>
        </w:rPr>
        <w:t>26.01.2016</w:t>
      </w:r>
      <w:r>
        <w:rPr>
          <w:rFonts w:ascii="Times New Roman" w:eastAsia="Times New Roman" w:hAnsi="Times New Roman" w:cs="Times New Roman"/>
          <w:sz w:val="24"/>
        </w:rPr>
        <w:t>. године, спровео поступак јавне набавке мале вредности  под Ред.бр. ЈН МВ 01/201</w:t>
      </w:r>
      <w:r w:rsidR="00E10DB1">
        <w:rPr>
          <w:rFonts w:ascii="Times New Roman" w:eastAsia="Times New Roman" w:hAnsi="Times New Roman" w:cs="Times New Roman"/>
          <w:sz w:val="24"/>
          <w:lang w:val="sr-Cyrl-CS"/>
        </w:rPr>
        <w:t>6</w:t>
      </w:r>
      <w:r>
        <w:rPr>
          <w:rFonts w:ascii="Times New Roman" w:eastAsia="Times New Roman" w:hAnsi="Times New Roman" w:cs="Times New Roman"/>
          <w:sz w:val="24"/>
        </w:rPr>
        <w:t>, ради доделе уговора чији је предмет набавка електричне енергије за снабдевање објеката ЈКП „Видрак“ Ваљево;</w:t>
      </w:r>
    </w:p>
    <w:p w:rsidR="00664E00" w:rsidRDefault="00664E00" w:rsidP="00664E00">
      <w:pPr>
        <w:numPr>
          <w:ilvl w:val="0"/>
          <w:numId w:val="21"/>
        </w:numPr>
        <w:spacing w:after="11" w:line="240" w:lineRule="auto"/>
        <w:ind w:hanging="140"/>
        <w:jc w:val="both"/>
      </w:pPr>
      <w:r>
        <w:rPr>
          <w:rFonts w:ascii="Times New Roman" w:eastAsia="Times New Roman" w:hAnsi="Times New Roman" w:cs="Times New Roman"/>
          <w:sz w:val="24"/>
        </w:rPr>
        <w:t>да је Испоручилац доставио понуду,заведену код Наручиоца под бројем ________ од</w:t>
      </w:r>
    </w:p>
    <w:p w:rsidR="00664E00" w:rsidRDefault="00664E00" w:rsidP="00664E00">
      <w:pPr>
        <w:spacing w:after="274" w:line="240" w:lineRule="auto"/>
        <w:ind w:left="160" w:right="14" w:hanging="10"/>
      </w:pPr>
      <w:r>
        <w:rPr>
          <w:rFonts w:ascii="Times New Roman" w:eastAsia="Times New Roman" w:hAnsi="Times New Roman" w:cs="Times New Roman"/>
          <w:sz w:val="24"/>
        </w:rPr>
        <w:t>__________ године,која је саставни део овог Уговора;(попуњава Наручилац)</w:t>
      </w:r>
    </w:p>
    <w:p w:rsidR="00664E00" w:rsidRDefault="00664E00" w:rsidP="00664E00">
      <w:pPr>
        <w:numPr>
          <w:ilvl w:val="0"/>
          <w:numId w:val="21"/>
        </w:numPr>
        <w:spacing w:after="275" w:line="234" w:lineRule="auto"/>
        <w:ind w:hanging="140"/>
        <w:jc w:val="both"/>
      </w:pPr>
      <w:r>
        <w:rPr>
          <w:rFonts w:ascii="Times New Roman" w:eastAsia="Times New Roman" w:hAnsi="Times New Roman" w:cs="Times New Roman"/>
          <w:sz w:val="24"/>
        </w:rPr>
        <w:t>да понуда Испоручиоца у потпуности ,тј.по свим позицијама одговара спецификацији набавке из конкурсне документације,која се налази у прилогу овог уговора и чини његов саставни део</w:t>
      </w:r>
    </w:p>
    <w:p w:rsidR="00664E00" w:rsidRDefault="00664E00" w:rsidP="00664E00">
      <w:pPr>
        <w:numPr>
          <w:ilvl w:val="0"/>
          <w:numId w:val="21"/>
        </w:numPr>
        <w:spacing w:line="234" w:lineRule="auto"/>
        <w:ind w:hanging="140"/>
        <w:jc w:val="both"/>
      </w:pPr>
      <w:r>
        <w:rPr>
          <w:rFonts w:ascii="Times New Roman" w:eastAsia="Times New Roman" w:hAnsi="Times New Roman" w:cs="Times New Roman"/>
          <w:sz w:val="24"/>
        </w:rPr>
        <w:t>да је Наручилац, у складу са чланом 108.Закона о јавним набавкама, на основу понуде Испоручиоца и извештаја о стручној оцени понуда, донео Одлуку о додели уговора, деловодни бр.___________ од __________ године, којом је Испоручиоцу доделио уговор о набавци електричне енергије.(попуњава Наручилац)</w:t>
      </w:r>
    </w:p>
    <w:p w:rsidR="00664E00" w:rsidRDefault="00664E00" w:rsidP="00664E00">
      <w:pPr>
        <w:spacing w:after="274" w:line="240" w:lineRule="auto"/>
        <w:ind w:left="150"/>
      </w:pPr>
      <w:r>
        <w:rPr>
          <w:rFonts w:ascii="Times New Roman" w:eastAsia="Times New Roman" w:hAnsi="Times New Roman" w:cs="Times New Roman"/>
          <w:sz w:val="24"/>
        </w:rPr>
        <w:t xml:space="preserve">   </w:t>
      </w:r>
    </w:p>
    <w:p w:rsidR="00664E00" w:rsidRDefault="00664E00" w:rsidP="00664E00">
      <w:pPr>
        <w:spacing w:after="274" w:line="240" w:lineRule="auto"/>
        <w:ind w:left="160" w:right="14" w:hanging="10"/>
      </w:pPr>
      <w:r>
        <w:rPr>
          <w:rFonts w:ascii="Times New Roman" w:eastAsia="Times New Roman" w:hAnsi="Times New Roman" w:cs="Times New Roman"/>
          <w:sz w:val="24"/>
        </w:rPr>
        <w:t xml:space="preserve">                                                                         Члан 2.</w:t>
      </w:r>
    </w:p>
    <w:p w:rsidR="00664E00" w:rsidRDefault="00664E00" w:rsidP="00664E00">
      <w:pPr>
        <w:spacing w:line="234" w:lineRule="auto"/>
        <w:ind w:left="160"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Предмет уговора је набавка електричне енергије  за снабдевање објеката ЈКП „Видрак“ Ваљево ( у даљем тексту: Електрична енергија), у свему према конкурсној документацији и понуди Испоручиоца.</w:t>
      </w:r>
    </w:p>
    <w:p w:rsidR="00A56D4D" w:rsidRDefault="00A56D4D" w:rsidP="00664E00">
      <w:pPr>
        <w:spacing w:line="234" w:lineRule="auto"/>
        <w:ind w:left="160" w:hanging="10"/>
        <w:jc w:val="both"/>
        <w:rPr>
          <w:rFonts w:ascii="Times New Roman" w:eastAsia="Times New Roman" w:hAnsi="Times New Roman" w:cs="Times New Roman"/>
          <w:sz w:val="24"/>
        </w:rPr>
      </w:pPr>
    </w:p>
    <w:p w:rsidR="00A56D4D" w:rsidRDefault="00A56D4D" w:rsidP="00A56D4D">
      <w:pPr>
        <w:spacing w:after="120" w:line="243" w:lineRule="auto"/>
        <w:ind w:left="160" w:right="-15" w:hanging="10"/>
      </w:pPr>
      <w:r>
        <w:rPr>
          <w:rFonts w:ascii="Times New Roman" w:eastAsia="Times New Roman" w:hAnsi="Times New Roman" w:cs="Times New Roman"/>
          <w:b/>
          <w:sz w:val="24"/>
        </w:rPr>
        <w:t>Цена и рок плаћања</w:t>
      </w:r>
    </w:p>
    <w:p w:rsidR="00A56D4D" w:rsidRDefault="00A56D4D" w:rsidP="00664E00">
      <w:pPr>
        <w:spacing w:line="234" w:lineRule="auto"/>
        <w:ind w:left="160" w:hanging="10"/>
        <w:jc w:val="both"/>
      </w:pPr>
    </w:p>
    <w:p w:rsidR="00ED5A46" w:rsidRPr="007A7C2B" w:rsidRDefault="00ED5A46" w:rsidP="00ED5A46">
      <w:pPr>
        <w:spacing w:after="274"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Члан 3.</w:t>
      </w:r>
    </w:p>
    <w:p w:rsidR="00ED5A46" w:rsidRPr="007A7C2B" w:rsidRDefault="00ED5A46" w:rsidP="009A46C2">
      <w:pPr>
        <w:spacing w:after="11" w:line="240" w:lineRule="auto"/>
        <w:ind w:left="160" w:right="14" w:hanging="10"/>
        <w:jc w:val="both"/>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Укупно понуђена цена ,према прихваћеној понуди Извршиоца, износи _____________ динара без ПДВ-а.</w:t>
      </w:r>
    </w:p>
    <w:p w:rsidR="00ED5A46" w:rsidRPr="007A7C2B" w:rsidRDefault="00ED5A46" w:rsidP="009A46C2">
      <w:pPr>
        <w:spacing w:after="11" w:line="240" w:lineRule="auto"/>
        <w:ind w:left="160" w:right="14" w:hanging="10"/>
        <w:jc w:val="both"/>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r w:rsidR="001E47EA">
        <w:rPr>
          <w:rFonts w:ascii="Times New Roman" w:eastAsia="Times New Roman" w:hAnsi="Times New Roman" w:cs="Times New Roman"/>
          <w:sz w:val="24"/>
          <w:szCs w:val="24"/>
        </w:rPr>
        <w:t>Ј</w:t>
      </w:r>
      <w:r w:rsidRPr="007A7C2B">
        <w:rPr>
          <w:rFonts w:ascii="Times New Roman" w:eastAsia="Times New Roman" w:hAnsi="Times New Roman" w:cs="Times New Roman"/>
          <w:sz w:val="24"/>
          <w:szCs w:val="24"/>
        </w:rPr>
        <w:t>единичне цене исказане у Образцу 6. конкурсне документације – Образац структуре цене, који чини саставни део овог уговора.</w:t>
      </w:r>
    </w:p>
    <w:p w:rsidR="00ED5A46" w:rsidRPr="007A7C2B" w:rsidRDefault="00ED5A46" w:rsidP="001E47EA">
      <w:pPr>
        <w:spacing w:after="11" w:line="240" w:lineRule="auto"/>
        <w:ind w:right="14"/>
        <w:jc w:val="both"/>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На једничне цене из става 1. и 2. овог члана, обрачунава се и плаћа ПДВ, у складу са важећим законским прописима.</w:t>
      </w:r>
    </w:p>
    <w:p w:rsidR="00ED5A46" w:rsidRPr="007A7C2B" w:rsidRDefault="00ED5A46" w:rsidP="009A46C2">
      <w:pPr>
        <w:spacing w:after="11" w:line="240" w:lineRule="auto"/>
        <w:ind w:left="160" w:right="14" w:hanging="10"/>
        <w:jc w:val="both"/>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Цене из понуде су фиксне и не могу се мењати.</w:t>
      </w:r>
    </w:p>
    <w:p w:rsidR="00ED5A46" w:rsidRDefault="00ED5A46" w:rsidP="00ED5A46">
      <w:pPr>
        <w:spacing w:line="240" w:lineRule="auto"/>
        <w:ind w:left="150"/>
        <w:rPr>
          <w:rFonts w:ascii="Times New Roman" w:eastAsia="Times New Roman" w:hAnsi="Times New Roman" w:cs="Times New Roman"/>
          <w:sz w:val="24"/>
          <w:szCs w:val="24"/>
          <w:lang w:val="sr-Cyrl-CS"/>
        </w:rPr>
      </w:pPr>
      <w:r w:rsidRPr="007A7C2B">
        <w:rPr>
          <w:rFonts w:ascii="Times New Roman" w:eastAsia="Times New Roman" w:hAnsi="Times New Roman" w:cs="Times New Roman"/>
          <w:sz w:val="24"/>
          <w:szCs w:val="24"/>
        </w:rPr>
        <w:t xml:space="preserve">            </w:t>
      </w:r>
    </w:p>
    <w:p w:rsidR="00F0695C" w:rsidRDefault="00F0695C" w:rsidP="00ED5A46">
      <w:pPr>
        <w:spacing w:line="240" w:lineRule="auto"/>
        <w:ind w:left="150"/>
        <w:rPr>
          <w:rFonts w:ascii="Times New Roman" w:eastAsia="Times New Roman" w:hAnsi="Times New Roman" w:cs="Times New Roman"/>
          <w:sz w:val="24"/>
          <w:szCs w:val="24"/>
          <w:lang w:val="sr-Cyrl-CS"/>
        </w:rPr>
      </w:pPr>
    </w:p>
    <w:p w:rsidR="00E34C89" w:rsidRDefault="00E34C89" w:rsidP="00ED5A46">
      <w:pPr>
        <w:spacing w:line="240" w:lineRule="auto"/>
        <w:ind w:left="150"/>
        <w:rPr>
          <w:rFonts w:ascii="Times New Roman" w:eastAsia="Times New Roman" w:hAnsi="Times New Roman" w:cs="Times New Roman"/>
          <w:sz w:val="24"/>
          <w:szCs w:val="24"/>
          <w:lang w:val="sr-Cyrl-CS"/>
        </w:rPr>
      </w:pPr>
    </w:p>
    <w:p w:rsidR="00E34C89" w:rsidRDefault="00E34C89" w:rsidP="00ED5A46">
      <w:pPr>
        <w:spacing w:line="240" w:lineRule="auto"/>
        <w:ind w:left="150"/>
        <w:rPr>
          <w:rFonts w:ascii="Times New Roman" w:eastAsia="Times New Roman" w:hAnsi="Times New Roman" w:cs="Times New Roman"/>
          <w:sz w:val="24"/>
          <w:szCs w:val="24"/>
          <w:lang w:val="sr-Cyrl-CS"/>
        </w:rPr>
      </w:pPr>
    </w:p>
    <w:p w:rsidR="00F0695C" w:rsidRDefault="00F0695C" w:rsidP="00ED5A46">
      <w:pPr>
        <w:spacing w:line="240" w:lineRule="auto"/>
        <w:ind w:left="150"/>
        <w:rPr>
          <w:rFonts w:ascii="Times New Roman" w:eastAsia="Times New Roman" w:hAnsi="Times New Roman" w:cs="Times New Roman"/>
          <w:sz w:val="24"/>
          <w:szCs w:val="24"/>
          <w:lang w:val="sr-Cyrl-CS"/>
        </w:rPr>
      </w:pPr>
    </w:p>
    <w:p w:rsidR="00F0695C" w:rsidRPr="00F0695C" w:rsidRDefault="00F0695C" w:rsidP="00ED5A46">
      <w:pPr>
        <w:spacing w:line="240" w:lineRule="auto"/>
        <w:ind w:left="150"/>
        <w:rPr>
          <w:rFonts w:ascii="Times New Roman" w:hAnsi="Times New Roman" w:cs="Times New Roman"/>
          <w:sz w:val="24"/>
          <w:szCs w:val="24"/>
          <w:lang w:val="sr-Cyrl-CS"/>
        </w:rPr>
      </w:pPr>
    </w:p>
    <w:p w:rsidR="00ED5A46" w:rsidRPr="007A7C2B" w:rsidRDefault="00ED5A46" w:rsidP="00ED5A46">
      <w:pPr>
        <w:spacing w:after="274"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Члан 4.</w:t>
      </w:r>
    </w:p>
    <w:p w:rsidR="00ED5A46" w:rsidRDefault="00ED5A46" w:rsidP="00ED5A46">
      <w:pPr>
        <w:spacing w:after="275" w:line="240" w:lineRule="auto"/>
        <w:ind w:left="160" w:right="14" w:hanging="10"/>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            Наручилац се обавезује да плати уговорену цену Испоручиоцу у року до 20-ог  у текућем месецу за утрошђену електричну енергију у претходном месецу, а по правилно испостављеном рачуну Испоручиоца, на основу докумената о очитавању утрошка, којим се потврђују количине електричне енергије.</w:t>
      </w:r>
    </w:p>
    <w:p w:rsidR="00A56D4D" w:rsidRPr="007A7C2B" w:rsidRDefault="00A56D4D" w:rsidP="00ED5A46">
      <w:pPr>
        <w:spacing w:after="275" w:line="240" w:lineRule="auto"/>
        <w:ind w:left="160" w:right="14" w:hanging="10"/>
        <w:rPr>
          <w:rFonts w:ascii="Times New Roman" w:hAnsi="Times New Roman" w:cs="Times New Roman"/>
          <w:sz w:val="24"/>
          <w:szCs w:val="24"/>
        </w:rPr>
      </w:pPr>
    </w:p>
    <w:p w:rsidR="00ED5A46" w:rsidRPr="007A7C2B" w:rsidRDefault="00ED5A46" w:rsidP="00A56D4D">
      <w:pPr>
        <w:spacing w:after="120" w:line="243" w:lineRule="auto"/>
        <w:ind w:left="160"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Начин обрачуна и испоруке</w:t>
      </w:r>
    </w:p>
    <w:p w:rsidR="00ED5A46" w:rsidRPr="007A7C2B" w:rsidRDefault="00ED5A46" w:rsidP="00ED5A46">
      <w:pPr>
        <w:spacing w:after="274"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Члан 5.</w:t>
      </w:r>
    </w:p>
    <w:p w:rsidR="00A56D4D" w:rsidRDefault="00ED5A46" w:rsidP="00ED5A46">
      <w:pPr>
        <w:spacing w:after="11" w:line="240" w:lineRule="auto"/>
        <w:ind w:left="160" w:right="14" w:hanging="10"/>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               Испоручилац је дужан да у предметном поступку јавне набавке, поступити у складу са чланом 141.Закона о енергетици, односно да одмах по потписивању уговора закључи:     </w:t>
      </w:r>
    </w:p>
    <w:p w:rsidR="00ED5A46" w:rsidRPr="007A7C2B" w:rsidRDefault="00ED5A46" w:rsidP="00ED5A46">
      <w:pPr>
        <w:spacing w:after="11"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 Уговор о приступу систему са оператером система на који су прикључени објекти                   Наручиоца;</w:t>
      </w:r>
    </w:p>
    <w:p w:rsidR="00ED5A46" w:rsidRPr="007A7C2B" w:rsidRDefault="00ED5A46" w:rsidP="00ED5A46">
      <w:pPr>
        <w:spacing w:after="274"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 Уговор којим преузима балансну одговорност за места примопредаје крајњег купца.</w:t>
      </w:r>
    </w:p>
    <w:p w:rsidR="00ED5A46" w:rsidRPr="007A7C2B" w:rsidRDefault="00ED5A46" w:rsidP="00ED5A46">
      <w:pPr>
        <w:spacing w:after="274"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Члан 6.</w:t>
      </w:r>
    </w:p>
    <w:p w:rsidR="00ED5A46" w:rsidRPr="007A7C2B" w:rsidRDefault="00ED5A46" w:rsidP="00ED5A46">
      <w:pPr>
        <w:spacing w:after="11"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Оператер система ће првог радног дана у месецу који је радни дан Наручиоца, на месту примопредаје (мерно место) извршити очитавање количине остварене потрошње електричне енергије за претходни месец.</w:t>
      </w:r>
    </w:p>
    <w:p w:rsidR="00ED5A46" w:rsidRPr="007A7C2B" w:rsidRDefault="00ED5A46" w:rsidP="00ED5A46">
      <w:pPr>
        <w:spacing w:after="11"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У случају да уговорне стране нису сагласне око количине продате, односно преузете електричне енергије, као валидан податак користиће се податак оператера дистрибутивног система.</w:t>
      </w:r>
    </w:p>
    <w:p w:rsidR="00ED5A46" w:rsidRPr="007A7C2B" w:rsidRDefault="00ED5A46" w:rsidP="00ED5A46">
      <w:pPr>
        <w:spacing w:after="11"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На основу документа о очитавању утрошка, Испоручилац издаје Наручиоцу рачун за испоручену електричну енергију, који садржи исказану цену електричне енергије,обрачунски период, као и накнаде прописане законом, порезе и остале обавезе и информације из Члана 144 . Закон о енергетици.</w:t>
      </w:r>
    </w:p>
    <w:p w:rsidR="00ED5A46" w:rsidRPr="007A7C2B" w:rsidRDefault="00ED5A46" w:rsidP="00ED5A46">
      <w:pPr>
        <w:spacing w:line="240" w:lineRule="auto"/>
        <w:ind w:left="15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ED5A46" w:rsidRPr="007A7C2B" w:rsidRDefault="00ED5A46" w:rsidP="00ED5A46">
      <w:pPr>
        <w:spacing w:after="11"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Члан 7.</w:t>
      </w:r>
    </w:p>
    <w:p w:rsidR="00ED5A46" w:rsidRPr="007A7C2B" w:rsidRDefault="00ED5A46" w:rsidP="00ED5A46">
      <w:pPr>
        <w:spacing w:after="551"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Уговорне стране су сагласне да се предмет набавке испоручује  на мерним местима Наручиоца, прикључена на дистрибутивни систем у категорији на ниском напону.</w:t>
      </w:r>
    </w:p>
    <w:p w:rsidR="00ED5A46" w:rsidRPr="007A7C2B" w:rsidRDefault="00ED5A46" w:rsidP="00ED5A46">
      <w:pPr>
        <w:spacing w:after="274" w:line="243" w:lineRule="auto"/>
        <w:ind w:left="160"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Средство обезбеђења</w:t>
      </w:r>
    </w:p>
    <w:p w:rsidR="00ED5A46" w:rsidRPr="007A7C2B" w:rsidRDefault="00ED5A46" w:rsidP="00ED5A46">
      <w:pPr>
        <w:spacing w:after="274"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Члан 8.</w:t>
      </w:r>
    </w:p>
    <w:p w:rsidR="00ED5A46" w:rsidRDefault="00ED5A46" w:rsidP="00ED5A46">
      <w:pPr>
        <w:spacing w:after="275" w:line="234" w:lineRule="auto"/>
        <w:ind w:left="160" w:hanging="10"/>
        <w:jc w:val="both"/>
        <w:rPr>
          <w:rFonts w:ascii="Times New Roman" w:eastAsia="Times New Roman" w:hAnsi="Times New Roman" w:cs="Times New Roman"/>
          <w:sz w:val="24"/>
          <w:szCs w:val="24"/>
        </w:rPr>
      </w:pPr>
      <w:r w:rsidRPr="007A7C2B">
        <w:rPr>
          <w:rFonts w:ascii="Times New Roman" w:eastAsia="Times New Roman" w:hAnsi="Times New Roman" w:cs="Times New Roman"/>
          <w:sz w:val="24"/>
          <w:szCs w:val="24"/>
        </w:rPr>
        <w:t xml:space="preserve">                  Испоручилац се обавезује приликом закључења овог Уговора предати Наручиоцу безусловну, неопозиву ,по првом позиву наплативу бланко соло меницу потписану и оверену са меничним овлашћењем које гласи на Наручиоца, да Наручилац исту може попунити и наплатити у износу  од 10 (десет)% вредности овог Уговора (без ПДВ-а)  на име гаранције за </w:t>
      </w:r>
      <w:r w:rsidRPr="007A7C2B">
        <w:rPr>
          <w:rFonts w:ascii="Times New Roman" w:eastAsia="Times New Roman" w:hAnsi="Times New Roman" w:cs="Times New Roman"/>
          <w:sz w:val="24"/>
          <w:szCs w:val="24"/>
        </w:rPr>
        <w:lastRenderedPageBreak/>
        <w:t>добро извршење преузетих уговорних обавеза, са роком важности најмање 30 (тридесет) дана дужим од периода на који је закључен Уговор.</w:t>
      </w:r>
    </w:p>
    <w:p w:rsidR="00A56D4D" w:rsidRDefault="00A56D4D" w:rsidP="00ED5A46">
      <w:pPr>
        <w:spacing w:after="275" w:line="234" w:lineRule="auto"/>
        <w:ind w:left="160" w:hanging="10"/>
        <w:jc w:val="both"/>
        <w:rPr>
          <w:rFonts w:ascii="Times New Roman" w:eastAsia="Times New Roman" w:hAnsi="Times New Roman" w:cs="Times New Roman"/>
          <w:sz w:val="24"/>
          <w:szCs w:val="24"/>
        </w:rPr>
      </w:pPr>
    </w:p>
    <w:p w:rsidR="00ED5A46" w:rsidRPr="007A7C2B" w:rsidRDefault="00ED5A46" w:rsidP="00ED5A46">
      <w:pPr>
        <w:spacing w:line="243" w:lineRule="auto"/>
        <w:ind w:left="160"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 xml:space="preserve">Рок трајања и раскид Уговора </w:t>
      </w:r>
    </w:p>
    <w:p w:rsidR="00ED5A46" w:rsidRPr="007A7C2B" w:rsidRDefault="00ED5A46" w:rsidP="00ED5A46">
      <w:pPr>
        <w:spacing w:line="240" w:lineRule="auto"/>
        <w:ind w:left="15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ED5A46" w:rsidRPr="007A7C2B" w:rsidRDefault="00ED5A46" w:rsidP="00ED5A46">
      <w:pPr>
        <w:spacing w:after="274"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Члан 9.</w:t>
      </w:r>
    </w:p>
    <w:p w:rsidR="00ED5A46" w:rsidRPr="007A7C2B" w:rsidRDefault="00ED5A46" w:rsidP="00ED5A46">
      <w:pPr>
        <w:spacing w:after="11"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Овај Уговор се закључује на период од годину дана, рачунајући од дана потписивања обе Уговорне стране.</w:t>
      </w:r>
    </w:p>
    <w:p w:rsidR="00ED5A46" w:rsidRPr="007A7C2B" w:rsidRDefault="00ED5A46" w:rsidP="00ED5A46">
      <w:pPr>
        <w:spacing w:after="275"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Ако након истека овог рока, остане неиспоручена укупна уговорена количина електричне енергије,уговор се може продужити до коначне испоруке уговорене количине електричне енергије, најдуже још 6(шест) месеци, уз писану сагласност обе уговорне стране, закључивањем посебног анекса уговора. </w:t>
      </w:r>
    </w:p>
    <w:p w:rsidR="00ED5A46" w:rsidRPr="007A7C2B" w:rsidRDefault="00ED5A46" w:rsidP="00ED5A46">
      <w:pPr>
        <w:spacing w:after="274"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Члан 10.</w:t>
      </w:r>
    </w:p>
    <w:p w:rsidR="00ED5A46" w:rsidRPr="007A7C2B" w:rsidRDefault="00ED5A46" w:rsidP="00ED5A46">
      <w:pPr>
        <w:spacing w:line="234" w:lineRule="auto"/>
        <w:ind w:left="160" w:hanging="10"/>
        <w:jc w:val="both"/>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У случају једностраног раскида Уговора због неиспуњења обавеза друге Уговорне стране,Уговорна страна која намерава да раскине Уговор ће другој Уговорној страни доставити у писменој форми обавештење о разлозима за раскид Уговора.</w:t>
      </w:r>
    </w:p>
    <w:p w:rsidR="00ED5A46" w:rsidRPr="007A7C2B" w:rsidRDefault="00ED5A46" w:rsidP="00ED5A46">
      <w:pPr>
        <w:spacing w:line="240" w:lineRule="auto"/>
        <w:ind w:left="15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p>
    <w:p w:rsidR="00ED5A46" w:rsidRPr="007A7C2B" w:rsidRDefault="00ED5A46" w:rsidP="00ED5A46">
      <w:pPr>
        <w:spacing w:after="274" w:line="243" w:lineRule="auto"/>
        <w:ind w:left="160" w:right="-15" w:hanging="10"/>
        <w:rPr>
          <w:rFonts w:ascii="Times New Roman" w:hAnsi="Times New Roman" w:cs="Times New Roman"/>
          <w:sz w:val="24"/>
          <w:szCs w:val="24"/>
        </w:rPr>
      </w:pPr>
      <w:r w:rsidRPr="007A7C2B">
        <w:rPr>
          <w:rFonts w:ascii="Times New Roman" w:eastAsia="Times New Roman" w:hAnsi="Times New Roman" w:cs="Times New Roman"/>
          <w:b/>
          <w:sz w:val="24"/>
          <w:szCs w:val="24"/>
        </w:rPr>
        <w:t>Завршне одредбе</w:t>
      </w:r>
    </w:p>
    <w:p w:rsidR="00ED5A46" w:rsidRPr="007A7C2B" w:rsidRDefault="00ED5A46" w:rsidP="00ED5A46">
      <w:pPr>
        <w:spacing w:after="274"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Члан  11.</w:t>
      </w:r>
    </w:p>
    <w:p w:rsidR="00ED5A46" w:rsidRPr="007A7C2B" w:rsidRDefault="00ED5A46" w:rsidP="00ED5A46">
      <w:pPr>
        <w:spacing w:after="275"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За све што није регулисано овим уговором, примењиваће се одрдбе Закона о облигационим односима, Закон о енергетици и други важећи прописи.</w:t>
      </w:r>
    </w:p>
    <w:p w:rsidR="00ED5A46" w:rsidRPr="007A7C2B" w:rsidRDefault="00ED5A46" w:rsidP="00ED5A46">
      <w:pPr>
        <w:spacing w:after="274"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Члан 12.</w:t>
      </w:r>
    </w:p>
    <w:p w:rsidR="00ED5A46" w:rsidRPr="007A7C2B" w:rsidRDefault="00ED5A46" w:rsidP="00ED5A46">
      <w:pPr>
        <w:spacing w:after="275" w:line="234" w:lineRule="auto"/>
        <w:ind w:left="160" w:hanging="10"/>
        <w:jc w:val="both"/>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Уговорне стране су сагласне да све евентуалне спорове решавају споразумно, а у случају да споразум  није могућ ,за решавање спорова уговарају надлежност Привредног суда у </w:t>
      </w:r>
      <w:r w:rsidR="00A56D4D">
        <w:rPr>
          <w:rFonts w:ascii="Times New Roman" w:eastAsia="Times New Roman" w:hAnsi="Times New Roman" w:cs="Times New Roman"/>
          <w:sz w:val="24"/>
          <w:szCs w:val="24"/>
        </w:rPr>
        <w:t>Ваљеву</w:t>
      </w:r>
      <w:r w:rsidRPr="007A7C2B">
        <w:rPr>
          <w:rFonts w:ascii="Times New Roman" w:eastAsia="Times New Roman" w:hAnsi="Times New Roman" w:cs="Times New Roman"/>
          <w:sz w:val="24"/>
          <w:szCs w:val="24"/>
        </w:rPr>
        <w:t xml:space="preserve">. </w:t>
      </w:r>
    </w:p>
    <w:p w:rsidR="00ED5A46" w:rsidRPr="007A7C2B" w:rsidRDefault="00ED5A46" w:rsidP="00ED5A46">
      <w:pPr>
        <w:spacing w:after="11"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Члан 13.</w:t>
      </w:r>
    </w:p>
    <w:p w:rsidR="00ED5A46" w:rsidRPr="007A7C2B" w:rsidRDefault="00ED5A46" w:rsidP="00ED5A46">
      <w:pPr>
        <w:spacing w:after="551"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Овај уговор је сачињен у 6 (шест ) истоветних примерака од којих свака Уговорна старна задржава по 3(три) примерка.</w:t>
      </w:r>
    </w:p>
    <w:p w:rsidR="00ED5A46" w:rsidRPr="007A7C2B" w:rsidRDefault="00ED5A46" w:rsidP="00ED5A46">
      <w:pPr>
        <w:spacing w:after="11"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ИСПОРУЧИЛАЦ                                                                       НАРУЧИЛАЦ</w:t>
      </w:r>
    </w:p>
    <w:p w:rsidR="00ED5A46" w:rsidRPr="00A56D4D" w:rsidRDefault="00ED5A46" w:rsidP="00ED5A46">
      <w:pPr>
        <w:spacing w:after="274"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ЈКП „</w:t>
      </w:r>
      <w:r w:rsidR="00A56D4D">
        <w:rPr>
          <w:rFonts w:ascii="Times New Roman" w:eastAsia="Times New Roman" w:hAnsi="Times New Roman" w:cs="Times New Roman"/>
          <w:sz w:val="24"/>
          <w:szCs w:val="24"/>
        </w:rPr>
        <w:t>Видрак</w:t>
      </w:r>
      <w:r w:rsidRPr="007A7C2B">
        <w:rPr>
          <w:rFonts w:ascii="Times New Roman" w:eastAsia="Times New Roman" w:hAnsi="Times New Roman" w:cs="Times New Roman"/>
          <w:sz w:val="24"/>
          <w:szCs w:val="24"/>
        </w:rPr>
        <w:t xml:space="preserve">“ </w:t>
      </w:r>
      <w:r w:rsidR="00A56D4D">
        <w:rPr>
          <w:rFonts w:ascii="Times New Roman" w:eastAsia="Times New Roman" w:hAnsi="Times New Roman" w:cs="Times New Roman"/>
          <w:sz w:val="24"/>
          <w:szCs w:val="24"/>
        </w:rPr>
        <w:t>Ваљево</w:t>
      </w:r>
    </w:p>
    <w:p w:rsidR="00ED5A46" w:rsidRPr="007A7C2B" w:rsidRDefault="00ED5A46" w:rsidP="00ED5A46">
      <w:pPr>
        <w:spacing w:after="11" w:line="240" w:lineRule="auto"/>
        <w:ind w:left="160" w:right="14" w:hanging="10"/>
        <w:rPr>
          <w:rFonts w:ascii="Times New Roman" w:hAnsi="Times New Roman" w:cs="Times New Roman"/>
          <w:sz w:val="24"/>
          <w:szCs w:val="24"/>
        </w:rPr>
      </w:pPr>
      <w:r w:rsidRPr="007A7C2B">
        <w:rPr>
          <w:rFonts w:ascii="Times New Roman" w:eastAsia="Times New Roman" w:hAnsi="Times New Roman" w:cs="Times New Roman"/>
          <w:sz w:val="24"/>
          <w:szCs w:val="24"/>
        </w:rPr>
        <w:t>________________________                                                ___________________________</w:t>
      </w:r>
    </w:p>
    <w:p w:rsidR="00ED5A46" w:rsidRDefault="00ED5A46" w:rsidP="00A56D4D">
      <w:pPr>
        <w:rPr>
          <w:rFonts w:ascii="Times New Roman" w:hAnsi="Times New Roman" w:cs="Times New Roman"/>
          <w:sz w:val="24"/>
          <w:szCs w:val="24"/>
        </w:rPr>
      </w:pPr>
      <w:r w:rsidRPr="007A7C2B">
        <w:rPr>
          <w:rFonts w:ascii="Times New Roman" w:eastAsia="Times New Roman" w:hAnsi="Times New Roman" w:cs="Times New Roman"/>
          <w:sz w:val="24"/>
          <w:szCs w:val="24"/>
        </w:rPr>
        <w:t xml:space="preserve">       </w:t>
      </w:r>
      <w:r w:rsidR="00A56D4D">
        <w:rPr>
          <w:rFonts w:ascii="Times New Roman" w:eastAsia="Times New Roman" w:hAnsi="Times New Roman" w:cs="Times New Roman"/>
          <w:sz w:val="24"/>
          <w:szCs w:val="24"/>
        </w:rPr>
        <w:t xml:space="preserve">                                                                           </w:t>
      </w:r>
      <w:r w:rsidR="00E34C89">
        <w:rPr>
          <w:rFonts w:ascii="Times New Roman" w:eastAsia="Times New Roman" w:hAnsi="Times New Roman" w:cs="Times New Roman"/>
          <w:sz w:val="24"/>
          <w:szCs w:val="24"/>
        </w:rPr>
        <w:t xml:space="preserve">            </w:t>
      </w:r>
      <w:r w:rsidRPr="007A7C2B">
        <w:rPr>
          <w:rFonts w:ascii="Times New Roman" w:eastAsia="Times New Roman" w:hAnsi="Times New Roman" w:cs="Times New Roman"/>
          <w:sz w:val="24"/>
          <w:szCs w:val="24"/>
        </w:rPr>
        <w:t xml:space="preserve">      </w:t>
      </w:r>
      <w:r w:rsidR="009F5C7E">
        <w:rPr>
          <w:rFonts w:ascii="Times New Roman" w:eastAsia="Times New Roman" w:hAnsi="Times New Roman" w:cs="Times New Roman"/>
          <w:sz w:val="24"/>
          <w:szCs w:val="24"/>
          <w:lang w:val="sr-Cyrl-CS"/>
        </w:rPr>
        <w:t>Ђорђе Милановић</w:t>
      </w:r>
      <w:r w:rsidRPr="007A7C2B">
        <w:rPr>
          <w:rFonts w:ascii="Times New Roman" w:eastAsia="Times New Roman" w:hAnsi="Times New Roman" w:cs="Times New Roman"/>
          <w:sz w:val="24"/>
          <w:szCs w:val="24"/>
        </w:rPr>
        <w:t>, директор</w:t>
      </w:r>
    </w:p>
    <w:sectPr w:rsidR="00ED5A46" w:rsidSect="00665034">
      <w:headerReference w:type="even" r:id="rId10"/>
      <w:headerReference w:type="default" r:id="rId11"/>
      <w:footerReference w:type="even" r:id="rId12"/>
      <w:footerReference w:type="default" r:id="rId13"/>
      <w:headerReference w:type="first" r:id="rId14"/>
      <w:pgSz w:w="11900" w:h="16840"/>
      <w:pgMar w:top="1137" w:right="1126" w:bottom="2734" w:left="986" w:header="720" w:footer="1136"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214" w:rsidRDefault="00612214">
      <w:pPr>
        <w:spacing w:line="240" w:lineRule="auto"/>
      </w:pPr>
      <w:r>
        <w:separator/>
      </w:r>
    </w:p>
  </w:endnote>
  <w:endnote w:type="continuationSeparator" w:id="1">
    <w:p w:rsidR="00612214" w:rsidRDefault="006122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Symbol">
    <w:altName w:val="Cambria Math"/>
    <w:charset w:val="00"/>
    <w:family w:val="swiss"/>
    <w:pitch w:val="variable"/>
    <w:sig w:usb0="00000003" w:usb1="1200FBEF" w:usb2="0064C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45" w:rsidRDefault="00FA509D">
    <w:pPr>
      <w:spacing w:line="234" w:lineRule="auto"/>
      <w:ind w:left="260" w:hanging="260"/>
    </w:pPr>
    <w:r>
      <w:rPr>
        <w:noProof/>
      </w:rPr>
      <w:pict>
        <v:group id="Group 29398" o:spid="_x0000_s4099" style="position:absolute;left:0;text-align:left;margin-left:51.3pt;margin-top:742.9pt;width:462.1pt;height:28.5pt;z-index:251673600;mso-position-horizontal-relative:page;mso-position-vertical-relative:page" coordsize="58686,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">
          <v:shape id="Shape 29399" o:spid="_x0000_s4102" style="position:absolute;width:52181;height:127;visibility:visible" coordsize="5218176,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O6sgA&#10;AADeAAAADwAAAGRycy9kb3ducmV2LnhtbESPUUvDMBSF34X9h3CFvbnUDYaty4YTB2MDYVXBx2tz&#10;Teuam5Jka/fvjTDw8XDO+Q5nsRpsK87kQ+NYwf0kA0FcOd2wUfD+trl7ABEissbWMSm4UIDVcnSz&#10;wEK7ng90LqMRCcKhQAV1jF0hZahqshgmriNO3rfzFmOS3kjtsU9w28ppls2lxYbTQo0dPddUHcuT&#10;VfCz+9yZsN7PDq/HzHy8lH7oN19KjW+Hp0cQkYb4H762t1rBNJ/lOfzdSVd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L87qyAAAAN4AAAAPAAAAAAAAAAAAAAAAAJgCAABk&#10;cnMvZG93bnJldi54bWxQSwUGAAAAAAQABAD1AAAAjQMAAAAA&#10;" adj="0,,0" path="m,l5218176,r-6096,5080l5205730,12700,,12700,,5080,,xe" fillcolor="gray" stroked="f" strokeweight="0">
            <v:stroke miterlimit="83231f" joinstyle="miter"/>
            <v:formulas/>
            <v:path arrowok="t" o:connecttype="segments" textboxrect="0,0,5218176,12700"/>
          </v:shape>
          <v:shape id="Shape 29400" o:spid="_x0000_s4101" style="position:absolute;left:52070;width:6616;height:127;visibility:visible" coordsize="66167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Ae8EA&#10;AADeAAAADwAAAGRycy9kb3ducmV2LnhtbESPzYrCMBSF94LvEK7gTpMRFe0YRURhXFrF9SW505Zp&#10;bkoTtfr0k4Xg8nD++FabztXiTm2oPGv4GisQxMbbigsNl/NhtAARIrLF2jNpeFKAzbrfW2Fm/YNP&#10;dM9jIdIIhww1lDE2mZTBlOQwjH1DnLxf3zqMSbaFtC0+0rir5USpuXRYcXoosaFdSeYvvzkN12O1&#10;t4UxL57h4iaDUrlfXrQeDrrtN4hIXfyE3+0fq2GynKoEkHASCs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GgHvBAAAA3gAAAA8AAAAAAAAAAAAAAAAAmAIAAGRycy9kb3du&#10;cmV2LnhtbFBLBQYAAAAABAAEAPUAAACGAwAAAAA=&#10;" adj="0,,0" path="m,l661670,r,5080l661670,12700r-648970,l5080,5080,,xe" fillcolor="gray" stroked="f" strokeweight="0">
            <v:stroke miterlimit="83231f" joinstyle="miter"/>
            <v:formulas/>
            <v:path arrowok="t" o:connecttype="segments" textboxrect="0,0,661670,12700"/>
          </v:shape>
          <v:shape id="Shape 29401" o:spid="_x0000_s4100" style="position:absolute;left:52057;top:50;width:140;height:3569;visibility:visible" coordsize="13970,3568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4k58cA&#10;AADeAAAADwAAAGRycy9kb3ducmV2LnhtbESPT2vCQBTE7wW/w/IKvdWNQYKmbkQEwZxqbSXXR/bl&#10;T5t9G7Orpv30XaHQ4zAzv2FW69F04kqDay0rmE0jEMSl1S3XCj7ed88LEM4ja+wsk4JvcrDOJg8r&#10;TLW98Rtdj74WAcIuRQWN930qpSsbMuimticOXmUHgz7IoZZ6wFuAm07GUZRIgy2HhQZ72jZUfh0v&#10;RkH+Yw7xuXjd5JQc8iL57PLqtFPq6XHcvIDwNPr/8F97rxXEy3k0g/udcAVk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uJOfHAAAA3gAAAA8AAAAAAAAAAAAAAAAAmAIAAGRy&#10;cy9kb3ducmV2LnhtbFBLBQYAAAAABAAEAPUAAACMAwAAAAA=&#10;" adj="0,,0" path="m6350,r7620,7620l13970,356870r-7620,l,356870,,7620,6350,xe" fillcolor="gray" stroked="f" strokeweight="0">
            <v:stroke miterlimit="83231f" joinstyle="miter"/>
            <v:formulas/>
            <v:path arrowok="t" o:connecttype="segments" textboxrect="0,0,13970,356870"/>
          </v:shape>
          <w10:wrap type="square" anchorx="page" anchory="page"/>
        </v:group>
      </w:pict>
    </w:r>
    <w:r w:rsidR="00363245">
      <w:rPr>
        <w:rFonts w:ascii="Times New Roman" w:eastAsia="Times New Roman" w:hAnsi="Times New Roman" w:cs="Times New Roman"/>
        <w:b/>
        <w:color w:val="4F81BD"/>
        <w:sz w:val="24"/>
      </w:rPr>
      <w:t>Конкурсна документација за  ЈН МВ  бр. 07 /2014</w:t>
    </w:r>
    <w:r w:rsidR="00363245">
      <w:rPr>
        <w:rFonts w:ascii="Times New Roman" w:eastAsia="Times New Roman" w:hAnsi="Times New Roman" w:cs="Times New Roman"/>
        <w:b/>
        <w:color w:val="4F81BD"/>
        <w:sz w:val="24"/>
      </w:rPr>
      <w:tab/>
      <w:t xml:space="preserve">    - КУПОВИНА ЕЛЕКТРИЧНЕ ЕНЕРГИЈЕ </w:t>
    </w:r>
  </w:p>
  <w:p w:rsidR="00363245" w:rsidRDefault="00FA509D">
    <w:pPr>
      <w:spacing w:line="240" w:lineRule="auto"/>
      <w:jc w:val="center"/>
    </w:pPr>
    <w:r w:rsidRPr="00FA509D">
      <w:fldChar w:fldCharType="begin"/>
    </w:r>
    <w:r w:rsidR="00363245">
      <w:instrText xml:space="preserve"> PAGE   \* MERGEFORMAT </w:instrText>
    </w:r>
    <w:r w:rsidRPr="00FA509D">
      <w:fldChar w:fldCharType="separate"/>
    </w:r>
    <w:r w:rsidR="00363245">
      <w:rPr>
        <w:rFonts w:ascii="Times New Roman" w:eastAsia="Times New Roman" w:hAnsi="Times New Roman" w:cs="Times New Roman"/>
        <w:b/>
        <w:color w:val="4F81BD"/>
        <w:sz w:val="24"/>
      </w:rPr>
      <w:t>1</w:t>
    </w:r>
    <w:r>
      <w:rPr>
        <w:rFonts w:ascii="Times New Roman" w:eastAsia="Times New Roman" w:hAnsi="Times New Roman" w:cs="Times New Roman"/>
        <w:b/>
        <w:color w:val="4F81BD"/>
        <w:sz w:val="24"/>
      </w:rPr>
      <w:fldChar w:fldCharType="end"/>
    </w:r>
    <w:r w:rsidR="00363245">
      <w:rPr>
        <w:rFonts w:ascii="Times New Roman" w:eastAsia="Times New Roman" w:hAnsi="Times New Roman" w:cs="Times New Roman"/>
        <w:b/>
        <w:color w:val="4F81BD"/>
        <w:sz w:val="24"/>
      </w:rPr>
      <w:t>/</w:t>
    </w:r>
    <w:r w:rsidR="00363245">
      <w:rPr>
        <w:rFonts w:ascii="Times New Roman" w:eastAsia="Times New Roman" w:hAnsi="Times New Roman" w:cs="Times New Roman"/>
        <w:color w:val="4F81BD"/>
        <w:sz w:val="24"/>
      </w:rPr>
      <w:t xml:space="preserve"> </w:t>
    </w:r>
    <w:fldSimple w:instr=" NUMPAGES   \* MERGEFORMAT ">
      <w:r w:rsidR="00E10DB1" w:rsidRPr="00E10DB1">
        <w:rPr>
          <w:rFonts w:ascii="Times New Roman" w:eastAsia="Times New Roman" w:hAnsi="Times New Roman" w:cs="Times New Roman"/>
          <w:b/>
          <w:noProof/>
          <w:color w:val="4F81BD"/>
          <w:sz w:val="24"/>
        </w:rPr>
        <w:t>35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058465"/>
      <w:docPartObj>
        <w:docPartGallery w:val="Page Numbers (Bottom of Page)"/>
        <w:docPartUnique/>
      </w:docPartObj>
    </w:sdtPr>
    <w:sdtContent>
      <w:sdt>
        <w:sdtPr>
          <w:id w:val="1728636285"/>
          <w:docPartObj>
            <w:docPartGallery w:val="Page Numbers (Top of Page)"/>
            <w:docPartUnique/>
          </w:docPartObj>
        </w:sdtPr>
        <w:sdtContent>
          <w:p w:rsidR="00363245" w:rsidRDefault="00FA509D">
            <w:pPr>
              <w:pStyle w:val="Footer"/>
              <w:jc w:val="center"/>
            </w:pPr>
            <w:r>
              <w:rPr>
                <w:b/>
                <w:bCs/>
                <w:sz w:val="24"/>
                <w:szCs w:val="24"/>
              </w:rPr>
              <w:fldChar w:fldCharType="begin"/>
            </w:r>
            <w:r w:rsidR="00363245">
              <w:rPr>
                <w:b/>
                <w:bCs/>
              </w:rPr>
              <w:instrText xml:space="preserve"> PAGE </w:instrText>
            </w:r>
            <w:r>
              <w:rPr>
                <w:b/>
                <w:bCs/>
                <w:sz w:val="24"/>
                <w:szCs w:val="24"/>
              </w:rPr>
              <w:fldChar w:fldCharType="separate"/>
            </w:r>
            <w:r w:rsidR="0060137E">
              <w:rPr>
                <w:b/>
                <w:bCs/>
                <w:noProof/>
              </w:rPr>
              <w:t>35</w:t>
            </w:r>
            <w:r>
              <w:rPr>
                <w:b/>
                <w:bCs/>
                <w:sz w:val="24"/>
                <w:szCs w:val="24"/>
              </w:rPr>
              <w:fldChar w:fldCharType="end"/>
            </w:r>
            <w:r w:rsidR="00363245">
              <w:t xml:space="preserve"> / </w:t>
            </w:r>
            <w:r>
              <w:rPr>
                <w:b/>
                <w:bCs/>
                <w:sz w:val="24"/>
                <w:szCs w:val="24"/>
              </w:rPr>
              <w:fldChar w:fldCharType="begin"/>
            </w:r>
            <w:r w:rsidR="00363245">
              <w:rPr>
                <w:b/>
                <w:bCs/>
              </w:rPr>
              <w:instrText xml:space="preserve"> NUMPAGES  </w:instrText>
            </w:r>
            <w:r>
              <w:rPr>
                <w:b/>
                <w:bCs/>
                <w:sz w:val="24"/>
                <w:szCs w:val="24"/>
              </w:rPr>
              <w:fldChar w:fldCharType="separate"/>
            </w:r>
            <w:r w:rsidR="0060137E">
              <w:rPr>
                <w:b/>
                <w:bCs/>
                <w:noProof/>
              </w:rPr>
              <w:t>35</w:t>
            </w:r>
            <w:r>
              <w:rPr>
                <w:b/>
                <w:bCs/>
                <w:sz w:val="24"/>
                <w:szCs w:val="24"/>
              </w:rPr>
              <w:fldChar w:fldCharType="end"/>
            </w:r>
          </w:p>
        </w:sdtContent>
      </w:sdt>
    </w:sdtContent>
  </w:sdt>
  <w:p w:rsidR="00363245" w:rsidRDefault="003632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214" w:rsidRDefault="00612214">
      <w:pPr>
        <w:spacing w:line="240" w:lineRule="auto"/>
      </w:pPr>
      <w:r>
        <w:separator/>
      </w:r>
    </w:p>
  </w:footnote>
  <w:footnote w:type="continuationSeparator" w:id="1">
    <w:p w:rsidR="00612214" w:rsidRDefault="006122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45" w:rsidRDefault="00FA509D">
    <w:r>
      <w:rPr>
        <w:noProof/>
      </w:rPr>
      <w:pict>
        <v:group id="Group 29392" o:spid="_x0000_s4105" style="position:absolute;margin-left:56.7pt;margin-top:56.7pt;width:481.9pt;height:728.5pt;z-index:-251645952;mso-position-horizontal-relative:page;mso-position-vertical-relative:page" coordsize="61201,9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">
          <v:shape id="Shape 32317" o:spid="_x0000_s4106" style="position:absolute;width:61201;height:92519;visibility:visible" coordsize="6120130,9251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NmcYA&#10;AADeAAAADwAAAGRycy9kb3ducmV2LnhtbESPS2sCQRCE74H8h6EDucXZBz5YHSUkCDmqK3htdtqd&#10;xZ2ezc5EN/56RxA8FtX1VddiNdhWnKn3jWMF6SgBQVw53XCtYF+uP2YgfEDW2DomBf/kYbV8fVlg&#10;od2Ft3TehVpECPsCFZgQukJKXxmy6EeuI47e0fUWQ5R9LXWPlwi3rcySZCItNhwbDHb0Zag67f5s&#10;fCPPfqfjIS/T7vq9GR+atUlsq9T72/A5BxFoCM/jR/pHK8izPJ3CfU5k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iNmcYAAADeAAAADwAAAAAAAAAAAAAAAACYAgAAZHJz&#10;L2Rvd25yZXYueG1sUEsFBgAAAAAEAAQA9QAAAIsDAAAAAA==&#10;" adj="0,,0" path="m,l6120130,r,9251950l,9251950,,e" stroked="f" strokeweight="0">
            <v:stroke miterlimit="83231f" joinstyle="miter"/>
            <v:formulas/>
            <v:path arrowok="t" o:connecttype="segments" textboxrect="0,0,6120130,9251950"/>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45" w:rsidRPr="00665034" w:rsidRDefault="00FA509D" w:rsidP="00665034">
    <w:pPr>
      <w:jc w:val="center"/>
      <w:rPr>
        <w:rFonts w:ascii="Times New Roman" w:hAnsi="Times New Roman" w:cs="Times New Roman"/>
      </w:rPr>
    </w:pPr>
    <w:r w:rsidRPr="00FA509D">
      <w:rPr>
        <w:noProof/>
      </w:rPr>
      <w:pict>
        <v:group id="Group 29363" o:spid="_x0000_s4103" style="position:absolute;left:0;text-align:left;margin-left:56.7pt;margin-top:56.7pt;width:481.9pt;height:728.5pt;z-index:-251644928;mso-position-horizontal-relative:page;mso-position-vertical-relative:page" coordsize="61201,9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">
          <v:shape id="Shape 32316" o:spid="_x0000_s4104" style="position:absolute;width:61201;height:92519;visibility:visible" coordsize="6120130,9251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QoAsYA&#10;AADeAAAADwAAAGRycy9kb3ducmV2LnhtbESPT2sCMRDF70K/Q5hCb5r9g1q2RhFF8Kiu0OuwmW6W&#10;bibbTdStn94IhR4fb97vzVusBtuKK/W+cawgnSQgiCunG64VnMvd+B2ED8gaW8ek4Jc8rJYvowUW&#10;2t34SNdTqEWEsC9QgQmhK6T0lSGLfuI64uh9ud5iiLKvpe7xFuG2lVmSzKTFhmODwY42hqrv08XG&#10;N/LsZz4d8jLt7tvD9LPZmcS2Sr29DusPEIGG8H/8l95rBXmWpzN4zokM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QoAsYAAADeAAAADwAAAAAAAAAAAAAAAACYAgAAZHJz&#10;L2Rvd25yZXYueG1sUEsFBgAAAAAEAAQA9QAAAIsDAAAAAA==&#10;" adj="0,,0" path="m,l6120130,r,9251950l,9251950,,e" stroked="f" strokeweight="0">
            <v:stroke miterlimit="83231f" joinstyle="miter"/>
            <v:formulas/>
            <v:path arrowok="t" o:connecttype="segments" textboxrect="0,0,6120130,9251950"/>
          </v:shape>
          <w10:wrap anchorx="page" anchory="page"/>
        </v:group>
      </w:pict>
    </w:r>
    <w:r w:rsidR="00363245">
      <w:rPr>
        <w:rFonts w:ascii="Times New Roman" w:hAnsi="Times New Roman" w:cs="Times New Roman"/>
      </w:rPr>
      <w:t>Конкурсна документација за ЈН МВ 01/201</w:t>
    </w:r>
    <w:r w:rsidR="00363245">
      <w:rPr>
        <w:rFonts w:ascii="Times New Roman" w:hAnsi="Times New Roman" w:cs="Times New Roman"/>
        <w:lang w:val="sr-Cyrl-CS"/>
      </w:rPr>
      <w:t>6</w:t>
    </w:r>
    <w:r w:rsidR="00363245">
      <w:rPr>
        <w:rFonts w:ascii="Times New Roman" w:hAnsi="Times New Roman" w:cs="Times New Roman"/>
      </w:rPr>
      <w:t xml:space="preserve"> –куповина електричне енергије</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45" w:rsidRDefault="00FA509D">
    <w:r>
      <w:rPr>
        <w:noProof/>
      </w:rPr>
      <w:pict>
        <v:group id="Group 29334" o:spid="_x0000_s4097" style="position:absolute;margin-left:56.7pt;margin-top:56.7pt;width:481.9pt;height:728.5pt;z-index:-251643904;mso-position-horizontal-relative:page;mso-position-vertical-relative:page" coordsize="61201,9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">
          <v:shape id="Shape 32315" o:spid="_x0000_s4098" style="position:absolute;width:61201;height:92519;visibility:visible" coordsize="6120130,9251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2dcUA&#10;AADeAAAADwAAAGRycy9kb3ducmV2LnhtbESPT2sCMRDF7wW/QxjBW83+YausRhFF6LFVweuwGTeL&#10;m8m6ibrtp28KhR4fb97vzVuuB9uKB/W+cawgnSYgiCunG64VnI771zkIH5A1to5JwRd5WK9GL0ss&#10;tXvyJz0OoRYRwr5EBSaErpTSV4Ys+qnriKN3cb3FEGVfS93jM8JtK7MkeZMWG44NBjvaGqquh7uN&#10;b+TZbVYM+THtvncfxbnZm8S2Sk3Gw2YBItAQ/o//0u9aQZ7laQG/cyI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rZ1xQAAAN4AAAAPAAAAAAAAAAAAAAAAAJgCAABkcnMv&#10;ZG93bnJldi54bWxQSwUGAAAAAAQABAD1AAAAigMAAAAA&#10;" adj="0,,0" path="m,l6120130,r,9251950l,9251950,,e" stroked="f" strokeweight="0">
            <v:stroke miterlimit="83231f" joinstyle="miter"/>
            <v:formulas/>
            <v:path arrowok="t" o:connecttype="segments" textboxrect="0,0,6120130,925195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4B02"/>
    <w:multiLevelType w:val="hybridMultilevel"/>
    <w:tmpl w:val="C4C8E4BE"/>
    <w:lvl w:ilvl="0" w:tplc="1220DB30">
      <w:start w:val="1"/>
      <w:numFmt w:val="decimal"/>
      <w:lvlText w:val="%1"/>
      <w:lvlJc w:val="left"/>
      <w:pPr>
        <w:ind w:left="7578"/>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1" w:tplc="6FE66330">
      <w:start w:val="1"/>
      <w:numFmt w:val="bullet"/>
      <w:lvlText w:val="–"/>
      <w:lvlJc w:val="left"/>
      <w:pPr>
        <w:ind w:left="134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A4664FA2">
      <w:start w:val="1"/>
      <w:numFmt w:val="bullet"/>
      <w:lvlText w:val="▪"/>
      <w:lvlJc w:val="left"/>
      <w:pPr>
        <w:ind w:left="227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7EC2413C">
      <w:start w:val="1"/>
      <w:numFmt w:val="bullet"/>
      <w:lvlText w:val="•"/>
      <w:lvlJc w:val="left"/>
      <w:pPr>
        <w:ind w:left="299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092C38EE">
      <w:start w:val="1"/>
      <w:numFmt w:val="bullet"/>
      <w:lvlText w:val="o"/>
      <w:lvlJc w:val="left"/>
      <w:pPr>
        <w:ind w:left="371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62282B24">
      <w:start w:val="1"/>
      <w:numFmt w:val="bullet"/>
      <w:lvlText w:val="▪"/>
      <w:lvlJc w:val="left"/>
      <w:pPr>
        <w:ind w:left="443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4A1ED00E">
      <w:start w:val="1"/>
      <w:numFmt w:val="bullet"/>
      <w:lvlText w:val="•"/>
      <w:lvlJc w:val="left"/>
      <w:pPr>
        <w:ind w:left="515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2610A92C">
      <w:start w:val="1"/>
      <w:numFmt w:val="bullet"/>
      <w:lvlText w:val="o"/>
      <w:lvlJc w:val="left"/>
      <w:pPr>
        <w:ind w:left="587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9840056">
      <w:start w:val="1"/>
      <w:numFmt w:val="bullet"/>
      <w:lvlText w:val="▪"/>
      <w:lvlJc w:val="left"/>
      <w:pPr>
        <w:ind w:left="659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
    <w:nsid w:val="03D07245"/>
    <w:multiLevelType w:val="hybridMultilevel"/>
    <w:tmpl w:val="2F402344"/>
    <w:lvl w:ilvl="0" w:tplc="646AD60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C1AEC60">
      <w:start w:val="1"/>
      <w:numFmt w:val="lowerLetter"/>
      <w:lvlText w:val="%2"/>
      <w:lvlJc w:val="left"/>
      <w:pPr>
        <w:ind w:left="5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398D23C">
      <w:start w:val="1"/>
      <w:numFmt w:val="decimal"/>
      <w:lvlRestart w:val="0"/>
      <w:lvlText w:val="%3)"/>
      <w:lvlJc w:val="left"/>
      <w:pPr>
        <w:ind w:left="11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0D875B2">
      <w:start w:val="1"/>
      <w:numFmt w:val="decimal"/>
      <w:lvlText w:val="%4"/>
      <w:lvlJc w:val="left"/>
      <w:pPr>
        <w:ind w:left="19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878831A">
      <w:start w:val="1"/>
      <w:numFmt w:val="lowerLetter"/>
      <w:lvlText w:val="%5"/>
      <w:lvlJc w:val="left"/>
      <w:pPr>
        <w:ind w:left="2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6F28D4A">
      <w:start w:val="1"/>
      <w:numFmt w:val="lowerRoman"/>
      <w:lvlText w:val="%6"/>
      <w:lvlJc w:val="left"/>
      <w:pPr>
        <w:ind w:left="34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89A59EA">
      <w:start w:val="1"/>
      <w:numFmt w:val="decimal"/>
      <w:lvlText w:val="%7"/>
      <w:lvlJc w:val="left"/>
      <w:pPr>
        <w:ind w:left="41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612FA4C">
      <w:start w:val="1"/>
      <w:numFmt w:val="lowerLetter"/>
      <w:lvlText w:val="%8"/>
      <w:lvlJc w:val="left"/>
      <w:pPr>
        <w:ind w:left="48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A8CC5A4">
      <w:start w:val="1"/>
      <w:numFmt w:val="lowerRoman"/>
      <w:lvlText w:val="%9"/>
      <w:lvlJc w:val="left"/>
      <w:pPr>
        <w:ind w:left="55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05AF2CE5"/>
    <w:multiLevelType w:val="hybridMultilevel"/>
    <w:tmpl w:val="FAB45E60"/>
    <w:lvl w:ilvl="0" w:tplc="0B48454C">
      <w:start w:val="1"/>
      <w:numFmt w:val="bullet"/>
      <w:lvlText w:val="-"/>
      <w:lvlJc w:val="left"/>
      <w:pPr>
        <w:ind w:left="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E38E3A94">
      <w:start w:val="1"/>
      <w:numFmt w:val="bullet"/>
      <w:lvlText w:val="o"/>
      <w:lvlJc w:val="left"/>
      <w:pPr>
        <w:ind w:left="10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BEA423CE">
      <w:start w:val="1"/>
      <w:numFmt w:val="bullet"/>
      <w:lvlText w:val="▪"/>
      <w:lvlJc w:val="left"/>
      <w:pPr>
        <w:ind w:left="18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1E54F51C">
      <w:start w:val="1"/>
      <w:numFmt w:val="bullet"/>
      <w:lvlText w:val="•"/>
      <w:lvlJc w:val="left"/>
      <w:pPr>
        <w:ind w:left="25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DDE8B028">
      <w:start w:val="1"/>
      <w:numFmt w:val="bullet"/>
      <w:lvlText w:val="o"/>
      <w:lvlJc w:val="left"/>
      <w:pPr>
        <w:ind w:left="324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86FC1096">
      <w:start w:val="1"/>
      <w:numFmt w:val="bullet"/>
      <w:lvlText w:val="▪"/>
      <w:lvlJc w:val="left"/>
      <w:pPr>
        <w:ind w:left="396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8FB8FB7E">
      <w:start w:val="1"/>
      <w:numFmt w:val="bullet"/>
      <w:lvlText w:val="•"/>
      <w:lvlJc w:val="left"/>
      <w:pPr>
        <w:ind w:left="468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D91ED30A">
      <w:start w:val="1"/>
      <w:numFmt w:val="bullet"/>
      <w:lvlText w:val="o"/>
      <w:lvlJc w:val="left"/>
      <w:pPr>
        <w:ind w:left="540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AE569802">
      <w:start w:val="1"/>
      <w:numFmt w:val="bullet"/>
      <w:lvlText w:val="▪"/>
      <w:lvlJc w:val="left"/>
      <w:pPr>
        <w:ind w:left="6120"/>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3">
    <w:nsid w:val="06A2273F"/>
    <w:multiLevelType w:val="hybridMultilevel"/>
    <w:tmpl w:val="968A941A"/>
    <w:lvl w:ilvl="0" w:tplc="1DB87366">
      <w:start w:val="1"/>
      <w:numFmt w:val="bullet"/>
      <w:lvlText w:val="•"/>
      <w:lvlJc w:val="left"/>
      <w:pPr>
        <w:ind w:left="720"/>
      </w:pPr>
      <w:rPr>
        <w:rFonts w:ascii="Arial" w:eastAsia="Arial" w:hAnsi="Arial" w:cs="Arial"/>
        <w:b w:val="0"/>
        <w:i w:val="0"/>
        <w:strike w:val="0"/>
        <w:dstrike w:val="0"/>
        <w:color w:val="00000A"/>
        <w:sz w:val="24"/>
        <w:u w:val="none" w:color="000000"/>
        <w:bdr w:val="none" w:sz="0" w:space="0" w:color="auto"/>
        <w:shd w:val="clear" w:color="auto" w:fill="auto"/>
        <w:vertAlign w:val="baseline"/>
      </w:rPr>
    </w:lvl>
    <w:lvl w:ilvl="1" w:tplc="A72A637C">
      <w:start w:val="1"/>
      <w:numFmt w:val="bullet"/>
      <w:lvlText w:val="o"/>
      <w:lvlJc w:val="left"/>
      <w:pPr>
        <w:ind w:left="144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lvl w:ilvl="2" w:tplc="26F26C40">
      <w:start w:val="1"/>
      <w:numFmt w:val="bullet"/>
      <w:lvlText w:val="▪"/>
      <w:lvlJc w:val="left"/>
      <w:pPr>
        <w:ind w:left="216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lvl w:ilvl="3" w:tplc="734ED8A0">
      <w:start w:val="1"/>
      <w:numFmt w:val="bullet"/>
      <w:lvlText w:val="•"/>
      <w:lvlJc w:val="left"/>
      <w:pPr>
        <w:ind w:left="2880"/>
      </w:pPr>
      <w:rPr>
        <w:rFonts w:ascii="Arial" w:eastAsia="Arial" w:hAnsi="Arial" w:cs="Arial"/>
        <w:b w:val="0"/>
        <w:i w:val="0"/>
        <w:strike w:val="0"/>
        <w:dstrike w:val="0"/>
        <w:color w:val="00000A"/>
        <w:sz w:val="24"/>
        <w:u w:val="none" w:color="000000"/>
        <w:bdr w:val="none" w:sz="0" w:space="0" w:color="auto"/>
        <w:shd w:val="clear" w:color="auto" w:fill="auto"/>
        <w:vertAlign w:val="baseline"/>
      </w:rPr>
    </w:lvl>
    <w:lvl w:ilvl="4" w:tplc="33AEF0CE">
      <w:start w:val="1"/>
      <w:numFmt w:val="bullet"/>
      <w:lvlText w:val="o"/>
      <w:lvlJc w:val="left"/>
      <w:pPr>
        <w:ind w:left="360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lvl w:ilvl="5" w:tplc="CA7455E6">
      <w:start w:val="1"/>
      <w:numFmt w:val="bullet"/>
      <w:lvlText w:val="▪"/>
      <w:lvlJc w:val="left"/>
      <w:pPr>
        <w:ind w:left="432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lvl w:ilvl="6" w:tplc="D4F8BCBA">
      <w:start w:val="1"/>
      <w:numFmt w:val="bullet"/>
      <w:lvlText w:val="•"/>
      <w:lvlJc w:val="left"/>
      <w:pPr>
        <w:ind w:left="5040"/>
      </w:pPr>
      <w:rPr>
        <w:rFonts w:ascii="Arial" w:eastAsia="Arial" w:hAnsi="Arial" w:cs="Arial"/>
        <w:b w:val="0"/>
        <w:i w:val="0"/>
        <w:strike w:val="0"/>
        <w:dstrike w:val="0"/>
        <w:color w:val="00000A"/>
        <w:sz w:val="24"/>
        <w:u w:val="none" w:color="000000"/>
        <w:bdr w:val="none" w:sz="0" w:space="0" w:color="auto"/>
        <w:shd w:val="clear" w:color="auto" w:fill="auto"/>
        <w:vertAlign w:val="baseline"/>
      </w:rPr>
    </w:lvl>
    <w:lvl w:ilvl="7" w:tplc="9E26C2C6">
      <w:start w:val="1"/>
      <w:numFmt w:val="bullet"/>
      <w:lvlText w:val="o"/>
      <w:lvlJc w:val="left"/>
      <w:pPr>
        <w:ind w:left="576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lvl w:ilvl="8" w:tplc="A34E5E4E">
      <w:start w:val="1"/>
      <w:numFmt w:val="bullet"/>
      <w:lvlText w:val="▪"/>
      <w:lvlJc w:val="left"/>
      <w:pPr>
        <w:ind w:left="6480"/>
      </w:pPr>
      <w:rPr>
        <w:rFonts w:ascii="Segoe UI Symbol" w:eastAsia="Segoe UI Symbol" w:hAnsi="Segoe UI Symbol" w:cs="Segoe UI Symbol"/>
        <w:b w:val="0"/>
        <w:i w:val="0"/>
        <w:strike w:val="0"/>
        <w:dstrike w:val="0"/>
        <w:color w:val="00000A"/>
        <w:sz w:val="24"/>
        <w:u w:val="none" w:color="000000"/>
        <w:bdr w:val="none" w:sz="0" w:space="0" w:color="auto"/>
        <w:shd w:val="clear" w:color="auto" w:fill="auto"/>
        <w:vertAlign w:val="baseline"/>
      </w:rPr>
    </w:lvl>
  </w:abstractNum>
  <w:abstractNum w:abstractNumId="4">
    <w:nsid w:val="0724156C"/>
    <w:multiLevelType w:val="hybridMultilevel"/>
    <w:tmpl w:val="E7707888"/>
    <w:lvl w:ilvl="0" w:tplc="67582342">
      <w:start w:val="1"/>
      <w:numFmt w:val="bullet"/>
      <w:lvlText w:val="-"/>
      <w:lvlJc w:val="left"/>
      <w:pPr>
        <w:ind w:left="12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D38E52E">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52ED794">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834A538">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D70B2B8">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D4EADDA">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C4CFA94">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BF4D78E">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FC63C8A">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nsid w:val="185A714A"/>
    <w:multiLevelType w:val="hybridMultilevel"/>
    <w:tmpl w:val="C4963CD4"/>
    <w:lvl w:ilvl="0" w:tplc="03FA0556">
      <w:start w:val="1"/>
      <w:numFmt w:val="bullet"/>
      <w:lvlText w:val="-"/>
      <w:lvlJc w:val="left"/>
      <w:pPr>
        <w:ind w:left="2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E8002E0">
      <w:start w:val="1"/>
      <w:numFmt w:val="bullet"/>
      <w:lvlText w:val="o"/>
      <w:lvlJc w:val="left"/>
      <w:pPr>
        <w:ind w:left="12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3503CF2">
      <w:start w:val="1"/>
      <w:numFmt w:val="bullet"/>
      <w:lvlText w:val="▪"/>
      <w:lvlJc w:val="left"/>
      <w:pPr>
        <w:ind w:left="19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FEA3ED2">
      <w:start w:val="1"/>
      <w:numFmt w:val="bullet"/>
      <w:lvlText w:val="•"/>
      <w:lvlJc w:val="left"/>
      <w:pPr>
        <w:ind w:left="26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FC40DA6">
      <w:start w:val="1"/>
      <w:numFmt w:val="bullet"/>
      <w:lvlText w:val="o"/>
      <w:lvlJc w:val="left"/>
      <w:pPr>
        <w:ind w:left="33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8FA43F0">
      <w:start w:val="1"/>
      <w:numFmt w:val="bullet"/>
      <w:lvlText w:val="▪"/>
      <w:lvlJc w:val="left"/>
      <w:pPr>
        <w:ind w:left="41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CC45CF0">
      <w:start w:val="1"/>
      <w:numFmt w:val="bullet"/>
      <w:lvlText w:val="•"/>
      <w:lvlJc w:val="left"/>
      <w:pPr>
        <w:ind w:left="48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846764C">
      <w:start w:val="1"/>
      <w:numFmt w:val="bullet"/>
      <w:lvlText w:val="o"/>
      <w:lvlJc w:val="left"/>
      <w:pPr>
        <w:ind w:left="55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A8EFA64">
      <w:start w:val="1"/>
      <w:numFmt w:val="bullet"/>
      <w:lvlText w:val="▪"/>
      <w:lvlJc w:val="left"/>
      <w:pPr>
        <w:ind w:left="62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1A4B5E43"/>
    <w:multiLevelType w:val="hybridMultilevel"/>
    <w:tmpl w:val="F2CE7086"/>
    <w:lvl w:ilvl="0" w:tplc="2F3EB526">
      <w:start w:val="1"/>
      <w:numFmt w:val="bullet"/>
      <w:lvlText w:val="-"/>
      <w:lvlJc w:val="left"/>
      <w:pPr>
        <w:ind w:left="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FD2433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FB4E21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B0677B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42A4C9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E786A2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9C2AB5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6026C8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F2099B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1FF117AA"/>
    <w:multiLevelType w:val="hybridMultilevel"/>
    <w:tmpl w:val="F1F28F32"/>
    <w:lvl w:ilvl="0" w:tplc="D6646B6E">
      <w:start w:val="7"/>
      <w:numFmt w:val="decimal"/>
      <w:lvlText w:val="%1)"/>
      <w:lvlJc w:val="left"/>
      <w:pPr>
        <w:ind w:left="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2524B3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0748E2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C208F5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AA406E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2DC9AB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27AA98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142418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D1A2F8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29665C30"/>
    <w:multiLevelType w:val="hybridMultilevel"/>
    <w:tmpl w:val="EB106E50"/>
    <w:lvl w:ilvl="0" w:tplc="8078F2AC">
      <w:start w:val="1"/>
      <w:numFmt w:val="decimal"/>
      <w:lvlText w:val="%1."/>
      <w:lvlJc w:val="left"/>
      <w:pPr>
        <w:ind w:left="2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3F12236C">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570E4ABC">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7CCCFA1A">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5AE20592">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FBEC18BE">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9404D878">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F5E84988">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6AD25478">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9">
    <w:nsid w:val="29A12D7C"/>
    <w:multiLevelType w:val="hybridMultilevel"/>
    <w:tmpl w:val="66BEFBEC"/>
    <w:lvl w:ilvl="0" w:tplc="17849EAC">
      <w:start w:val="4"/>
      <w:numFmt w:val="decimal"/>
      <w:lvlText w:val="%1"/>
      <w:lvlJc w:val="left"/>
      <w:pPr>
        <w:ind w:left="678"/>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1" w:tplc="CACC9778">
      <w:start w:val="1"/>
      <w:numFmt w:val="bullet"/>
      <w:lvlText w:val="–"/>
      <w:lvlJc w:val="left"/>
      <w:pPr>
        <w:ind w:left="134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6AF0E4DA">
      <w:start w:val="1"/>
      <w:numFmt w:val="bullet"/>
      <w:lvlText w:val="▪"/>
      <w:lvlJc w:val="left"/>
      <w:pPr>
        <w:ind w:left="227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30267888">
      <w:start w:val="1"/>
      <w:numFmt w:val="bullet"/>
      <w:lvlText w:val="•"/>
      <w:lvlJc w:val="left"/>
      <w:pPr>
        <w:ind w:left="299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DB860D8">
      <w:start w:val="1"/>
      <w:numFmt w:val="bullet"/>
      <w:lvlText w:val="o"/>
      <w:lvlJc w:val="left"/>
      <w:pPr>
        <w:ind w:left="371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B3E6EFF6">
      <w:start w:val="1"/>
      <w:numFmt w:val="bullet"/>
      <w:lvlText w:val="▪"/>
      <w:lvlJc w:val="left"/>
      <w:pPr>
        <w:ind w:left="443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45449A50">
      <w:start w:val="1"/>
      <w:numFmt w:val="bullet"/>
      <w:lvlText w:val="•"/>
      <w:lvlJc w:val="left"/>
      <w:pPr>
        <w:ind w:left="515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83E6A558">
      <w:start w:val="1"/>
      <w:numFmt w:val="bullet"/>
      <w:lvlText w:val="o"/>
      <w:lvlJc w:val="left"/>
      <w:pPr>
        <w:ind w:left="587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AECC48BA">
      <w:start w:val="1"/>
      <w:numFmt w:val="bullet"/>
      <w:lvlText w:val="▪"/>
      <w:lvlJc w:val="left"/>
      <w:pPr>
        <w:ind w:left="659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0">
    <w:nsid w:val="2F580FC8"/>
    <w:multiLevelType w:val="multilevel"/>
    <w:tmpl w:val="43A4425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1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363D0435"/>
    <w:multiLevelType w:val="hybridMultilevel"/>
    <w:tmpl w:val="04187676"/>
    <w:lvl w:ilvl="0" w:tplc="1228E52C">
      <w:start w:val="1"/>
      <w:numFmt w:val="decimal"/>
      <w:lvlText w:val="%1"/>
      <w:lvlJc w:val="left"/>
      <w:pPr>
        <w:ind w:left="1012"/>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60AE72C4">
      <w:start w:val="1"/>
      <w:numFmt w:val="lowerLetter"/>
      <w:lvlText w:val="%2"/>
      <w:lvlJc w:val="left"/>
      <w:pPr>
        <w:ind w:left="15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3EC45E9A">
      <w:start w:val="1"/>
      <w:numFmt w:val="lowerRoman"/>
      <w:lvlText w:val="%3"/>
      <w:lvlJc w:val="left"/>
      <w:pPr>
        <w:ind w:left="22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9FEEC94">
      <w:start w:val="1"/>
      <w:numFmt w:val="decimal"/>
      <w:lvlText w:val="%4"/>
      <w:lvlJc w:val="left"/>
      <w:pPr>
        <w:ind w:left="29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AEC2B66">
      <w:start w:val="1"/>
      <w:numFmt w:val="lowerLetter"/>
      <w:lvlText w:val="%5"/>
      <w:lvlJc w:val="left"/>
      <w:pPr>
        <w:ind w:left="366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33A24554">
      <w:start w:val="1"/>
      <w:numFmt w:val="lowerRoman"/>
      <w:lvlText w:val="%6"/>
      <w:lvlJc w:val="left"/>
      <w:pPr>
        <w:ind w:left="438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470B4D0">
      <w:start w:val="1"/>
      <w:numFmt w:val="decimal"/>
      <w:lvlText w:val="%7"/>
      <w:lvlJc w:val="left"/>
      <w:pPr>
        <w:ind w:left="510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3B2EB686">
      <w:start w:val="1"/>
      <w:numFmt w:val="lowerLetter"/>
      <w:lvlText w:val="%8"/>
      <w:lvlJc w:val="left"/>
      <w:pPr>
        <w:ind w:left="582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ADD8E578">
      <w:start w:val="1"/>
      <w:numFmt w:val="lowerRoman"/>
      <w:lvlText w:val="%9"/>
      <w:lvlJc w:val="left"/>
      <w:pPr>
        <w:ind w:left="654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2">
    <w:nsid w:val="3EC8515F"/>
    <w:multiLevelType w:val="hybridMultilevel"/>
    <w:tmpl w:val="F9920ABA"/>
    <w:lvl w:ilvl="0" w:tplc="C2629E9C">
      <w:start w:val="1"/>
      <w:numFmt w:val="decimal"/>
      <w:lvlText w:val="%1."/>
      <w:lvlJc w:val="left"/>
      <w:pPr>
        <w:ind w:left="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1C8DDD2">
      <w:start w:val="1"/>
      <w:numFmt w:val="lowerLetter"/>
      <w:lvlText w:val="%2"/>
      <w:lvlJc w:val="left"/>
      <w:pPr>
        <w:ind w:left="11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FF68D86">
      <w:start w:val="1"/>
      <w:numFmt w:val="lowerRoman"/>
      <w:lvlText w:val="%3"/>
      <w:lvlJc w:val="left"/>
      <w:pPr>
        <w:ind w:left="19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FBE2888">
      <w:start w:val="1"/>
      <w:numFmt w:val="decimal"/>
      <w:lvlText w:val="%4"/>
      <w:lvlJc w:val="left"/>
      <w:pPr>
        <w:ind w:left="26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6749A78">
      <w:start w:val="1"/>
      <w:numFmt w:val="lowerLetter"/>
      <w:lvlText w:val="%5"/>
      <w:lvlJc w:val="left"/>
      <w:pPr>
        <w:ind w:left="33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9162B36">
      <w:start w:val="1"/>
      <w:numFmt w:val="lowerRoman"/>
      <w:lvlText w:val="%6"/>
      <w:lvlJc w:val="left"/>
      <w:pPr>
        <w:ind w:left="40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480E612">
      <w:start w:val="1"/>
      <w:numFmt w:val="decimal"/>
      <w:lvlText w:val="%7"/>
      <w:lvlJc w:val="left"/>
      <w:pPr>
        <w:ind w:left="47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6C83646">
      <w:start w:val="1"/>
      <w:numFmt w:val="lowerLetter"/>
      <w:lvlText w:val="%8"/>
      <w:lvlJc w:val="left"/>
      <w:pPr>
        <w:ind w:left="55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6AE2076">
      <w:start w:val="1"/>
      <w:numFmt w:val="lowerRoman"/>
      <w:lvlText w:val="%9"/>
      <w:lvlJc w:val="left"/>
      <w:pPr>
        <w:ind w:left="62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431676B6"/>
    <w:multiLevelType w:val="hybridMultilevel"/>
    <w:tmpl w:val="CB5C4416"/>
    <w:lvl w:ilvl="0" w:tplc="8466AB92">
      <w:start w:val="1"/>
      <w:numFmt w:val="decimal"/>
      <w:lvlText w:val="%1."/>
      <w:lvlJc w:val="left"/>
      <w:pPr>
        <w:ind w:left="2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74DEEE7E">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0E92523C">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50FC6716">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20EEBD60">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997E1FAE">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DD4C327C">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1D7CA60A">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737E1F62">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14">
    <w:nsid w:val="44CB6FCB"/>
    <w:multiLevelType w:val="multilevel"/>
    <w:tmpl w:val="32CE55C6"/>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
      <w:numFmt w:val="decimal"/>
      <w:lvlRestart w:val="0"/>
      <w:lvlText w:val="%1.%2"/>
      <w:lvlJc w:val="left"/>
      <w:pPr>
        <w:ind w:left="1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5551523B"/>
    <w:multiLevelType w:val="hybridMultilevel"/>
    <w:tmpl w:val="B6CA0BCA"/>
    <w:lvl w:ilvl="0" w:tplc="A01C0352">
      <w:start w:val="1"/>
      <w:numFmt w:val="bullet"/>
      <w:lvlText w:val="-"/>
      <w:lvlJc w:val="left"/>
      <w:pPr>
        <w:ind w:left="2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9848246">
      <w:start w:val="1"/>
      <w:numFmt w:val="bullet"/>
      <w:lvlText w:val="o"/>
      <w:lvlJc w:val="left"/>
      <w:pPr>
        <w:ind w:left="12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7E8303A">
      <w:start w:val="1"/>
      <w:numFmt w:val="bullet"/>
      <w:lvlText w:val="▪"/>
      <w:lvlJc w:val="left"/>
      <w:pPr>
        <w:ind w:left="19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5A6F4B2">
      <w:start w:val="1"/>
      <w:numFmt w:val="bullet"/>
      <w:lvlText w:val="•"/>
      <w:lvlJc w:val="left"/>
      <w:pPr>
        <w:ind w:left="26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5F8E8B2">
      <w:start w:val="1"/>
      <w:numFmt w:val="bullet"/>
      <w:lvlText w:val="o"/>
      <w:lvlJc w:val="left"/>
      <w:pPr>
        <w:ind w:left="33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7389DB8">
      <w:start w:val="1"/>
      <w:numFmt w:val="bullet"/>
      <w:lvlText w:val="▪"/>
      <w:lvlJc w:val="left"/>
      <w:pPr>
        <w:ind w:left="41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058459A">
      <w:start w:val="1"/>
      <w:numFmt w:val="bullet"/>
      <w:lvlText w:val="•"/>
      <w:lvlJc w:val="left"/>
      <w:pPr>
        <w:ind w:left="48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D3CDA40">
      <w:start w:val="1"/>
      <w:numFmt w:val="bullet"/>
      <w:lvlText w:val="o"/>
      <w:lvlJc w:val="left"/>
      <w:pPr>
        <w:ind w:left="55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E18E31A">
      <w:start w:val="1"/>
      <w:numFmt w:val="bullet"/>
      <w:lvlText w:val="▪"/>
      <w:lvlJc w:val="left"/>
      <w:pPr>
        <w:ind w:left="62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5D6F40E7"/>
    <w:multiLevelType w:val="hybridMultilevel"/>
    <w:tmpl w:val="62CA7EC8"/>
    <w:lvl w:ilvl="0" w:tplc="503EEDD2">
      <w:start w:val="1"/>
      <w:numFmt w:val="decimal"/>
      <w:lvlText w:val="%1)"/>
      <w:lvlJc w:val="left"/>
      <w:pPr>
        <w:ind w:left="9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6B6A41"/>
    <w:multiLevelType w:val="hybridMultilevel"/>
    <w:tmpl w:val="15746088"/>
    <w:lvl w:ilvl="0" w:tplc="DDBC0436">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BD8B690">
      <w:start w:val="1"/>
      <w:numFmt w:val="bullet"/>
      <w:lvlText w:val="o"/>
      <w:lvlJc w:val="left"/>
      <w:pPr>
        <w:ind w:left="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B6C327E">
      <w:start w:val="1"/>
      <w:numFmt w:val="bullet"/>
      <w:lvlText w:val="▪"/>
      <w:lvlJc w:val="left"/>
      <w:pPr>
        <w:ind w:left="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9A8FBD0">
      <w:start w:val="1"/>
      <w:numFmt w:val="bullet"/>
      <w:lvlRestart w:val="0"/>
      <w:lvlText w:val="-"/>
      <w:lvlJc w:val="left"/>
      <w:pPr>
        <w:ind w:left="1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348AE96">
      <w:start w:val="1"/>
      <w:numFmt w:val="bullet"/>
      <w:lvlText w:val="o"/>
      <w:lvlJc w:val="left"/>
      <w:pPr>
        <w:ind w:left="2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D84A40C">
      <w:start w:val="1"/>
      <w:numFmt w:val="bullet"/>
      <w:lvlText w:val="▪"/>
      <w:lvlJc w:val="left"/>
      <w:pPr>
        <w:ind w:left="2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37859B2">
      <w:start w:val="1"/>
      <w:numFmt w:val="bullet"/>
      <w:lvlText w:val="•"/>
      <w:lvlJc w:val="left"/>
      <w:pPr>
        <w:ind w:left="35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AAA6830">
      <w:start w:val="1"/>
      <w:numFmt w:val="bullet"/>
      <w:lvlText w:val="o"/>
      <w:lvlJc w:val="left"/>
      <w:pPr>
        <w:ind w:left="42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84A7E7E">
      <w:start w:val="1"/>
      <w:numFmt w:val="bullet"/>
      <w:lvlText w:val="▪"/>
      <w:lvlJc w:val="left"/>
      <w:pPr>
        <w:ind w:left="50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6E7672D3"/>
    <w:multiLevelType w:val="hybridMultilevel"/>
    <w:tmpl w:val="87E60638"/>
    <w:lvl w:ilvl="0" w:tplc="04090011">
      <w:start w:val="1"/>
      <w:numFmt w:val="decimal"/>
      <w:lvlText w:val="%1)"/>
      <w:lvlJc w:val="left"/>
      <w:pPr>
        <w:tabs>
          <w:tab w:val="num" w:pos="540"/>
        </w:tabs>
        <w:ind w:left="540" w:hanging="360"/>
      </w:pPr>
      <w:rPr>
        <w:rFonts w:hint="default"/>
        <w:b/>
      </w:rPr>
    </w:lvl>
    <w:lvl w:ilvl="1" w:tplc="081A0019" w:tentative="1">
      <w:start w:val="1"/>
      <w:numFmt w:val="lowerLetter"/>
      <w:lvlText w:val="%2."/>
      <w:lvlJc w:val="left"/>
      <w:pPr>
        <w:tabs>
          <w:tab w:val="num" w:pos="1236"/>
        </w:tabs>
        <w:ind w:left="1236" w:hanging="360"/>
      </w:pPr>
    </w:lvl>
    <w:lvl w:ilvl="2" w:tplc="081A001B" w:tentative="1">
      <w:start w:val="1"/>
      <w:numFmt w:val="lowerRoman"/>
      <w:lvlText w:val="%3."/>
      <w:lvlJc w:val="right"/>
      <w:pPr>
        <w:tabs>
          <w:tab w:val="num" w:pos="1956"/>
        </w:tabs>
        <w:ind w:left="1956" w:hanging="180"/>
      </w:pPr>
    </w:lvl>
    <w:lvl w:ilvl="3" w:tplc="081A000F" w:tentative="1">
      <w:start w:val="1"/>
      <w:numFmt w:val="decimal"/>
      <w:lvlText w:val="%4."/>
      <w:lvlJc w:val="left"/>
      <w:pPr>
        <w:tabs>
          <w:tab w:val="num" w:pos="2676"/>
        </w:tabs>
        <w:ind w:left="2676" w:hanging="360"/>
      </w:pPr>
    </w:lvl>
    <w:lvl w:ilvl="4" w:tplc="081A0019" w:tentative="1">
      <w:start w:val="1"/>
      <w:numFmt w:val="lowerLetter"/>
      <w:lvlText w:val="%5."/>
      <w:lvlJc w:val="left"/>
      <w:pPr>
        <w:tabs>
          <w:tab w:val="num" w:pos="3396"/>
        </w:tabs>
        <w:ind w:left="3396" w:hanging="360"/>
      </w:pPr>
    </w:lvl>
    <w:lvl w:ilvl="5" w:tplc="081A001B" w:tentative="1">
      <w:start w:val="1"/>
      <w:numFmt w:val="lowerRoman"/>
      <w:lvlText w:val="%6."/>
      <w:lvlJc w:val="right"/>
      <w:pPr>
        <w:tabs>
          <w:tab w:val="num" w:pos="4116"/>
        </w:tabs>
        <w:ind w:left="4116" w:hanging="180"/>
      </w:pPr>
    </w:lvl>
    <w:lvl w:ilvl="6" w:tplc="081A000F" w:tentative="1">
      <w:start w:val="1"/>
      <w:numFmt w:val="decimal"/>
      <w:lvlText w:val="%7."/>
      <w:lvlJc w:val="left"/>
      <w:pPr>
        <w:tabs>
          <w:tab w:val="num" w:pos="4836"/>
        </w:tabs>
        <w:ind w:left="4836" w:hanging="360"/>
      </w:pPr>
    </w:lvl>
    <w:lvl w:ilvl="7" w:tplc="081A0019" w:tentative="1">
      <w:start w:val="1"/>
      <w:numFmt w:val="lowerLetter"/>
      <w:lvlText w:val="%8."/>
      <w:lvlJc w:val="left"/>
      <w:pPr>
        <w:tabs>
          <w:tab w:val="num" w:pos="5556"/>
        </w:tabs>
        <w:ind w:left="5556" w:hanging="360"/>
      </w:pPr>
    </w:lvl>
    <w:lvl w:ilvl="8" w:tplc="081A001B" w:tentative="1">
      <w:start w:val="1"/>
      <w:numFmt w:val="lowerRoman"/>
      <w:lvlText w:val="%9."/>
      <w:lvlJc w:val="right"/>
      <w:pPr>
        <w:tabs>
          <w:tab w:val="num" w:pos="6276"/>
        </w:tabs>
        <w:ind w:left="6276" w:hanging="180"/>
      </w:pPr>
    </w:lvl>
  </w:abstractNum>
  <w:abstractNum w:abstractNumId="19">
    <w:nsid w:val="6F5F54A5"/>
    <w:multiLevelType w:val="hybridMultilevel"/>
    <w:tmpl w:val="2DF8D9E8"/>
    <w:lvl w:ilvl="0" w:tplc="48B00C08">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E46A11E">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28CA610">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E907028">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3B86370">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61CC89A">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22A9AF8">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A9E8AAE">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CFEEF56">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0">
    <w:nsid w:val="74B478CF"/>
    <w:multiLevelType w:val="hybridMultilevel"/>
    <w:tmpl w:val="D85CC07E"/>
    <w:lvl w:ilvl="0" w:tplc="2B7CB1F4">
      <w:start w:val="1"/>
      <w:numFmt w:val="bullet"/>
      <w:lvlText w:val="-"/>
      <w:lvlJc w:val="left"/>
      <w:pPr>
        <w:ind w:left="1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874BBE8">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30E346C">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E7423B2">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0A25802">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5143302">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E780D20">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249BFE">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044247C">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13"/>
  </w:num>
  <w:num w:numId="2">
    <w:abstractNumId w:val="8"/>
  </w:num>
  <w:num w:numId="3">
    <w:abstractNumId w:val="20"/>
  </w:num>
  <w:num w:numId="4">
    <w:abstractNumId w:val="4"/>
  </w:num>
  <w:num w:numId="5">
    <w:abstractNumId w:val="2"/>
  </w:num>
  <w:num w:numId="6">
    <w:abstractNumId w:val="0"/>
  </w:num>
  <w:num w:numId="7">
    <w:abstractNumId w:val="9"/>
  </w:num>
  <w:num w:numId="8">
    <w:abstractNumId w:val="11"/>
  </w:num>
  <w:num w:numId="9">
    <w:abstractNumId w:val="19"/>
  </w:num>
  <w:num w:numId="10">
    <w:abstractNumId w:val="10"/>
  </w:num>
  <w:num w:numId="11">
    <w:abstractNumId w:val="1"/>
  </w:num>
  <w:num w:numId="12">
    <w:abstractNumId w:val="17"/>
  </w:num>
  <w:num w:numId="13">
    <w:abstractNumId w:val="7"/>
  </w:num>
  <w:num w:numId="14">
    <w:abstractNumId w:val="14"/>
  </w:num>
  <w:num w:numId="15">
    <w:abstractNumId w:val="3"/>
  </w:num>
  <w:num w:numId="16">
    <w:abstractNumId w:val="6"/>
  </w:num>
  <w:num w:numId="17">
    <w:abstractNumId w:val="12"/>
  </w:num>
  <w:num w:numId="18">
    <w:abstractNumId w:val="15"/>
  </w:num>
  <w:num w:numId="19">
    <w:abstractNumId w:val="18"/>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3794"/>
    <o:shapelayout v:ext="edit">
      <o:idmap v:ext="edit" data="4"/>
    </o:shapelayout>
  </w:hdrShapeDefaults>
  <w:footnotePr>
    <w:footnote w:id="0"/>
    <w:footnote w:id="1"/>
  </w:footnotePr>
  <w:endnotePr>
    <w:endnote w:id="0"/>
    <w:endnote w:id="1"/>
  </w:endnotePr>
  <w:compat>
    <w:useFELayout/>
  </w:compat>
  <w:rsids>
    <w:rsidRoot w:val="009768DC"/>
    <w:rsid w:val="00001E22"/>
    <w:rsid w:val="00006F36"/>
    <w:rsid w:val="00031C85"/>
    <w:rsid w:val="000B052B"/>
    <w:rsid w:val="000C46A7"/>
    <w:rsid w:val="000D116C"/>
    <w:rsid w:val="000D7B5B"/>
    <w:rsid w:val="0018438E"/>
    <w:rsid w:val="0019390D"/>
    <w:rsid w:val="001A0C08"/>
    <w:rsid w:val="001C22C3"/>
    <w:rsid w:val="001E3F3F"/>
    <w:rsid w:val="001E47EA"/>
    <w:rsid w:val="001F6197"/>
    <w:rsid w:val="00236DAE"/>
    <w:rsid w:val="002568CA"/>
    <w:rsid w:val="002F02F3"/>
    <w:rsid w:val="003217DC"/>
    <w:rsid w:val="00363245"/>
    <w:rsid w:val="0037027A"/>
    <w:rsid w:val="00390AA2"/>
    <w:rsid w:val="003D3AA8"/>
    <w:rsid w:val="003D436C"/>
    <w:rsid w:val="003D6685"/>
    <w:rsid w:val="003E4BD9"/>
    <w:rsid w:val="003F6DAE"/>
    <w:rsid w:val="00450295"/>
    <w:rsid w:val="00453C81"/>
    <w:rsid w:val="004B0157"/>
    <w:rsid w:val="004D7CAF"/>
    <w:rsid w:val="00501593"/>
    <w:rsid w:val="005033AD"/>
    <w:rsid w:val="00572986"/>
    <w:rsid w:val="00573641"/>
    <w:rsid w:val="0060137E"/>
    <w:rsid w:val="00612214"/>
    <w:rsid w:val="00641820"/>
    <w:rsid w:val="006602F5"/>
    <w:rsid w:val="00664E00"/>
    <w:rsid w:val="00665034"/>
    <w:rsid w:val="006B6B11"/>
    <w:rsid w:val="006B7B69"/>
    <w:rsid w:val="0070392B"/>
    <w:rsid w:val="007066F8"/>
    <w:rsid w:val="007152EA"/>
    <w:rsid w:val="00715345"/>
    <w:rsid w:val="007A4185"/>
    <w:rsid w:val="007A7C2B"/>
    <w:rsid w:val="007E7470"/>
    <w:rsid w:val="00833BEB"/>
    <w:rsid w:val="00852E40"/>
    <w:rsid w:val="008617F7"/>
    <w:rsid w:val="00863410"/>
    <w:rsid w:val="00870D8D"/>
    <w:rsid w:val="008B7D5A"/>
    <w:rsid w:val="008E7E6F"/>
    <w:rsid w:val="008F7374"/>
    <w:rsid w:val="00960A6A"/>
    <w:rsid w:val="009768DC"/>
    <w:rsid w:val="00977B42"/>
    <w:rsid w:val="009A46C2"/>
    <w:rsid w:val="009F5C7E"/>
    <w:rsid w:val="00A12B70"/>
    <w:rsid w:val="00A56D4D"/>
    <w:rsid w:val="00B41A04"/>
    <w:rsid w:val="00B77E2C"/>
    <w:rsid w:val="00BF42DA"/>
    <w:rsid w:val="00C27127"/>
    <w:rsid w:val="00C42586"/>
    <w:rsid w:val="00C7676A"/>
    <w:rsid w:val="00C827D1"/>
    <w:rsid w:val="00C9101B"/>
    <w:rsid w:val="00CC37DB"/>
    <w:rsid w:val="00CF6009"/>
    <w:rsid w:val="00D219A2"/>
    <w:rsid w:val="00D47711"/>
    <w:rsid w:val="00D629B7"/>
    <w:rsid w:val="00D82B98"/>
    <w:rsid w:val="00D87720"/>
    <w:rsid w:val="00D9013E"/>
    <w:rsid w:val="00DB4F6A"/>
    <w:rsid w:val="00DC4B6C"/>
    <w:rsid w:val="00DE445B"/>
    <w:rsid w:val="00E10DB1"/>
    <w:rsid w:val="00E234E2"/>
    <w:rsid w:val="00E34C89"/>
    <w:rsid w:val="00E37AE4"/>
    <w:rsid w:val="00E45A5F"/>
    <w:rsid w:val="00E80B6D"/>
    <w:rsid w:val="00EA4805"/>
    <w:rsid w:val="00EB7575"/>
    <w:rsid w:val="00EC2411"/>
    <w:rsid w:val="00ED5A46"/>
    <w:rsid w:val="00F0695C"/>
    <w:rsid w:val="00F30E5C"/>
    <w:rsid w:val="00F32E7D"/>
    <w:rsid w:val="00F36097"/>
    <w:rsid w:val="00F53F98"/>
    <w:rsid w:val="00F621EA"/>
    <w:rsid w:val="00FA509D"/>
    <w:rsid w:val="00FA7297"/>
    <w:rsid w:val="00FC41AE"/>
    <w:rsid w:val="00FF0B91"/>
    <w:rsid w:val="00FF7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D9"/>
    <w:pPr>
      <w:spacing w:after="0" w:line="276" w:lineRule="auto"/>
    </w:pPr>
    <w:rPr>
      <w:rFonts w:ascii="Calibri" w:eastAsia="Calibri" w:hAnsi="Calibri" w:cs="Calibri"/>
      <w:color w:val="000000"/>
    </w:rPr>
  </w:style>
  <w:style w:type="paragraph" w:styleId="Heading1">
    <w:name w:val="heading 1"/>
    <w:basedOn w:val="Normal"/>
    <w:next w:val="Normal"/>
    <w:link w:val="Heading1Char"/>
    <w:qFormat/>
    <w:rsid w:val="00A12B70"/>
    <w:pPr>
      <w:keepNext/>
      <w:spacing w:line="240" w:lineRule="auto"/>
      <w:jc w:val="center"/>
      <w:outlineLvl w:val="0"/>
    </w:pPr>
    <w:rPr>
      <w:rFonts w:ascii="Times New Roman" w:eastAsia="Times New Roman" w:hAnsi="Times New Roman" w:cs="Times New Roman"/>
      <w:b/>
      <w:bCs/>
      <w:color w:val="auto"/>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4BD9"/>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82B98"/>
    <w:pPr>
      <w:tabs>
        <w:tab w:val="center" w:pos="4680"/>
        <w:tab w:val="right" w:pos="9360"/>
      </w:tabs>
      <w:spacing w:line="240" w:lineRule="auto"/>
    </w:pPr>
  </w:style>
  <w:style w:type="character" w:customStyle="1" w:styleId="HeaderChar">
    <w:name w:val="Header Char"/>
    <w:basedOn w:val="DefaultParagraphFont"/>
    <w:link w:val="Header"/>
    <w:uiPriority w:val="99"/>
    <w:rsid w:val="00D82B98"/>
    <w:rPr>
      <w:rFonts w:ascii="Calibri" w:eastAsia="Calibri" w:hAnsi="Calibri" w:cs="Calibri"/>
      <w:color w:val="000000"/>
    </w:rPr>
  </w:style>
  <w:style w:type="paragraph" w:styleId="Footer">
    <w:name w:val="footer"/>
    <w:basedOn w:val="Normal"/>
    <w:link w:val="FooterChar"/>
    <w:uiPriority w:val="99"/>
    <w:unhideWhenUsed/>
    <w:rsid w:val="00D87720"/>
    <w:pPr>
      <w:tabs>
        <w:tab w:val="center" w:pos="4680"/>
        <w:tab w:val="right" w:pos="9360"/>
      </w:tabs>
      <w:spacing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D87720"/>
    <w:rPr>
      <w:rFonts w:cs="Times New Roman"/>
    </w:rPr>
  </w:style>
  <w:style w:type="table" w:styleId="TableGrid0">
    <w:name w:val="Table Grid"/>
    <w:basedOn w:val="TableNormal"/>
    <w:uiPriority w:val="39"/>
    <w:rsid w:val="00D87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7CAF"/>
    <w:rPr>
      <w:color w:val="0563C1" w:themeColor="hyperlink"/>
      <w:u w:val="single"/>
    </w:rPr>
  </w:style>
  <w:style w:type="character" w:customStyle="1" w:styleId="Heading1Char">
    <w:name w:val="Heading 1 Char"/>
    <w:basedOn w:val="DefaultParagraphFont"/>
    <w:link w:val="Heading1"/>
    <w:rsid w:val="00A12B70"/>
    <w:rPr>
      <w:rFonts w:ascii="Times New Roman" w:eastAsia="Times New Roman" w:hAnsi="Times New Roman" w:cs="Times New Roman"/>
      <w:b/>
      <w:bCs/>
      <w:sz w:val="24"/>
      <w:szCs w:val="24"/>
      <w:lang w:val="sr-Cyrl-CS"/>
    </w:rPr>
  </w:style>
  <w:style w:type="paragraph" w:styleId="ListParagraph">
    <w:name w:val="List Paragraph"/>
    <w:basedOn w:val="Normal"/>
    <w:uiPriority w:val="34"/>
    <w:qFormat/>
    <w:rsid w:val="006B7B69"/>
    <w:pPr>
      <w:ind w:left="720"/>
      <w:contextualSpacing/>
    </w:pPr>
  </w:style>
  <w:style w:type="paragraph" w:styleId="FootnoteText">
    <w:name w:val="footnote text"/>
    <w:basedOn w:val="Normal"/>
    <w:link w:val="FootnoteTextChar"/>
    <w:uiPriority w:val="99"/>
    <w:semiHidden/>
    <w:unhideWhenUsed/>
    <w:rsid w:val="00006F36"/>
    <w:pPr>
      <w:spacing w:line="240" w:lineRule="auto"/>
    </w:pPr>
    <w:rPr>
      <w:rFonts w:ascii="Times New Roman" w:eastAsia="Times New Roman" w:hAnsi="Times New Roman" w:cs="Times New Roman"/>
      <w:color w:val="auto"/>
      <w:sz w:val="20"/>
      <w:szCs w:val="20"/>
      <w:lang w:val="en-GB"/>
    </w:rPr>
  </w:style>
  <w:style w:type="character" w:customStyle="1" w:styleId="FootnoteTextChar">
    <w:name w:val="Footnote Text Char"/>
    <w:basedOn w:val="DefaultParagraphFont"/>
    <w:link w:val="FootnoteText"/>
    <w:uiPriority w:val="99"/>
    <w:semiHidden/>
    <w:rsid w:val="00006F36"/>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F621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1EA"/>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56773800">
      <w:bodyDiv w:val="1"/>
      <w:marLeft w:val="0"/>
      <w:marRight w:val="0"/>
      <w:marTop w:val="0"/>
      <w:marBottom w:val="0"/>
      <w:divBdr>
        <w:top w:val="none" w:sz="0" w:space="0" w:color="auto"/>
        <w:left w:val="none" w:sz="0" w:space="0" w:color="auto"/>
        <w:bottom w:val="none" w:sz="0" w:space="0" w:color="auto"/>
        <w:right w:val="none" w:sz="0" w:space="0" w:color="auto"/>
      </w:divBdr>
    </w:div>
    <w:div w:id="236789422">
      <w:bodyDiv w:val="1"/>
      <w:marLeft w:val="0"/>
      <w:marRight w:val="0"/>
      <w:marTop w:val="0"/>
      <w:marBottom w:val="0"/>
      <w:divBdr>
        <w:top w:val="none" w:sz="0" w:space="0" w:color="auto"/>
        <w:left w:val="none" w:sz="0" w:space="0" w:color="auto"/>
        <w:bottom w:val="none" w:sz="0" w:space="0" w:color="auto"/>
        <w:right w:val="none" w:sz="0" w:space="0" w:color="auto"/>
      </w:divBdr>
    </w:div>
    <w:div w:id="266619397">
      <w:bodyDiv w:val="1"/>
      <w:marLeft w:val="0"/>
      <w:marRight w:val="0"/>
      <w:marTop w:val="0"/>
      <w:marBottom w:val="0"/>
      <w:divBdr>
        <w:top w:val="none" w:sz="0" w:space="0" w:color="auto"/>
        <w:left w:val="none" w:sz="0" w:space="0" w:color="auto"/>
        <w:bottom w:val="none" w:sz="0" w:space="0" w:color="auto"/>
        <w:right w:val="none" w:sz="0" w:space="0" w:color="auto"/>
      </w:divBdr>
    </w:div>
    <w:div w:id="455835477">
      <w:bodyDiv w:val="1"/>
      <w:marLeft w:val="0"/>
      <w:marRight w:val="0"/>
      <w:marTop w:val="0"/>
      <w:marBottom w:val="0"/>
      <w:divBdr>
        <w:top w:val="none" w:sz="0" w:space="0" w:color="auto"/>
        <w:left w:val="none" w:sz="0" w:space="0" w:color="auto"/>
        <w:bottom w:val="none" w:sz="0" w:space="0" w:color="auto"/>
        <w:right w:val="none" w:sz="0" w:space="0" w:color="auto"/>
      </w:divBdr>
    </w:div>
    <w:div w:id="515313235">
      <w:bodyDiv w:val="1"/>
      <w:marLeft w:val="0"/>
      <w:marRight w:val="0"/>
      <w:marTop w:val="0"/>
      <w:marBottom w:val="0"/>
      <w:divBdr>
        <w:top w:val="none" w:sz="0" w:space="0" w:color="auto"/>
        <w:left w:val="none" w:sz="0" w:space="0" w:color="auto"/>
        <w:bottom w:val="none" w:sz="0" w:space="0" w:color="auto"/>
        <w:right w:val="none" w:sz="0" w:space="0" w:color="auto"/>
      </w:divBdr>
    </w:div>
    <w:div w:id="707803462">
      <w:bodyDiv w:val="1"/>
      <w:marLeft w:val="0"/>
      <w:marRight w:val="0"/>
      <w:marTop w:val="0"/>
      <w:marBottom w:val="0"/>
      <w:divBdr>
        <w:top w:val="none" w:sz="0" w:space="0" w:color="auto"/>
        <w:left w:val="none" w:sz="0" w:space="0" w:color="auto"/>
        <w:bottom w:val="none" w:sz="0" w:space="0" w:color="auto"/>
        <w:right w:val="none" w:sz="0" w:space="0" w:color="auto"/>
      </w:divBdr>
    </w:div>
    <w:div w:id="799229068">
      <w:bodyDiv w:val="1"/>
      <w:marLeft w:val="0"/>
      <w:marRight w:val="0"/>
      <w:marTop w:val="0"/>
      <w:marBottom w:val="0"/>
      <w:divBdr>
        <w:top w:val="none" w:sz="0" w:space="0" w:color="auto"/>
        <w:left w:val="none" w:sz="0" w:space="0" w:color="auto"/>
        <w:bottom w:val="none" w:sz="0" w:space="0" w:color="auto"/>
        <w:right w:val="none" w:sz="0" w:space="0" w:color="auto"/>
      </w:divBdr>
    </w:div>
    <w:div w:id="992759145">
      <w:bodyDiv w:val="1"/>
      <w:marLeft w:val="0"/>
      <w:marRight w:val="0"/>
      <w:marTop w:val="0"/>
      <w:marBottom w:val="0"/>
      <w:divBdr>
        <w:top w:val="none" w:sz="0" w:space="0" w:color="auto"/>
        <w:left w:val="none" w:sz="0" w:space="0" w:color="auto"/>
        <w:bottom w:val="none" w:sz="0" w:space="0" w:color="auto"/>
        <w:right w:val="none" w:sz="0" w:space="0" w:color="auto"/>
      </w:divBdr>
    </w:div>
    <w:div w:id="1206597356">
      <w:bodyDiv w:val="1"/>
      <w:marLeft w:val="0"/>
      <w:marRight w:val="0"/>
      <w:marTop w:val="0"/>
      <w:marBottom w:val="0"/>
      <w:divBdr>
        <w:top w:val="none" w:sz="0" w:space="0" w:color="auto"/>
        <w:left w:val="none" w:sz="0" w:space="0" w:color="auto"/>
        <w:bottom w:val="none" w:sz="0" w:space="0" w:color="auto"/>
        <w:right w:val="none" w:sz="0" w:space="0" w:color="auto"/>
      </w:divBdr>
    </w:div>
    <w:div w:id="1420785078">
      <w:bodyDiv w:val="1"/>
      <w:marLeft w:val="0"/>
      <w:marRight w:val="0"/>
      <w:marTop w:val="0"/>
      <w:marBottom w:val="0"/>
      <w:divBdr>
        <w:top w:val="none" w:sz="0" w:space="0" w:color="auto"/>
        <w:left w:val="none" w:sz="0" w:space="0" w:color="auto"/>
        <w:bottom w:val="none" w:sz="0" w:space="0" w:color="auto"/>
        <w:right w:val="none" w:sz="0" w:space="0" w:color="auto"/>
      </w:divBdr>
    </w:div>
    <w:div w:id="1459224758">
      <w:bodyDiv w:val="1"/>
      <w:marLeft w:val="0"/>
      <w:marRight w:val="0"/>
      <w:marTop w:val="0"/>
      <w:marBottom w:val="0"/>
      <w:divBdr>
        <w:top w:val="none" w:sz="0" w:space="0" w:color="auto"/>
        <w:left w:val="none" w:sz="0" w:space="0" w:color="auto"/>
        <w:bottom w:val="none" w:sz="0" w:space="0" w:color="auto"/>
        <w:right w:val="none" w:sz="0" w:space="0" w:color="auto"/>
      </w:divBdr>
    </w:div>
    <w:div w:id="1664894520">
      <w:bodyDiv w:val="1"/>
      <w:marLeft w:val="0"/>
      <w:marRight w:val="0"/>
      <w:marTop w:val="0"/>
      <w:marBottom w:val="0"/>
      <w:divBdr>
        <w:top w:val="none" w:sz="0" w:space="0" w:color="auto"/>
        <w:left w:val="none" w:sz="0" w:space="0" w:color="auto"/>
        <w:bottom w:val="none" w:sz="0" w:space="0" w:color="auto"/>
        <w:right w:val="none" w:sz="0" w:space="0" w:color="auto"/>
      </w:divBdr>
    </w:div>
    <w:div w:id="1683360516">
      <w:bodyDiv w:val="1"/>
      <w:marLeft w:val="0"/>
      <w:marRight w:val="0"/>
      <w:marTop w:val="0"/>
      <w:marBottom w:val="0"/>
      <w:divBdr>
        <w:top w:val="none" w:sz="0" w:space="0" w:color="auto"/>
        <w:left w:val="none" w:sz="0" w:space="0" w:color="auto"/>
        <w:bottom w:val="none" w:sz="0" w:space="0" w:color="auto"/>
        <w:right w:val="none" w:sz="0" w:space="0" w:color="auto"/>
      </w:divBdr>
    </w:div>
    <w:div w:id="1711370696">
      <w:bodyDiv w:val="1"/>
      <w:marLeft w:val="0"/>
      <w:marRight w:val="0"/>
      <w:marTop w:val="0"/>
      <w:marBottom w:val="0"/>
      <w:divBdr>
        <w:top w:val="none" w:sz="0" w:space="0" w:color="auto"/>
        <w:left w:val="none" w:sz="0" w:space="0" w:color="auto"/>
        <w:bottom w:val="none" w:sz="0" w:space="0" w:color="auto"/>
        <w:right w:val="none" w:sz="0" w:space="0" w:color="auto"/>
      </w:divBdr>
    </w:div>
    <w:div w:id="1724256335">
      <w:bodyDiv w:val="1"/>
      <w:marLeft w:val="0"/>
      <w:marRight w:val="0"/>
      <w:marTop w:val="0"/>
      <w:marBottom w:val="0"/>
      <w:divBdr>
        <w:top w:val="none" w:sz="0" w:space="0" w:color="auto"/>
        <w:left w:val="none" w:sz="0" w:space="0" w:color="auto"/>
        <w:bottom w:val="none" w:sz="0" w:space="0" w:color="auto"/>
        <w:right w:val="none" w:sz="0" w:space="0" w:color="auto"/>
      </w:divBdr>
    </w:div>
    <w:div w:id="1728409370">
      <w:bodyDiv w:val="1"/>
      <w:marLeft w:val="0"/>
      <w:marRight w:val="0"/>
      <w:marTop w:val="0"/>
      <w:marBottom w:val="0"/>
      <w:divBdr>
        <w:top w:val="none" w:sz="0" w:space="0" w:color="auto"/>
        <w:left w:val="none" w:sz="0" w:space="0" w:color="auto"/>
        <w:bottom w:val="none" w:sz="0" w:space="0" w:color="auto"/>
        <w:right w:val="none" w:sz="0" w:space="0" w:color="auto"/>
      </w:divBdr>
    </w:div>
    <w:div w:id="2046978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rakvaljevo.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8354</Words>
  <Characters>47623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vrackovic</dc:creator>
  <cp:keywords/>
  <cp:lastModifiedBy>XP</cp:lastModifiedBy>
  <cp:revision>2</cp:revision>
  <cp:lastPrinted>2016-01-26T11:55:00Z</cp:lastPrinted>
  <dcterms:created xsi:type="dcterms:W3CDTF">2016-01-27T10:02:00Z</dcterms:created>
  <dcterms:modified xsi:type="dcterms:W3CDTF">2016-01-27T10:02:00Z</dcterms:modified>
</cp:coreProperties>
</file>